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7E45" w:rsidRPr="00BF3973" w:rsidRDefault="00B063A9" w:rsidP="00CA2E72">
      <w:pPr>
        <w:autoSpaceDE w:val="0"/>
        <w:autoSpaceDN w:val="0"/>
        <w:adjustRightInd w:val="0"/>
        <w:jc w:val="center"/>
        <w:rPr>
          <w:rFonts w:ascii="Calibri" w:hAnsi="Calibri" w:cs="Calibri"/>
        </w:rPr>
      </w:pPr>
      <w:r w:rsidRPr="00D30780">
        <w:rPr>
          <w:rFonts w:ascii="Calibri" w:hAnsi="Calibri" w:cs="Calibri"/>
          <w:noProof/>
          <w:lang w:eastAsia="en-AU"/>
        </w:rPr>
        <w:drawing>
          <wp:inline distT="0" distB="0" distL="0" distR="0">
            <wp:extent cx="3185160" cy="3347720"/>
            <wp:effectExtent l="0" t="0" r="0" b="5080"/>
            <wp:docPr id="2" name="Picture 1" descr="Darwin Dili Yaght Rally logo r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win Dili Yaght Rally logo resiz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85160" cy="3347720"/>
                    </a:xfrm>
                    <a:prstGeom prst="rect">
                      <a:avLst/>
                    </a:prstGeom>
                    <a:noFill/>
                    <a:ln>
                      <a:noFill/>
                    </a:ln>
                  </pic:spPr>
                </pic:pic>
              </a:graphicData>
            </a:graphic>
          </wp:inline>
        </w:drawing>
      </w:r>
    </w:p>
    <w:p w:rsidR="00037E45" w:rsidRPr="00BF3973" w:rsidRDefault="00037E45" w:rsidP="00CA2E72">
      <w:pPr>
        <w:autoSpaceDE w:val="0"/>
        <w:autoSpaceDN w:val="0"/>
        <w:adjustRightInd w:val="0"/>
        <w:jc w:val="center"/>
        <w:rPr>
          <w:rFonts w:ascii="Calibri" w:hAnsi="Calibri" w:cs="Calibri"/>
        </w:rPr>
      </w:pPr>
    </w:p>
    <w:p w:rsidR="00037E45" w:rsidRPr="00BF3973" w:rsidRDefault="00037E45" w:rsidP="00CA2E72">
      <w:pPr>
        <w:autoSpaceDE w:val="0"/>
        <w:autoSpaceDN w:val="0"/>
        <w:adjustRightInd w:val="0"/>
        <w:jc w:val="center"/>
        <w:rPr>
          <w:rFonts w:ascii="Calibri" w:hAnsi="Calibri" w:cs="Calibri"/>
        </w:rPr>
      </w:pPr>
    </w:p>
    <w:p w:rsidR="00037E45" w:rsidRPr="00722F6E" w:rsidRDefault="00037E45" w:rsidP="00CA2E72">
      <w:pPr>
        <w:autoSpaceDE w:val="0"/>
        <w:autoSpaceDN w:val="0"/>
        <w:adjustRightInd w:val="0"/>
        <w:jc w:val="center"/>
        <w:rPr>
          <w:rFonts w:ascii="Calibri" w:hAnsi="Calibri" w:cs="Calibri"/>
          <w:b/>
          <w:bCs/>
          <w:sz w:val="48"/>
          <w:szCs w:val="48"/>
        </w:rPr>
      </w:pPr>
      <w:r w:rsidRPr="00722F6E">
        <w:rPr>
          <w:rFonts w:ascii="Calibri" w:hAnsi="Calibri" w:cs="Calibri"/>
          <w:b/>
          <w:bCs/>
          <w:sz w:val="48"/>
          <w:szCs w:val="48"/>
        </w:rPr>
        <w:t>201</w:t>
      </w:r>
      <w:r w:rsidR="00D76C15">
        <w:rPr>
          <w:rFonts w:ascii="Calibri" w:hAnsi="Calibri" w:cs="Calibri"/>
          <w:b/>
          <w:bCs/>
          <w:sz w:val="48"/>
          <w:szCs w:val="48"/>
        </w:rPr>
        <w:t>5</w:t>
      </w:r>
      <w:r w:rsidRPr="00722F6E">
        <w:rPr>
          <w:rFonts w:ascii="Calibri" w:hAnsi="Calibri" w:cs="Calibri"/>
          <w:b/>
          <w:bCs/>
          <w:sz w:val="48"/>
          <w:szCs w:val="48"/>
        </w:rPr>
        <w:t xml:space="preserve"> </w:t>
      </w:r>
    </w:p>
    <w:p w:rsidR="00037E45" w:rsidRPr="00722F6E" w:rsidRDefault="00037E45" w:rsidP="00CA2E72">
      <w:pPr>
        <w:autoSpaceDE w:val="0"/>
        <w:autoSpaceDN w:val="0"/>
        <w:adjustRightInd w:val="0"/>
        <w:jc w:val="center"/>
        <w:rPr>
          <w:rFonts w:ascii="Calibri" w:hAnsi="Calibri" w:cs="Calibri"/>
          <w:b/>
          <w:bCs/>
          <w:sz w:val="48"/>
          <w:szCs w:val="48"/>
        </w:rPr>
      </w:pPr>
      <w:smartTag w:uri="urn:schemas-microsoft-com:office:smarttags" w:element="place">
        <w:smartTag w:uri="urn:schemas-microsoft-com:office:smarttags" w:element="City">
          <w:r w:rsidRPr="00722F6E">
            <w:rPr>
              <w:rFonts w:ascii="Calibri" w:hAnsi="Calibri" w:cs="Calibri"/>
              <w:b/>
              <w:bCs/>
              <w:sz w:val="48"/>
              <w:szCs w:val="48"/>
            </w:rPr>
            <w:t>Darwin</w:t>
          </w:r>
        </w:smartTag>
      </w:smartTag>
      <w:r w:rsidRPr="00722F6E">
        <w:rPr>
          <w:rFonts w:ascii="Calibri" w:hAnsi="Calibri" w:cs="Calibri"/>
          <w:b/>
          <w:bCs/>
          <w:sz w:val="48"/>
          <w:szCs w:val="48"/>
        </w:rPr>
        <w:t xml:space="preserve"> Dili Yacht Rally</w:t>
      </w:r>
    </w:p>
    <w:p w:rsidR="00037E45" w:rsidRPr="00722F6E" w:rsidRDefault="00037E45" w:rsidP="00CA2E72">
      <w:pPr>
        <w:autoSpaceDE w:val="0"/>
        <w:autoSpaceDN w:val="0"/>
        <w:adjustRightInd w:val="0"/>
        <w:jc w:val="center"/>
        <w:rPr>
          <w:rFonts w:ascii="Calibri" w:hAnsi="Calibri" w:cs="Calibri"/>
          <w:b/>
          <w:bCs/>
          <w:sz w:val="48"/>
          <w:szCs w:val="48"/>
        </w:rPr>
      </w:pPr>
      <w:r w:rsidRPr="00722F6E">
        <w:rPr>
          <w:rFonts w:ascii="Calibri" w:hAnsi="Calibri" w:cs="Calibri"/>
          <w:b/>
          <w:bCs/>
          <w:sz w:val="48"/>
          <w:szCs w:val="48"/>
        </w:rPr>
        <w:t>1</w:t>
      </w:r>
      <w:r w:rsidR="00D76C15">
        <w:rPr>
          <w:rFonts w:ascii="Calibri" w:hAnsi="Calibri" w:cs="Calibri"/>
          <w:b/>
          <w:bCs/>
          <w:sz w:val="48"/>
          <w:szCs w:val="48"/>
        </w:rPr>
        <w:t>1</w:t>
      </w:r>
      <w:r w:rsidRPr="00722F6E">
        <w:rPr>
          <w:rFonts w:ascii="Calibri" w:hAnsi="Calibri" w:cs="Calibri"/>
          <w:b/>
          <w:bCs/>
          <w:sz w:val="48"/>
          <w:szCs w:val="48"/>
        </w:rPr>
        <w:t xml:space="preserve"> July 201</w:t>
      </w:r>
      <w:r w:rsidR="00D76C15">
        <w:rPr>
          <w:rFonts w:ascii="Calibri" w:hAnsi="Calibri" w:cs="Calibri"/>
          <w:b/>
          <w:bCs/>
          <w:sz w:val="48"/>
          <w:szCs w:val="48"/>
        </w:rPr>
        <w:t>5</w:t>
      </w:r>
    </w:p>
    <w:p w:rsidR="00037E45" w:rsidRDefault="00037E45" w:rsidP="00CA2E72">
      <w:pPr>
        <w:autoSpaceDE w:val="0"/>
        <w:autoSpaceDN w:val="0"/>
        <w:adjustRightInd w:val="0"/>
        <w:jc w:val="center"/>
        <w:rPr>
          <w:rFonts w:ascii="Calibri" w:hAnsi="Calibri" w:cs="Calibri"/>
          <w:b/>
          <w:bCs/>
          <w:sz w:val="48"/>
          <w:szCs w:val="48"/>
        </w:rPr>
      </w:pPr>
    </w:p>
    <w:p w:rsidR="00037E45" w:rsidRDefault="00037E45" w:rsidP="00CA2E72">
      <w:pPr>
        <w:autoSpaceDE w:val="0"/>
        <w:autoSpaceDN w:val="0"/>
        <w:adjustRightInd w:val="0"/>
        <w:jc w:val="center"/>
        <w:rPr>
          <w:rFonts w:ascii="Calibri" w:hAnsi="Calibri" w:cs="Calibri"/>
          <w:b/>
          <w:bCs/>
          <w:sz w:val="48"/>
          <w:szCs w:val="48"/>
        </w:rPr>
      </w:pPr>
    </w:p>
    <w:p w:rsidR="00037E45" w:rsidRPr="00722F6E" w:rsidRDefault="00037E45" w:rsidP="00CA2E72">
      <w:pPr>
        <w:autoSpaceDE w:val="0"/>
        <w:autoSpaceDN w:val="0"/>
        <w:adjustRightInd w:val="0"/>
        <w:jc w:val="center"/>
        <w:rPr>
          <w:rFonts w:ascii="Calibri" w:hAnsi="Calibri" w:cs="Calibri"/>
          <w:b/>
          <w:bCs/>
          <w:sz w:val="48"/>
          <w:szCs w:val="48"/>
        </w:rPr>
      </w:pPr>
    </w:p>
    <w:p w:rsidR="00037E45" w:rsidRPr="00722F6E" w:rsidRDefault="00037E45" w:rsidP="00CA2E72">
      <w:pPr>
        <w:autoSpaceDE w:val="0"/>
        <w:autoSpaceDN w:val="0"/>
        <w:adjustRightInd w:val="0"/>
        <w:jc w:val="center"/>
        <w:rPr>
          <w:rFonts w:ascii="Calibri" w:hAnsi="Calibri" w:cs="Calibri"/>
          <w:b/>
          <w:bCs/>
          <w:sz w:val="48"/>
          <w:szCs w:val="48"/>
        </w:rPr>
      </w:pPr>
      <w:smartTag w:uri="urn:schemas-microsoft-com:office:smarttags" w:element="stockticker">
        <w:r w:rsidRPr="00722F6E">
          <w:rPr>
            <w:rFonts w:ascii="Calibri" w:hAnsi="Calibri" w:cs="Calibri"/>
            <w:b/>
            <w:bCs/>
            <w:sz w:val="48"/>
            <w:szCs w:val="48"/>
          </w:rPr>
          <w:t>PRE</w:t>
        </w:r>
      </w:smartTag>
      <w:r w:rsidRPr="00722F6E">
        <w:rPr>
          <w:rFonts w:ascii="Calibri" w:hAnsi="Calibri" w:cs="Calibri"/>
          <w:b/>
          <w:bCs/>
          <w:sz w:val="48"/>
          <w:szCs w:val="48"/>
        </w:rPr>
        <w:t>-ENTRY</w:t>
      </w:r>
    </w:p>
    <w:p w:rsidR="00037E45" w:rsidRPr="00722F6E" w:rsidRDefault="00037E45" w:rsidP="00C47FA0">
      <w:pPr>
        <w:autoSpaceDE w:val="0"/>
        <w:autoSpaceDN w:val="0"/>
        <w:adjustRightInd w:val="0"/>
        <w:jc w:val="center"/>
        <w:rPr>
          <w:rFonts w:ascii="Calibri" w:hAnsi="Calibri" w:cs="Calibri"/>
          <w:b/>
          <w:bCs/>
          <w:sz w:val="48"/>
          <w:szCs w:val="48"/>
        </w:rPr>
      </w:pPr>
      <w:r w:rsidRPr="00722F6E">
        <w:rPr>
          <w:rFonts w:ascii="Calibri" w:hAnsi="Calibri" w:cs="Calibri"/>
          <w:b/>
          <w:bCs/>
          <w:sz w:val="48"/>
          <w:szCs w:val="48"/>
        </w:rPr>
        <w:t>Information Booklet</w:t>
      </w:r>
    </w:p>
    <w:p w:rsidR="00037E45" w:rsidRPr="00722F6E" w:rsidRDefault="00037E45" w:rsidP="00CA2E72">
      <w:pPr>
        <w:autoSpaceDE w:val="0"/>
        <w:autoSpaceDN w:val="0"/>
        <w:adjustRightInd w:val="0"/>
        <w:jc w:val="center"/>
        <w:rPr>
          <w:rFonts w:ascii="Calibri" w:hAnsi="Calibri" w:cs="Calibri"/>
          <w:b/>
          <w:bCs/>
          <w:sz w:val="48"/>
          <w:szCs w:val="48"/>
        </w:rPr>
      </w:pPr>
    </w:p>
    <w:p w:rsidR="00037E45" w:rsidRPr="00722F6E" w:rsidRDefault="00037E45" w:rsidP="00CA2E72">
      <w:pPr>
        <w:autoSpaceDE w:val="0"/>
        <w:autoSpaceDN w:val="0"/>
        <w:adjustRightInd w:val="0"/>
        <w:jc w:val="center"/>
        <w:rPr>
          <w:rFonts w:ascii="Calibri" w:hAnsi="Calibri" w:cs="Calibri"/>
          <w:b/>
          <w:bCs/>
          <w:sz w:val="48"/>
          <w:szCs w:val="48"/>
        </w:rPr>
      </w:pPr>
    </w:p>
    <w:p w:rsidR="00037E45" w:rsidRPr="00722F6E" w:rsidRDefault="00037E45" w:rsidP="00CA2E72">
      <w:pPr>
        <w:autoSpaceDE w:val="0"/>
        <w:autoSpaceDN w:val="0"/>
        <w:adjustRightInd w:val="0"/>
        <w:jc w:val="center"/>
        <w:rPr>
          <w:rFonts w:ascii="Calibri" w:hAnsi="Calibri" w:cs="Calibri"/>
          <w:b/>
          <w:bCs/>
          <w:sz w:val="48"/>
          <w:szCs w:val="48"/>
        </w:rPr>
      </w:pPr>
    </w:p>
    <w:p w:rsidR="00037E45" w:rsidRPr="00722F6E" w:rsidRDefault="00037E45" w:rsidP="00CA2E72">
      <w:pPr>
        <w:autoSpaceDE w:val="0"/>
        <w:autoSpaceDN w:val="0"/>
        <w:adjustRightInd w:val="0"/>
        <w:jc w:val="center"/>
        <w:rPr>
          <w:rFonts w:ascii="Calibri" w:hAnsi="Calibri" w:cs="Calibri"/>
          <w:b/>
          <w:bCs/>
          <w:sz w:val="48"/>
          <w:szCs w:val="48"/>
        </w:rPr>
      </w:pPr>
      <w:r w:rsidRPr="00722F6E">
        <w:rPr>
          <w:rFonts w:ascii="Calibri" w:hAnsi="Calibri" w:cs="Calibri"/>
          <w:b/>
          <w:bCs/>
          <w:sz w:val="48"/>
          <w:szCs w:val="48"/>
        </w:rPr>
        <w:t xml:space="preserve">Issue 1 of </w:t>
      </w:r>
      <w:r w:rsidR="001751EE">
        <w:rPr>
          <w:rFonts w:ascii="Calibri" w:hAnsi="Calibri" w:cs="Calibri"/>
          <w:b/>
          <w:bCs/>
          <w:sz w:val="48"/>
          <w:szCs w:val="48"/>
        </w:rPr>
        <w:t>1</w:t>
      </w:r>
      <w:r w:rsidR="00981861">
        <w:rPr>
          <w:rFonts w:ascii="Calibri" w:hAnsi="Calibri" w:cs="Calibri"/>
          <w:b/>
          <w:bCs/>
          <w:sz w:val="48"/>
          <w:szCs w:val="48"/>
        </w:rPr>
        <w:t>7</w:t>
      </w:r>
      <w:r w:rsidR="009B5B8B" w:rsidRPr="00D5006C">
        <w:rPr>
          <w:rFonts w:ascii="Calibri" w:hAnsi="Calibri" w:cs="Calibri"/>
          <w:b/>
          <w:bCs/>
          <w:sz w:val="48"/>
          <w:szCs w:val="48"/>
        </w:rPr>
        <w:t xml:space="preserve"> February</w:t>
      </w:r>
      <w:r w:rsidRPr="00722F6E">
        <w:rPr>
          <w:rFonts w:ascii="Calibri" w:hAnsi="Calibri" w:cs="Calibri"/>
          <w:b/>
          <w:bCs/>
          <w:sz w:val="48"/>
          <w:szCs w:val="48"/>
        </w:rPr>
        <w:t xml:space="preserve"> 201</w:t>
      </w:r>
      <w:r w:rsidR="00D76C15">
        <w:rPr>
          <w:rFonts w:ascii="Calibri" w:hAnsi="Calibri" w:cs="Calibri"/>
          <w:b/>
          <w:bCs/>
          <w:sz w:val="48"/>
          <w:szCs w:val="48"/>
        </w:rPr>
        <w:t>5</w:t>
      </w:r>
    </w:p>
    <w:p w:rsidR="00037E45" w:rsidRPr="00BF3973" w:rsidRDefault="00037E45" w:rsidP="00C47FA0">
      <w:pPr>
        <w:autoSpaceDE w:val="0"/>
        <w:autoSpaceDN w:val="0"/>
        <w:adjustRightInd w:val="0"/>
        <w:jc w:val="both"/>
        <w:rPr>
          <w:rFonts w:ascii="Calibri" w:hAnsi="Calibri" w:cs="Calibri"/>
        </w:rPr>
      </w:pPr>
      <w:r w:rsidRPr="00BF3973">
        <w:rPr>
          <w:rFonts w:ascii="Calibri" w:hAnsi="Calibri" w:cs="Calibri"/>
        </w:rPr>
        <w:br w:type="page"/>
      </w:r>
    </w:p>
    <w:p w:rsidR="00037E45" w:rsidRPr="00DB57BD" w:rsidRDefault="00037E45" w:rsidP="00C47FA0">
      <w:pPr>
        <w:autoSpaceDE w:val="0"/>
        <w:autoSpaceDN w:val="0"/>
        <w:adjustRightInd w:val="0"/>
        <w:jc w:val="both"/>
        <w:rPr>
          <w:rFonts w:ascii="Calibri" w:hAnsi="Calibri" w:cs="Calibri"/>
          <w:b/>
          <w:bCs/>
          <w:sz w:val="24"/>
          <w:szCs w:val="24"/>
        </w:rPr>
      </w:pPr>
      <w:r w:rsidRPr="00DB57BD">
        <w:rPr>
          <w:rFonts w:ascii="Calibri" w:hAnsi="Calibri" w:cs="Calibri"/>
          <w:b/>
          <w:bCs/>
          <w:sz w:val="24"/>
          <w:szCs w:val="24"/>
        </w:rPr>
        <w:lastRenderedPageBreak/>
        <w:t>Important Pre-departure Dates</w:t>
      </w:r>
    </w:p>
    <w:p w:rsidR="00037E45" w:rsidRPr="00DB57BD" w:rsidRDefault="00037E45" w:rsidP="00E852A2">
      <w:pPr>
        <w:autoSpaceDE w:val="0"/>
        <w:autoSpaceDN w:val="0"/>
        <w:adjustRightInd w:val="0"/>
        <w:jc w:val="both"/>
        <w:rPr>
          <w:rFonts w:ascii="Calibri" w:hAnsi="Calibri" w:cs="Calibri"/>
          <w:sz w:val="24"/>
          <w:szCs w:val="24"/>
        </w:rPr>
      </w:pPr>
    </w:p>
    <w:tbl>
      <w:tblPr>
        <w:tblW w:w="0" w:type="auto"/>
        <w:tblLook w:val="00A0" w:firstRow="1" w:lastRow="0" w:firstColumn="1" w:lastColumn="0" w:noHBand="0" w:noVBand="0"/>
      </w:tblPr>
      <w:tblGrid>
        <w:gridCol w:w="3016"/>
        <w:gridCol w:w="5537"/>
        <w:gridCol w:w="1085"/>
      </w:tblGrid>
      <w:tr w:rsidR="00037E45" w:rsidRPr="00DB57BD">
        <w:trPr>
          <w:trHeight w:val="851"/>
        </w:trPr>
        <w:tc>
          <w:tcPr>
            <w:tcW w:w="3077" w:type="dxa"/>
          </w:tcPr>
          <w:p w:rsidR="00037E45" w:rsidRPr="00DB57BD" w:rsidRDefault="00037E45" w:rsidP="00B07C7C">
            <w:pPr>
              <w:autoSpaceDE w:val="0"/>
              <w:autoSpaceDN w:val="0"/>
              <w:adjustRightInd w:val="0"/>
              <w:jc w:val="both"/>
              <w:rPr>
                <w:rFonts w:ascii="Calibri" w:hAnsi="Calibri" w:cs="Calibri"/>
                <w:b/>
                <w:bCs/>
                <w:sz w:val="24"/>
                <w:szCs w:val="24"/>
              </w:rPr>
            </w:pPr>
            <w:r w:rsidRPr="00DB57BD">
              <w:rPr>
                <w:rFonts w:ascii="Calibri" w:hAnsi="Calibri" w:cs="Calibri"/>
                <w:b/>
                <w:bCs/>
                <w:sz w:val="24"/>
                <w:szCs w:val="24"/>
                <w:u w:val="single"/>
              </w:rPr>
              <w:t>At least</w:t>
            </w:r>
            <w:r w:rsidRPr="00DB57BD">
              <w:rPr>
                <w:rFonts w:ascii="Calibri" w:hAnsi="Calibri" w:cs="Calibri"/>
                <w:b/>
                <w:bCs/>
                <w:sz w:val="24"/>
                <w:szCs w:val="24"/>
              </w:rPr>
              <w:t xml:space="preserve"> one (1) week </w:t>
            </w:r>
          </w:p>
          <w:p w:rsidR="00037E45" w:rsidRPr="00DB57BD" w:rsidRDefault="00037E45" w:rsidP="00B07C7C">
            <w:pPr>
              <w:autoSpaceDE w:val="0"/>
              <w:autoSpaceDN w:val="0"/>
              <w:adjustRightInd w:val="0"/>
              <w:jc w:val="both"/>
              <w:rPr>
                <w:rFonts w:ascii="Calibri" w:hAnsi="Calibri" w:cs="Calibri"/>
                <w:b/>
                <w:bCs/>
                <w:sz w:val="24"/>
                <w:szCs w:val="24"/>
              </w:rPr>
            </w:pPr>
            <w:r w:rsidRPr="00DB57BD">
              <w:rPr>
                <w:rFonts w:ascii="Calibri" w:hAnsi="Calibri" w:cs="Calibri"/>
                <w:b/>
                <w:bCs/>
                <w:sz w:val="24"/>
                <w:szCs w:val="24"/>
              </w:rPr>
              <w:t>before departure</w:t>
            </w:r>
          </w:p>
        </w:tc>
        <w:tc>
          <w:tcPr>
            <w:tcW w:w="5678" w:type="dxa"/>
          </w:tcPr>
          <w:p w:rsidR="00037E45" w:rsidRPr="00DB57BD" w:rsidRDefault="00037E45" w:rsidP="00B07C7C">
            <w:pPr>
              <w:autoSpaceDE w:val="0"/>
              <w:autoSpaceDN w:val="0"/>
              <w:adjustRightInd w:val="0"/>
              <w:jc w:val="both"/>
              <w:rPr>
                <w:rFonts w:ascii="Calibri" w:hAnsi="Calibri" w:cs="Calibri"/>
                <w:sz w:val="24"/>
                <w:szCs w:val="24"/>
              </w:rPr>
            </w:pPr>
            <w:r w:rsidRPr="00DB57BD">
              <w:rPr>
                <w:rFonts w:ascii="Calibri" w:hAnsi="Calibri" w:cs="Calibri"/>
                <w:sz w:val="24"/>
                <w:szCs w:val="24"/>
              </w:rPr>
              <w:t>Go to Australian Customs and arrange for outward clearance</w:t>
            </w:r>
          </w:p>
        </w:tc>
        <w:tc>
          <w:tcPr>
            <w:tcW w:w="1099" w:type="dxa"/>
          </w:tcPr>
          <w:p w:rsidR="00037E45" w:rsidRPr="00DB57BD" w:rsidRDefault="00037E45" w:rsidP="009F410D">
            <w:pPr>
              <w:autoSpaceDE w:val="0"/>
              <w:autoSpaceDN w:val="0"/>
              <w:adjustRightInd w:val="0"/>
              <w:jc w:val="center"/>
              <w:rPr>
                <w:rFonts w:ascii="Calibri" w:hAnsi="Calibri" w:cs="Calibri"/>
                <w:sz w:val="24"/>
                <w:szCs w:val="24"/>
              </w:rPr>
            </w:pPr>
            <w:r w:rsidRPr="00DB57BD">
              <w:rPr>
                <w:rFonts w:ascii="Calibri" w:hAnsi="Calibri" w:cs="Calibri"/>
                <w:sz w:val="24"/>
                <w:szCs w:val="24"/>
              </w:rPr>
              <w:t xml:space="preserve">Page </w:t>
            </w:r>
            <w:r w:rsidR="009F410D" w:rsidRPr="00DB57BD">
              <w:rPr>
                <w:rFonts w:ascii="Calibri" w:hAnsi="Calibri" w:cs="Calibri"/>
                <w:sz w:val="24"/>
                <w:szCs w:val="24"/>
              </w:rPr>
              <w:t>5</w:t>
            </w:r>
          </w:p>
        </w:tc>
      </w:tr>
      <w:tr w:rsidR="00037E45" w:rsidRPr="00DB57BD">
        <w:trPr>
          <w:trHeight w:val="851"/>
        </w:trPr>
        <w:tc>
          <w:tcPr>
            <w:tcW w:w="3077" w:type="dxa"/>
          </w:tcPr>
          <w:p w:rsidR="00037E45" w:rsidRPr="00DB57BD" w:rsidRDefault="00037E45" w:rsidP="00F81B0D">
            <w:pPr>
              <w:autoSpaceDE w:val="0"/>
              <w:autoSpaceDN w:val="0"/>
              <w:adjustRightInd w:val="0"/>
              <w:jc w:val="both"/>
              <w:rPr>
                <w:rFonts w:ascii="Calibri" w:hAnsi="Calibri" w:cs="Calibri"/>
                <w:b/>
                <w:bCs/>
                <w:sz w:val="24"/>
                <w:szCs w:val="24"/>
              </w:rPr>
            </w:pPr>
            <w:r w:rsidRPr="00DB57BD">
              <w:rPr>
                <w:rFonts w:ascii="Calibri" w:hAnsi="Calibri" w:cs="Calibri"/>
                <w:b/>
                <w:bCs/>
                <w:sz w:val="24"/>
                <w:szCs w:val="24"/>
              </w:rPr>
              <w:t xml:space="preserve">Sunday </w:t>
            </w:r>
            <w:r w:rsidR="00D76C15">
              <w:rPr>
                <w:rFonts w:ascii="Calibri" w:hAnsi="Calibri" w:cs="Calibri"/>
                <w:b/>
                <w:bCs/>
                <w:sz w:val="24"/>
                <w:szCs w:val="24"/>
              </w:rPr>
              <w:t>5</w:t>
            </w:r>
            <w:r w:rsidRPr="00DB57BD">
              <w:rPr>
                <w:rFonts w:ascii="Calibri" w:hAnsi="Calibri" w:cs="Calibri"/>
                <w:b/>
                <w:bCs/>
                <w:sz w:val="24"/>
                <w:szCs w:val="24"/>
              </w:rPr>
              <w:t xml:space="preserve"> July</w:t>
            </w:r>
          </w:p>
          <w:p w:rsidR="00037E45" w:rsidRPr="00DB57BD" w:rsidRDefault="00037E45" w:rsidP="00F81B0D">
            <w:pPr>
              <w:autoSpaceDE w:val="0"/>
              <w:autoSpaceDN w:val="0"/>
              <w:adjustRightInd w:val="0"/>
              <w:jc w:val="both"/>
              <w:rPr>
                <w:rFonts w:ascii="Calibri" w:hAnsi="Calibri" w:cs="Calibri"/>
                <w:b/>
                <w:bCs/>
                <w:sz w:val="24"/>
                <w:szCs w:val="24"/>
              </w:rPr>
            </w:pPr>
            <w:r w:rsidRPr="00DB57BD">
              <w:rPr>
                <w:rFonts w:ascii="Calibri" w:hAnsi="Calibri" w:cs="Calibri"/>
                <w:b/>
                <w:bCs/>
                <w:sz w:val="24"/>
                <w:szCs w:val="24"/>
              </w:rPr>
              <w:t>1400 hours</w:t>
            </w:r>
          </w:p>
        </w:tc>
        <w:tc>
          <w:tcPr>
            <w:tcW w:w="5678" w:type="dxa"/>
          </w:tcPr>
          <w:p w:rsidR="00037E45" w:rsidRPr="00DB57BD" w:rsidRDefault="00037E45" w:rsidP="004B6ADF">
            <w:pPr>
              <w:autoSpaceDE w:val="0"/>
              <w:autoSpaceDN w:val="0"/>
              <w:adjustRightInd w:val="0"/>
              <w:jc w:val="both"/>
              <w:rPr>
                <w:rFonts w:ascii="Calibri" w:hAnsi="Calibri" w:cs="Calibri"/>
                <w:sz w:val="24"/>
                <w:szCs w:val="24"/>
              </w:rPr>
            </w:pPr>
            <w:r w:rsidRPr="00DB57BD">
              <w:rPr>
                <w:rFonts w:ascii="Calibri" w:hAnsi="Calibri" w:cs="Calibri"/>
                <w:sz w:val="24"/>
                <w:szCs w:val="24"/>
              </w:rPr>
              <w:t>Rally Technical Briefing , Training Room, Darwin Sailing Club, Atkins Drive, Fannie Bay</w:t>
            </w:r>
          </w:p>
        </w:tc>
        <w:tc>
          <w:tcPr>
            <w:tcW w:w="1099" w:type="dxa"/>
          </w:tcPr>
          <w:p w:rsidR="00037E45" w:rsidRPr="00DB57BD" w:rsidRDefault="00037E45" w:rsidP="00D5006C">
            <w:pPr>
              <w:autoSpaceDE w:val="0"/>
              <w:autoSpaceDN w:val="0"/>
              <w:adjustRightInd w:val="0"/>
              <w:jc w:val="center"/>
              <w:rPr>
                <w:rFonts w:ascii="Calibri" w:hAnsi="Calibri" w:cs="Calibri"/>
                <w:sz w:val="24"/>
                <w:szCs w:val="24"/>
              </w:rPr>
            </w:pPr>
            <w:r w:rsidRPr="00DB57BD">
              <w:rPr>
                <w:rFonts w:ascii="Calibri" w:hAnsi="Calibri" w:cs="Calibri"/>
                <w:sz w:val="24"/>
                <w:szCs w:val="24"/>
              </w:rPr>
              <w:t xml:space="preserve">Page </w:t>
            </w:r>
            <w:r w:rsidR="00D5006C">
              <w:rPr>
                <w:rFonts w:ascii="Calibri" w:hAnsi="Calibri" w:cs="Calibri"/>
                <w:sz w:val="24"/>
                <w:szCs w:val="24"/>
              </w:rPr>
              <w:t>4</w:t>
            </w:r>
          </w:p>
        </w:tc>
      </w:tr>
      <w:tr w:rsidR="00037E45" w:rsidRPr="00DB57BD">
        <w:trPr>
          <w:trHeight w:val="851"/>
        </w:trPr>
        <w:tc>
          <w:tcPr>
            <w:tcW w:w="3077" w:type="dxa"/>
          </w:tcPr>
          <w:p w:rsidR="00037E45" w:rsidRPr="00DB57BD" w:rsidRDefault="00037E45" w:rsidP="00B07C7C">
            <w:pPr>
              <w:autoSpaceDE w:val="0"/>
              <w:autoSpaceDN w:val="0"/>
              <w:adjustRightInd w:val="0"/>
              <w:jc w:val="both"/>
              <w:rPr>
                <w:rFonts w:ascii="Calibri" w:hAnsi="Calibri" w:cs="Calibri"/>
                <w:b/>
                <w:bCs/>
                <w:sz w:val="24"/>
                <w:szCs w:val="24"/>
              </w:rPr>
            </w:pPr>
            <w:r w:rsidRPr="00DB57BD">
              <w:rPr>
                <w:rFonts w:ascii="Calibri" w:hAnsi="Calibri" w:cs="Calibri"/>
                <w:b/>
                <w:bCs/>
                <w:sz w:val="24"/>
                <w:szCs w:val="24"/>
              </w:rPr>
              <w:t xml:space="preserve">Sunday </w:t>
            </w:r>
            <w:r w:rsidR="00D76C15">
              <w:rPr>
                <w:rFonts w:ascii="Calibri" w:hAnsi="Calibri" w:cs="Calibri"/>
                <w:b/>
                <w:bCs/>
                <w:sz w:val="24"/>
                <w:szCs w:val="24"/>
              </w:rPr>
              <w:t>5</w:t>
            </w:r>
            <w:r w:rsidRPr="00DB57BD">
              <w:rPr>
                <w:rFonts w:ascii="Calibri" w:hAnsi="Calibri" w:cs="Calibri"/>
                <w:b/>
                <w:bCs/>
                <w:sz w:val="24"/>
                <w:szCs w:val="24"/>
              </w:rPr>
              <w:t xml:space="preserve"> July </w:t>
            </w:r>
          </w:p>
          <w:p w:rsidR="00037E45" w:rsidRPr="00DB57BD" w:rsidRDefault="00037E45" w:rsidP="00B07C7C">
            <w:pPr>
              <w:autoSpaceDE w:val="0"/>
              <w:autoSpaceDN w:val="0"/>
              <w:adjustRightInd w:val="0"/>
              <w:jc w:val="both"/>
              <w:rPr>
                <w:rFonts w:ascii="Calibri" w:hAnsi="Calibri" w:cs="Calibri"/>
                <w:b/>
                <w:bCs/>
                <w:sz w:val="24"/>
                <w:szCs w:val="24"/>
              </w:rPr>
            </w:pPr>
            <w:r w:rsidRPr="00DB57BD">
              <w:rPr>
                <w:rFonts w:ascii="Calibri" w:hAnsi="Calibri" w:cs="Calibri"/>
                <w:b/>
                <w:bCs/>
                <w:sz w:val="24"/>
                <w:szCs w:val="24"/>
              </w:rPr>
              <w:t>1800 hours</w:t>
            </w:r>
          </w:p>
        </w:tc>
        <w:tc>
          <w:tcPr>
            <w:tcW w:w="5678" w:type="dxa"/>
          </w:tcPr>
          <w:p w:rsidR="00037E45" w:rsidRPr="00DB57BD" w:rsidRDefault="00037E45" w:rsidP="004B6ADF">
            <w:pPr>
              <w:autoSpaceDE w:val="0"/>
              <w:autoSpaceDN w:val="0"/>
              <w:adjustRightInd w:val="0"/>
              <w:jc w:val="both"/>
              <w:rPr>
                <w:rFonts w:ascii="Calibri" w:hAnsi="Calibri" w:cs="Calibri"/>
                <w:sz w:val="24"/>
                <w:szCs w:val="24"/>
              </w:rPr>
            </w:pPr>
            <w:r w:rsidRPr="00DB57BD">
              <w:rPr>
                <w:rFonts w:ascii="Calibri" w:hAnsi="Calibri" w:cs="Calibri"/>
                <w:sz w:val="24"/>
                <w:szCs w:val="24"/>
              </w:rPr>
              <w:t>Farewell BBQ for participants at Darwin Sailing Club</w:t>
            </w:r>
          </w:p>
        </w:tc>
        <w:tc>
          <w:tcPr>
            <w:tcW w:w="1099" w:type="dxa"/>
          </w:tcPr>
          <w:p w:rsidR="00037E45" w:rsidRPr="00DB57BD" w:rsidRDefault="00037E45" w:rsidP="009F410D">
            <w:pPr>
              <w:autoSpaceDE w:val="0"/>
              <w:autoSpaceDN w:val="0"/>
              <w:adjustRightInd w:val="0"/>
              <w:jc w:val="center"/>
              <w:rPr>
                <w:rFonts w:ascii="Calibri" w:hAnsi="Calibri" w:cs="Calibri"/>
                <w:sz w:val="24"/>
                <w:szCs w:val="24"/>
              </w:rPr>
            </w:pPr>
            <w:r w:rsidRPr="00DB57BD">
              <w:rPr>
                <w:rFonts w:ascii="Calibri" w:hAnsi="Calibri" w:cs="Calibri"/>
                <w:sz w:val="24"/>
                <w:szCs w:val="24"/>
              </w:rPr>
              <w:t xml:space="preserve">Page </w:t>
            </w:r>
            <w:r w:rsidR="009F410D" w:rsidRPr="00DB57BD">
              <w:rPr>
                <w:rFonts w:ascii="Calibri" w:hAnsi="Calibri" w:cs="Calibri"/>
                <w:sz w:val="24"/>
                <w:szCs w:val="24"/>
              </w:rPr>
              <w:t>5</w:t>
            </w:r>
          </w:p>
        </w:tc>
      </w:tr>
      <w:tr w:rsidR="00037E45" w:rsidRPr="00DB57BD">
        <w:trPr>
          <w:trHeight w:val="851"/>
        </w:trPr>
        <w:tc>
          <w:tcPr>
            <w:tcW w:w="3077" w:type="dxa"/>
          </w:tcPr>
          <w:p w:rsidR="00037E45" w:rsidRPr="00DB57BD" w:rsidRDefault="00037E45" w:rsidP="00D76C15">
            <w:pPr>
              <w:autoSpaceDE w:val="0"/>
              <w:autoSpaceDN w:val="0"/>
              <w:adjustRightInd w:val="0"/>
              <w:jc w:val="both"/>
              <w:rPr>
                <w:rFonts w:ascii="Calibri" w:hAnsi="Calibri" w:cs="Calibri"/>
                <w:b/>
                <w:bCs/>
                <w:sz w:val="24"/>
                <w:szCs w:val="24"/>
              </w:rPr>
            </w:pPr>
            <w:r w:rsidRPr="00DB57BD">
              <w:rPr>
                <w:rFonts w:ascii="Calibri" w:hAnsi="Calibri" w:cs="Calibri"/>
                <w:b/>
                <w:bCs/>
                <w:sz w:val="24"/>
                <w:szCs w:val="24"/>
              </w:rPr>
              <w:t xml:space="preserve">Thursday </w:t>
            </w:r>
            <w:r w:rsidR="00D76C15">
              <w:rPr>
                <w:rFonts w:ascii="Calibri" w:hAnsi="Calibri" w:cs="Calibri"/>
                <w:b/>
                <w:bCs/>
                <w:sz w:val="24"/>
                <w:szCs w:val="24"/>
              </w:rPr>
              <w:t>9</w:t>
            </w:r>
            <w:r w:rsidRPr="00DB57BD">
              <w:rPr>
                <w:rFonts w:ascii="Calibri" w:hAnsi="Calibri" w:cs="Calibri"/>
                <w:b/>
                <w:bCs/>
                <w:sz w:val="24"/>
                <w:szCs w:val="24"/>
              </w:rPr>
              <w:t xml:space="preserve"> July</w:t>
            </w:r>
          </w:p>
        </w:tc>
        <w:tc>
          <w:tcPr>
            <w:tcW w:w="5678" w:type="dxa"/>
          </w:tcPr>
          <w:p w:rsidR="00037E45" w:rsidRPr="00DB57BD" w:rsidRDefault="00037E45" w:rsidP="001751EE">
            <w:pPr>
              <w:autoSpaceDE w:val="0"/>
              <w:autoSpaceDN w:val="0"/>
              <w:adjustRightInd w:val="0"/>
              <w:jc w:val="both"/>
              <w:rPr>
                <w:rFonts w:ascii="Calibri" w:hAnsi="Calibri" w:cs="Calibri"/>
                <w:sz w:val="24"/>
                <w:szCs w:val="24"/>
              </w:rPr>
            </w:pPr>
            <w:r w:rsidRPr="00DB57BD">
              <w:rPr>
                <w:rFonts w:ascii="Calibri" w:hAnsi="Calibri" w:cs="Calibri"/>
                <w:sz w:val="24"/>
                <w:szCs w:val="24"/>
              </w:rPr>
              <w:t xml:space="preserve">Closing date for JR Duty Free orders delivered to </w:t>
            </w:r>
            <w:r w:rsidR="001751EE">
              <w:rPr>
                <w:rFonts w:ascii="Calibri" w:hAnsi="Calibri" w:cs="Calibri"/>
                <w:sz w:val="24"/>
                <w:szCs w:val="24"/>
              </w:rPr>
              <w:t>DSC</w:t>
            </w:r>
            <w:r w:rsidRPr="00DB57BD">
              <w:rPr>
                <w:rFonts w:ascii="Calibri" w:hAnsi="Calibri" w:cs="Calibri"/>
                <w:sz w:val="24"/>
                <w:szCs w:val="24"/>
              </w:rPr>
              <w:t xml:space="preserve">. </w:t>
            </w:r>
          </w:p>
        </w:tc>
        <w:tc>
          <w:tcPr>
            <w:tcW w:w="1099" w:type="dxa"/>
          </w:tcPr>
          <w:p w:rsidR="00037E45" w:rsidRPr="00DB57BD" w:rsidRDefault="00037E45" w:rsidP="009F410D">
            <w:pPr>
              <w:autoSpaceDE w:val="0"/>
              <w:autoSpaceDN w:val="0"/>
              <w:adjustRightInd w:val="0"/>
              <w:jc w:val="center"/>
              <w:rPr>
                <w:rFonts w:ascii="Calibri" w:hAnsi="Calibri" w:cs="Calibri"/>
                <w:sz w:val="24"/>
                <w:szCs w:val="24"/>
              </w:rPr>
            </w:pPr>
            <w:r w:rsidRPr="00DB57BD">
              <w:rPr>
                <w:rFonts w:ascii="Calibri" w:hAnsi="Calibri" w:cs="Calibri"/>
                <w:sz w:val="24"/>
                <w:szCs w:val="24"/>
              </w:rPr>
              <w:t xml:space="preserve">Page </w:t>
            </w:r>
            <w:r w:rsidR="009F410D" w:rsidRPr="00DB57BD">
              <w:rPr>
                <w:rFonts w:ascii="Calibri" w:hAnsi="Calibri" w:cs="Calibri"/>
                <w:sz w:val="24"/>
                <w:szCs w:val="24"/>
              </w:rPr>
              <w:t>6</w:t>
            </w:r>
          </w:p>
        </w:tc>
      </w:tr>
      <w:tr w:rsidR="00037E45" w:rsidRPr="00DB57BD">
        <w:trPr>
          <w:trHeight w:val="851"/>
        </w:trPr>
        <w:tc>
          <w:tcPr>
            <w:tcW w:w="3077" w:type="dxa"/>
          </w:tcPr>
          <w:p w:rsidR="00037E45" w:rsidRDefault="00D76C15" w:rsidP="006C06EF">
            <w:pPr>
              <w:autoSpaceDE w:val="0"/>
              <w:autoSpaceDN w:val="0"/>
              <w:adjustRightInd w:val="0"/>
              <w:jc w:val="both"/>
              <w:rPr>
                <w:rFonts w:ascii="Calibri" w:hAnsi="Calibri" w:cs="Calibri"/>
                <w:b/>
                <w:bCs/>
                <w:sz w:val="24"/>
                <w:szCs w:val="24"/>
              </w:rPr>
            </w:pPr>
            <w:r>
              <w:rPr>
                <w:rFonts w:ascii="Calibri" w:hAnsi="Calibri" w:cs="Calibri"/>
                <w:b/>
                <w:bCs/>
                <w:sz w:val="24"/>
                <w:szCs w:val="24"/>
              </w:rPr>
              <w:t xml:space="preserve">Friday </w:t>
            </w:r>
            <w:r w:rsidR="008F1A9C">
              <w:rPr>
                <w:rFonts w:ascii="Calibri" w:hAnsi="Calibri" w:cs="Calibri"/>
                <w:b/>
                <w:bCs/>
                <w:sz w:val="24"/>
                <w:szCs w:val="24"/>
              </w:rPr>
              <w:t>10</w:t>
            </w:r>
            <w:r w:rsidR="008F1A9C" w:rsidRPr="00DB57BD">
              <w:rPr>
                <w:rFonts w:ascii="Calibri" w:hAnsi="Calibri" w:cs="Calibri"/>
                <w:b/>
                <w:bCs/>
                <w:sz w:val="24"/>
                <w:szCs w:val="24"/>
              </w:rPr>
              <w:t xml:space="preserve"> </w:t>
            </w:r>
            <w:r w:rsidR="00037E45" w:rsidRPr="00DB57BD">
              <w:rPr>
                <w:rFonts w:ascii="Calibri" w:hAnsi="Calibri" w:cs="Calibri"/>
                <w:b/>
                <w:bCs/>
                <w:sz w:val="24"/>
                <w:szCs w:val="24"/>
              </w:rPr>
              <w:t xml:space="preserve">July </w:t>
            </w:r>
          </w:p>
          <w:p w:rsidR="006C06EF" w:rsidRPr="00DB57BD" w:rsidRDefault="006C06EF" w:rsidP="006C06EF">
            <w:pPr>
              <w:autoSpaceDE w:val="0"/>
              <w:autoSpaceDN w:val="0"/>
              <w:adjustRightInd w:val="0"/>
              <w:jc w:val="both"/>
              <w:rPr>
                <w:rFonts w:ascii="Calibri" w:hAnsi="Calibri" w:cs="Calibri"/>
                <w:b/>
                <w:bCs/>
                <w:sz w:val="24"/>
                <w:szCs w:val="24"/>
              </w:rPr>
            </w:pPr>
            <w:r>
              <w:rPr>
                <w:rFonts w:ascii="Calibri" w:hAnsi="Calibri" w:cs="Calibri"/>
                <w:b/>
                <w:bCs/>
                <w:sz w:val="24"/>
                <w:szCs w:val="24"/>
              </w:rPr>
              <w:t>0900-1100 hours</w:t>
            </w:r>
          </w:p>
        </w:tc>
        <w:tc>
          <w:tcPr>
            <w:tcW w:w="5678" w:type="dxa"/>
          </w:tcPr>
          <w:p w:rsidR="00037E45" w:rsidRDefault="00037E45" w:rsidP="006C06EF">
            <w:pPr>
              <w:autoSpaceDE w:val="0"/>
              <w:autoSpaceDN w:val="0"/>
              <w:adjustRightInd w:val="0"/>
              <w:jc w:val="both"/>
              <w:rPr>
                <w:rFonts w:ascii="Calibri" w:hAnsi="Calibri" w:cs="Calibri"/>
                <w:sz w:val="24"/>
                <w:szCs w:val="24"/>
              </w:rPr>
            </w:pPr>
            <w:r w:rsidRPr="00DB57BD">
              <w:rPr>
                <w:rFonts w:ascii="Calibri" w:hAnsi="Calibri" w:cs="Calibri"/>
                <w:sz w:val="24"/>
                <w:szCs w:val="24"/>
              </w:rPr>
              <w:t xml:space="preserve">Attend </w:t>
            </w:r>
            <w:r w:rsidR="006C06EF" w:rsidRPr="00DB57BD">
              <w:rPr>
                <w:rFonts w:ascii="Calibri" w:hAnsi="Calibri" w:cs="Calibri"/>
                <w:sz w:val="24"/>
                <w:szCs w:val="24"/>
              </w:rPr>
              <w:t xml:space="preserve">Australian Customs </w:t>
            </w:r>
            <w:r w:rsidR="00EE4F0E">
              <w:rPr>
                <w:rFonts w:ascii="Calibri" w:hAnsi="Calibri" w:cs="Calibri"/>
                <w:sz w:val="24"/>
                <w:szCs w:val="24"/>
              </w:rPr>
              <w:t>O</w:t>
            </w:r>
            <w:r w:rsidR="006C06EF" w:rsidRPr="00DB57BD">
              <w:rPr>
                <w:rFonts w:ascii="Calibri" w:hAnsi="Calibri" w:cs="Calibri"/>
                <w:sz w:val="24"/>
                <w:szCs w:val="24"/>
              </w:rPr>
              <w:t xml:space="preserve">utward </w:t>
            </w:r>
            <w:r w:rsidR="00EE4F0E">
              <w:rPr>
                <w:rFonts w:ascii="Calibri" w:hAnsi="Calibri" w:cs="Calibri"/>
                <w:sz w:val="24"/>
                <w:szCs w:val="24"/>
              </w:rPr>
              <w:t>C</w:t>
            </w:r>
            <w:r w:rsidR="006C06EF" w:rsidRPr="00DB57BD">
              <w:rPr>
                <w:rFonts w:ascii="Calibri" w:hAnsi="Calibri" w:cs="Calibri"/>
                <w:sz w:val="24"/>
                <w:szCs w:val="24"/>
              </w:rPr>
              <w:t xml:space="preserve">learance </w:t>
            </w:r>
            <w:r w:rsidR="006C06EF">
              <w:rPr>
                <w:rFonts w:ascii="Calibri" w:hAnsi="Calibri" w:cs="Calibri"/>
                <w:sz w:val="24"/>
                <w:szCs w:val="24"/>
              </w:rPr>
              <w:t>at Darwin Sailing Club</w:t>
            </w:r>
            <w:r w:rsidRPr="00DB57BD">
              <w:rPr>
                <w:rFonts w:ascii="Calibri" w:hAnsi="Calibri" w:cs="Calibri"/>
                <w:sz w:val="24"/>
                <w:szCs w:val="24"/>
              </w:rPr>
              <w:t xml:space="preserve"> </w:t>
            </w:r>
          </w:p>
          <w:p w:rsidR="004C5053" w:rsidRPr="00DB57BD" w:rsidRDefault="004C5053" w:rsidP="006C06EF">
            <w:pPr>
              <w:autoSpaceDE w:val="0"/>
              <w:autoSpaceDN w:val="0"/>
              <w:adjustRightInd w:val="0"/>
              <w:jc w:val="both"/>
              <w:rPr>
                <w:rFonts w:ascii="Calibri" w:hAnsi="Calibri" w:cs="Calibri"/>
                <w:sz w:val="24"/>
                <w:szCs w:val="24"/>
              </w:rPr>
            </w:pPr>
            <w:r>
              <w:rPr>
                <w:rFonts w:ascii="Calibri" w:hAnsi="Calibri" w:cs="Calibri"/>
                <w:sz w:val="24"/>
                <w:szCs w:val="24"/>
              </w:rPr>
              <w:t>O</w:t>
            </w:r>
            <w:r w:rsidRPr="00DB57BD">
              <w:rPr>
                <w:rFonts w:ascii="Calibri" w:hAnsi="Calibri" w:cs="Calibri"/>
                <w:sz w:val="24"/>
                <w:szCs w:val="24"/>
              </w:rPr>
              <w:t xml:space="preserve">pportunity to submit completed Timor-Leste Immigration and Customs forms </w:t>
            </w:r>
            <w:r>
              <w:rPr>
                <w:rFonts w:ascii="Calibri" w:hAnsi="Calibri" w:cs="Calibri"/>
                <w:sz w:val="24"/>
                <w:szCs w:val="24"/>
              </w:rPr>
              <w:t xml:space="preserve">to Rally organisers </w:t>
            </w:r>
            <w:r w:rsidRPr="00DB57BD">
              <w:rPr>
                <w:rFonts w:ascii="Calibri" w:hAnsi="Calibri" w:cs="Calibri"/>
                <w:sz w:val="24"/>
                <w:szCs w:val="24"/>
              </w:rPr>
              <w:t>for pre-clearance</w:t>
            </w:r>
          </w:p>
        </w:tc>
        <w:tc>
          <w:tcPr>
            <w:tcW w:w="1099" w:type="dxa"/>
          </w:tcPr>
          <w:p w:rsidR="00037E45" w:rsidRPr="00DB57BD" w:rsidRDefault="00037E45" w:rsidP="009F410D">
            <w:pPr>
              <w:autoSpaceDE w:val="0"/>
              <w:autoSpaceDN w:val="0"/>
              <w:adjustRightInd w:val="0"/>
              <w:jc w:val="center"/>
              <w:rPr>
                <w:rFonts w:ascii="Calibri" w:hAnsi="Calibri" w:cs="Calibri"/>
                <w:sz w:val="24"/>
                <w:szCs w:val="24"/>
              </w:rPr>
            </w:pPr>
            <w:r w:rsidRPr="00DB57BD">
              <w:rPr>
                <w:rFonts w:ascii="Calibri" w:hAnsi="Calibri" w:cs="Calibri"/>
                <w:sz w:val="24"/>
                <w:szCs w:val="24"/>
              </w:rPr>
              <w:t xml:space="preserve">Page </w:t>
            </w:r>
            <w:r w:rsidR="009F410D" w:rsidRPr="00DB57BD">
              <w:rPr>
                <w:rFonts w:ascii="Calibri" w:hAnsi="Calibri" w:cs="Calibri"/>
                <w:sz w:val="24"/>
                <w:szCs w:val="24"/>
              </w:rPr>
              <w:t>5</w:t>
            </w:r>
          </w:p>
        </w:tc>
      </w:tr>
      <w:tr w:rsidR="00037E45" w:rsidRPr="00DB57BD">
        <w:trPr>
          <w:trHeight w:val="851"/>
        </w:trPr>
        <w:tc>
          <w:tcPr>
            <w:tcW w:w="3077" w:type="dxa"/>
          </w:tcPr>
          <w:p w:rsidR="00037E45" w:rsidRPr="00DB57BD" w:rsidRDefault="00037E45" w:rsidP="00B07C7C">
            <w:pPr>
              <w:autoSpaceDE w:val="0"/>
              <w:autoSpaceDN w:val="0"/>
              <w:adjustRightInd w:val="0"/>
              <w:jc w:val="both"/>
              <w:rPr>
                <w:rFonts w:ascii="Calibri" w:hAnsi="Calibri" w:cs="Calibri"/>
                <w:b/>
                <w:bCs/>
                <w:sz w:val="24"/>
                <w:szCs w:val="24"/>
              </w:rPr>
            </w:pPr>
            <w:r w:rsidRPr="00DB57BD">
              <w:rPr>
                <w:rFonts w:ascii="Calibri" w:hAnsi="Calibri" w:cs="Calibri"/>
                <w:b/>
                <w:bCs/>
                <w:sz w:val="24"/>
                <w:szCs w:val="24"/>
              </w:rPr>
              <w:t>Saturday 1</w:t>
            </w:r>
            <w:r w:rsidR="00D76C15">
              <w:rPr>
                <w:rFonts w:ascii="Calibri" w:hAnsi="Calibri" w:cs="Calibri"/>
                <w:b/>
                <w:bCs/>
                <w:sz w:val="24"/>
                <w:szCs w:val="24"/>
              </w:rPr>
              <w:t>1</w:t>
            </w:r>
            <w:r w:rsidRPr="00DB57BD">
              <w:rPr>
                <w:rFonts w:ascii="Calibri" w:hAnsi="Calibri" w:cs="Calibri"/>
                <w:b/>
                <w:bCs/>
                <w:sz w:val="24"/>
                <w:szCs w:val="24"/>
              </w:rPr>
              <w:t xml:space="preserve"> July</w:t>
            </w:r>
          </w:p>
          <w:p w:rsidR="00037E45" w:rsidRPr="00DB57BD" w:rsidRDefault="00037E45" w:rsidP="00D76C15">
            <w:pPr>
              <w:autoSpaceDE w:val="0"/>
              <w:autoSpaceDN w:val="0"/>
              <w:adjustRightInd w:val="0"/>
              <w:jc w:val="both"/>
              <w:rPr>
                <w:rFonts w:ascii="Calibri" w:hAnsi="Calibri" w:cs="Calibri"/>
                <w:b/>
                <w:bCs/>
                <w:sz w:val="24"/>
                <w:szCs w:val="24"/>
              </w:rPr>
            </w:pPr>
            <w:r w:rsidRPr="00DB57BD">
              <w:rPr>
                <w:rFonts w:ascii="Calibri" w:hAnsi="Calibri" w:cs="Calibri"/>
                <w:b/>
                <w:bCs/>
                <w:sz w:val="24"/>
                <w:szCs w:val="24"/>
              </w:rPr>
              <w:t>1</w:t>
            </w:r>
            <w:r w:rsidR="00D76C15">
              <w:rPr>
                <w:rFonts w:ascii="Calibri" w:hAnsi="Calibri" w:cs="Calibri"/>
                <w:b/>
                <w:bCs/>
                <w:sz w:val="24"/>
                <w:szCs w:val="24"/>
              </w:rPr>
              <w:t>1</w:t>
            </w:r>
            <w:r w:rsidRPr="00DB57BD">
              <w:rPr>
                <w:rFonts w:ascii="Calibri" w:hAnsi="Calibri" w:cs="Calibri"/>
                <w:b/>
                <w:bCs/>
                <w:sz w:val="24"/>
                <w:szCs w:val="24"/>
              </w:rPr>
              <w:t>00 hours</w:t>
            </w:r>
          </w:p>
        </w:tc>
        <w:tc>
          <w:tcPr>
            <w:tcW w:w="5678" w:type="dxa"/>
          </w:tcPr>
          <w:p w:rsidR="00037E45" w:rsidRPr="00DB57BD" w:rsidRDefault="00037E45" w:rsidP="00B07C7C">
            <w:pPr>
              <w:autoSpaceDE w:val="0"/>
              <w:autoSpaceDN w:val="0"/>
              <w:adjustRightInd w:val="0"/>
              <w:jc w:val="both"/>
              <w:rPr>
                <w:rFonts w:ascii="Calibri" w:hAnsi="Calibri" w:cs="Calibri"/>
                <w:b/>
                <w:sz w:val="24"/>
                <w:szCs w:val="24"/>
              </w:rPr>
            </w:pPr>
            <w:r w:rsidRPr="00DB57BD">
              <w:rPr>
                <w:rFonts w:ascii="Calibri" w:hAnsi="Calibri" w:cs="Calibri"/>
                <w:b/>
                <w:sz w:val="24"/>
                <w:szCs w:val="24"/>
              </w:rPr>
              <w:t>RALLY START</w:t>
            </w:r>
          </w:p>
        </w:tc>
        <w:tc>
          <w:tcPr>
            <w:tcW w:w="1099" w:type="dxa"/>
          </w:tcPr>
          <w:p w:rsidR="00037E45" w:rsidRPr="00DB57BD" w:rsidRDefault="00037E45" w:rsidP="009F410D">
            <w:pPr>
              <w:autoSpaceDE w:val="0"/>
              <w:autoSpaceDN w:val="0"/>
              <w:adjustRightInd w:val="0"/>
              <w:jc w:val="center"/>
              <w:rPr>
                <w:rFonts w:ascii="Calibri" w:hAnsi="Calibri" w:cs="Calibri"/>
                <w:sz w:val="24"/>
                <w:szCs w:val="24"/>
              </w:rPr>
            </w:pPr>
            <w:r w:rsidRPr="00DB57BD">
              <w:rPr>
                <w:rFonts w:ascii="Calibri" w:hAnsi="Calibri" w:cs="Calibri"/>
                <w:sz w:val="24"/>
                <w:szCs w:val="24"/>
              </w:rPr>
              <w:t xml:space="preserve">Page </w:t>
            </w:r>
            <w:r w:rsidR="009F410D" w:rsidRPr="00DB57BD">
              <w:rPr>
                <w:rFonts w:ascii="Calibri" w:hAnsi="Calibri" w:cs="Calibri"/>
                <w:sz w:val="24"/>
                <w:szCs w:val="24"/>
              </w:rPr>
              <w:t>8</w:t>
            </w:r>
          </w:p>
        </w:tc>
      </w:tr>
    </w:tbl>
    <w:p w:rsidR="00037E45" w:rsidRDefault="00037E45" w:rsidP="00C47FA0">
      <w:pPr>
        <w:autoSpaceDE w:val="0"/>
        <w:autoSpaceDN w:val="0"/>
        <w:adjustRightInd w:val="0"/>
        <w:jc w:val="both"/>
        <w:rPr>
          <w:rFonts w:ascii="Calibri" w:hAnsi="Calibri" w:cs="Calibri"/>
          <w:sz w:val="24"/>
          <w:szCs w:val="24"/>
        </w:rPr>
      </w:pPr>
    </w:p>
    <w:p w:rsidR="00DB57BD" w:rsidRDefault="00DB57BD" w:rsidP="00C47FA0">
      <w:pPr>
        <w:autoSpaceDE w:val="0"/>
        <w:autoSpaceDN w:val="0"/>
        <w:adjustRightInd w:val="0"/>
        <w:jc w:val="both"/>
        <w:rPr>
          <w:rFonts w:ascii="Calibri" w:hAnsi="Calibri" w:cs="Calibri"/>
          <w:sz w:val="24"/>
          <w:szCs w:val="24"/>
        </w:rPr>
      </w:pPr>
    </w:p>
    <w:p w:rsidR="00DB57BD" w:rsidRDefault="00DB57BD" w:rsidP="00C47FA0">
      <w:pPr>
        <w:autoSpaceDE w:val="0"/>
        <w:autoSpaceDN w:val="0"/>
        <w:adjustRightInd w:val="0"/>
        <w:jc w:val="both"/>
        <w:rPr>
          <w:rFonts w:ascii="Calibri" w:hAnsi="Calibri" w:cs="Calibri"/>
          <w:sz w:val="24"/>
          <w:szCs w:val="24"/>
        </w:rPr>
      </w:pPr>
    </w:p>
    <w:p w:rsidR="00DB57BD" w:rsidRPr="00DB57BD" w:rsidRDefault="00DB57BD" w:rsidP="00C47FA0">
      <w:pPr>
        <w:autoSpaceDE w:val="0"/>
        <w:autoSpaceDN w:val="0"/>
        <w:adjustRightInd w:val="0"/>
        <w:jc w:val="both"/>
        <w:rPr>
          <w:rFonts w:ascii="Calibri" w:hAnsi="Calibri" w:cs="Calibri"/>
          <w:sz w:val="24"/>
          <w:szCs w:val="24"/>
        </w:rPr>
      </w:pPr>
    </w:p>
    <w:tbl>
      <w:tblPr>
        <w:tblW w:w="9898" w:type="dxa"/>
        <w:tblBorders>
          <w:top w:val="single" w:sz="4" w:space="0" w:color="595959"/>
          <w:bottom w:val="single" w:sz="4" w:space="0" w:color="595959"/>
          <w:insideH w:val="single" w:sz="4" w:space="0" w:color="595959"/>
          <w:insideV w:val="single" w:sz="4" w:space="0" w:color="000000"/>
        </w:tblBorders>
        <w:tblLook w:val="01E0" w:firstRow="1" w:lastRow="1" w:firstColumn="1" w:lastColumn="1" w:noHBand="0" w:noVBand="0"/>
      </w:tblPr>
      <w:tblGrid>
        <w:gridCol w:w="1208"/>
        <w:gridCol w:w="4290"/>
        <w:gridCol w:w="2530"/>
        <w:gridCol w:w="1870"/>
      </w:tblGrid>
      <w:tr w:rsidR="00037E45" w:rsidRPr="00DB57BD">
        <w:tc>
          <w:tcPr>
            <w:tcW w:w="9898" w:type="dxa"/>
            <w:gridSpan w:val="4"/>
          </w:tcPr>
          <w:p w:rsidR="00037E45" w:rsidRPr="00DB57BD" w:rsidRDefault="00037E45" w:rsidP="009354A2">
            <w:pPr>
              <w:autoSpaceDE w:val="0"/>
              <w:autoSpaceDN w:val="0"/>
              <w:adjustRightInd w:val="0"/>
              <w:jc w:val="both"/>
              <w:rPr>
                <w:rFonts w:ascii="Calibri" w:hAnsi="Calibri" w:cs="Calibri"/>
                <w:b/>
                <w:bCs/>
                <w:sz w:val="24"/>
                <w:szCs w:val="24"/>
              </w:rPr>
            </w:pPr>
            <w:r w:rsidRPr="00DB57BD">
              <w:rPr>
                <w:rFonts w:ascii="Calibri" w:hAnsi="Calibri" w:cs="Calibri"/>
                <w:b/>
                <w:bCs/>
                <w:sz w:val="24"/>
                <w:szCs w:val="24"/>
              </w:rPr>
              <w:t>Document Control – Rally Information Booklet</w:t>
            </w:r>
          </w:p>
        </w:tc>
      </w:tr>
      <w:tr w:rsidR="00037E45" w:rsidRPr="00DB57BD">
        <w:tc>
          <w:tcPr>
            <w:tcW w:w="1208" w:type="dxa"/>
          </w:tcPr>
          <w:p w:rsidR="00037E45" w:rsidRPr="00DB57BD" w:rsidRDefault="00037E45" w:rsidP="009354A2">
            <w:pPr>
              <w:autoSpaceDE w:val="0"/>
              <w:autoSpaceDN w:val="0"/>
              <w:adjustRightInd w:val="0"/>
              <w:jc w:val="both"/>
              <w:rPr>
                <w:rFonts w:ascii="Calibri" w:hAnsi="Calibri" w:cs="Calibri"/>
                <w:b/>
                <w:bCs/>
                <w:sz w:val="24"/>
                <w:szCs w:val="24"/>
              </w:rPr>
            </w:pPr>
            <w:r w:rsidRPr="00DB57BD">
              <w:rPr>
                <w:rFonts w:ascii="Calibri" w:hAnsi="Calibri" w:cs="Calibri"/>
                <w:b/>
                <w:bCs/>
                <w:sz w:val="24"/>
                <w:szCs w:val="24"/>
              </w:rPr>
              <w:t>Issue #</w:t>
            </w:r>
          </w:p>
        </w:tc>
        <w:tc>
          <w:tcPr>
            <w:tcW w:w="4290" w:type="dxa"/>
          </w:tcPr>
          <w:p w:rsidR="00037E45" w:rsidRPr="00DB57BD" w:rsidRDefault="00037E45" w:rsidP="009354A2">
            <w:pPr>
              <w:autoSpaceDE w:val="0"/>
              <w:autoSpaceDN w:val="0"/>
              <w:adjustRightInd w:val="0"/>
              <w:jc w:val="both"/>
              <w:rPr>
                <w:rFonts w:ascii="Calibri" w:hAnsi="Calibri" w:cs="Calibri"/>
                <w:b/>
                <w:bCs/>
                <w:sz w:val="24"/>
                <w:szCs w:val="24"/>
              </w:rPr>
            </w:pPr>
            <w:r w:rsidRPr="00DB57BD">
              <w:rPr>
                <w:rFonts w:ascii="Calibri" w:hAnsi="Calibri" w:cs="Calibri"/>
                <w:b/>
                <w:bCs/>
                <w:sz w:val="24"/>
                <w:szCs w:val="24"/>
              </w:rPr>
              <w:t>Title</w:t>
            </w:r>
          </w:p>
        </w:tc>
        <w:tc>
          <w:tcPr>
            <w:tcW w:w="2530" w:type="dxa"/>
          </w:tcPr>
          <w:p w:rsidR="00037E45" w:rsidRPr="00DB57BD" w:rsidRDefault="00037E45" w:rsidP="009354A2">
            <w:pPr>
              <w:autoSpaceDE w:val="0"/>
              <w:autoSpaceDN w:val="0"/>
              <w:adjustRightInd w:val="0"/>
              <w:jc w:val="both"/>
              <w:rPr>
                <w:rFonts w:ascii="Calibri" w:hAnsi="Calibri" w:cs="Calibri"/>
                <w:b/>
                <w:bCs/>
                <w:sz w:val="24"/>
                <w:szCs w:val="24"/>
              </w:rPr>
            </w:pPr>
            <w:r w:rsidRPr="00DB57BD">
              <w:rPr>
                <w:rFonts w:ascii="Calibri" w:hAnsi="Calibri" w:cs="Calibri"/>
                <w:b/>
                <w:bCs/>
                <w:sz w:val="24"/>
                <w:szCs w:val="24"/>
              </w:rPr>
              <w:t>Date</w:t>
            </w:r>
          </w:p>
        </w:tc>
        <w:tc>
          <w:tcPr>
            <w:tcW w:w="1870" w:type="dxa"/>
          </w:tcPr>
          <w:p w:rsidR="00037E45" w:rsidRPr="00DB57BD" w:rsidRDefault="00037E45" w:rsidP="009354A2">
            <w:pPr>
              <w:autoSpaceDE w:val="0"/>
              <w:autoSpaceDN w:val="0"/>
              <w:adjustRightInd w:val="0"/>
              <w:jc w:val="both"/>
              <w:rPr>
                <w:rFonts w:ascii="Calibri" w:hAnsi="Calibri" w:cs="Calibri"/>
                <w:b/>
                <w:bCs/>
                <w:sz w:val="24"/>
                <w:szCs w:val="24"/>
              </w:rPr>
            </w:pPr>
            <w:r w:rsidRPr="00DB57BD">
              <w:rPr>
                <w:rFonts w:ascii="Calibri" w:hAnsi="Calibri" w:cs="Calibri"/>
                <w:b/>
                <w:bCs/>
                <w:sz w:val="24"/>
                <w:szCs w:val="24"/>
              </w:rPr>
              <w:t>Mode</w:t>
            </w:r>
          </w:p>
        </w:tc>
      </w:tr>
      <w:tr w:rsidR="00037E45" w:rsidRPr="00DB57BD">
        <w:tc>
          <w:tcPr>
            <w:tcW w:w="1208" w:type="dxa"/>
          </w:tcPr>
          <w:p w:rsidR="00037E45" w:rsidRPr="00DB57BD" w:rsidRDefault="00037E45" w:rsidP="009354A2">
            <w:pPr>
              <w:autoSpaceDE w:val="0"/>
              <w:autoSpaceDN w:val="0"/>
              <w:adjustRightInd w:val="0"/>
              <w:jc w:val="both"/>
              <w:rPr>
                <w:rFonts w:ascii="Calibri" w:hAnsi="Calibri" w:cs="Calibri"/>
                <w:sz w:val="24"/>
                <w:szCs w:val="24"/>
              </w:rPr>
            </w:pPr>
            <w:r w:rsidRPr="00DB57BD">
              <w:rPr>
                <w:rFonts w:ascii="Calibri" w:hAnsi="Calibri" w:cs="Calibri"/>
                <w:sz w:val="24"/>
                <w:szCs w:val="24"/>
              </w:rPr>
              <w:t>Issue 1</w:t>
            </w:r>
          </w:p>
        </w:tc>
        <w:tc>
          <w:tcPr>
            <w:tcW w:w="4290" w:type="dxa"/>
          </w:tcPr>
          <w:p w:rsidR="00037E45" w:rsidRPr="00DB57BD" w:rsidRDefault="00037E45" w:rsidP="009354A2">
            <w:pPr>
              <w:autoSpaceDE w:val="0"/>
              <w:autoSpaceDN w:val="0"/>
              <w:adjustRightInd w:val="0"/>
              <w:jc w:val="both"/>
              <w:rPr>
                <w:rFonts w:ascii="Calibri" w:hAnsi="Calibri" w:cs="Calibri"/>
                <w:sz w:val="24"/>
                <w:szCs w:val="24"/>
              </w:rPr>
            </w:pPr>
            <w:r w:rsidRPr="00DB57BD">
              <w:rPr>
                <w:rFonts w:ascii="Calibri" w:hAnsi="Calibri" w:cs="Calibri"/>
                <w:sz w:val="24"/>
                <w:szCs w:val="24"/>
              </w:rPr>
              <w:t>Pre-Entry Information Booklet</w:t>
            </w:r>
          </w:p>
        </w:tc>
        <w:tc>
          <w:tcPr>
            <w:tcW w:w="2530" w:type="dxa"/>
          </w:tcPr>
          <w:p w:rsidR="00037E45" w:rsidRPr="00DB57BD" w:rsidRDefault="001751EE" w:rsidP="00981861">
            <w:pPr>
              <w:autoSpaceDE w:val="0"/>
              <w:autoSpaceDN w:val="0"/>
              <w:adjustRightInd w:val="0"/>
              <w:jc w:val="both"/>
              <w:rPr>
                <w:rFonts w:ascii="Calibri" w:hAnsi="Calibri" w:cs="Calibri"/>
                <w:sz w:val="24"/>
                <w:szCs w:val="24"/>
              </w:rPr>
            </w:pPr>
            <w:r>
              <w:rPr>
                <w:rFonts w:ascii="Calibri" w:hAnsi="Calibri" w:cs="Calibri"/>
                <w:sz w:val="24"/>
                <w:szCs w:val="24"/>
              </w:rPr>
              <w:t>1</w:t>
            </w:r>
            <w:r w:rsidR="00981861">
              <w:rPr>
                <w:rFonts w:ascii="Calibri" w:hAnsi="Calibri" w:cs="Calibri"/>
                <w:sz w:val="24"/>
                <w:szCs w:val="24"/>
              </w:rPr>
              <w:t>7</w:t>
            </w:r>
            <w:r w:rsidR="002F0AE9">
              <w:rPr>
                <w:rFonts w:ascii="Calibri" w:hAnsi="Calibri" w:cs="Calibri"/>
                <w:sz w:val="24"/>
                <w:szCs w:val="24"/>
              </w:rPr>
              <w:t xml:space="preserve"> February</w:t>
            </w:r>
            <w:r w:rsidR="00037E45" w:rsidRPr="00DB57BD">
              <w:rPr>
                <w:rFonts w:ascii="Calibri" w:hAnsi="Calibri" w:cs="Calibri"/>
                <w:sz w:val="24"/>
                <w:szCs w:val="24"/>
              </w:rPr>
              <w:t xml:space="preserve"> 201</w:t>
            </w:r>
            <w:r w:rsidR="00981861">
              <w:rPr>
                <w:rFonts w:ascii="Calibri" w:hAnsi="Calibri" w:cs="Calibri"/>
                <w:sz w:val="24"/>
                <w:szCs w:val="24"/>
              </w:rPr>
              <w:t>5</w:t>
            </w:r>
          </w:p>
        </w:tc>
        <w:tc>
          <w:tcPr>
            <w:tcW w:w="1870" w:type="dxa"/>
          </w:tcPr>
          <w:p w:rsidR="00037E45" w:rsidRPr="00DB57BD" w:rsidRDefault="00037E45" w:rsidP="009354A2">
            <w:pPr>
              <w:autoSpaceDE w:val="0"/>
              <w:autoSpaceDN w:val="0"/>
              <w:adjustRightInd w:val="0"/>
              <w:jc w:val="both"/>
              <w:rPr>
                <w:rFonts w:ascii="Calibri" w:hAnsi="Calibri" w:cs="Calibri"/>
                <w:sz w:val="24"/>
                <w:szCs w:val="24"/>
              </w:rPr>
            </w:pPr>
            <w:r w:rsidRPr="00DB57BD">
              <w:rPr>
                <w:rFonts w:ascii="Calibri" w:hAnsi="Calibri" w:cs="Calibri"/>
                <w:sz w:val="24"/>
                <w:szCs w:val="24"/>
              </w:rPr>
              <w:t>Electronic</w:t>
            </w:r>
          </w:p>
        </w:tc>
      </w:tr>
      <w:tr w:rsidR="00037E45" w:rsidRPr="00DB57BD">
        <w:tc>
          <w:tcPr>
            <w:tcW w:w="1208" w:type="dxa"/>
          </w:tcPr>
          <w:p w:rsidR="00037E45" w:rsidRPr="00DB57BD" w:rsidRDefault="00037E45" w:rsidP="009354A2">
            <w:pPr>
              <w:autoSpaceDE w:val="0"/>
              <w:autoSpaceDN w:val="0"/>
              <w:adjustRightInd w:val="0"/>
              <w:jc w:val="both"/>
              <w:rPr>
                <w:rFonts w:ascii="Calibri" w:hAnsi="Calibri" w:cs="Calibri"/>
                <w:sz w:val="24"/>
                <w:szCs w:val="24"/>
              </w:rPr>
            </w:pPr>
            <w:r w:rsidRPr="00DB57BD">
              <w:rPr>
                <w:rFonts w:ascii="Calibri" w:hAnsi="Calibri" w:cs="Calibri"/>
                <w:sz w:val="24"/>
                <w:szCs w:val="24"/>
              </w:rPr>
              <w:t>Issue 2</w:t>
            </w:r>
          </w:p>
        </w:tc>
        <w:tc>
          <w:tcPr>
            <w:tcW w:w="4290" w:type="dxa"/>
          </w:tcPr>
          <w:p w:rsidR="00037E45" w:rsidRPr="00DB57BD" w:rsidRDefault="00037E45" w:rsidP="009354A2">
            <w:pPr>
              <w:autoSpaceDE w:val="0"/>
              <w:autoSpaceDN w:val="0"/>
              <w:adjustRightInd w:val="0"/>
              <w:jc w:val="both"/>
              <w:rPr>
                <w:rFonts w:ascii="Calibri" w:hAnsi="Calibri" w:cs="Calibri"/>
                <w:sz w:val="24"/>
                <w:szCs w:val="24"/>
              </w:rPr>
            </w:pPr>
            <w:r w:rsidRPr="00DB57BD">
              <w:rPr>
                <w:rFonts w:ascii="Calibri" w:hAnsi="Calibri" w:cs="Calibri"/>
                <w:sz w:val="24"/>
                <w:szCs w:val="24"/>
              </w:rPr>
              <w:t>Information Booklet Update</w:t>
            </w:r>
          </w:p>
        </w:tc>
        <w:tc>
          <w:tcPr>
            <w:tcW w:w="2530" w:type="dxa"/>
          </w:tcPr>
          <w:p w:rsidR="00037E45" w:rsidRPr="00DB57BD" w:rsidRDefault="00037E45" w:rsidP="009354A2">
            <w:pPr>
              <w:autoSpaceDE w:val="0"/>
              <w:autoSpaceDN w:val="0"/>
              <w:adjustRightInd w:val="0"/>
              <w:jc w:val="both"/>
              <w:rPr>
                <w:rFonts w:ascii="Calibri" w:hAnsi="Calibri" w:cs="Calibri"/>
                <w:sz w:val="24"/>
                <w:szCs w:val="24"/>
              </w:rPr>
            </w:pPr>
            <w:proofErr w:type="spellStart"/>
            <w:r w:rsidRPr="00DB57BD">
              <w:rPr>
                <w:rFonts w:ascii="Calibri" w:hAnsi="Calibri" w:cs="Calibri"/>
                <w:sz w:val="24"/>
                <w:szCs w:val="24"/>
              </w:rPr>
              <w:t>Approx</w:t>
            </w:r>
            <w:proofErr w:type="spellEnd"/>
            <w:r w:rsidRPr="00DB57BD">
              <w:rPr>
                <w:rFonts w:ascii="Calibri" w:hAnsi="Calibri" w:cs="Calibri"/>
                <w:sz w:val="24"/>
                <w:szCs w:val="24"/>
              </w:rPr>
              <w:t xml:space="preserve"> 1 month prior to Rally Start</w:t>
            </w:r>
          </w:p>
        </w:tc>
        <w:tc>
          <w:tcPr>
            <w:tcW w:w="1870" w:type="dxa"/>
          </w:tcPr>
          <w:p w:rsidR="00037E45" w:rsidRPr="00DB57BD" w:rsidRDefault="00037E45" w:rsidP="009354A2">
            <w:pPr>
              <w:autoSpaceDE w:val="0"/>
              <w:autoSpaceDN w:val="0"/>
              <w:adjustRightInd w:val="0"/>
              <w:jc w:val="both"/>
              <w:rPr>
                <w:rFonts w:ascii="Calibri" w:hAnsi="Calibri" w:cs="Calibri"/>
                <w:sz w:val="24"/>
                <w:szCs w:val="24"/>
              </w:rPr>
            </w:pPr>
            <w:r w:rsidRPr="00DB57BD">
              <w:rPr>
                <w:rFonts w:ascii="Calibri" w:hAnsi="Calibri" w:cs="Calibri"/>
                <w:sz w:val="24"/>
                <w:szCs w:val="24"/>
              </w:rPr>
              <w:t>Electronic</w:t>
            </w:r>
          </w:p>
        </w:tc>
      </w:tr>
      <w:tr w:rsidR="00037E45" w:rsidRPr="00DB57BD">
        <w:tc>
          <w:tcPr>
            <w:tcW w:w="1208" w:type="dxa"/>
          </w:tcPr>
          <w:p w:rsidR="00037E45" w:rsidRPr="00DB57BD" w:rsidRDefault="00037E45" w:rsidP="009354A2">
            <w:pPr>
              <w:autoSpaceDE w:val="0"/>
              <w:autoSpaceDN w:val="0"/>
              <w:adjustRightInd w:val="0"/>
              <w:jc w:val="both"/>
              <w:rPr>
                <w:rFonts w:ascii="Calibri" w:hAnsi="Calibri" w:cs="Calibri"/>
                <w:sz w:val="24"/>
                <w:szCs w:val="24"/>
              </w:rPr>
            </w:pPr>
            <w:r w:rsidRPr="00DB57BD">
              <w:rPr>
                <w:rFonts w:ascii="Calibri" w:hAnsi="Calibri" w:cs="Calibri"/>
                <w:sz w:val="24"/>
                <w:szCs w:val="24"/>
              </w:rPr>
              <w:t>Issue 3</w:t>
            </w:r>
          </w:p>
        </w:tc>
        <w:tc>
          <w:tcPr>
            <w:tcW w:w="4290" w:type="dxa"/>
          </w:tcPr>
          <w:p w:rsidR="00037E45" w:rsidRPr="00DB57BD" w:rsidRDefault="00037E45" w:rsidP="009354A2">
            <w:pPr>
              <w:autoSpaceDE w:val="0"/>
              <w:autoSpaceDN w:val="0"/>
              <w:adjustRightInd w:val="0"/>
              <w:jc w:val="both"/>
              <w:rPr>
                <w:rFonts w:ascii="Calibri" w:hAnsi="Calibri" w:cs="Calibri"/>
                <w:sz w:val="24"/>
                <w:szCs w:val="24"/>
              </w:rPr>
            </w:pPr>
            <w:r w:rsidRPr="00DB57BD">
              <w:rPr>
                <w:rFonts w:ascii="Calibri" w:hAnsi="Calibri" w:cs="Calibri"/>
                <w:sz w:val="24"/>
                <w:szCs w:val="24"/>
              </w:rPr>
              <w:t>Information Booklet Final</w:t>
            </w:r>
          </w:p>
        </w:tc>
        <w:tc>
          <w:tcPr>
            <w:tcW w:w="2530" w:type="dxa"/>
          </w:tcPr>
          <w:p w:rsidR="00037E45" w:rsidRPr="00DB57BD" w:rsidRDefault="00D76C15" w:rsidP="006C06EF">
            <w:pPr>
              <w:autoSpaceDE w:val="0"/>
              <w:autoSpaceDN w:val="0"/>
              <w:adjustRightInd w:val="0"/>
              <w:jc w:val="both"/>
              <w:rPr>
                <w:rFonts w:ascii="Calibri" w:hAnsi="Calibri" w:cs="Calibri"/>
                <w:sz w:val="24"/>
                <w:szCs w:val="24"/>
              </w:rPr>
            </w:pPr>
            <w:r>
              <w:rPr>
                <w:rFonts w:ascii="Calibri" w:hAnsi="Calibri" w:cs="Calibri"/>
                <w:sz w:val="24"/>
                <w:szCs w:val="24"/>
              </w:rPr>
              <w:t>5 July 2015</w:t>
            </w:r>
            <w:r w:rsidR="00037E45" w:rsidRPr="00DB57BD">
              <w:rPr>
                <w:rFonts w:ascii="Calibri" w:hAnsi="Calibri" w:cs="Calibri"/>
                <w:sz w:val="24"/>
                <w:szCs w:val="24"/>
              </w:rPr>
              <w:t xml:space="preserve"> at Technical Briefing</w:t>
            </w:r>
          </w:p>
        </w:tc>
        <w:tc>
          <w:tcPr>
            <w:tcW w:w="1870" w:type="dxa"/>
          </w:tcPr>
          <w:p w:rsidR="00037E45" w:rsidRPr="00DB57BD" w:rsidRDefault="00037E45" w:rsidP="009354A2">
            <w:pPr>
              <w:autoSpaceDE w:val="0"/>
              <w:autoSpaceDN w:val="0"/>
              <w:adjustRightInd w:val="0"/>
              <w:jc w:val="both"/>
              <w:rPr>
                <w:rFonts w:ascii="Calibri" w:hAnsi="Calibri" w:cs="Calibri"/>
                <w:sz w:val="24"/>
                <w:szCs w:val="24"/>
              </w:rPr>
            </w:pPr>
            <w:r w:rsidRPr="00DB57BD">
              <w:rPr>
                <w:rFonts w:ascii="Calibri" w:hAnsi="Calibri" w:cs="Calibri"/>
                <w:sz w:val="24"/>
                <w:szCs w:val="24"/>
              </w:rPr>
              <w:t>Electronic and Hard Copy</w:t>
            </w:r>
          </w:p>
        </w:tc>
      </w:tr>
    </w:tbl>
    <w:p w:rsidR="00037E45" w:rsidRPr="00DB57BD" w:rsidRDefault="00037E45" w:rsidP="00C47FA0">
      <w:pPr>
        <w:autoSpaceDE w:val="0"/>
        <w:autoSpaceDN w:val="0"/>
        <w:adjustRightInd w:val="0"/>
        <w:jc w:val="both"/>
        <w:rPr>
          <w:rFonts w:ascii="Calibri" w:hAnsi="Calibri" w:cs="Calibri"/>
          <w:sz w:val="24"/>
          <w:szCs w:val="24"/>
        </w:rPr>
      </w:pPr>
    </w:p>
    <w:p w:rsidR="005B66D5" w:rsidRPr="00DB57BD" w:rsidRDefault="005B66D5" w:rsidP="00C47FA0">
      <w:pPr>
        <w:autoSpaceDE w:val="0"/>
        <w:autoSpaceDN w:val="0"/>
        <w:adjustRightInd w:val="0"/>
        <w:jc w:val="both"/>
        <w:rPr>
          <w:rFonts w:ascii="Calibri" w:hAnsi="Calibri" w:cs="Calibri"/>
          <w:sz w:val="24"/>
          <w:szCs w:val="24"/>
        </w:rPr>
      </w:pPr>
    </w:p>
    <w:p w:rsidR="005B66D5" w:rsidRPr="00DB57BD" w:rsidRDefault="005B66D5" w:rsidP="00C47FA0">
      <w:pPr>
        <w:autoSpaceDE w:val="0"/>
        <w:autoSpaceDN w:val="0"/>
        <w:adjustRightInd w:val="0"/>
        <w:jc w:val="both"/>
        <w:rPr>
          <w:rFonts w:ascii="Calibri" w:hAnsi="Calibri" w:cs="Calibri"/>
          <w:sz w:val="24"/>
          <w:szCs w:val="24"/>
        </w:rPr>
      </w:pPr>
    </w:p>
    <w:p w:rsidR="00037E45" w:rsidRPr="00DB57BD" w:rsidRDefault="00037E45" w:rsidP="00C47FA0">
      <w:pPr>
        <w:autoSpaceDE w:val="0"/>
        <w:autoSpaceDN w:val="0"/>
        <w:adjustRightInd w:val="0"/>
        <w:jc w:val="both"/>
        <w:rPr>
          <w:rFonts w:ascii="Calibri" w:hAnsi="Calibri" w:cs="Calibri"/>
          <w:sz w:val="24"/>
          <w:szCs w:val="24"/>
        </w:rPr>
      </w:pPr>
    </w:p>
    <w:p w:rsidR="00037E45" w:rsidRPr="00DB57BD" w:rsidRDefault="00037E45" w:rsidP="004A74D9">
      <w:pPr>
        <w:autoSpaceDE w:val="0"/>
        <w:autoSpaceDN w:val="0"/>
        <w:adjustRightInd w:val="0"/>
        <w:jc w:val="center"/>
        <w:rPr>
          <w:rFonts w:ascii="Calibri" w:hAnsi="Calibri" w:cs="Calibri"/>
          <w:b/>
          <w:bCs/>
          <w:sz w:val="24"/>
          <w:szCs w:val="24"/>
        </w:rPr>
      </w:pPr>
      <w:r w:rsidRPr="00DB57BD">
        <w:rPr>
          <w:rFonts w:ascii="Calibri" w:hAnsi="Calibri" w:cs="Calibri"/>
          <w:b/>
          <w:bCs/>
          <w:sz w:val="24"/>
          <w:szCs w:val="24"/>
        </w:rPr>
        <w:t xml:space="preserve">Updated Information provided in Issues 2 and 3 of this Rally Information Booklet will be highlighted in the Contents Section of the document.  </w:t>
      </w:r>
    </w:p>
    <w:p w:rsidR="00037E45" w:rsidRPr="00DB57BD" w:rsidRDefault="00037E45" w:rsidP="00C47FA0">
      <w:pPr>
        <w:autoSpaceDE w:val="0"/>
        <w:autoSpaceDN w:val="0"/>
        <w:adjustRightInd w:val="0"/>
        <w:jc w:val="both"/>
        <w:rPr>
          <w:rFonts w:ascii="Calibri" w:hAnsi="Calibri" w:cs="Calibri"/>
          <w:sz w:val="24"/>
          <w:szCs w:val="24"/>
        </w:rPr>
      </w:pPr>
    </w:p>
    <w:p w:rsidR="00037E45" w:rsidRPr="00DB57BD" w:rsidRDefault="00037E45" w:rsidP="00C47FA0">
      <w:pPr>
        <w:autoSpaceDE w:val="0"/>
        <w:autoSpaceDN w:val="0"/>
        <w:adjustRightInd w:val="0"/>
        <w:jc w:val="both"/>
        <w:rPr>
          <w:rFonts w:ascii="Calibri" w:hAnsi="Calibri" w:cs="Calibri"/>
          <w:sz w:val="24"/>
          <w:szCs w:val="24"/>
        </w:rPr>
      </w:pPr>
    </w:p>
    <w:p w:rsidR="00037E45" w:rsidRPr="00DB57BD" w:rsidRDefault="00037E45" w:rsidP="004A74D9">
      <w:pPr>
        <w:autoSpaceDE w:val="0"/>
        <w:autoSpaceDN w:val="0"/>
        <w:adjustRightInd w:val="0"/>
        <w:jc w:val="center"/>
        <w:rPr>
          <w:rFonts w:ascii="Calibri" w:hAnsi="Calibri" w:cs="Calibri"/>
          <w:sz w:val="24"/>
          <w:szCs w:val="24"/>
        </w:rPr>
      </w:pPr>
      <w:r w:rsidRPr="00DB57BD">
        <w:rPr>
          <w:rFonts w:ascii="Calibri" w:hAnsi="Calibri" w:cs="Calibri"/>
          <w:sz w:val="24"/>
          <w:szCs w:val="24"/>
        </w:rPr>
        <w:t xml:space="preserve">Email: </w:t>
      </w:r>
      <w:hyperlink r:id="rId9" w:history="1">
        <w:r w:rsidRPr="00DB57BD">
          <w:rPr>
            <w:rStyle w:val="Hyperlink"/>
            <w:rFonts w:ascii="Calibri" w:hAnsi="Calibri" w:cs="Calibri"/>
            <w:sz w:val="24"/>
            <w:szCs w:val="24"/>
          </w:rPr>
          <w:t>mail@sailtimorleste.org</w:t>
        </w:r>
      </w:hyperlink>
    </w:p>
    <w:p w:rsidR="00037E45" w:rsidRPr="00DB57BD" w:rsidRDefault="00037E45" w:rsidP="004A74D9">
      <w:pPr>
        <w:autoSpaceDE w:val="0"/>
        <w:autoSpaceDN w:val="0"/>
        <w:adjustRightInd w:val="0"/>
        <w:jc w:val="center"/>
        <w:rPr>
          <w:rFonts w:ascii="Calibri" w:hAnsi="Calibri" w:cs="Calibri"/>
          <w:sz w:val="24"/>
          <w:szCs w:val="24"/>
        </w:rPr>
      </w:pPr>
    </w:p>
    <w:p w:rsidR="00037E45" w:rsidRPr="00DB57BD" w:rsidRDefault="00037E45" w:rsidP="004A74D9">
      <w:pPr>
        <w:autoSpaceDE w:val="0"/>
        <w:autoSpaceDN w:val="0"/>
        <w:adjustRightInd w:val="0"/>
        <w:jc w:val="center"/>
        <w:rPr>
          <w:rFonts w:ascii="Calibri" w:hAnsi="Calibri" w:cs="Calibri"/>
          <w:sz w:val="24"/>
          <w:szCs w:val="24"/>
        </w:rPr>
      </w:pPr>
      <w:r w:rsidRPr="00DB57BD">
        <w:rPr>
          <w:rFonts w:ascii="Calibri" w:hAnsi="Calibri" w:cs="Calibri"/>
          <w:sz w:val="24"/>
          <w:szCs w:val="24"/>
        </w:rPr>
        <w:t xml:space="preserve">Web: </w:t>
      </w:r>
      <w:hyperlink r:id="rId10" w:history="1">
        <w:r w:rsidRPr="00DB57BD">
          <w:rPr>
            <w:rStyle w:val="Hyperlink"/>
            <w:rFonts w:ascii="Calibri" w:hAnsi="Calibri" w:cs="Calibri"/>
            <w:sz w:val="24"/>
            <w:szCs w:val="24"/>
          </w:rPr>
          <w:t>www.sailtimorleste.org</w:t>
        </w:r>
      </w:hyperlink>
    </w:p>
    <w:p w:rsidR="00037E45" w:rsidRPr="00BF3973" w:rsidRDefault="00037E45" w:rsidP="00C47FA0">
      <w:pPr>
        <w:autoSpaceDE w:val="0"/>
        <w:autoSpaceDN w:val="0"/>
        <w:adjustRightInd w:val="0"/>
        <w:jc w:val="both"/>
        <w:rPr>
          <w:rFonts w:ascii="Calibri" w:hAnsi="Calibri" w:cs="Calibri"/>
        </w:rPr>
      </w:pPr>
    </w:p>
    <w:p w:rsidR="00037E45" w:rsidRPr="00BF3973" w:rsidRDefault="00037E45" w:rsidP="00B27389">
      <w:pPr>
        <w:autoSpaceDE w:val="0"/>
        <w:autoSpaceDN w:val="0"/>
        <w:adjustRightInd w:val="0"/>
        <w:spacing w:before="60" w:after="60"/>
        <w:jc w:val="both"/>
        <w:rPr>
          <w:rFonts w:ascii="Calibri" w:hAnsi="Calibri" w:cs="Calibri"/>
        </w:rPr>
        <w:sectPr w:rsidR="00037E45" w:rsidRPr="00BF3973" w:rsidSect="00B07C7C">
          <w:headerReference w:type="even" r:id="rId11"/>
          <w:footerReference w:type="even" r:id="rId12"/>
          <w:footerReference w:type="default" r:id="rId13"/>
          <w:headerReference w:type="first" r:id="rId14"/>
          <w:pgSz w:w="11906" w:h="16838" w:code="9"/>
          <w:pgMar w:top="1134" w:right="1134" w:bottom="1134" w:left="1134" w:header="567" w:footer="567" w:gutter="0"/>
          <w:pgNumType w:start="1"/>
          <w:cols w:space="708"/>
          <w:docGrid w:linePitch="360"/>
        </w:sectPr>
      </w:pPr>
    </w:p>
    <w:tbl>
      <w:tblPr>
        <w:tblW w:w="0" w:type="auto"/>
        <w:tblLook w:val="00A0" w:firstRow="1" w:lastRow="0" w:firstColumn="1" w:lastColumn="0" w:noHBand="0" w:noVBand="0"/>
      </w:tblPr>
      <w:tblGrid>
        <w:gridCol w:w="8697"/>
        <w:gridCol w:w="941"/>
      </w:tblGrid>
      <w:tr w:rsidR="00037E45" w:rsidRPr="005B66D5">
        <w:tc>
          <w:tcPr>
            <w:tcW w:w="9854" w:type="dxa"/>
            <w:gridSpan w:val="2"/>
            <w:shd w:val="clear" w:color="auto" w:fill="1F497D"/>
          </w:tcPr>
          <w:p w:rsidR="00037E45" w:rsidRPr="005B66D5" w:rsidRDefault="00037E45" w:rsidP="00B27389">
            <w:pPr>
              <w:autoSpaceDE w:val="0"/>
              <w:autoSpaceDN w:val="0"/>
              <w:adjustRightInd w:val="0"/>
              <w:spacing w:before="60" w:after="60"/>
              <w:jc w:val="both"/>
              <w:rPr>
                <w:rFonts w:ascii="Calibri" w:hAnsi="Calibri" w:cs="Calibri"/>
                <w:b/>
                <w:bCs/>
                <w:color w:val="FFFFFF"/>
                <w:sz w:val="21"/>
                <w:szCs w:val="21"/>
              </w:rPr>
            </w:pPr>
            <w:r w:rsidRPr="005B66D5">
              <w:rPr>
                <w:rFonts w:ascii="Calibri" w:hAnsi="Calibri" w:cs="Calibri"/>
                <w:sz w:val="21"/>
                <w:szCs w:val="21"/>
              </w:rPr>
              <w:lastRenderedPageBreak/>
              <w:br w:type="page"/>
            </w:r>
            <w:r w:rsidRPr="005B66D5">
              <w:rPr>
                <w:rFonts w:ascii="Calibri" w:hAnsi="Calibri" w:cs="Calibri"/>
                <w:sz w:val="21"/>
                <w:szCs w:val="21"/>
              </w:rPr>
              <w:br w:type="page"/>
            </w:r>
            <w:r w:rsidRPr="005B66D5">
              <w:rPr>
                <w:rFonts w:ascii="Calibri" w:hAnsi="Calibri" w:cs="Calibri"/>
                <w:sz w:val="21"/>
                <w:szCs w:val="21"/>
              </w:rPr>
              <w:br w:type="page"/>
            </w:r>
            <w:r w:rsidRPr="005B66D5">
              <w:rPr>
                <w:rFonts w:ascii="Calibri" w:hAnsi="Calibri" w:cs="Calibri"/>
                <w:b/>
                <w:bCs/>
                <w:color w:val="FFFFFF"/>
                <w:sz w:val="21"/>
                <w:szCs w:val="21"/>
              </w:rPr>
              <w:t>CONTENTS</w:t>
            </w:r>
          </w:p>
        </w:tc>
      </w:tr>
      <w:tr w:rsidR="00037E45" w:rsidRPr="005B66D5">
        <w:tc>
          <w:tcPr>
            <w:tcW w:w="8897" w:type="dxa"/>
            <w:tcBorders>
              <w:bottom w:val="single" w:sz="4" w:space="0" w:color="7F7F7F"/>
            </w:tcBorders>
            <w:shd w:val="clear" w:color="auto" w:fill="FFFFFF"/>
          </w:tcPr>
          <w:p w:rsidR="00037E45" w:rsidRPr="005B66D5" w:rsidRDefault="00037E45" w:rsidP="00D76C15">
            <w:pPr>
              <w:autoSpaceDE w:val="0"/>
              <w:autoSpaceDN w:val="0"/>
              <w:adjustRightInd w:val="0"/>
              <w:jc w:val="both"/>
              <w:rPr>
                <w:rFonts w:ascii="Calibri" w:hAnsi="Calibri" w:cs="Calibri"/>
                <w:sz w:val="21"/>
                <w:szCs w:val="21"/>
              </w:rPr>
            </w:pPr>
            <w:r w:rsidRPr="005B66D5">
              <w:rPr>
                <w:rFonts w:ascii="Calibri" w:hAnsi="Calibri" w:cs="Calibri"/>
                <w:sz w:val="21"/>
                <w:szCs w:val="21"/>
              </w:rPr>
              <w:t>Welcome to the 201</w:t>
            </w:r>
            <w:r w:rsidR="00D76C15">
              <w:rPr>
                <w:rFonts w:ascii="Calibri" w:hAnsi="Calibri" w:cs="Calibri"/>
                <w:sz w:val="21"/>
                <w:szCs w:val="21"/>
              </w:rPr>
              <w:t>5</w:t>
            </w:r>
            <w:r w:rsidRPr="005B66D5">
              <w:rPr>
                <w:rFonts w:ascii="Calibri" w:hAnsi="Calibri" w:cs="Calibri"/>
                <w:sz w:val="21"/>
                <w:szCs w:val="21"/>
              </w:rPr>
              <w:t xml:space="preserve"> Darwin Dili Yacht Rally</w:t>
            </w:r>
          </w:p>
        </w:tc>
        <w:tc>
          <w:tcPr>
            <w:tcW w:w="957" w:type="dxa"/>
            <w:tcBorders>
              <w:bottom w:val="single" w:sz="4" w:space="0" w:color="7F7F7F"/>
            </w:tcBorders>
            <w:shd w:val="clear" w:color="auto" w:fill="FFFFFF"/>
          </w:tcPr>
          <w:p w:rsidR="005B66D5" w:rsidRPr="005B66D5" w:rsidRDefault="005B66D5" w:rsidP="009D146D">
            <w:pPr>
              <w:autoSpaceDE w:val="0"/>
              <w:autoSpaceDN w:val="0"/>
              <w:adjustRightInd w:val="0"/>
              <w:jc w:val="center"/>
              <w:rPr>
                <w:rFonts w:ascii="Calibri" w:hAnsi="Calibri" w:cs="Calibri"/>
                <w:sz w:val="21"/>
                <w:szCs w:val="21"/>
              </w:rPr>
            </w:pPr>
            <w:r w:rsidRPr="005B66D5">
              <w:rPr>
                <w:rFonts w:ascii="Calibri" w:hAnsi="Calibri" w:cs="Calibri"/>
                <w:sz w:val="21"/>
                <w:szCs w:val="21"/>
              </w:rPr>
              <w:t>2</w:t>
            </w:r>
          </w:p>
        </w:tc>
      </w:tr>
      <w:tr w:rsidR="00037E45" w:rsidRPr="005B66D5">
        <w:tc>
          <w:tcPr>
            <w:tcW w:w="8897" w:type="dxa"/>
            <w:tcBorders>
              <w:bottom w:val="single" w:sz="4" w:space="0" w:color="7F7F7F"/>
            </w:tcBorders>
            <w:shd w:val="clear" w:color="auto" w:fill="FFFFFF"/>
          </w:tcPr>
          <w:p w:rsidR="00037E45" w:rsidRPr="005B66D5" w:rsidRDefault="00037E45" w:rsidP="00B07C7C">
            <w:pPr>
              <w:autoSpaceDE w:val="0"/>
              <w:autoSpaceDN w:val="0"/>
              <w:adjustRightInd w:val="0"/>
              <w:jc w:val="both"/>
              <w:rPr>
                <w:rFonts w:ascii="Calibri" w:hAnsi="Calibri" w:cs="Calibri"/>
                <w:sz w:val="21"/>
                <w:szCs w:val="21"/>
              </w:rPr>
            </w:pPr>
            <w:r w:rsidRPr="005B66D5">
              <w:rPr>
                <w:rFonts w:ascii="Calibri" w:hAnsi="Calibri" w:cs="Calibri"/>
                <w:sz w:val="21"/>
                <w:szCs w:val="21"/>
              </w:rPr>
              <w:t>Purpose of Document</w:t>
            </w:r>
          </w:p>
        </w:tc>
        <w:tc>
          <w:tcPr>
            <w:tcW w:w="957" w:type="dxa"/>
            <w:tcBorders>
              <w:bottom w:val="single" w:sz="4" w:space="0" w:color="7F7F7F"/>
            </w:tcBorders>
            <w:shd w:val="clear" w:color="auto" w:fill="FFFFFF"/>
          </w:tcPr>
          <w:p w:rsidR="00037E45" w:rsidRPr="005B66D5" w:rsidRDefault="005B66D5" w:rsidP="009D146D">
            <w:pPr>
              <w:autoSpaceDE w:val="0"/>
              <w:autoSpaceDN w:val="0"/>
              <w:adjustRightInd w:val="0"/>
              <w:jc w:val="center"/>
              <w:rPr>
                <w:rFonts w:ascii="Calibri" w:hAnsi="Calibri" w:cs="Calibri"/>
                <w:sz w:val="21"/>
                <w:szCs w:val="21"/>
              </w:rPr>
            </w:pPr>
            <w:r w:rsidRPr="005B66D5">
              <w:rPr>
                <w:rFonts w:ascii="Calibri" w:hAnsi="Calibri" w:cs="Calibri"/>
                <w:sz w:val="21"/>
                <w:szCs w:val="21"/>
              </w:rPr>
              <w:t>2</w:t>
            </w:r>
          </w:p>
        </w:tc>
      </w:tr>
      <w:tr w:rsidR="00037E45" w:rsidRPr="005B66D5">
        <w:tc>
          <w:tcPr>
            <w:tcW w:w="8897" w:type="dxa"/>
            <w:tcBorders>
              <w:top w:val="single" w:sz="4" w:space="0" w:color="7F7F7F"/>
              <w:bottom w:val="single" w:sz="4" w:space="0" w:color="7F7F7F"/>
            </w:tcBorders>
            <w:shd w:val="clear" w:color="auto" w:fill="FFFFFF"/>
          </w:tcPr>
          <w:p w:rsidR="00037E45" w:rsidRPr="005B66D5" w:rsidRDefault="00037E45" w:rsidP="00B07C7C">
            <w:pPr>
              <w:autoSpaceDE w:val="0"/>
              <w:autoSpaceDN w:val="0"/>
              <w:adjustRightInd w:val="0"/>
              <w:jc w:val="both"/>
              <w:rPr>
                <w:rFonts w:ascii="Calibri" w:hAnsi="Calibri" w:cs="Calibri"/>
                <w:sz w:val="21"/>
                <w:szCs w:val="21"/>
              </w:rPr>
            </w:pPr>
            <w:r w:rsidRPr="005B66D5">
              <w:rPr>
                <w:rFonts w:ascii="Calibri" w:hAnsi="Calibri" w:cs="Calibri"/>
                <w:sz w:val="21"/>
                <w:szCs w:val="21"/>
              </w:rPr>
              <w:t>How to Enter the Rally</w:t>
            </w:r>
          </w:p>
        </w:tc>
        <w:tc>
          <w:tcPr>
            <w:tcW w:w="957" w:type="dxa"/>
            <w:tcBorders>
              <w:top w:val="single" w:sz="4" w:space="0" w:color="7F7F7F"/>
              <w:bottom w:val="single" w:sz="4" w:space="0" w:color="7F7F7F"/>
            </w:tcBorders>
            <w:shd w:val="clear" w:color="auto" w:fill="FFFFFF"/>
          </w:tcPr>
          <w:p w:rsidR="00037E45" w:rsidRPr="005B66D5" w:rsidRDefault="005B66D5" w:rsidP="009D146D">
            <w:pPr>
              <w:autoSpaceDE w:val="0"/>
              <w:autoSpaceDN w:val="0"/>
              <w:adjustRightInd w:val="0"/>
              <w:jc w:val="center"/>
              <w:rPr>
                <w:rFonts w:ascii="Calibri" w:hAnsi="Calibri" w:cs="Calibri"/>
                <w:sz w:val="21"/>
                <w:szCs w:val="21"/>
              </w:rPr>
            </w:pPr>
            <w:r w:rsidRPr="005B66D5">
              <w:rPr>
                <w:rFonts w:ascii="Calibri" w:hAnsi="Calibri" w:cs="Calibri"/>
                <w:sz w:val="21"/>
                <w:szCs w:val="21"/>
              </w:rPr>
              <w:t>2</w:t>
            </w:r>
          </w:p>
        </w:tc>
      </w:tr>
      <w:tr w:rsidR="00037E45" w:rsidRPr="005B66D5">
        <w:tc>
          <w:tcPr>
            <w:tcW w:w="8897" w:type="dxa"/>
            <w:tcBorders>
              <w:top w:val="single" w:sz="4" w:space="0" w:color="7F7F7F"/>
              <w:bottom w:val="single" w:sz="4" w:space="0" w:color="7F7F7F"/>
            </w:tcBorders>
            <w:shd w:val="clear" w:color="auto" w:fill="FFFFFF"/>
          </w:tcPr>
          <w:p w:rsidR="00037E45" w:rsidRPr="005B66D5" w:rsidRDefault="00037E45" w:rsidP="00B07C7C">
            <w:pPr>
              <w:autoSpaceDE w:val="0"/>
              <w:autoSpaceDN w:val="0"/>
              <w:adjustRightInd w:val="0"/>
              <w:jc w:val="both"/>
              <w:rPr>
                <w:rFonts w:ascii="Calibri" w:hAnsi="Calibri" w:cs="Calibri"/>
                <w:sz w:val="21"/>
                <w:szCs w:val="21"/>
              </w:rPr>
            </w:pPr>
            <w:r w:rsidRPr="005B66D5">
              <w:rPr>
                <w:rFonts w:ascii="Calibri" w:hAnsi="Calibri" w:cs="Calibri"/>
                <w:sz w:val="21"/>
                <w:szCs w:val="21"/>
              </w:rPr>
              <w:t xml:space="preserve">Entry Fee </w:t>
            </w:r>
          </w:p>
        </w:tc>
        <w:tc>
          <w:tcPr>
            <w:tcW w:w="957" w:type="dxa"/>
            <w:tcBorders>
              <w:top w:val="single" w:sz="4" w:space="0" w:color="7F7F7F"/>
              <w:bottom w:val="single" w:sz="4" w:space="0" w:color="7F7F7F"/>
            </w:tcBorders>
            <w:shd w:val="clear" w:color="auto" w:fill="FFFFFF"/>
          </w:tcPr>
          <w:p w:rsidR="00037E45" w:rsidRPr="005B66D5" w:rsidRDefault="005B66D5" w:rsidP="009D146D">
            <w:pPr>
              <w:autoSpaceDE w:val="0"/>
              <w:autoSpaceDN w:val="0"/>
              <w:adjustRightInd w:val="0"/>
              <w:jc w:val="center"/>
              <w:rPr>
                <w:rFonts w:ascii="Calibri" w:hAnsi="Calibri" w:cs="Calibri"/>
                <w:sz w:val="21"/>
                <w:szCs w:val="21"/>
              </w:rPr>
            </w:pPr>
            <w:r w:rsidRPr="005B66D5">
              <w:rPr>
                <w:rFonts w:ascii="Calibri" w:hAnsi="Calibri" w:cs="Calibri"/>
                <w:sz w:val="21"/>
                <w:szCs w:val="21"/>
              </w:rPr>
              <w:t>3</w:t>
            </w:r>
          </w:p>
        </w:tc>
      </w:tr>
      <w:tr w:rsidR="00B063A9" w:rsidRPr="000F01DD">
        <w:tc>
          <w:tcPr>
            <w:tcW w:w="8897" w:type="dxa"/>
            <w:tcBorders>
              <w:top w:val="single" w:sz="4" w:space="0" w:color="7F7F7F"/>
              <w:bottom w:val="single" w:sz="4" w:space="0" w:color="7F7F7F"/>
            </w:tcBorders>
            <w:shd w:val="clear" w:color="auto" w:fill="FFFFFF"/>
          </w:tcPr>
          <w:p w:rsidR="00037E45" w:rsidRPr="000F01DD" w:rsidRDefault="000F01DD" w:rsidP="00F81B0D">
            <w:pPr>
              <w:autoSpaceDE w:val="0"/>
              <w:autoSpaceDN w:val="0"/>
              <w:adjustRightInd w:val="0"/>
              <w:jc w:val="both"/>
              <w:rPr>
                <w:rFonts w:ascii="Calibri" w:hAnsi="Calibri" w:cs="Calibri"/>
                <w:sz w:val="21"/>
                <w:szCs w:val="21"/>
              </w:rPr>
            </w:pPr>
            <w:r w:rsidRPr="000F01DD">
              <w:rPr>
                <w:rFonts w:ascii="Calibri" w:hAnsi="Calibri" w:cs="Calibri"/>
                <w:sz w:val="21"/>
                <w:szCs w:val="21"/>
              </w:rPr>
              <w:t>After the Dili Rally – extensions into Indonesia available</w:t>
            </w:r>
          </w:p>
        </w:tc>
        <w:tc>
          <w:tcPr>
            <w:tcW w:w="957" w:type="dxa"/>
            <w:tcBorders>
              <w:top w:val="single" w:sz="4" w:space="0" w:color="7F7F7F"/>
              <w:bottom w:val="single" w:sz="4" w:space="0" w:color="7F7F7F"/>
            </w:tcBorders>
            <w:shd w:val="clear" w:color="auto" w:fill="FFFFFF"/>
          </w:tcPr>
          <w:p w:rsidR="00037E45" w:rsidRPr="000F01DD" w:rsidRDefault="005B66D5" w:rsidP="009D146D">
            <w:pPr>
              <w:autoSpaceDE w:val="0"/>
              <w:autoSpaceDN w:val="0"/>
              <w:adjustRightInd w:val="0"/>
              <w:jc w:val="center"/>
              <w:rPr>
                <w:rFonts w:ascii="Calibri" w:hAnsi="Calibri" w:cs="Calibri"/>
                <w:sz w:val="21"/>
                <w:szCs w:val="21"/>
              </w:rPr>
            </w:pPr>
            <w:r w:rsidRPr="000F01DD">
              <w:rPr>
                <w:rFonts w:ascii="Calibri" w:hAnsi="Calibri" w:cs="Calibri"/>
                <w:sz w:val="21"/>
                <w:szCs w:val="21"/>
              </w:rPr>
              <w:t>3</w:t>
            </w:r>
          </w:p>
        </w:tc>
      </w:tr>
      <w:tr w:rsidR="00037E45" w:rsidRPr="005B66D5">
        <w:tc>
          <w:tcPr>
            <w:tcW w:w="8897" w:type="dxa"/>
            <w:tcBorders>
              <w:top w:val="single" w:sz="4" w:space="0" w:color="7F7F7F"/>
              <w:bottom w:val="single" w:sz="4" w:space="0" w:color="7F7F7F"/>
            </w:tcBorders>
            <w:shd w:val="clear" w:color="auto" w:fill="FFFFFF"/>
          </w:tcPr>
          <w:p w:rsidR="00037E45" w:rsidRPr="005B66D5" w:rsidRDefault="00037E45" w:rsidP="00F81B0D">
            <w:pPr>
              <w:autoSpaceDE w:val="0"/>
              <w:autoSpaceDN w:val="0"/>
              <w:adjustRightInd w:val="0"/>
              <w:jc w:val="both"/>
              <w:rPr>
                <w:rFonts w:ascii="Calibri" w:hAnsi="Calibri" w:cs="Calibri"/>
                <w:sz w:val="21"/>
                <w:szCs w:val="21"/>
              </w:rPr>
            </w:pPr>
            <w:r w:rsidRPr="005B66D5">
              <w:rPr>
                <w:rFonts w:ascii="Calibri" w:hAnsi="Calibri" w:cs="Calibri"/>
                <w:sz w:val="21"/>
                <w:szCs w:val="21"/>
              </w:rPr>
              <w:t>Technical Briefing</w:t>
            </w:r>
          </w:p>
        </w:tc>
        <w:tc>
          <w:tcPr>
            <w:tcW w:w="957" w:type="dxa"/>
            <w:tcBorders>
              <w:top w:val="single" w:sz="4" w:space="0" w:color="7F7F7F"/>
              <w:bottom w:val="single" w:sz="4" w:space="0" w:color="7F7F7F"/>
            </w:tcBorders>
            <w:shd w:val="clear" w:color="auto" w:fill="FFFFFF"/>
          </w:tcPr>
          <w:p w:rsidR="00037E45" w:rsidRPr="005B66D5" w:rsidRDefault="00B503CD" w:rsidP="009D146D">
            <w:pPr>
              <w:autoSpaceDE w:val="0"/>
              <w:autoSpaceDN w:val="0"/>
              <w:adjustRightInd w:val="0"/>
              <w:jc w:val="center"/>
              <w:rPr>
                <w:rFonts w:ascii="Calibri" w:hAnsi="Calibri" w:cs="Calibri"/>
                <w:sz w:val="21"/>
                <w:szCs w:val="21"/>
              </w:rPr>
            </w:pPr>
            <w:r>
              <w:rPr>
                <w:rFonts w:ascii="Calibri" w:hAnsi="Calibri" w:cs="Calibri"/>
                <w:sz w:val="21"/>
                <w:szCs w:val="21"/>
              </w:rPr>
              <w:t>4</w:t>
            </w:r>
          </w:p>
        </w:tc>
      </w:tr>
      <w:tr w:rsidR="00037E45" w:rsidRPr="005B66D5">
        <w:tc>
          <w:tcPr>
            <w:tcW w:w="8897" w:type="dxa"/>
            <w:tcBorders>
              <w:top w:val="single" w:sz="4" w:space="0" w:color="7F7F7F"/>
              <w:bottom w:val="single" w:sz="4" w:space="0" w:color="7F7F7F"/>
            </w:tcBorders>
            <w:shd w:val="clear" w:color="auto" w:fill="FFFFFF"/>
          </w:tcPr>
          <w:p w:rsidR="00037E45" w:rsidRPr="005B66D5" w:rsidRDefault="00037E45" w:rsidP="00FB5416">
            <w:pPr>
              <w:autoSpaceDE w:val="0"/>
              <w:autoSpaceDN w:val="0"/>
              <w:adjustRightInd w:val="0"/>
              <w:jc w:val="both"/>
              <w:rPr>
                <w:rFonts w:ascii="Calibri" w:hAnsi="Calibri" w:cs="Calibri"/>
                <w:sz w:val="21"/>
                <w:szCs w:val="21"/>
              </w:rPr>
            </w:pPr>
            <w:r w:rsidRPr="005B66D5">
              <w:rPr>
                <w:rFonts w:ascii="Calibri" w:hAnsi="Calibri" w:cs="Calibri"/>
                <w:sz w:val="21"/>
                <w:szCs w:val="21"/>
              </w:rPr>
              <w:t>Farewell BBQ</w:t>
            </w:r>
          </w:p>
        </w:tc>
        <w:tc>
          <w:tcPr>
            <w:tcW w:w="957" w:type="dxa"/>
            <w:tcBorders>
              <w:top w:val="single" w:sz="4" w:space="0" w:color="7F7F7F"/>
              <w:bottom w:val="single" w:sz="4" w:space="0" w:color="7F7F7F"/>
            </w:tcBorders>
            <w:shd w:val="clear" w:color="auto" w:fill="FFFFFF"/>
          </w:tcPr>
          <w:p w:rsidR="00037E45" w:rsidRPr="005B66D5" w:rsidRDefault="005B66D5" w:rsidP="009D146D">
            <w:pPr>
              <w:autoSpaceDE w:val="0"/>
              <w:autoSpaceDN w:val="0"/>
              <w:adjustRightInd w:val="0"/>
              <w:jc w:val="center"/>
              <w:rPr>
                <w:rFonts w:ascii="Calibri" w:hAnsi="Calibri" w:cs="Calibri"/>
                <w:sz w:val="21"/>
                <w:szCs w:val="21"/>
              </w:rPr>
            </w:pPr>
            <w:r w:rsidRPr="005B66D5">
              <w:rPr>
                <w:rFonts w:ascii="Calibri" w:hAnsi="Calibri" w:cs="Calibri"/>
                <w:sz w:val="21"/>
                <w:szCs w:val="21"/>
              </w:rPr>
              <w:t>5</w:t>
            </w:r>
          </w:p>
        </w:tc>
      </w:tr>
      <w:tr w:rsidR="005B66D5" w:rsidRPr="005B66D5">
        <w:tc>
          <w:tcPr>
            <w:tcW w:w="8897" w:type="dxa"/>
            <w:tcBorders>
              <w:top w:val="single" w:sz="4" w:space="0" w:color="7F7F7F"/>
              <w:bottom w:val="single" w:sz="4" w:space="0" w:color="7F7F7F"/>
            </w:tcBorders>
            <w:shd w:val="clear" w:color="auto" w:fill="FFFFFF"/>
          </w:tcPr>
          <w:p w:rsidR="005B66D5" w:rsidRPr="005B66D5" w:rsidRDefault="005B66D5" w:rsidP="00B07C7C">
            <w:pPr>
              <w:autoSpaceDE w:val="0"/>
              <w:autoSpaceDN w:val="0"/>
              <w:adjustRightInd w:val="0"/>
              <w:jc w:val="both"/>
              <w:rPr>
                <w:rFonts w:ascii="Calibri" w:hAnsi="Calibri" w:cs="Calibri"/>
                <w:sz w:val="21"/>
                <w:szCs w:val="21"/>
              </w:rPr>
            </w:pPr>
            <w:r w:rsidRPr="005B66D5">
              <w:rPr>
                <w:rFonts w:ascii="Calibri" w:hAnsi="Calibri" w:cs="Calibri"/>
                <w:sz w:val="21"/>
                <w:szCs w:val="21"/>
              </w:rPr>
              <w:t>ID Tags</w:t>
            </w:r>
          </w:p>
        </w:tc>
        <w:tc>
          <w:tcPr>
            <w:tcW w:w="957" w:type="dxa"/>
            <w:tcBorders>
              <w:top w:val="single" w:sz="4" w:space="0" w:color="7F7F7F"/>
              <w:bottom w:val="single" w:sz="4" w:space="0" w:color="7F7F7F"/>
            </w:tcBorders>
            <w:shd w:val="clear" w:color="auto" w:fill="FFFFFF"/>
          </w:tcPr>
          <w:p w:rsidR="005B66D5" w:rsidRPr="005B66D5" w:rsidRDefault="005B66D5" w:rsidP="009D146D">
            <w:pPr>
              <w:autoSpaceDE w:val="0"/>
              <w:autoSpaceDN w:val="0"/>
              <w:adjustRightInd w:val="0"/>
              <w:jc w:val="center"/>
              <w:rPr>
                <w:rFonts w:ascii="Calibri" w:hAnsi="Calibri" w:cs="Calibri"/>
                <w:sz w:val="21"/>
                <w:szCs w:val="21"/>
              </w:rPr>
            </w:pPr>
            <w:r w:rsidRPr="005B66D5">
              <w:rPr>
                <w:rFonts w:ascii="Calibri" w:hAnsi="Calibri" w:cs="Calibri"/>
                <w:sz w:val="21"/>
                <w:szCs w:val="21"/>
              </w:rPr>
              <w:t>5</w:t>
            </w:r>
          </w:p>
        </w:tc>
      </w:tr>
      <w:tr w:rsidR="005B66D5" w:rsidRPr="005B66D5">
        <w:tc>
          <w:tcPr>
            <w:tcW w:w="8897" w:type="dxa"/>
            <w:tcBorders>
              <w:top w:val="single" w:sz="4" w:space="0" w:color="7F7F7F"/>
              <w:bottom w:val="single" w:sz="4" w:space="0" w:color="7F7F7F"/>
            </w:tcBorders>
            <w:shd w:val="clear" w:color="auto" w:fill="FFFFFF"/>
          </w:tcPr>
          <w:p w:rsidR="005B66D5" w:rsidRPr="005B66D5" w:rsidRDefault="005B66D5" w:rsidP="00B07C7C">
            <w:pPr>
              <w:autoSpaceDE w:val="0"/>
              <w:autoSpaceDN w:val="0"/>
              <w:adjustRightInd w:val="0"/>
              <w:jc w:val="both"/>
              <w:rPr>
                <w:rFonts w:ascii="Calibri" w:hAnsi="Calibri" w:cs="Calibri"/>
                <w:sz w:val="21"/>
                <w:szCs w:val="21"/>
              </w:rPr>
            </w:pPr>
            <w:r w:rsidRPr="005B66D5">
              <w:rPr>
                <w:rFonts w:ascii="Calibri" w:hAnsi="Calibri" w:cs="Calibri"/>
                <w:sz w:val="21"/>
                <w:szCs w:val="21"/>
              </w:rPr>
              <w:t>Australian Customs</w:t>
            </w:r>
          </w:p>
        </w:tc>
        <w:tc>
          <w:tcPr>
            <w:tcW w:w="957" w:type="dxa"/>
            <w:tcBorders>
              <w:top w:val="single" w:sz="4" w:space="0" w:color="7F7F7F"/>
              <w:bottom w:val="single" w:sz="4" w:space="0" w:color="7F7F7F"/>
            </w:tcBorders>
            <w:shd w:val="clear" w:color="auto" w:fill="FFFFFF"/>
          </w:tcPr>
          <w:p w:rsidR="005B66D5" w:rsidRPr="005B66D5" w:rsidRDefault="005B66D5" w:rsidP="009D146D">
            <w:pPr>
              <w:autoSpaceDE w:val="0"/>
              <w:autoSpaceDN w:val="0"/>
              <w:adjustRightInd w:val="0"/>
              <w:jc w:val="center"/>
              <w:rPr>
                <w:rFonts w:ascii="Calibri" w:hAnsi="Calibri" w:cs="Calibri"/>
                <w:sz w:val="21"/>
                <w:szCs w:val="21"/>
              </w:rPr>
            </w:pPr>
            <w:r w:rsidRPr="005B66D5">
              <w:rPr>
                <w:rFonts w:ascii="Calibri" w:hAnsi="Calibri" w:cs="Calibri"/>
                <w:sz w:val="21"/>
                <w:szCs w:val="21"/>
              </w:rPr>
              <w:t>5</w:t>
            </w:r>
          </w:p>
        </w:tc>
      </w:tr>
      <w:tr w:rsidR="005B66D5" w:rsidRPr="005B66D5">
        <w:tc>
          <w:tcPr>
            <w:tcW w:w="8897" w:type="dxa"/>
            <w:tcBorders>
              <w:top w:val="single" w:sz="4" w:space="0" w:color="7F7F7F"/>
              <w:bottom w:val="single" w:sz="4" w:space="0" w:color="7F7F7F"/>
            </w:tcBorders>
            <w:shd w:val="clear" w:color="auto" w:fill="FFFFFF"/>
          </w:tcPr>
          <w:p w:rsidR="005B66D5" w:rsidRPr="005B66D5" w:rsidRDefault="005B66D5" w:rsidP="00036ED7">
            <w:pPr>
              <w:autoSpaceDE w:val="0"/>
              <w:autoSpaceDN w:val="0"/>
              <w:adjustRightInd w:val="0"/>
              <w:jc w:val="both"/>
              <w:rPr>
                <w:rFonts w:ascii="Calibri" w:hAnsi="Calibri" w:cs="Calibri"/>
                <w:sz w:val="21"/>
                <w:szCs w:val="21"/>
              </w:rPr>
            </w:pPr>
            <w:r w:rsidRPr="005B66D5">
              <w:rPr>
                <w:rFonts w:ascii="Calibri" w:hAnsi="Calibri" w:cs="Calibri"/>
                <w:sz w:val="21"/>
                <w:szCs w:val="21"/>
              </w:rPr>
              <w:t>Duty Free Fuel</w:t>
            </w:r>
          </w:p>
        </w:tc>
        <w:tc>
          <w:tcPr>
            <w:tcW w:w="957" w:type="dxa"/>
            <w:tcBorders>
              <w:top w:val="single" w:sz="4" w:space="0" w:color="7F7F7F"/>
              <w:bottom w:val="single" w:sz="4" w:space="0" w:color="7F7F7F"/>
            </w:tcBorders>
            <w:shd w:val="clear" w:color="auto" w:fill="FFFFFF"/>
          </w:tcPr>
          <w:p w:rsidR="005B66D5" w:rsidRPr="005B66D5" w:rsidRDefault="005B66D5" w:rsidP="009D146D">
            <w:pPr>
              <w:autoSpaceDE w:val="0"/>
              <w:autoSpaceDN w:val="0"/>
              <w:adjustRightInd w:val="0"/>
              <w:jc w:val="center"/>
              <w:rPr>
                <w:rFonts w:ascii="Calibri" w:hAnsi="Calibri" w:cs="Calibri"/>
                <w:sz w:val="21"/>
                <w:szCs w:val="21"/>
              </w:rPr>
            </w:pPr>
            <w:r w:rsidRPr="005B66D5">
              <w:rPr>
                <w:rFonts w:ascii="Calibri" w:hAnsi="Calibri" w:cs="Calibri"/>
                <w:sz w:val="21"/>
                <w:szCs w:val="21"/>
              </w:rPr>
              <w:t>5</w:t>
            </w:r>
          </w:p>
        </w:tc>
      </w:tr>
      <w:tr w:rsidR="00037E45" w:rsidRPr="005B66D5">
        <w:tc>
          <w:tcPr>
            <w:tcW w:w="8897" w:type="dxa"/>
            <w:tcBorders>
              <w:top w:val="single" w:sz="4" w:space="0" w:color="7F7F7F"/>
              <w:bottom w:val="single" w:sz="4" w:space="0" w:color="7F7F7F"/>
            </w:tcBorders>
            <w:shd w:val="clear" w:color="auto" w:fill="FFFFFF"/>
          </w:tcPr>
          <w:p w:rsidR="00037E45" w:rsidRPr="005B66D5" w:rsidRDefault="00037E45" w:rsidP="00036ED7">
            <w:pPr>
              <w:autoSpaceDE w:val="0"/>
              <w:autoSpaceDN w:val="0"/>
              <w:adjustRightInd w:val="0"/>
              <w:jc w:val="both"/>
              <w:rPr>
                <w:rFonts w:ascii="Calibri" w:hAnsi="Calibri" w:cs="Calibri"/>
                <w:sz w:val="21"/>
                <w:szCs w:val="21"/>
              </w:rPr>
            </w:pPr>
            <w:r w:rsidRPr="005B66D5">
              <w:rPr>
                <w:rFonts w:ascii="Calibri" w:hAnsi="Calibri" w:cs="Calibri"/>
                <w:sz w:val="21"/>
                <w:szCs w:val="21"/>
              </w:rPr>
              <w:t>Yacht Identification</w:t>
            </w:r>
          </w:p>
        </w:tc>
        <w:tc>
          <w:tcPr>
            <w:tcW w:w="957" w:type="dxa"/>
            <w:tcBorders>
              <w:top w:val="single" w:sz="4" w:space="0" w:color="7F7F7F"/>
              <w:bottom w:val="single" w:sz="4" w:space="0" w:color="7F7F7F"/>
            </w:tcBorders>
            <w:shd w:val="clear" w:color="auto" w:fill="FFFFFF"/>
          </w:tcPr>
          <w:p w:rsidR="00037E45" w:rsidRPr="005B66D5" w:rsidRDefault="00B503CD" w:rsidP="009D146D">
            <w:pPr>
              <w:autoSpaceDE w:val="0"/>
              <w:autoSpaceDN w:val="0"/>
              <w:adjustRightInd w:val="0"/>
              <w:jc w:val="center"/>
              <w:rPr>
                <w:rFonts w:ascii="Calibri" w:hAnsi="Calibri" w:cs="Calibri"/>
                <w:sz w:val="21"/>
                <w:szCs w:val="21"/>
              </w:rPr>
            </w:pPr>
            <w:r>
              <w:rPr>
                <w:rFonts w:ascii="Calibri" w:hAnsi="Calibri" w:cs="Calibri"/>
                <w:sz w:val="21"/>
                <w:szCs w:val="21"/>
              </w:rPr>
              <w:t>5</w:t>
            </w:r>
          </w:p>
        </w:tc>
      </w:tr>
      <w:tr w:rsidR="00037E45" w:rsidRPr="005B66D5">
        <w:tc>
          <w:tcPr>
            <w:tcW w:w="8897" w:type="dxa"/>
            <w:tcBorders>
              <w:top w:val="single" w:sz="4" w:space="0" w:color="7F7F7F"/>
              <w:bottom w:val="single" w:sz="4" w:space="0" w:color="7F7F7F"/>
            </w:tcBorders>
            <w:shd w:val="clear" w:color="auto" w:fill="FFFFFF"/>
          </w:tcPr>
          <w:p w:rsidR="00037E45" w:rsidRPr="005B66D5" w:rsidRDefault="00037E45" w:rsidP="00036ED7">
            <w:pPr>
              <w:autoSpaceDE w:val="0"/>
              <w:autoSpaceDN w:val="0"/>
              <w:adjustRightInd w:val="0"/>
              <w:jc w:val="both"/>
              <w:rPr>
                <w:rFonts w:ascii="Calibri" w:hAnsi="Calibri" w:cs="Calibri"/>
                <w:sz w:val="21"/>
                <w:szCs w:val="21"/>
              </w:rPr>
            </w:pPr>
            <w:r w:rsidRPr="005B66D5">
              <w:rPr>
                <w:rFonts w:ascii="Calibri" w:hAnsi="Calibri" w:cs="Calibri"/>
                <w:sz w:val="21"/>
                <w:szCs w:val="21"/>
              </w:rPr>
              <w:t>Vaccinations and Medications</w:t>
            </w:r>
          </w:p>
        </w:tc>
        <w:tc>
          <w:tcPr>
            <w:tcW w:w="957" w:type="dxa"/>
            <w:tcBorders>
              <w:top w:val="single" w:sz="4" w:space="0" w:color="7F7F7F"/>
              <w:bottom w:val="single" w:sz="4" w:space="0" w:color="7F7F7F"/>
            </w:tcBorders>
            <w:shd w:val="clear" w:color="auto" w:fill="FFFFFF"/>
          </w:tcPr>
          <w:p w:rsidR="00037E45" w:rsidRPr="005B66D5" w:rsidRDefault="001E5FA5" w:rsidP="009D146D">
            <w:pPr>
              <w:autoSpaceDE w:val="0"/>
              <w:autoSpaceDN w:val="0"/>
              <w:adjustRightInd w:val="0"/>
              <w:jc w:val="center"/>
              <w:rPr>
                <w:rFonts w:ascii="Calibri" w:hAnsi="Calibri" w:cs="Calibri"/>
                <w:sz w:val="21"/>
                <w:szCs w:val="21"/>
              </w:rPr>
            </w:pPr>
            <w:r>
              <w:rPr>
                <w:rFonts w:ascii="Calibri" w:hAnsi="Calibri" w:cs="Calibri"/>
                <w:sz w:val="21"/>
                <w:szCs w:val="21"/>
              </w:rPr>
              <w:t>5</w:t>
            </w:r>
          </w:p>
        </w:tc>
      </w:tr>
      <w:tr w:rsidR="00037E45" w:rsidRPr="005B66D5">
        <w:tc>
          <w:tcPr>
            <w:tcW w:w="8897" w:type="dxa"/>
            <w:tcBorders>
              <w:top w:val="single" w:sz="4" w:space="0" w:color="7F7F7F"/>
              <w:bottom w:val="single" w:sz="4" w:space="0" w:color="7F7F7F"/>
            </w:tcBorders>
            <w:shd w:val="clear" w:color="auto" w:fill="FFFFFF"/>
          </w:tcPr>
          <w:p w:rsidR="00037E45" w:rsidRPr="005B66D5" w:rsidRDefault="00037E45" w:rsidP="00036ED7">
            <w:pPr>
              <w:autoSpaceDE w:val="0"/>
              <w:autoSpaceDN w:val="0"/>
              <w:adjustRightInd w:val="0"/>
              <w:jc w:val="both"/>
              <w:rPr>
                <w:rFonts w:ascii="Calibri" w:hAnsi="Calibri" w:cs="Calibri"/>
                <w:sz w:val="21"/>
                <w:szCs w:val="21"/>
              </w:rPr>
            </w:pPr>
            <w:r w:rsidRPr="005B66D5">
              <w:rPr>
                <w:rFonts w:ascii="Calibri" w:hAnsi="Calibri" w:cs="Calibri"/>
                <w:sz w:val="21"/>
                <w:szCs w:val="21"/>
              </w:rPr>
              <w:t>Duty Free Ship stores</w:t>
            </w:r>
          </w:p>
        </w:tc>
        <w:tc>
          <w:tcPr>
            <w:tcW w:w="957" w:type="dxa"/>
            <w:tcBorders>
              <w:top w:val="single" w:sz="4" w:space="0" w:color="7F7F7F"/>
              <w:bottom w:val="single" w:sz="4" w:space="0" w:color="7F7F7F"/>
            </w:tcBorders>
            <w:shd w:val="clear" w:color="auto" w:fill="FFFFFF"/>
          </w:tcPr>
          <w:p w:rsidR="00037E45" w:rsidRPr="005B66D5" w:rsidRDefault="001E5FA5" w:rsidP="009D146D">
            <w:pPr>
              <w:autoSpaceDE w:val="0"/>
              <w:autoSpaceDN w:val="0"/>
              <w:adjustRightInd w:val="0"/>
              <w:jc w:val="center"/>
              <w:rPr>
                <w:rFonts w:ascii="Calibri" w:hAnsi="Calibri" w:cs="Calibri"/>
                <w:sz w:val="21"/>
                <w:szCs w:val="21"/>
              </w:rPr>
            </w:pPr>
            <w:r>
              <w:rPr>
                <w:rFonts w:ascii="Calibri" w:hAnsi="Calibri" w:cs="Calibri"/>
                <w:sz w:val="21"/>
                <w:szCs w:val="21"/>
              </w:rPr>
              <w:t>5</w:t>
            </w:r>
          </w:p>
        </w:tc>
      </w:tr>
      <w:tr w:rsidR="00037E45" w:rsidRPr="005B66D5">
        <w:tc>
          <w:tcPr>
            <w:tcW w:w="8897" w:type="dxa"/>
            <w:tcBorders>
              <w:top w:val="single" w:sz="4" w:space="0" w:color="7F7F7F"/>
              <w:bottom w:val="single" w:sz="4" w:space="0" w:color="7F7F7F"/>
            </w:tcBorders>
            <w:shd w:val="clear" w:color="auto" w:fill="FFFFFF"/>
          </w:tcPr>
          <w:p w:rsidR="00037E45" w:rsidRPr="005B66D5" w:rsidRDefault="00037E45" w:rsidP="00036ED7">
            <w:pPr>
              <w:autoSpaceDE w:val="0"/>
              <w:autoSpaceDN w:val="0"/>
              <w:adjustRightInd w:val="0"/>
              <w:jc w:val="both"/>
              <w:rPr>
                <w:rFonts w:ascii="Calibri" w:hAnsi="Calibri" w:cs="Calibri"/>
                <w:sz w:val="21"/>
                <w:szCs w:val="21"/>
              </w:rPr>
            </w:pPr>
            <w:r w:rsidRPr="005B66D5">
              <w:rPr>
                <w:rFonts w:ascii="Calibri" w:hAnsi="Calibri" w:cs="Calibri"/>
                <w:sz w:val="21"/>
                <w:szCs w:val="21"/>
              </w:rPr>
              <w:t>Before Departure</w:t>
            </w:r>
          </w:p>
        </w:tc>
        <w:tc>
          <w:tcPr>
            <w:tcW w:w="957" w:type="dxa"/>
            <w:tcBorders>
              <w:top w:val="single" w:sz="4" w:space="0" w:color="7F7F7F"/>
              <w:bottom w:val="single" w:sz="4" w:space="0" w:color="7F7F7F"/>
            </w:tcBorders>
            <w:shd w:val="clear" w:color="auto" w:fill="FFFFFF"/>
          </w:tcPr>
          <w:p w:rsidR="00037E45" w:rsidRPr="005B66D5" w:rsidRDefault="005B66D5" w:rsidP="009D146D">
            <w:pPr>
              <w:autoSpaceDE w:val="0"/>
              <w:autoSpaceDN w:val="0"/>
              <w:adjustRightInd w:val="0"/>
              <w:jc w:val="center"/>
              <w:rPr>
                <w:rFonts w:ascii="Calibri" w:hAnsi="Calibri" w:cs="Calibri"/>
                <w:sz w:val="21"/>
                <w:szCs w:val="21"/>
              </w:rPr>
            </w:pPr>
            <w:r w:rsidRPr="005B66D5">
              <w:rPr>
                <w:rFonts w:ascii="Calibri" w:hAnsi="Calibri" w:cs="Calibri"/>
                <w:sz w:val="21"/>
                <w:szCs w:val="21"/>
              </w:rPr>
              <w:t>6</w:t>
            </w:r>
          </w:p>
        </w:tc>
      </w:tr>
      <w:tr w:rsidR="00037E45" w:rsidRPr="005B66D5">
        <w:tc>
          <w:tcPr>
            <w:tcW w:w="8897" w:type="dxa"/>
            <w:tcBorders>
              <w:top w:val="single" w:sz="4" w:space="0" w:color="7F7F7F"/>
              <w:bottom w:val="single" w:sz="4" w:space="0" w:color="7F7F7F"/>
            </w:tcBorders>
            <w:shd w:val="clear" w:color="auto" w:fill="FFFFFF"/>
          </w:tcPr>
          <w:p w:rsidR="00037E45" w:rsidRPr="005B66D5" w:rsidRDefault="00037E45" w:rsidP="00036ED7">
            <w:pPr>
              <w:autoSpaceDE w:val="0"/>
              <w:autoSpaceDN w:val="0"/>
              <w:adjustRightInd w:val="0"/>
              <w:jc w:val="both"/>
              <w:rPr>
                <w:rFonts w:ascii="Calibri" w:hAnsi="Calibri" w:cs="Calibri"/>
                <w:sz w:val="21"/>
                <w:szCs w:val="21"/>
              </w:rPr>
            </w:pPr>
            <w:r w:rsidRPr="005B66D5">
              <w:rPr>
                <w:rFonts w:ascii="Calibri" w:hAnsi="Calibri" w:cs="Calibri"/>
                <w:sz w:val="21"/>
                <w:szCs w:val="21"/>
              </w:rPr>
              <w:t>Time Zones</w:t>
            </w:r>
          </w:p>
        </w:tc>
        <w:tc>
          <w:tcPr>
            <w:tcW w:w="957" w:type="dxa"/>
            <w:tcBorders>
              <w:top w:val="single" w:sz="4" w:space="0" w:color="7F7F7F"/>
              <w:bottom w:val="single" w:sz="4" w:space="0" w:color="7F7F7F"/>
            </w:tcBorders>
            <w:shd w:val="clear" w:color="auto" w:fill="FFFFFF"/>
          </w:tcPr>
          <w:p w:rsidR="00037E45" w:rsidRPr="005B66D5" w:rsidRDefault="00B503CD" w:rsidP="009D146D">
            <w:pPr>
              <w:autoSpaceDE w:val="0"/>
              <w:autoSpaceDN w:val="0"/>
              <w:adjustRightInd w:val="0"/>
              <w:jc w:val="center"/>
              <w:rPr>
                <w:rFonts w:ascii="Calibri" w:hAnsi="Calibri" w:cs="Calibri"/>
                <w:sz w:val="21"/>
                <w:szCs w:val="21"/>
              </w:rPr>
            </w:pPr>
            <w:r>
              <w:rPr>
                <w:rFonts w:ascii="Calibri" w:hAnsi="Calibri" w:cs="Calibri"/>
                <w:sz w:val="21"/>
                <w:szCs w:val="21"/>
              </w:rPr>
              <w:t>6</w:t>
            </w:r>
          </w:p>
        </w:tc>
      </w:tr>
      <w:tr w:rsidR="00037E45" w:rsidRPr="005B66D5">
        <w:tc>
          <w:tcPr>
            <w:tcW w:w="8897" w:type="dxa"/>
            <w:tcBorders>
              <w:top w:val="single" w:sz="4" w:space="0" w:color="7F7F7F"/>
              <w:bottom w:val="single" w:sz="4" w:space="0" w:color="7F7F7F"/>
            </w:tcBorders>
            <w:shd w:val="clear" w:color="auto" w:fill="FFFFFF"/>
          </w:tcPr>
          <w:p w:rsidR="00037E45" w:rsidRPr="005B66D5" w:rsidRDefault="00037E45" w:rsidP="00036ED7">
            <w:pPr>
              <w:autoSpaceDE w:val="0"/>
              <w:autoSpaceDN w:val="0"/>
              <w:adjustRightInd w:val="0"/>
              <w:jc w:val="both"/>
              <w:rPr>
                <w:rFonts w:ascii="Calibri" w:hAnsi="Calibri" w:cs="Calibri"/>
                <w:sz w:val="21"/>
                <w:szCs w:val="21"/>
              </w:rPr>
            </w:pPr>
            <w:r w:rsidRPr="005B66D5">
              <w:rPr>
                <w:rFonts w:ascii="Calibri" w:hAnsi="Calibri" w:cs="Calibri"/>
                <w:sz w:val="21"/>
                <w:szCs w:val="21"/>
              </w:rPr>
              <w:t>Sailing Instructions</w:t>
            </w:r>
          </w:p>
        </w:tc>
        <w:tc>
          <w:tcPr>
            <w:tcW w:w="957" w:type="dxa"/>
            <w:tcBorders>
              <w:top w:val="single" w:sz="4" w:space="0" w:color="7F7F7F"/>
              <w:bottom w:val="single" w:sz="4" w:space="0" w:color="7F7F7F"/>
            </w:tcBorders>
            <w:shd w:val="clear" w:color="auto" w:fill="FFFFFF"/>
          </w:tcPr>
          <w:p w:rsidR="00037E45" w:rsidRPr="005B66D5" w:rsidRDefault="00B503CD" w:rsidP="009D146D">
            <w:pPr>
              <w:autoSpaceDE w:val="0"/>
              <w:autoSpaceDN w:val="0"/>
              <w:adjustRightInd w:val="0"/>
              <w:jc w:val="center"/>
              <w:rPr>
                <w:rFonts w:ascii="Calibri" w:hAnsi="Calibri" w:cs="Calibri"/>
                <w:sz w:val="21"/>
                <w:szCs w:val="21"/>
              </w:rPr>
            </w:pPr>
            <w:r>
              <w:rPr>
                <w:rFonts w:ascii="Calibri" w:hAnsi="Calibri" w:cs="Calibri"/>
                <w:sz w:val="21"/>
                <w:szCs w:val="21"/>
              </w:rPr>
              <w:t>6</w:t>
            </w:r>
          </w:p>
        </w:tc>
      </w:tr>
      <w:tr w:rsidR="00037E45" w:rsidRPr="005B66D5">
        <w:tc>
          <w:tcPr>
            <w:tcW w:w="8897" w:type="dxa"/>
            <w:tcBorders>
              <w:top w:val="single" w:sz="4" w:space="0" w:color="7F7F7F"/>
              <w:bottom w:val="single" w:sz="4" w:space="0" w:color="7F7F7F"/>
            </w:tcBorders>
            <w:shd w:val="clear" w:color="auto" w:fill="FFFFFF"/>
          </w:tcPr>
          <w:p w:rsidR="00037E45" w:rsidRPr="005B66D5" w:rsidRDefault="00037E45" w:rsidP="00036ED7">
            <w:pPr>
              <w:autoSpaceDE w:val="0"/>
              <w:autoSpaceDN w:val="0"/>
              <w:adjustRightInd w:val="0"/>
              <w:jc w:val="both"/>
              <w:rPr>
                <w:rFonts w:ascii="Calibri" w:hAnsi="Calibri" w:cs="Calibri"/>
                <w:sz w:val="21"/>
                <w:szCs w:val="21"/>
              </w:rPr>
            </w:pPr>
            <w:r w:rsidRPr="005B66D5">
              <w:rPr>
                <w:rFonts w:ascii="Calibri" w:hAnsi="Calibri" w:cs="Calibri"/>
                <w:sz w:val="21"/>
                <w:szCs w:val="21"/>
              </w:rPr>
              <w:t>Rules and Safety</w:t>
            </w:r>
          </w:p>
        </w:tc>
        <w:tc>
          <w:tcPr>
            <w:tcW w:w="957" w:type="dxa"/>
            <w:tcBorders>
              <w:top w:val="single" w:sz="4" w:space="0" w:color="7F7F7F"/>
              <w:bottom w:val="single" w:sz="4" w:space="0" w:color="7F7F7F"/>
            </w:tcBorders>
            <w:shd w:val="clear" w:color="auto" w:fill="FFFFFF"/>
          </w:tcPr>
          <w:p w:rsidR="00037E45" w:rsidRPr="005B66D5" w:rsidRDefault="001E5FA5" w:rsidP="009D146D">
            <w:pPr>
              <w:autoSpaceDE w:val="0"/>
              <w:autoSpaceDN w:val="0"/>
              <w:adjustRightInd w:val="0"/>
              <w:jc w:val="center"/>
              <w:rPr>
                <w:rFonts w:ascii="Calibri" w:hAnsi="Calibri" w:cs="Calibri"/>
                <w:sz w:val="21"/>
                <w:szCs w:val="21"/>
              </w:rPr>
            </w:pPr>
            <w:r>
              <w:rPr>
                <w:rFonts w:ascii="Calibri" w:hAnsi="Calibri" w:cs="Calibri"/>
                <w:sz w:val="21"/>
                <w:szCs w:val="21"/>
              </w:rPr>
              <w:t>6</w:t>
            </w:r>
          </w:p>
        </w:tc>
      </w:tr>
      <w:tr w:rsidR="00037E45" w:rsidRPr="005B66D5">
        <w:tc>
          <w:tcPr>
            <w:tcW w:w="8897" w:type="dxa"/>
            <w:tcBorders>
              <w:top w:val="single" w:sz="4" w:space="0" w:color="7F7F7F"/>
              <w:bottom w:val="single" w:sz="4" w:space="0" w:color="7F7F7F"/>
            </w:tcBorders>
            <w:shd w:val="clear" w:color="auto" w:fill="FFFFFF"/>
          </w:tcPr>
          <w:p w:rsidR="00037E45" w:rsidRPr="005B66D5" w:rsidRDefault="00037E45" w:rsidP="00036ED7">
            <w:pPr>
              <w:autoSpaceDE w:val="0"/>
              <w:autoSpaceDN w:val="0"/>
              <w:adjustRightInd w:val="0"/>
              <w:jc w:val="both"/>
              <w:rPr>
                <w:rFonts w:ascii="Calibri" w:hAnsi="Calibri" w:cs="Calibri"/>
                <w:sz w:val="21"/>
                <w:szCs w:val="21"/>
              </w:rPr>
            </w:pPr>
            <w:r w:rsidRPr="005B66D5">
              <w:rPr>
                <w:rFonts w:ascii="Calibri" w:hAnsi="Calibri" w:cs="Calibri"/>
                <w:sz w:val="21"/>
                <w:szCs w:val="21"/>
              </w:rPr>
              <w:t>Divisions, Handicaps and Prize Money</w:t>
            </w:r>
          </w:p>
        </w:tc>
        <w:tc>
          <w:tcPr>
            <w:tcW w:w="957" w:type="dxa"/>
            <w:tcBorders>
              <w:top w:val="single" w:sz="4" w:space="0" w:color="7F7F7F"/>
              <w:bottom w:val="single" w:sz="4" w:space="0" w:color="7F7F7F"/>
            </w:tcBorders>
            <w:shd w:val="clear" w:color="auto" w:fill="FFFFFF"/>
          </w:tcPr>
          <w:p w:rsidR="00037E45" w:rsidRPr="005B66D5" w:rsidRDefault="005B66D5" w:rsidP="009D146D">
            <w:pPr>
              <w:autoSpaceDE w:val="0"/>
              <w:autoSpaceDN w:val="0"/>
              <w:adjustRightInd w:val="0"/>
              <w:jc w:val="center"/>
              <w:rPr>
                <w:rFonts w:ascii="Calibri" w:hAnsi="Calibri" w:cs="Calibri"/>
                <w:sz w:val="21"/>
                <w:szCs w:val="21"/>
              </w:rPr>
            </w:pPr>
            <w:r w:rsidRPr="005B66D5">
              <w:rPr>
                <w:rFonts w:ascii="Calibri" w:hAnsi="Calibri" w:cs="Calibri"/>
                <w:sz w:val="21"/>
                <w:szCs w:val="21"/>
              </w:rPr>
              <w:t>7</w:t>
            </w:r>
          </w:p>
        </w:tc>
      </w:tr>
      <w:tr w:rsidR="00037E45" w:rsidRPr="005B66D5">
        <w:tc>
          <w:tcPr>
            <w:tcW w:w="8897" w:type="dxa"/>
            <w:tcBorders>
              <w:top w:val="single" w:sz="4" w:space="0" w:color="7F7F7F"/>
              <w:bottom w:val="single" w:sz="4" w:space="0" w:color="7F7F7F"/>
            </w:tcBorders>
            <w:shd w:val="clear" w:color="auto" w:fill="FFFFFF"/>
          </w:tcPr>
          <w:p w:rsidR="00037E45" w:rsidRPr="005B66D5" w:rsidRDefault="00037E45" w:rsidP="0017244E">
            <w:pPr>
              <w:autoSpaceDE w:val="0"/>
              <w:autoSpaceDN w:val="0"/>
              <w:adjustRightInd w:val="0"/>
              <w:jc w:val="both"/>
              <w:rPr>
                <w:rFonts w:ascii="Calibri" w:hAnsi="Calibri" w:cs="Calibri"/>
                <w:sz w:val="21"/>
                <w:szCs w:val="21"/>
              </w:rPr>
            </w:pPr>
            <w:r w:rsidRPr="005B66D5">
              <w:rPr>
                <w:rFonts w:ascii="Calibri" w:hAnsi="Calibri" w:cs="Calibri"/>
                <w:sz w:val="21"/>
                <w:szCs w:val="21"/>
              </w:rPr>
              <w:t xml:space="preserve">Rally Communication </w:t>
            </w:r>
          </w:p>
        </w:tc>
        <w:tc>
          <w:tcPr>
            <w:tcW w:w="957" w:type="dxa"/>
            <w:tcBorders>
              <w:top w:val="single" w:sz="4" w:space="0" w:color="7F7F7F"/>
              <w:bottom w:val="single" w:sz="4" w:space="0" w:color="7F7F7F"/>
            </w:tcBorders>
            <w:shd w:val="clear" w:color="auto" w:fill="FFFFFF"/>
          </w:tcPr>
          <w:p w:rsidR="00037E45" w:rsidRPr="005B66D5" w:rsidRDefault="00B503CD" w:rsidP="009D146D">
            <w:pPr>
              <w:autoSpaceDE w:val="0"/>
              <w:autoSpaceDN w:val="0"/>
              <w:adjustRightInd w:val="0"/>
              <w:jc w:val="center"/>
              <w:rPr>
                <w:rFonts w:ascii="Calibri" w:hAnsi="Calibri" w:cs="Calibri"/>
                <w:sz w:val="21"/>
                <w:szCs w:val="21"/>
              </w:rPr>
            </w:pPr>
            <w:r>
              <w:rPr>
                <w:rFonts w:ascii="Calibri" w:hAnsi="Calibri" w:cs="Calibri"/>
                <w:sz w:val="21"/>
                <w:szCs w:val="21"/>
              </w:rPr>
              <w:t>7</w:t>
            </w:r>
          </w:p>
        </w:tc>
      </w:tr>
      <w:tr w:rsidR="00037E45" w:rsidRPr="005B66D5">
        <w:tc>
          <w:tcPr>
            <w:tcW w:w="8897" w:type="dxa"/>
            <w:tcBorders>
              <w:top w:val="single" w:sz="4" w:space="0" w:color="7F7F7F"/>
              <w:bottom w:val="single" w:sz="4" w:space="0" w:color="7F7F7F"/>
            </w:tcBorders>
            <w:shd w:val="clear" w:color="auto" w:fill="FFFFFF"/>
          </w:tcPr>
          <w:p w:rsidR="00037E45" w:rsidRPr="005B66D5" w:rsidRDefault="00037E45" w:rsidP="00036ED7">
            <w:pPr>
              <w:autoSpaceDE w:val="0"/>
              <w:autoSpaceDN w:val="0"/>
              <w:adjustRightInd w:val="0"/>
              <w:jc w:val="both"/>
              <w:rPr>
                <w:rFonts w:ascii="Calibri" w:hAnsi="Calibri" w:cs="Calibri"/>
                <w:sz w:val="21"/>
                <w:szCs w:val="21"/>
              </w:rPr>
            </w:pPr>
            <w:r w:rsidRPr="005B66D5">
              <w:rPr>
                <w:rFonts w:ascii="Calibri" w:hAnsi="Calibri" w:cs="Calibri"/>
                <w:sz w:val="21"/>
                <w:szCs w:val="21"/>
              </w:rPr>
              <w:t>The Start</w:t>
            </w:r>
          </w:p>
        </w:tc>
        <w:tc>
          <w:tcPr>
            <w:tcW w:w="957" w:type="dxa"/>
            <w:tcBorders>
              <w:top w:val="single" w:sz="4" w:space="0" w:color="7F7F7F"/>
              <w:bottom w:val="single" w:sz="4" w:space="0" w:color="7F7F7F"/>
            </w:tcBorders>
            <w:shd w:val="clear" w:color="auto" w:fill="FFFFFF"/>
          </w:tcPr>
          <w:p w:rsidR="00037E45" w:rsidRPr="005B66D5" w:rsidRDefault="005B66D5" w:rsidP="009D146D">
            <w:pPr>
              <w:autoSpaceDE w:val="0"/>
              <w:autoSpaceDN w:val="0"/>
              <w:adjustRightInd w:val="0"/>
              <w:jc w:val="center"/>
              <w:rPr>
                <w:rFonts w:ascii="Calibri" w:hAnsi="Calibri" w:cs="Calibri"/>
                <w:sz w:val="21"/>
                <w:szCs w:val="21"/>
              </w:rPr>
            </w:pPr>
            <w:r w:rsidRPr="005B66D5">
              <w:rPr>
                <w:rFonts w:ascii="Calibri" w:hAnsi="Calibri" w:cs="Calibri"/>
                <w:sz w:val="21"/>
                <w:szCs w:val="21"/>
              </w:rPr>
              <w:t>8</w:t>
            </w:r>
          </w:p>
        </w:tc>
      </w:tr>
      <w:tr w:rsidR="00037E45" w:rsidRPr="005B66D5">
        <w:tc>
          <w:tcPr>
            <w:tcW w:w="8897" w:type="dxa"/>
            <w:tcBorders>
              <w:top w:val="single" w:sz="4" w:space="0" w:color="7F7F7F"/>
              <w:bottom w:val="single" w:sz="4" w:space="0" w:color="7F7F7F"/>
            </w:tcBorders>
            <w:shd w:val="clear" w:color="auto" w:fill="FFFFFF"/>
          </w:tcPr>
          <w:p w:rsidR="00037E45" w:rsidRPr="005B66D5" w:rsidRDefault="00037E45" w:rsidP="00036ED7">
            <w:pPr>
              <w:autoSpaceDE w:val="0"/>
              <w:autoSpaceDN w:val="0"/>
              <w:adjustRightInd w:val="0"/>
              <w:jc w:val="both"/>
              <w:rPr>
                <w:rFonts w:ascii="Calibri" w:hAnsi="Calibri" w:cs="Calibri"/>
                <w:sz w:val="21"/>
                <w:szCs w:val="21"/>
              </w:rPr>
            </w:pPr>
            <w:r w:rsidRPr="005B66D5">
              <w:rPr>
                <w:rFonts w:ascii="Calibri" w:hAnsi="Calibri" w:cs="Calibri"/>
                <w:sz w:val="21"/>
                <w:szCs w:val="21"/>
              </w:rPr>
              <w:t>The Course</w:t>
            </w:r>
          </w:p>
        </w:tc>
        <w:tc>
          <w:tcPr>
            <w:tcW w:w="957" w:type="dxa"/>
            <w:tcBorders>
              <w:top w:val="single" w:sz="4" w:space="0" w:color="7F7F7F"/>
              <w:bottom w:val="single" w:sz="4" w:space="0" w:color="7F7F7F"/>
            </w:tcBorders>
            <w:shd w:val="clear" w:color="auto" w:fill="FFFFFF"/>
          </w:tcPr>
          <w:p w:rsidR="00037E45" w:rsidRPr="005B66D5" w:rsidRDefault="009D146D" w:rsidP="009D146D">
            <w:pPr>
              <w:autoSpaceDE w:val="0"/>
              <w:autoSpaceDN w:val="0"/>
              <w:adjustRightInd w:val="0"/>
              <w:jc w:val="center"/>
              <w:rPr>
                <w:rFonts w:ascii="Calibri" w:hAnsi="Calibri" w:cs="Calibri"/>
                <w:sz w:val="21"/>
                <w:szCs w:val="21"/>
              </w:rPr>
            </w:pPr>
            <w:r>
              <w:rPr>
                <w:rFonts w:ascii="Calibri" w:hAnsi="Calibri" w:cs="Calibri"/>
                <w:sz w:val="21"/>
                <w:szCs w:val="21"/>
              </w:rPr>
              <w:t>8</w:t>
            </w:r>
          </w:p>
        </w:tc>
      </w:tr>
      <w:tr w:rsidR="00037E45" w:rsidRPr="005B66D5">
        <w:tc>
          <w:tcPr>
            <w:tcW w:w="8897" w:type="dxa"/>
            <w:tcBorders>
              <w:top w:val="single" w:sz="4" w:space="0" w:color="7F7F7F"/>
              <w:bottom w:val="single" w:sz="4" w:space="0" w:color="7F7F7F"/>
            </w:tcBorders>
            <w:shd w:val="clear" w:color="auto" w:fill="FFFFFF"/>
          </w:tcPr>
          <w:p w:rsidR="00037E45" w:rsidRPr="005B66D5" w:rsidRDefault="00037E45" w:rsidP="00036ED7">
            <w:pPr>
              <w:autoSpaceDE w:val="0"/>
              <w:autoSpaceDN w:val="0"/>
              <w:adjustRightInd w:val="0"/>
              <w:jc w:val="both"/>
              <w:rPr>
                <w:rFonts w:ascii="Calibri" w:hAnsi="Calibri" w:cs="Calibri"/>
                <w:sz w:val="21"/>
                <w:szCs w:val="21"/>
              </w:rPr>
            </w:pPr>
            <w:r w:rsidRPr="005B66D5">
              <w:rPr>
                <w:rFonts w:ascii="Calibri" w:hAnsi="Calibri" w:cs="Calibri"/>
                <w:sz w:val="21"/>
                <w:szCs w:val="21"/>
              </w:rPr>
              <w:t>The Finish</w:t>
            </w:r>
          </w:p>
        </w:tc>
        <w:tc>
          <w:tcPr>
            <w:tcW w:w="957" w:type="dxa"/>
            <w:tcBorders>
              <w:top w:val="single" w:sz="4" w:space="0" w:color="7F7F7F"/>
              <w:bottom w:val="single" w:sz="4" w:space="0" w:color="7F7F7F"/>
            </w:tcBorders>
            <w:shd w:val="clear" w:color="auto" w:fill="FFFFFF"/>
          </w:tcPr>
          <w:p w:rsidR="00037E45" w:rsidRPr="005B66D5" w:rsidRDefault="001E5FA5" w:rsidP="009D146D">
            <w:pPr>
              <w:autoSpaceDE w:val="0"/>
              <w:autoSpaceDN w:val="0"/>
              <w:adjustRightInd w:val="0"/>
              <w:jc w:val="center"/>
              <w:rPr>
                <w:rFonts w:ascii="Calibri" w:hAnsi="Calibri" w:cs="Calibri"/>
                <w:sz w:val="21"/>
                <w:szCs w:val="21"/>
              </w:rPr>
            </w:pPr>
            <w:r>
              <w:rPr>
                <w:rFonts w:ascii="Calibri" w:hAnsi="Calibri" w:cs="Calibri"/>
                <w:sz w:val="21"/>
                <w:szCs w:val="21"/>
              </w:rPr>
              <w:t>8</w:t>
            </w:r>
          </w:p>
        </w:tc>
      </w:tr>
      <w:tr w:rsidR="00037E45" w:rsidRPr="005B66D5">
        <w:tc>
          <w:tcPr>
            <w:tcW w:w="8897" w:type="dxa"/>
            <w:tcBorders>
              <w:top w:val="single" w:sz="4" w:space="0" w:color="7F7F7F"/>
              <w:bottom w:val="single" w:sz="4" w:space="0" w:color="7F7F7F"/>
            </w:tcBorders>
            <w:shd w:val="clear" w:color="auto" w:fill="FFFFFF"/>
          </w:tcPr>
          <w:p w:rsidR="00037E45" w:rsidRPr="005B66D5" w:rsidRDefault="00037E45" w:rsidP="00036ED7">
            <w:pPr>
              <w:autoSpaceDE w:val="0"/>
              <w:autoSpaceDN w:val="0"/>
              <w:adjustRightInd w:val="0"/>
              <w:jc w:val="both"/>
              <w:rPr>
                <w:rFonts w:ascii="Calibri" w:hAnsi="Calibri" w:cs="Calibri"/>
                <w:sz w:val="21"/>
                <w:szCs w:val="21"/>
              </w:rPr>
            </w:pPr>
            <w:r w:rsidRPr="005B66D5">
              <w:rPr>
                <w:rFonts w:ascii="Calibri" w:hAnsi="Calibri" w:cs="Calibri"/>
                <w:sz w:val="21"/>
                <w:szCs w:val="21"/>
              </w:rPr>
              <w:t>After Finishing</w:t>
            </w:r>
          </w:p>
        </w:tc>
        <w:tc>
          <w:tcPr>
            <w:tcW w:w="957" w:type="dxa"/>
            <w:tcBorders>
              <w:top w:val="single" w:sz="4" w:space="0" w:color="7F7F7F"/>
              <w:bottom w:val="single" w:sz="4" w:space="0" w:color="7F7F7F"/>
            </w:tcBorders>
            <w:shd w:val="clear" w:color="auto" w:fill="FFFFFF"/>
          </w:tcPr>
          <w:p w:rsidR="00037E45" w:rsidRPr="005B66D5" w:rsidRDefault="001E5FA5" w:rsidP="009D146D">
            <w:pPr>
              <w:autoSpaceDE w:val="0"/>
              <w:autoSpaceDN w:val="0"/>
              <w:adjustRightInd w:val="0"/>
              <w:jc w:val="center"/>
              <w:rPr>
                <w:rFonts w:ascii="Calibri" w:hAnsi="Calibri" w:cs="Calibri"/>
                <w:sz w:val="21"/>
                <w:szCs w:val="21"/>
              </w:rPr>
            </w:pPr>
            <w:r>
              <w:rPr>
                <w:rFonts w:ascii="Calibri" w:hAnsi="Calibri" w:cs="Calibri"/>
                <w:sz w:val="21"/>
                <w:szCs w:val="21"/>
              </w:rPr>
              <w:t>8</w:t>
            </w:r>
          </w:p>
        </w:tc>
      </w:tr>
      <w:tr w:rsidR="00037E45" w:rsidRPr="005B66D5">
        <w:tc>
          <w:tcPr>
            <w:tcW w:w="8897" w:type="dxa"/>
            <w:tcBorders>
              <w:top w:val="single" w:sz="4" w:space="0" w:color="7F7F7F"/>
              <w:bottom w:val="single" w:sz="4" w:space="0" w:color="7F7F7F"/>
            </w:tcBorders>
            <w:shd w:val="clear" w:color="auto" w:fill="FFFFFF"/>
          </w:tcPr>
          <w:p w:rsidR="00037E45" w:rsidRPr="005B66D5" w:rsidRDefault="00037E45" w:rsidP="00036ED7">
            <w:pPr>
              <w:autoSpaceDE w:val="0"/>
              <w:autoSpaceDN w:val="0"/>
              <w:adjustRightInd w:val="0"/>
              <w:jc w:val="both"/>
              <w:rPr>
                <w:rFonts w:ascii="Calibri" w:hAnsi="Calibri" w:cs="Calibri"/>
                <w:sz w:val="21"/>
                <w:szCs w:val="21"/>
              </w:rPr>
            </w:pPr>
            <w:r w:rsidRPr="005B66D5">
              <w:rPr>
                <w:rFonts w:ascii="Calibri" w:hAnsi="Calibri" w:cs="Calibri"/>
                <w:sz w:val="21"/>
                <w:szCs w:val="21"/>
              </w:rPr>
              <w:t>Timor-Leste CIQP and Other Arrangements</w:t>
            </w:r>
          </w:p>
        </w:tc>
        <w:tc>
          <w:tcPr>
            <w:tcW w:w="957" w:type="dxa"/>
            <w:tcBorders>
              <w:top w:val="single" w:sz="4" w:space="0" w:color="7F7F7F"/>
              <w:bottom w:val="single" w:sz="4" w:space="0" w:color="7F7F7F"/>
            </w:tcBorders>
            <w:shd w:val="clear" w:color="auto" w:fill="FFFFFF"/>
          </w:tcPr>
          <w:p w:rsidR="00037E45" w:rsidRPr="005B66D5" w:rsidRDefault="001E5FA5" w:rsidP="009D146D">
            <w:pPr>
              <w:autoSpaceDE w:val="0"/>
              <w:autoSpaceDN w:val="0"/>
              <w:adjustRightInd w:val="0"/>
              <w:jc w:val="center"/>
              <w:rPr>
                <w:rFonts w:ascii="Calibri" w:hAnsi="Calibri" w:cs="Calibri"/>
                <w:sz w:val="21"/>
                <w:szCs w:val="21"/>
              </w:rPr>
            </w:pPr>
            <w:r>
              <w:rPr>
                <w:rFonts w:ascii="Calibri" w:hAnsi="Calibri" w:cs="Calibri"/>
                <w:sz w:val="21"/>
                <w:szCs w:val="21"/>
              </w:rPr>
              <w:t>9</w:t>
            </w:r>
          </w:p>
        </w:tc>
      </w:tr>
      <w:tr w:rsidR="00037E45" w:rsidRPr="005B66D5">
        <w:tc>
          <w:tcPr>
            <w:tcW w:w="8897" w:type="dxa"/>
            <w:tcBorders>
              <w:top w:val="single" w:sz="4" w:space="0" w:color="7F7F7F"/>
              <w:bottom w:val="single" w:sz="4" w:space="0" w:color="7F7F7F"/>
            </w:tcBorders>
            <w:shd w:val="clear" w:color="auto" w:fill="FFFFFF"/>
          </w:tcPr>
          <w:p w:rsidR="00037E45" w:rsidRPr="005B66D5" w:rsidRDefault="00037E45" w:rsidP="00036ED7">
            <w:pPr>
              <w:autoSpaceDE w:val="0"/>
              <w:autoSpaceDN w:val="0"/>
              <w:adjustRightInd w:val="0"/>
              <w:jc w:val="both"/>
              <w:rPr>
                <w:rFonts w:ascii="Calibri" w:hAnsi="Calibri" w:cs="Calibri"/>
                <w:sz w:val="21"/>
                <w:szCs w:val="21"/>
              </w:rPr>
            </w:pPr>
            <w:r w:rsidRPr="005B66D5">
              <w:rPr>
                <w:rFonts w:ascii="Calibri" w:hAnsi="Calibri" w:cs="Calibri"/>
                <w:sz w:val="21"/>
                <w:szCs w:val="21"/>
              </w:rPr>
              <w:t>Dili Arrival CIQP</w:t>
            </w:r>
          </w:p>
        </w:tc>
        <w:tc>
          <w:tcPr>
            <w:tcW w:w="957" w:type="dxa"/>
            <w:tcBorders>
              <w:top w:val="single" w:sz="4" w:space="0" w:color="7F7F7F"/>
              <w:bottom w:val="single" w:sz="4" w:space="0" w:color="7F7F7F"/>
            </w:tcBorders>
            <w:shd w:val="clear" w:color="auto" w:fill="FFFFFF"/>
          </w:tcPr>
          <w:p w:rsidR="00037E45" w:rsidRPr="005B66D5" w:rsidRDefault="00F8239A" w:rsidP="009D146D">
            <w:pPr>
              <w:autoSpaceDE w:val="0"/>
              <w:autoSpaceDN w:val="0"/>
              <w:adjustRightInd w:val="0"/>
              <w:jc w:val="center"/>
              <w:rPr>
                <w:rFonts w:ascii="Calibri" w:hAnsi="Calibri" w:cs="Calibri"/>
                <w:sz w:val="21"/>
                <w:szCs w:val="21"/>
              </w:rPr>
            </w:pPr>
            <w:r>
              <w:rPr>
                <w:rFonts w:ascii="Calibri" w:hAnsi="Calibri" w:cs="Calibri"/>
                <w:sz w:val="21"/>
                <w:szCs w:val="21"/>
              </w:rPr>
              <w:t>1</w:t>
            </w:r>
            <w:r w:rsidR="009D146D">
              <w:rPr>
                <w:rFonts w:ascii="Calibri" w:hAnsi="Calibri" w:cs="Calibri"/>
                <w:sz w:val="21"/>
                <w:szCs w:val="21"/>
              </w:rPr>
              <w:t>0</w:t>
            </w:r>
          </w:p>
        </w:tc>
      </w:tr>
      <w:tr w:rsidR="00037E45" w:rsidRPr="005B66D5">
        <w:tc>
          <w:tcPr>
            <w:tcW w:w="8897" w:type="dxa"/>
            <w:tcBorders>
              <w:top w:val="single" w:sz="4" w:space="0" w:color="7F7F7F"/>
              <w:bottom w:val="single" w:sz="4" w:space="0" w:color="7F7F7F"/>
            </w:tcBorders>
            <w:shd w:val="clear" w:color="auto" w:fill="FFFFFF"/>
          </w:tcPr>
          <w:p w:rsidR="00037E45" w:rsidRPr="005B66D5" w:rsidRDefault="00037E45" w:rsidP="00036ED7">
            <w:pPr>
              <w:autoSpaceDE w:val="0"/>
              <w:autoSpaceDN w:val="0"/>
              <w:adjustRightInd w:val="0"/>
              <w:jc w:val="both"/>
              <w:rPr>
                <w:rFonts w:ascii="Calibri" w:hAnsi="Calibri" w:cs="Calibri"/>
                <w:sz w:val="21"/>
                <w:szCs w:val="21"/>
              </w:rPr>
            </w:pPr>
            <w:r w:rsidRPr="005B66D5">
              <w:rPr>
                <w:rFonts w:ascii="Calibri" w:hAnsi="Calibri" w:cs="Calibri"/>
                <w:sz w:val="21"/>
                <w:szCs w:val="21"/>
              </w:rPr>
              <w:t>Visas on Arrival and Sailing Authorisations (Cruising Permits)</w:t>
            </w:r>
          </w:p>
        </w:tc>
        <w:tc>
          <w:tcPr>
            <w:tcW w:w="957" w:type="dxa"/>
            <w:tcBorders>
              <w:top w:val="single" w:sz="4" w:space="0" w:color="7F7F7F"/>
              <w:bottom w:val="single" w:sz="4" w:space="0" w:color="7F7F7F"/>
            </w:tcBorders>
            <w:shd w:val="clear" w:color="auto" w:fill="FFFFFF"/>
          </w:tcPr>
          <w:p w:rsidR="005B66D5" w:rsidRPr="005B66D5" w:rsidRDefault="005B66D5" w:rsidP="001E5FA5">
            <w:pPr>
              <w:autoSpaceDE w:val="0"/>
              <w:autoSpaceDN w:val="0"/>
              <w:adjustRightInd w:val="0"/>
              <w:jc w:val="center"/>
              <w:rPr>
                <w:rFonts w:ascii="Calibri" w:hAnsi="Calibri" w:cs="Calibri"/>
                <w:sz w:val="21"/>
                <w:szCs w:val="21"/>
              </w:rPr>
            </w:pPr>
            <w:r w:rsidRPr="005B66D5">
              <w:rPr>
                <w:rFonts w:ascii="Calibri" w:hAnsi="Calibri" w:cs="Calibri"/>
                <w:sz w:val="21"/>
                <w:szCs w:val="21"/>
              </w:rPr>
              <w:t>1</w:t>
            </w:r>
            <w:r w:rsidR="001E5FA5">
              <w:rPr>
                <w:rFonts w:ascii="Calibri" w:hAnsi="Calibri" w:cs="Calibri"/>
                <w:sz w:val="21"/>
                <w:szCs w:val="21"/>
              </w:rPr>
              <w:t>0</w:t>
            </w:r>
          </w:p>
        </w:tc>
      </w:tr>
      <w:tr w:rsidR="00037E45" w:rsidRPr="005B66D5">
        <w:tc>
          <w:tcPr>
            <w:tcW w:w="8897" w:type="dxa"/>
            <w:tcBorders>
              <w:top w:val="single" w:sz="4" w:space="0" w:color="7F7F7F"/>
              <w:bottom w:val="single" w:sz="4" w:space="0" w:color="7F7F7F"/>
            </w:tcBorders>
            <w:shd w:val="clear" w:color="auto" w:fill="FFFFFF"/>
          </w:tcPr>
          <w:p w:rsidR="00037E45" w:rsidRPr="005B66D5" w:rsidRDefault="00037E45" w:rsidP="00036ED7">
            <w:pPr>
              <w:autoSpaceDE w:val="0"/>
              <w:autoSpaceDN w:val="0"/>
              <w:adjustRightInd w:val="0"/>
              <w:jc w:val="both"/>
              <w:rPr>
                <w:rFonts w:ascii="Calibri" w:hAnsi="Calibri" w:cs="Calibri"/>
                <w:sz w:val="21"/>
                <w:szCs w:val="21"/>
              </w:rPr>
            </w:pPr>
            <w:r w:rsidRPr="005B66D5">
              <w:rPr>
                <w:rFonts w:ascii="Calibri" w:hAnsi="Calibri" w:cs="Calibri"/>
                <w:sz w:val="21"/>
                <w:szCs w:val="21"/>
              </w:rPr>
              <w:t>Crew joining your yacht in Dili</w:t>
            </w:r>
          </w:p>
        </w:tc>
        <w:tc>
          <w:tcPr>
            <w:tcW w:w="957" w:type="dxa"/>
            <w:tcBorders>
              <w:top w:val="single" w:sz="4" w:space="0" w:color="7F7F7F"/>
              <w:bottom w:val="single" w:sz="4" w:space="0" w:color="7F7F7F"/>
            </w:tcBorders>
            <w:shd w:val="clear" w:color="auto" w:fill="FFFFFF"/>
          </w:tcPr>
          <w:p w:rsidR="00037E45" w:rsidRPr="005B66D5" w:rsidRDefault="005B66D5" w:rsidP="009D146D">
            <w:pPr>
              <w:autoSpaceDE w:val="0"/>
              <w:autoSpaceDN w:val="0"/>
              <w:adjustRightInd w:val="0"/>
              <w:jc w:val="center"/>
              <w:rPr>
                <w:rFonts w:ascii="Calibri" w:hAnsi="Calibri" w:cs="Calibri"/>
                <w:sz w:val="21"/>
                <w:szCs w:val="21"/>
              </w:rPr>
            </w:pPr>
            <w:r w:rsidRPr="005B66D5">
              <w:rPr>
                <w:rFonts w:ascii="Calibri" w:hAnsi="Calibri" w:cs="Calibri"/>
                <w:sz w:val="21"/>
                <w:szCs w:val="21"/>
              </w:rPr>
              <w:t>1</w:t>
            </w:r>
            <w:r w:rsidR="009D146D">
              <w:rPr>
                <w:rFonts w:ascii="Calibri" w:hAnsi="Calibri" w:cs="Calibri"/>
                <w:sz w:val="21"/>
                <w:szCs w:val="21"/>
              </w:rPr>
              <w:t>1</w:t>
            </w:r>
          </w:p>
        </w:tc>
      </w:tr>
      <w:tr w:rsidR="00037E45" w:rsidRPr="005B66D5">
        <w:tc>
          <w:tcPr>
            <w:tcW w:w="8897" w:type="dxa"/>
            <w:tcBorders>
              <w:top w:val="single" w:sz="4" w:space="0" w:color="7F7F7F"/>
              <w:bottom w:val="single" w:sz="4" w:space="0" w:color="7F7F7F"/>
            </w:tcBorders>
            <w:shd w:val="clear" w:color="auto" w:fill="FFFFFF"/>
          </w:tcPr>
          <w:p w:rsidR="00037E45" w:rsidRPr="005B66D5" w:rsidRDefault="00037E45" w:rsidP="00036ED7">
            <w:pPr>
              <w:autoSpaceDE w:val="0"/>
              <w:autoSpaceDN w:val="0"/>
              <w:adjustRightInd w:val="0"/>
              <w:jc w:val="both"/>
              <w:rPr>
                <w:rFonts w:ascii="Calibri" w:hAnsi="Calibri" w:cs="Calibri"/>
                <w:sz w:val="21"/>
                <w:szCs w:val="21"/>
              </w:rPr>
            </w:pPr>
            <w:r w:rsidRPr="005B66D5">
              <w:rPr>
                <w:rFonts w:ascii="Calibri" w:hAnsi="Calibri" w:cs="Calibri"/>
                <w:sz w:val="21"/>
                <w:szCs w:val="21"/>
              </w:rPr>
              <w:t>Dili Beach Security</w:t>
            </w:r>
          </w:p>
        </w:tc>
        <w:tc>
          <w:tcPr>
            <w:tcW w:w="957" w:type="dxa"/>
            <w:tcBorders>
              <w:top w:val="single" w:sz="4" w:space="0" w:color="7F7F7F"/>
              <w:bottom w:val="single" w:sz="4" w:space="0" w:color="7F7F7F"/>
            </w:tcBorders>
            <w:shd w:val="clear" w:color="auto" w:fill="FFFFFF"/>
          </w:tcPr>
          <w:p w:rsidR="00037E45" w:rsidRPr="005B66D5" w:rsidRDefault="005B66D5" w:rsidP="001E5FA5">
            <w:pPr>
              <w:autoSpaceDE w:val="0"/>
              <w:autoSpaceDN w:val="0"/>
              <w:adjustRightInd w:val="0"/>
              <w:jc w:val="center"/>
              <w:rPr>
                <w:rFonts w:ascii="Calibri" w:hAnsi="Calibri" w:cs="Calibri"/>
                <w:sz w:val="21"/>
                <w:szCs w:val="21"/>
              </w:rPr>
            </w:pPr>
            <w:r w:rsidRPr="005B66D5">
              <w:rPr>
                <w:rFonts w:ascii="Calibri" w:hAnsi="Calibri" w:cs="Calibri"/>
                <w:sz w:val="21"/>
                <w:szCs w:val="21"/>
              </w:rPr>
              <w:t>1</w:t>
            </w:r>
            <w:r w:rsidR="001E5FA5">
              <w:rPr>
                <w:rFonts w:ascii="Calibri" w:hAnsi="Calibri" w:cs="Calibri"/>
                <w:sz w:val="21"/>
                <w:szCs w:val="21"/>
              </w:rPr>
              <w:t>1</w:t>
            </w:r>
          </w:p>
        </w:tc>
      </w:tr>
      <w:tr w:rsidR="006A15AD" w:rsidRPr="005B66D5" w:rsidTr="00AE5BBE">
        <w:tc>
          <w:tcPr>
            <w:tcW w:w="8897" w:type="dxa"/>
            <w:tcBorders>
              <w:top w:val="single" w:sz="4" w:space="0" w:color="7F7F7F"/>
              <w:bottom w:val="single" w:sz="4" w:space="0" w:color="7F7F7F"/>
            </w:tcBorders>
            <w:shd w:val="clear" w:color="auto" w:fill="FFFFFF"/>
          </w:tcPr>
          <w:p w:rsidR="006A15AD" w:rsidRPr="005B66D5" w:rsidRDefault="006A15AD" w:rsidP="00AE5BBE">
            <w:pPr>
              <w:autoSpaceDE w:val="0"/>
              <w:autoSpaceDN w:val="0"/>
              <w:adjustRightInd w:val="0"/>
              <w:jc w:val="both"/>
              <w:rPr>
                <w:rFonts w:ascii="Calibri" w:hAnsi="Calibri" w:cs="Calibri"/>
                <w:sz w:val="21"/>
                <w:szCs w:val="21"/>
              </w:rPr>
            </w:pPr>
            <w:r w:rsidRPr="005B66D5">
              <w:rPr>
                <w:rFonts w:ascii="Calibri" w:hAnsi="Calibri" w:cs="Calibri"/>
                <w:sz w:val="21"/>
                <w:szCs w:val="21"/>
              </w:rPr>
              <w:t>Official Program in Dili</w:t>
            </w:r>
          </w:p>
        </w:tc>
        <w:tc>
          <w:tcPr>
            <w:tcW w:w="957" w:type="dxa"/>
            <w:tcBorders>
              <w:top w:val="single" w:sz="4" w:space="0" w:color="7F7F7F"/>
              <w:bottom w:val="single" w:sz="4" w:space="0" w:color="7F7F7F"/>
            </w:tcBorders>
            <w:shd w:val="clear" w:color="auto" w:fill="FFFFFF"/>
          </w:tcPr>
          <w:p w:rsidR="006A15AD" w:rsidRPr="005B66D5" w:rsidRDefault="005B66D5" w:rsidP="001E5FA5">
            <w:pPr>
              <w:autoSpaceDE w:val="0"/>
              <w:autoSpaceDN w:val="0"/>
              <w:adjustRightInd w:val="0"/>
              <w:jc w:val="center"/>
              <w:rPr>
                <w:rFonts w:ascii="Calibri" w:hAnsi="Calibri" w:cs="Calibri"/>
                <w:sz w:val="21"/>
                <w:szCs w:val="21"/>
              </w:rPr>
            </w:pPr>
            <w:r w:rsidRPr="005B66D5">
              <w:rPr>
                <w:rFonts w:ascii="Calibri" w:hAnsi="Calibri" w:cs="Calibri"/>
                <w:sz w:val="21"/>
                <w:szCs w:val="21"/>
              </w:rPr>
              <w:t>1</w:t>
            </w:r>
            <w:r w:rsidR="001E5FA5">
              <w:rPr>
                <w:rFonts w:ascii="Calibri" w:hAnsi="Calibri" w:cs="Calibri"/>
                <w:sz w:val="21"/>
                <w:szCs w:val="21"/>
              </w:rPr>
              <w:t>1</w:t>
            </w:r>
          </w:p>
        </w:tc>
      </w:tr>
      <w:tr w:rsidR="00037E45" w:rsidRPr="005B66D5">
        <w:tc>
          <w:tcPr>
            <w:tcW w:w="8897" w:type="dxa"/>
            <w:tcBorders>
              <w:top w:val="single" w:sz="4" w:space="0" w:color="7F7F7F"/>
              <w:bottom w:val="single" w:sz="4" w:space="0" w:color="7F7F7F"/>
            </w:tcBorders>
            <w:shd w:val="clear" w:color="auto" w:fill="FFFFFF"/>
          </w:tcPr>
          <w:p w:rsidR="00037E45" w:rsidRPr="005B66D5" w:rsidRDefault="00037E45" w:rsidP="00036ED7">
            <w:pPr>
              <w:autoSpaceDE w:val="0"/>
              <w:autoSpaceDN w:val="0"/>
              <w:adjustRightInd w:val="0"/>
              <w:jc w:val="both"/>
              <w:rPr>
                <w:rFonts w:ascii="Calibri" w:hAnsi="Calibri" w:cs="Calibri"/>
                <w:sz w:val="21"/>
                <w:szCs w:val="21"/>
              </w:rPr>
            </w:pPr>
            <w:r w:rsidRPr="005B66D5">
              <w:rPr>
                <w:rFonts w:ascii="Calibri" w:hAnsi="Calibri" w:cs="Calibri"/>
                <w:sz w:val="21"/>
                <w:szCs w:val="21"/>
              </w:rPr>
              <w:t>T-Shirts</w:t>
            </w:r>
          </w:p>
        </w:tc>
        <w:tc>
          <w:tcPr>
            <w:tcW w:w="957" w:type="dxa"/>
            <w:tcBorders>
              <w:top w:val="single" w:sz="4" w:space="0" w:color="7F7F7F"/>
              <w:bottom w:val="single" w:sz="4" w:space="0" w:color="7F7F7F"/>
            </w:tcBorders>
            <w:shd w:val="clear" w:color="auto" w:fill="FFFFFF"/>
          </w:tcPr>
          <w:p w:rsidR="00037E45" w:rsidRPr="005B66D5" w:rsidRDefault="005B66D5" w:rsidP="001E5FA5">
            <w:pPr>
              <w:autoSpaceDE w:val="0"/>
              <w:autoSpaceDN w:val="0"/>
              <w:adjustRightInd w:val="0"/>
              <w:jc w:val="center"/>
              <w:rPr>
                <w:rFonts w:ascii="Calibri" w:hAnsi="Calibri" w:cs="Calibri"/>
                <w:sz w:val="21"/>
                <w:szCs w:val="21"/>
              </w:rPr>
            </w:pPr>
            <w:r w:rsidRPr="005B66D5">
              <w:rPr>
                <w:rFonts w:ascii="Calibri" w:hAnsi="Calibri" w:cs="Calibri"/>
                <w:sz w:val="21"/>
                <w:szCs w:val="21"/>
              </w:rPr>
              <w:t>1</w:t>
            </w:r>
            <w:r w:rsidR="001E5FA5">
              <w:rPr>
                <w:rFonts w:ascii="Calibri" w:hAnsi="Calibri" w:cs="Calibri"/>
                <w:sz w:val="21"/>
                <w:szCs w:val="21"/>
              </w:rPr>
              <w:t>2</w:t>
            </w:r>
          </w:p>
        </w:tc>
      </w:tr>
      <w:tr w:rsidR="00037E45" w:rsidRPr="005B66D5">
        <w:tc>
          <w:tcPr>
            <w:tcW w:w="8897" w:type="dxa"/>
            <w:tcBorders>
              <w:top w:val="single" w:sz="4" w:space="0" w:color="7F7F7F"/>
              <w:bottom w:val="single" w:sz="4" w:space="0" w:color="7F7F7F"/>
            </w:tcBorders>
            <w:shd w:val="clear" w:color="auto" w:fill="FFFFFF"/>
          </w:tcPr>
          <w:p w:rsidR="00037E45" w:rsidRPr="005B66D5" w:rsidRDefault="00037E45" w:rsidP="0017244E">
            <w:pPr>
              <w:autoSpaceDE w:val="0"/>
              <w:autoSpaceDN w:val="0"/>
              <w:adjustRightInd w:val="0"/>
              <w:jc w:val="both"/>
              <w:rPr>
                <w:rFonts w:ascii="Calibri" w:hAnsi="Calibri" w:cs="Calibri"/>
                <w:sz w:val="21"/>
                <w:szCs w:val="21"/>
              </w:rPr>
            </w:pPr>
            <w:r w:rsidRPr="005B66D5">
              <w:rPr>
                <w:rFonts w:ascii="Calibri" w:hAnsi="Calibri" w:cs="Calibri"/>
                <w:sz w:val="21"/>
                <w:szCs w:val="21"/>
              </w:rPr>
              <w:t>Other Important Matters</w:t>
            </w:r>
          </w:p>
        </w:tc>
        <w:tc>
          <w:tcPr>
            <w:tcW w:w="957" w:type="dxa"/>
            <w:tcBorders>
              <w:top w:val="single" w:sz="4" w:space="0" w:color="7F7F7F"/>
              <w:bottom w:val="single" w:sz="4" w:space="0" w:color="7F7F7F"/>
            </w:tcBorders>
            <w:shd w:val="clear" w:color="auto" w:fill="FFFFFF"/>
          </w:tcPr>
          <w:p w:rsidR="00037E45" w:rsidRPr="005B66D5" w:rsidRDefault="005B66D5" w:rsidP="001E5FA5">
            <w:pPr>
              <w:autoSpaceDE w:val="0"/>
              <w:autoSpaceDN w:val="0"/>
              <w:adjustRightInd w:val="0"/>
              <w:jc w:val="center"/>
              <w:rPr>
                <w:rFonts w:ascii="Calibri" w:hAnsi="Calibri" w:cs="Calibri"/>
                <w:sz w:val="21"/>
                <w:szCs w:val="21"/>
              </w:rPr>
            </w:pPr>
            <w:r w:rsidRPr="005B66D5">
              <w:rPr>
                <w:rFonts w:ascii="Calibri" w:hAnsi="Calibri" w:cs="Calibri"/>
                <w:sz w:val="21"/>
                <w:szCs w:val="21"/>
              </w:rPr>
              <w:t>1</w:t>
            </w:r>
            <w:r w:rsidR="001E5FA5">
              <w:rPr>
                <w:rFonts w:ascii="Calibri" w:hAnsi="Calibri" w:cs="Calibri"/>
                <w:sz w:val="21"/>
                <w:szCs w:val="21"/>
              </w:rPr>
              <w:t>2</w:t>
            </w:r>
          </w:p>
        </w:tc>
      </w:tr>
      <w:tr w:rsidR="00037E45" w:rsidRPr="005B66D5">
        <w:tc>
          <w:tcPr>
            <w:tcW w:w="8897" w:type="dxa"/>
            <w:tcBorders>
              <w:top w:val="single" w:sz="4" w:space="0" w:color="7F7F7F"/>
              <w:bottom w:val="single" w:sz="4" w:space="0" w:color="7F7F7F"/>
            </w:tcBorders>
            <w:shd w:val="clear" w:color="auto" w:fill="FFFFFF"/>
          </w:tcPr>
          <w:p w:rsidR="00037E45" w:rsidRPr="005B66D5" w:rsidRDefault="00037E45" w:rsidP="0017244E">
            <w:pPr>
              <w:autoSpaceDE w:val="0"/>
              <w:autoSpaceDN w:val="0"/>
              <w:adjustRightInd w:val="0"/>
              <w:jc w:val="both"/>
              <w:rPr>
                <w:rFonts w:ascii="Calibri" w:hAnsi="Calibri" w:cs="Calibri"/>
                <w:sz w:val="21"/>
                <w:szCs w:val="21"/>
              </w:rPr>
            </w:pPr>
            <w:r w:rsidRPr="005B66D5">
              <w:rPr>
                <w:rFonts w:ascii="Calibri" w:hAnsi="Calibri" w:cs="Calibri"/>
                <w:sz w:val="21"/>
                <w:szCs w:val="21"/>
              </w:rPr>
              <w:t>Dress in Timor-Leste</w:t>
            </w:r>
          </w:p>
        </w:tc>
        <w:tc>
          <w:tcPr>
            <w:tcW w:w="957" w:type="dxa"/>
            <w:tcBorders>
              <w:top w:val="single" w:sz="4" w:space="0" w:color="7F7F7F"/>
              <w:bottom w:val="single" w:sz="4" w:space="0" w:color="7F7F7F"/>
            </w:tcBorders>
            <w:shd w:val="clear" w:color="auto" w:fill="FFFFFF"/>
          </w:tcPr>
          <w:p w:rsidR="00037E45" w:rsidRPr="005B66D5" w:rsidRDefault="005B66D5" w:rsidP="001E5FA5">
            <w:pPr>
              <w:autoSpaceDE w:val="0"/>
              <w:autoSpaceDN w:val="0"/>
              <w:adjustRightInd w:val="0"/>
              <w:jc w:val="center"/>
              <w:rPr>
                <w:rFonts w:ascii="Calibri" w:hAnsi="Calibri" w:cs="Calibri"/>
                <w:sz w:val="21"/>
                <w:szCs w:val="21"/>
              </w:rPr>
            </w:pPr>
            <w:r w:rsidRPr="005B66D5">
              <w:rPr>
                <w:rFonts w:ascii="Calibri" w:hAnsi="Calibri" w:cs="Calibri"/>
                <w:sz w:val="21"/>
                <w:szCs w:val="21"/>
              </w:rPr>
              <w:t>1</w:t>
            </w:r>
            <w:r w:rsidR="001E5FA5">
              <w:rPr>
                <w:rFonts w:ascii="Calibri" w:hAnsi="Calibri" w:cs="Calibri"/>
                <w:sz w:val="21"/>
                <w:szCs w:val="21"/>
              </w:rPr>
              <w:t>2</w:t>
            </w:r>
          </w:p>
        </w:tc>
      </w:tr>
      <w:tr w:rsidR="00037E45" w:rsidRPr="005B66D5">
        <w:tc>
          <w:tcPr>
            <w:tcW w:w="8897" w:type="dxa"/>
            <w:tcBorders>
              <w:top w:val="single" w:sz="4" w:space="0" w:color="7F7F7F"/>
              <w:bottom w:val="single" w:sz="4" w:space="0" w:color="7F7F7F"/>
            </w:tcBorders>
            <w:shd w:val="clear" w:color="auto" w:fill="FFFFFF"/>
          </w:tcPr>
          <w:p w:rsidR="00037E45" w:rsidRPr="005B66D5" w:rsidRDefault="00037E45" w:rsidP="00036ED7">
            <w:pPr>
              <w:autoSpaceDE w:val="0"/>
              <w:autoSpaceDN w:val="0"/>
              <w:adjustRightInd w:val="0"/>
              <w:jc w:val="both"/>
              <w:rPr>
                <w:rFonts w:ascii="Calibri" w:hAnsi="Calibri" w:cs="Calibri"/>
                <w:sz w:val="21"/>
                <w:szCs w:val="21"/>
              </w:rPr>
            </w:pPr>
            <w:r w:rsidRPr="005B66D5">
              <w:rPr>
                <w:rFonts w:ascii="Calibri" w:hAnsi="Calibri" w:cs="Calibri"/>
                <w:sz w:val="21"/>
                <w:szCs w:val="21"/>
              </w:rPr>
              <w:t>Cruising after Dili</w:t>
            </w:r>
          </w:p>
        </w:tc>
        <w:tc>
          <w:tcPr>
            <w:tcW w:w="957" w:type="dxa"/>
            <w:tcBorders>
              <w:top w:val="single" w:sz="4" w:space="0" w:color="7F7F7F"/>
              <w:bottom w:val="single" w:sz="4" w:space="0" w:color="7F7F7F"/>
            </w:tcBorders>
            <w:shd w:val="clear" w:color="auto" w:fill="FFFFFF"/>
          </w:tcPr>
          <w:p w:rsidR="00037E45" w:rsidRPr="005B66D5" w:rsidRDefault="005B66D5" w:rsidP="001E5FA5">
            <w:pPr>
              <w:autoSpaceDE w:val="0"/>
              <w:autoSpaceDN w:val="0"/>
              <w:adjustRightInd w:val="0"/>
              <w:jc w:val="center"/>
              <w:rPr>
                <w:rFonts w:ascii="Calibri" w:hAnsi="Calibri" w:cs="Calibri"/>
                <w:sz w:val="21"/>
                <w:szCs w:val="21"/>
              </w:rPr>
            </w:pPr>
            <w:r w:rsidRPr="005B66D5">
              <w:rPr>
                <w:rFonts w:ascii="Calibri" w:hAnsi="Calibri" w:cs="Calibri"/>
                <w:sz w:val="21"/>
                <w:szCs w:val="21"/>
              </w:rPr>
              <w:t>1</w:t>
            </w:r>
            <w:r w:rsidR="001E5FA5">
              <w:rPr>
                <w:rFonts w:ascii="Calibri" w:hAnsi="Calibri" w:cs="Calibri"/>
                <w:sz w:val="21"/>
                <w:szCs w:val="21"/>
              </w:rPr>
              <w:t>2</w:t>
            </w:r>
          </w:p>
        </w:tc>
      </w:tr>
      <w:tr w:rsidR="00037E45" w:rsidRPr="005B66D5">
        <w:tc>
          <w:tcPr>
            <w:tcW w:w="8897" w:type="dxa"/>
            <w:tcBorders>
              <w:top w:val="single" w:sz="4" w:space="0" w:color="7F7F7F"/>
              <w:bottom w:val="single" w:sz="4" w:space="0" w:color="7F7F7F"/>
            </w:tcBorders>
            <w:shd w:val="clear" w:color="auto" w:fill="FFFFFF"/>
          </w:tcPr>
          <w:p w:rsidR="00037E45" w:rsidRPr="005B66D5" w:rsidRDefault="00037E45" w:rsidP="00036ED7">
            <w:pPr>
              <w:autoSpaceDE w:val="0"/>
              <w:autoSpaceDN w:val="0"/>
              <w:adjustRightInd w:val="0"/>
              <w:jc w:val="both"/>
              <w:rPr>
                <w:rFonts w:ascii="Calibri" w:hAnsi="Calibri" w:cs="Calibri"/>
                <w:sz w:val="21"/>
                <w:szCs w:val="21"/>
              </w:rPr>
            </w:pPr>
            <w:r w:rsidRPr="005B66D5">
              <w:rPr>
                <w:rFonts w:ascii="Calibri" w:hAnsi="Calibri" w:cs="Calibri"/>
                <w:sz w:val="21"/>
                <w:szCs w:val="21"/>
              </w:rPr>
              <w:t>Diesel Fuel, Water and Gas</w:t>
            </w:r>
          </w:p>
        </w:tc>
        <w:tc>
          <w:tcPr>
            <w:tcW w:w="957" w:type="dxa"/>
            <w:tcBorders>
              <w:top w:val="single" w:sz="4" w:space="0" w:color="7F7F7F"/>
              <w:bottom w:val="single" w:sz="4" w:space="0" w:color="7F7F7F"/>
            </w:tcBorders>
            <w:shd w:val="clear" w:color="auto" w:fill="FFFFFF"/>
          </w:tcPr>
          <w:p w:rsidR="00037E45" w:rsidRPr="005B66D5" w:rsidRDefault="005B66D5" w:rsidP="009D146D">
            <w:pPr>
              <w:autoSpaceDE w:val="0"/>
              <w:autoSpaceDN w:val="0"/>
              <w:adjustRightInd w:val="0"/>
              <w:jc w:val="center"/>
              <w:rPr>
                <w:rFonts w:ascii="Calibri" w:hAnsi="Calibri" w:cs="Calibri"/>
                <w:sz w:val="21"/>
                <w:szCs w:val="21"/>
              </w:rPr>
            </w:pPr>
            <w:r w:rsidRPr="005B66D5">
              <w:rPr>
                <w:rFonts w:ascii="Calibri" w:hAnsi="Calibri" w:cs="Calibri"/>
                <w:sz w:val="21"/>
                <w:szCs w:val="21"/>
              </w:rPr>
              <w:t>1</w:t>
            </w:r>
            <w:r w:rsidR="009D146D">
              <w:rPr>
                <w:rFonts w:ascii="Calibri" w:hAnsi="Calibri" w:cs="Calibri"/>
                <w:sz w:val="21"/>
                <w:szCs w:val="21"/>
              </w:rPr>
              <w:t>3</w:t>
            </w:r>
          </w:p>
        </w:tc>
      </w:tr>
      <w:tr w:rsidR="00037E45" w:rsidRPr="005B66D5">
        <w:tc>
          <w:tcPr>
            <w:tcW w:w="8897" w:type="dxa"/>
            <w:tcBorders>
              <w:top w:val="single" w:sz="4" w:space="0" w:color="7F7F7F"/>
              <w:bottom w:val="single" w:sz="4" w:space="0" w:color="7F7F7F"/>
            </w:tcBorders>
            <w:shd w:val="clear" w:color="auto" w:fill="FFFFFF"/>
          </w:tcPr>
          <w:p w:rsidR="00037E45" w:rsidRPr="005B66D5" w:rsidRDefault="00037E45" w:rsidP="00FB5416">
            <w:pPr>
              <w:autoSpaceDE w:val="0"/>
              <w:autoSpaceDN w:val="0"/>
              <w:adjustRightInd w:val="0"/>
              <w:jc w:val="both"/>
              <w:rPr>
                <w:rFonts w:ascii="Calibri" w:hAnsi="Calibri" w:cs="Calibri"/>
                <w:sz w:val="21"/>
                <w:szCs w:val="21"/>
              </w:rPr>
            </w:pPr>
            <w:r w:rsidRPr="005B66D5">
              <w:rPr>
                <w:rFonts w:ascii="Calibri" w:hAnsi="Calibri" w:cs="Calibri"/>
                <w:sz w:val="21"/>
                <w:szCs w:val="21"/>
              </w:rPr>
              <w:t>Yacht Spare Parts</w:t>
            </w:r>
          </w:p>
        </w:tc>
        <w:tc>
          <w:tcPr>
            <w:tcW w:w="957" w:type="dxa"/>
            <w:tcBorders>
              <w:top w:val="single" w:sz="4" w:space="0" w:color="7F7F7F"/>
              <w:bottom w:val="single" w:sz="4" w:space="0" w:color="7F7F7F"/>
            </w:tcBorders>
            <w:shd w:val="clear" w:color="auto" w:fill="FFFFFF"/>
          </w:tcPr>
          <w:p w:rsidR="00037E45" w:rsidRPr="005B66D5" w:rsidRDefault="005B66D5" w:rsidP="001E5FA5">
            <w:pPr>
              <w:autoSpaceDE w:val="0"/>
              <w:autoSpaceDN w:val="0"/>
              <w:adjustRightInd w:val="0"/>
              <w:jc w:val="center"/>
              <w:rPr>
                <w:rFonts w:ascii="Calibri" w:hAnsi="Calibri" w:cs="Calibri"/>
                <w:sz w:val="21"/>
                <w:szCs w:val="21"/>
              </w:rPr>
            </w:pPr>
            <w:r w:rsidRPr="005B66D5">
              <w:rPr>
                <w:rFonts w:ascii="Calibri" w:hAnsi="Calibri" w:cs="Calibri"/>
                <w:sz w:val="21"/>
                <w:szCs w:val="21"/>
              </w:rPr>
              <w:t>1</w:t>
            </w:r>
            <w:r w:rsidR="001E5FA5">
              <w:rPr>
                <w:rFonts w:ascii="Calibri" w:hAnsi="Calibri" w:cs="Calibri"/>
                <w:sz w:val="21"/>
                <w:szCs w:val="21"/>
              </w:rPr>
              <w:t>3</w:t>
            </w:r>
          </w:p>
        </w:tc>
      </w:tr>
      <w:tr w:rsidR="00037E45" w:rsidRPr="005B66D5">
        <w:tc>
          <w:tcPr>
            <w:tcW w:w="8897" w:type="dxa"/>
            <w:tcBorders>
              <w:top w:val="single" w:sz="4" w:space="0" w:color="7F7F7F"/>
              <w:bottom w:val="single" w:sz="4" w:space="0" w:color="7F7F7F"/>
            </w:tcBorders>
            <w:shd w:val="clear" w:color="auto" w:fill="FFFFFF"/>
          </w:tcPr>
          <w:p w:rsidR="00037E45" w:rsidRPr="005B66D5" w:rsidRDefault="00037E45" w:rsidP="00FB5416">
            <w:pPr>
              <w:autoSpaceDE w:val="0"/>
              <w:autoSpaceDN w:val="0"/>
              <w:adjustRightInd w:val="0"/>
              <w:jc w:val="both"/>
              <w:rPr>
                <w:rFonts w:ascii="Calibri" w:hAnsi="Calibri" w:cs="Calibri"/>
                <w:sz w:val="21"/>
                <w:szCs w:val="21"/>
              </w:rPr>
            </w:pPr>
            <w:r w:rsidRPr="005B66D5">
              <w:rPr>
                <w:rFonts w:ascii="Calibri" w:hAnsi="Calibri" w:cs="Calibri"/>
                <w:sz w:val="21"/>
                <w:szCs w:val="21"/>
              </w:rPr>
              <w:t>Shower and Toilet Facilities</w:t>
            </w:r>
          </w:p>
        </w:tc>
        <w:tc>
          <w:tcPr>
            <w:tcW w:w="957" w:type="dxa"/>
            <w:tcBorders>
              <w:top w:val="single" w:sz="4" w:space="0" w:color="7F7F7F"/>
              <w:bottom w:val="single" w:sz="4" w:space="0" w:color="7F7F7F"/>
            </w:tcBorders>
            <w:shd w:val="clear" w:color="auto" w:fill="FFFFFF"/>
          </w:tcPr>
          <w:p w:rsidR="00037E45" w:rsidRPr="005B66D5" w:rsidRDefault="005B66D5" w:rsidP="001E5FA5">
            <w:pPr>
              <w:autoSpaceDE w:val="0"/>
              <w:autoSpaceDN w:val="0"/>
              <w:adjustRightInd w:val="0"/>
              <w:jc w:val="center"/>
              <w:rPr>
                <w:rFonts w:ascii="Calibri" w:hAnsi="Calibri" w:cs="Calibri"/>
                <w:sz w:val="21"/>
                <w:szCs w:val="21"/>
              </w:rPr>
            </w:pPr>
            <w:r w:rsidRPr="005B66D5">
              <w:rPr>
                <w:rFonts w:ascii="Calibri" w:hAnsi="Calibri" w:cs="Calibri"/>
                <w:sz w:val="21"/>
                <w:szCs w:val="21"/>
              </w:rPr>
              <w:t>1</w:t>
            </w:r>
            <w:r w:rsidR="001E5FA5">
              <w:rPr>
                <w:rFonts w:ascii="Calibri" w:hAnsi="Calibri" w:cs="Calibri"/>
                <w:sz w:val="21"/>
                <w:szCs w:val="21"/>
              </w:rPr>
              <w:t>3</w:t>
            </w:r>
          </w:p>
        </w:tc>
      </w:tr>
      <w:tr w:rsidR="005B66D5" w:rsidRPr="005B66D5">
        <w:tc>
          <w:tcPr>
            <w:tcW w:w="8897" w:type="dxa"/>
            <w:tcBorders>
              <w:top w:val="single" w:sz="4" w:space="0" w:color="7F7F7F"/>
              <w:bottom w:val="single" w:sz="4" w:space="0" w:color="7F7F7F"/>
            </w:tcBorders>
            <w:shd w:val="clear" w:color="auto" w:fill="FFFFFF"/>
          </w:tcPr>
          <w:p w:rsidR="005B66D5" w:rsidRPr="005B66D5" w:rsidRDefault="005B66D5" w:rsidP="00FB5416">
            <w:pPr>
              <w:autoSpaceDE w:val="0"/>
              <w:autoSpaceDN w:val="0"/>
              <w:adjustRightInd w:val="0"/>
              <w:jc w:val="both"/>
              <w:rPr>
                <w:rFonts w:ascii="Calibri" w:hAnsi="Calibri" w:cs="Calibri"/>
                <w:sz w:val="21"/>
                <w:szCs w:val="21"/>
              </w:rPr>
            </w:pPr>
            <w:r w:rsidRPr="005B66D5">
              <w:rPr>
                <w:rFonts w:ascii="Calibri" w:hAnsi="Calibri" w:cs="Calibri"/>
                <w:sz w:val="21"/>
                <w:szCs w:val="21"/>
              </w:rPr>
              <w:t>Internet Facilities</w:t>
            </w:r>
          </w:p>
        </w:tc>
        <w:tc>
          <w:tcPr>
            <w:tcW w:w="957" w:type="dxa"/>
            <w:tcBorders>
              <w:top w:val="single" w:sz="4" w:space="0" w:color="7F7F7F"/>
              <w:bottom w:val="single" w:sz="4" w:space="0" w:color="7F7F7F"/>
            </w:tcBorders>
            <w:shd w:val="clear" w:color="auto" w:fill="FFFFFF"/>
          </w:tcPr>
          <w:p w:rsidR="005B66D5" w:rsidRPr="005B66D5" w:rsidRDefault="005B66D5" w:rsidP="001E5FA5">
            <w:pPr>
              <w:autoSpaceDE w:val="0"/>
              <w:autoSpaceDN w:val="0"/>
              <w:adjustRightInd w:val="0"/>
              <w:jc w:val="center"/>
              <w:rPr>
                <w:rFonts w:ascii="Calibri" w:hAnsi="Calibri" w:cs="Calibri"/>
                <w:sz w:val="21"/>
                <w:szCs w:val="21"/>
              </w:rPr>
            </w:pPr>
            <w:r w:rsidRPr="005B66D5">
              <w:rPr>
                <w:rFonts w:ascii="Calibri" w:hAnsi="Calibri" w:cs="Calibri"/>
                <w:sz w:val="21"/>
                <w:szCs w:val="21"/>
              </w:rPr>
              <w:t>1</w:t>
            </w:r>
            <w:r w:rsidR="001E5FA5">
              <w:rPr>
                <w:rFonts w:ascii="Calibri" w:hAnsi="Calibri" w:cs="Calibri"/>
                <w:sz w:val="21"/>
                <w:szCs w:val="21"/>
              </w:rPr>
              <w:t>3</w:t>
            </w:r>
          </w:p>
        </w:tc>
      </w:tr>
      <w:tr w:rsidR="005B66D5" w:rsidRPr="005B66D5">
        <w:tc>
          <w:tcPr>
            <w:tcW w:w="8897" w:type="dxa"/>
            <w:tcBorders>
              <w:top w:val="single" w:sz="4" w:space="0" w:color="7F7F7F"/>
              <w:bottom w:val="single" w:sz="4" w:space="0" w:color="7F7F7F"/>
            </w:tcBorders>
            <w:shd w:val="clear" w:color="auto" w:fill="FFFFFF"/>
          </w:tcPr>
          <w:p w:rsidR="005B66D5" w:rsidRPr="005B66D5" w:rsidRDefault="005B66D5" w:rsidP="00036ED7">
            <w:pPr>
              <w:autoSpaceDE w:val="0"/>
              <w:autoSpaceDN w:val="0"/>
              <w:adjustRightInd w:val="0"/>
              <w:jc w:val="both"/>
              <w:rPr>
                <w:rFonts w:ascii="Calibri" w:hAnsi="Calibri" w:cs="Calibri"/>
                <w:sz w:val="21"/>
                <w:szCs w:val="21"/>
              </w:rPr>
            </w:pPr>
            <w:r w:rsidRPr="005B66D5">
              <w:rPr>
                <w:rFonts w:ascii="Calibri" w:hAnsi="Calibri" w:cs="Calibri"/>
                <w:sz w:val="21"/>
                <w:szCs w:val="21"/>
              </w:rPr>
              <w:t xml:space="preserve">Garbage Disposal </w:t>
            </w:r>
          </w:p>
        </w:tc>
        <w:tc>
          <w:tcPr>
            <w:tcW w:w="957" w:type="dxa"/>
            <w:tcBorders>
              <w:top w:val="single" w:sz="4" w:space="0" w:color="7F7F7F"/>
              <w:bottom w:val="single" w:sz="4" w:space="0" w:color="7F7F7F"/>
            </w:tcBorders>
            <w:shd w:val="clear" w:color="auto" w:fill="FFFFFF"/>
          </w:tcPr>
          <w:p w:rsidR="005B66D5" w:rsidRPr="005B66D5" w:rsidRDefault="005B66D5" w:rsidP="001E5FA5">
            <w:pPr>
              <w:autoSpaceDE w:val="0"/>
              <w:autoSpaceDN w:val="0"/>
              <w:adjustRightInd w:val="0"/>
              <w:jc w:val="center"/>
              <w:rPr>
                <w:rFonts w:ascii="Calibri" w:hAnsi="Calibri" w:cs="Calibri"/>
                <w:sz w:val="21"/>
                <w:szCs w:val="21"/>
              </w:rPr>
            </w:pPr>
            <w:r w:rsidRPr="005B66D5">
              <w:rPr>
                <w:rFonts w:ascii="Calibri" w:hAnsi="Calibri" w:cs="Calibri"/>
                <w:sz w:val="21"/>
                <w:szCs w:val="21"/>
              </w:rPr>
              <w:t>1</w:t>
            </w:r>
            <w:r w:rsidR="001E5FA5">
              <w:rPr>
                <w:rFonts w:ascii="Calibri" w:hAnsi="Calibri" w:cs="Calibri"/>
                <w:sz w:val="21"/>
                <w:szCs w:val="21"/>
              </w:rPr>
              <w:t>3</w:t>
            </w:r>
          </w:p>
        </w:tc>
      </w:tr>
      <w:tr w:rsidR="005B66D5" w:rsidRPr="005B66D5">
        <w:tc>
          <w:tcPr>
            <w:tcW w:w="8897" w:type="dxa"/>
            <w:tcBorders>
              <w:top w:val="single" w:sz="4" w:space="0" w:color="7F7F7F"/>
              <w:bottom w:val="single" w:sz="4" w:space="0" w:color="7F7F7F"/>
            </w:tcBorders>
            <w:shd w:val="clear" w:color="auto" w:fill="FFFFFF"/>
          </w:tcPr>
          <w:p w:rsidR="005B66D5" w:rsidRPr="005B66D5" w:rsidRDefault="005B66D5" w:rsidP="00036ED7">
            <w:pPr>
              <w:autoSpaceDE w:val="0"/>
              <w:autoSpaceDN w:val="0"/>
              <w:adjustRightInd w:val="0"/>
              <w:jc w:val="both"/>
              <w:rPr>
                <w:rFonts w:ascii="Calibri" w:hAnsi="Calibri" w:cs="Calibri"/>
                <w:sz w:val="21"/>
                <w:szCs w:val="21"/>
              </w:rPr>
            </w:pPr>
            <w:r w:rsidRPr="005B66D5">
              <w:rPr>
                <w:rFonts w:ascii="Calibri" w:hAnsi="Calibri" w:cs="Calibri"/>
                <w:sz w:val="21"/>
                <w:szCs w:val="21"/>
              </w:rPr>
              <w:t>Dili Guide</w:t>
            </w:r>
          </w:p>
        </w:tc>
        <w:tc>
          <w:tcPr>
            <w:tcW w:w="957" w:type="dxa"/>
            <w:tcBorders>
              <w:top w:val="single" w:sz="4" w:space="0" w:color="7F7F7F"/>
              <w:bottom w:val="single" w:sz="4" w:space="0" w:color="7F7F7F"/>
            </w:tcBorders>
            <w:shd w:val="clear" w:color="auto" w:fill="FFFFFF"/>
          </w:tcPr>
          <w:p w:rsidR="005B66D5" w:rsidRPr="005B66D5" w:rsidRDefault="005B66D5" w:rsidP="001E5FA5">
            <w:pPr>
              <w:autoSpaceDE w:val="0"/>
              <w:autoSpaceDN w:val="0"/>
              <w:adjustRightInd w:val="0"/>
              <w:jc w:val="center"/>
              <w:rPr>
                <w:rFonts w:ascii="Calibri" w:hAnsi="Calibri" w:cs="Calibri"/>
                <w:sz w:val="21"/>
                <w:szCs w:val="21"/>
              </w:rPr>
            </w:pPr>
            <w:r w:rsidRPr="005B66D5">
              <w:rPr>
                <w:rFonts w:ascii="Calibri" w:hAnsi="Calibri" w:cs="Calibri"/>
                <w:sz w:val="21"/>
                <w:szCs w:val="21"/>
              </w:rPr>
              <w:t>1</w:t>
            </w:r>
            <w:r w:rsidR="001E5FA5">
              <w:rPr>
                <w:rFonts w:ascii="Calibri" w:hAnsi="Calibri" w:cs="Calibri"/>
                <w:sz w:val="21"/>
                <w:szCs w:val="21"/>
              </w:rPr>
              <w:t>3</w:t>
            </w:r>
          </w:p>
        </w:tc>
      </w:tr>
      <w:tr w:rsidR="00037E45" w:rsidRPr="005B66D5">
        <w:tc>
          <w:tcPr>
            <w:tcW w:w="8897" w:type="dxa"/>
            <w:tcBorders>
              <w:top w:val="single" w:sz="4" w:space="0" w:color="7F7F7F"/>
              <w:bottom w:val="single" w:sz="4" w:space="0" w:color="7F7F7F"/>
            </w:tcBorders>
            <w:shd w:val="clear" w:color="auto" w:fill="FFFFFF"/>
          </w:tcPr>
          <w:p w:rsidR="00037E45" w:rsidRPr="005B66D5" w:rsidRDefault="00037E45" w:rsidP="00036ED7">
            <w:pPr>
              <w:autoSpaceDE w:val="0"/>
              <w:autoSpaceDN w:val="0"/>
              <w:adjustRightInd w:val="0"/>
              <w:jc w:val="both"/>
              <w:rPr>
                <w:rFonts w:ascii="Calibri" w:hAnsi="Calibri" w:cs="Calibri"/>
                <w:sz w:val="21"/>
                <w:szCs w:val="21"/>
              </w:rPr>
            </w:pPr>
            <w:r w:rsidRPr="005B66D5">
              <w:rPr>
                <w:rFonts w:ascii="Calibri" w:hAnsi="Calibri" w:cs="Calibri"/>
                <w:sz w:val="21"/>
                <w:szCs w:val="21"/>
              </w:rPr>
              <w:t>Emergency Contacts in Timor-Leste</w:t>
            </w:r>
          </w:p>
        </w:tc>
        <w:tc>
          <w:tcPr>
            <w:tcW w:w="957" w:type="dxa"/>
            <w:tcBorders>
              <w:top w:val="single" w:sz="4" w:space="0" w:color="7F7F7F"/>
              <w:bottom w:val="single" w:sz="4" w:space="0" w:color="7F7F7F"/>
            </w:tcBorders>
            <w:shd w:val="clear" w:color="auto" w:fill="FFFFFF"/>
          </w:tcPr>
          <w:p w:rsidR="00037E45" w:rsidRPr="005B66D5" w:rsidRDefault="005B66D5" w:rsidP="001E5FA5">
            <w:pPr>
              <w:autoSpaceDE w:val="0"/>
              <w:autoSpaceDN w:val="0"/>
              <w:adjustRightInd w:val="0"/>
              <w:jc w:val="center"/>
              <w:rPr>
                <w:rFonts w:ascii="Calibri" w:hAnsi="Calibri" w:cs="Calibri"/>
                <w:sz w:val="21"/>
                <w:szCs w:val="21"/>
              </w:rPr>
            </w:pPr>
            <w:r w:rsidRPr="005B66D5">
              <w:rPr>
                <w:rFonts w:ascii="Calibri" w:hAnsi="Calibri" w:cs="Calibri"/>
                <w:sz w:val="21"/>
                <w:szCs w:val="21"/>
              </w:rPr>
              <w:t>1</w:t>
            </w:r>
            <w:r w:rsidR="001E5FA5">
              <w:rPr>
                <w:rFonts w:ascii="Calibri" w:hAnsi="Calibri" w:cs="Calibri"/>
                <w:sz w:val="21"/>
                <w:szCs w:val="21"/>
              </w:rPr>
              <w:t>1</w:t>
            </w:r>
          </w:p>
        </w:tc>
      </w:tr>
      <w:tr w:rsidR="00037E45" w:rsidRPr="005B66D5">
        <w:tc>
          <w:tcPr>
            <w:tcW w:w="8897" w:type="dxa"/>
            <w:tcBorders>
              <w:top w:val="single" w:sz="4" w:space="0" w:color="7F7F7F"/>
              <w:bottom w:val="single" w:sz="4" w:space="0" w:color="7F7F7F"/>
            </w:tcBorders>
            <w:shd w:val="clear" w:color="auto" w:fill="FFFFFF"/>
          </w:tcPr>
          <w:p w:rsidR="00037E45" w:rsidRPr="005B66D5" w:rsidRDefault="00037E45" w:rsidP="00036ED7">
            <w:pPr>
              <w:autoSpaceDE w:val="0"/>
              <w:autoSpaceDN w:val="0"/>
              <w:adjustRightInd w:val="0"/>
              <w:jc w:val="both"/>
              <w:rPr>
                <w:rFonts w:ascii="Calibri" w:hAnsi="Calibri" w:cs="Calibri"/>
                <w:sz w:val="21"/>
                <w:szCs w:val="21"/>
              </w:rPr>
            </w:pPr>
            <w:r w:rsidRPr="005B66D5">
              <w:rPr>
                <w:rFonts w:ascii="Calibri" w:hAnsi="Calibri" w:cs="Calibri"/>
                <w:sz w:val="21"/>
                <w:szCs w:val="21"/>
              </w:rPr>
              <w:t>Yachts Returning to Australia</w:t>
            </w:r>
          </w:p>
        </w:tc>
        <w:tc>
          <w:tcPr>
            <w:tcW w:w="957" w:type="dxa"/>
            <w:tcBorders>
              <w:top w:val="single" w:sz="4" w:space="0" w:color="7F7F7F"/>
              <w:bottom w:val="single" w:sz="4" w:space="0" w:color="7F7F7F"/>
            </w:tcBorders>
            <w:shd w:val="clear" w:color="auto" w:fill="FFFFFF"/>
          </w:tcPr>
          <w:p w:rsidR="00037E45" w:rsidRPr="005B66D5" w:rsidRDefault="005B66D5" w:rsidP="009D146D">
            <w:pPr>
              <w:autoSpaceDE w:val="0"/>
              <w:autoSpaceDN w:val="0"/>
              <w:adjustRightInd w:val="0"/>
              <w:jc w:val="center"/>
              <w:rPr>
                <w:rFonts w:ascii="Calibri" w:hAnsi="Calibri" w:cs="Calibri"/>
                <w:sz w:val="21"/>
                <w:szCs w:val="21"/>
              </w:rPr>
            </w:pPr>
            <w:r w:rsidRPr="005B66D5">
              <w:rPr>
                <w:rFonts w:ascii="Calibri" w:hAnsi="Calibri" w:cs="Calibri"/>
                <w:sz w:val="21"/>
                <w:szCs w:val="21"/>
              </w:rPr>
              <w:t>1</w:t>
            </w:r>
            <w:r w:rsidR="009D146D">
              <w:rPr>
                <w:rFonts w:ascii="Calibri" w:hAnsi="Calibri" w:cs="Calibri"/>
                <w:sz w:val="21"/>
                <w:szCs w:val="21"/>
              </w:rPr>
              <w:t>5</w:t>
            </w:r>
          </w:p>
        </w:tc>
      </w:tr>
      <w:tr w:rsidR="00037E45" w:rsidRPr="005B66D5">
        <w:tc>
          <w:tcPr>
            <w:tcW w:w="8897" w:type="dxa"/>
            <w:tcBorders>
              <w:top w:val="single" w:sz="4" w:space="0" w:color="7F7F7F"/>
              <w:bottom w:val="single" w:sz="4" w:space="0" w:color="7F7F7F"/>
            </w:tcBorders>
            <w:shd w:val="clear" w:color="auto" w:fill="FFFFFF"/>
          </w:tcPr>
          <w:p w:rsidR="00037E45" w:rsidRPr="005B66D5" w:rsidRDefault="00037E45" w:rsidP="00036ED7">
            <w:pPr>
              <w:autoSpaceDE w:val="0"/>
              <w:autoSpaceDN w:val="0"/>
              <w:adjustRightInd w:val="0"/>
              <w:jc w:val="both"/>
              <w:rPr>
                <w:rFonts w:ascii="Calibri" w:hAnsi="Calibri" w:cs="Calibri"/>
                <w:sz w:val="21"/>
                <w:szCs w:val="21"/>
              </w:rPr>
            </w:pPr>
            <w:r w:rsidRPr="005B66D5">
              <w:rPr>
                <w:rFonts w:ascii="Calibri" w:hAnsi="Calibri" w:cs="Calibri"/>
                <w:sz w:val="21"/>
                <w:szCs w:val="21"/>
              </w:rPr>
              <w:t>What the Rally means to Timor-Leste</w:t>
            </w:r>
          </w:p>
        </w:tc>
        <w:tc>
          <w:tcPr>
            <w:tcW w:w="957" w:type="dxa"/>
            <w:tcBorders>
              <w:top w:val="single" w:sz="4" w:space="0" w:color="7F7F7F"/>
              <w:bottom w:val="single" w:sz="4" w:space="0" w:color="7F7F7F"/>
            </w:tcBorders>
            <w:shd w:val="clear" w:color="auto" w:fill="FFFFFF"/>
          </w:tcPr>
          <w:p w:rsidR="00037E45" w:rsidRPr="005B66D5" w:rsidRDefault="005B66D5" w:rsidP="001E5FA5">
            <w:pPr>
              <w:autoSpaceDE w:val="0"/>
              <w:autoSpaceDN w:val="0"/>
              <w:adjustRightInd w:val="0"/>
              <w:jc w:val="center"/>
              <w:rPr>
                <w:rFonts w:ascii="Calibri" w:hAnsi="Calibri" w:cs="Calibri"/>
                <w:sz w:val="21"/>
                <w:szCs w:val="21"/>
              </w:rPr>
            </w:pPr>
            <w:r w:rsidRPr="005B66D5">
              <w:rPr>
                <w:rFonts w:ascii="Calibri" w:hAnsi="Calibri" w:cs="Calibri"/>
                <w:sz w:val="21"/>
                <w:szCs w:val="21"/>
              </w:rPr>
              <w:t>1</w:t>
            </w:r>
            <w:r w:rsidR="001E5FA5">
              <w:rPr>
                <w:rFonts w:ascii="Calibri" w:hAnsi="Calibri" w:cs="Calibri"/>
                <w:sz w:val="21"/>
                <w:szCs w:val="21"/>
              </w:rPr>
              <w:t>5</w:t>
            </w:r>
          </w:p>
        </w:tc>
      </w:tr>
      <w:tr w:rsidR="00037E45" w:rsidRPr="005B66D5">
        <w:tc>
          <w:tcPr>
            <w:tcW w:w="8897" w:type="dxa"/>
            <w:tcBorders>
              <w:top w:val="single" w:sz="4" w:space="0" w:color="7F7F7F"/>
              <w:bottom w:val="single" w:sz="4" w:space="0" w:color="7F7F7F"/>
            </w:tcBorders>
            <w:shd w:val="clear" w:color="auto" w:fill="FFFFFF"/>
          </w:tcPr>
          <w:p w:rsidR="00037E45" w:rsidRPr="005B66D5" w:rsidRDefault="00037E45" w:rsidP="00036ED7">
            <w:pPr>
              <w:autoSpaceDE w:val="0"/>
              <w:autoSpaceDN w:val="0"/>
              <w:adjustRightInd w:val="0"/>
              <w:jc w:val="both"/>
              <w:rPr>
                <w:rFonts w:ascii="Calibri" w:hAnsi="Calibri" w:cs="Calibri"/>
                <w:sz w:val="21"/>
                <w:szCs w:val="21"/>
              </w:rPr>
            </w:pPr>
            <w:r w:rsidRPr="005B66D5">
              <w:rPr>
                <w:rFonts w:ascii="Calibri" w:hAnsi="Calibri" w:cs="Calibri"/>
                <w:sz w:val="21"/>
                <w:szCs w:val="21"/>
              </w:rPr>
              <w:t>Generosity</w:t>
            </w:r>
          </w:p>
        </w:tc>
        <w:tc>
          <w:tcPr>
            <w:tcW w:w="957" w:type="dxa"/>
            <w:tcBorders>
              <w:top w:val="single" w:sz="4" w:space="0" w:color="7F7F7F"/>
              <w:bottom w:val="single" w:sz="4" w:space="0" w:color="7F7F7F"/>
            </w:tcBorders>
            <w:shd w:val="clear" w:color="auto" w:fill="FFFFFF"/>
          </w:tcPr>
          <w:p w:rsidR="00037E45" w:rsidRPr="005B66D5" w:rsidRDefault="005B66D5" w:rsidP="00981861">
            <w:pPr>
              <w:autoSpaceDE w:val="0"/>
              <w:autoSpaceDN w:val="0"/>
              <w:adjustRightInd w:val="0"/>
              <w:jc w:val="center"/>
              <w:rPr>
                <w:rFonts w:ascii="Calibri" w:hAnsi="Calibri" w:cs="Calibri"/>
                <w:sz w:val="21"/>
                <w:szCs w:val="21"/>
              </w:rPr>
            </w:pPr>
            <w:r w:rsidRPr="005B66D5">
              <w:rPr>
                <w:rFonts w:ascii="Calibri" w:hAnsi="Calibri" w:cs="Calibri"/>
                <w:sz w:val="21"/>
                <w:szCs w:val="21"/>
              </w:rPr>
              <w:t>1</w:t>
            </w:r>
            <w:r w:rsidR="00981861">
              <w:rPr>
                <w:rFonts w:ascii="Calibri" w:hAnsi="Calibri" w:cs="Calibri"/>
                <w:sz w:val="21"/>
                <w:szCs w:val="21"/>
              </w:rPr>
              <w:t>6</w:t>
            </w:r>
          </w:p>
        </w:tc>
      </w:tr>
      <w:tr w:rsidR="00037E45" w:rsidRPr="005B66D5">
        <w:tc>
          <w:tcPr>
            <w:tcW w:w="8897" w:type="dxa"/>
            <w:tcBorders>
              <w:top w:val="single" w:sz="4" w:space="0" w:color="7F7F7F"/>
            </w:tcBorders>
            <w:shd w:val="clear" w:color="auto" w:fill="FFFFFF"/>
          </w:tcPr>
          <w:p w:rsidR="00037E45" w:rsidRPr="005B66D5" w:rsidRDefault="00037E45" w:rsidP="00036ED7">
            <w:pPr>
              <w:autoSpaceDE w:val="0"/>
              <w:autoSpaceDN w:val="0"/>
              <w:adjustRightInd w:val="0"/>
              <w:jc w:val="both"/>
              <w:rPr>
                <w:rFonts w:ascii="Calibri" w:hAnsi="Calibri" w:cs="Calibri"/>
                <w:sz w:val="21"/>
                <w:szCs w:val="21"/>
              </w:rPr>
            </w:pPr>
            <w:r w:rsidRPr="005B66D5">
              <w:rPr>
                <w:rFonts w:ascii="Calibri" w:hAnsi="Calibri" w:cs="Calibri"/>
                <w:sz w:val="21"/>
                <w:szCs w:val="21"/>
              </w:rPr>
              <w:t>Feedback</w:t>
            </w:r>
          </w:p>
        </w:tc>
        <w:tc>
          <w:tcPr>
            <w:tcW w:w="957" w:type="dxa"/>
            <w:tcBorders>
              <w:top w:val="single" w:sz="4" w:space="0" w:color="7F7F7F"/>
            </w:tcBorders>
            <w:shd w:val="clear" w:color="auto" w:fill="FFFFFF"/>
          </w:tcPr>
          <w:p w:rsidR="00037E45" w:rsidRPr="005B66D5" w:rsidRDefault="005B66D5" w:rsidP="009D146D">
            <w:pPr>
              <w:autoSpaceDE w:val="0"/>
              <w:autoSpaceDN w:val="0"/>
              <w:adjustRightInd w:val="0"/>
              <w:jc w:val="center"/>
              <w:rPr>
                <w:rFonts w:ascii="Calibri" w:hAnsi="Calibri" w:cs="Calibri"/>
                <w:sz w:val="21"/>
                <w:szCs w:val="21"/>
              </w:rPr>
            </w:pPr>
            <w:r w:rsidRPr="005B66D5">
              <w:rPr>
                <w:rFonts w:ascii="Calibri" w:hAnsi="Calibri" w:cs="Calibri"/>
                <w:sz w:val="21"/>
                <w:szCs w:val="21"/>
              </w:rPr>
              <w:t>1</w:t>
            </w:r>
            <w:r w:rsidR="009D146D">
              <w:rPr>
                <w:rFonts w:ascii="Calibri" w:hAnsi="Calibri" w:cs="Calibri"/>
                <w:sz w:val="21"/>
                <w:szCs w:val="21"/>
              </w:rPr>
              <w:t>6</w:t>
            </w:r>
          </w:p>
        </w:tc>
      </w:tr>
      <w:tr w:rsidR="00037E45" w:rsidRPr="005B66D5">
        <w:tc>
          <w:tcPr>
            <w:tcW w:w="8897" w:type="dxa"/>
            <w:shd w:val="clear" w:color="auto" w:fill="365F91"/>
          </w:tcPr>
          <w:p w:rsidR="00037E45" w:rsidRPr="005B66D5" w:rsidRDefault="00037E45" w:rsidP="00B07C7C">
            <w:pPr>
              <w:autoSpaceDE w:val="0"/>
              <w:autoSpaceDN w:val="0"/>
              <w:adjustRightInd w:val="0"/>
              <w:jc w:val="both"/>
              <w:rPr>
                <w:rFonts w:ascii="Calibri" w:hAnsi="Calibri" w:cs="Calibri"/>
                <w:b/>
                <w:bCs/>
                <w:i/>
                <w:iCs/>
                <w:color w:val="FFFFFF"/>
                <w:sz w:val="21"/>
                <w:szCs w:val="21"/>
              </w:rPr>
            </w:pPr>
            <w:r w:rsidRPr="005B66D5">
              <w:rPr>
                <w:rFonts w:ascii="Calibri" w:hAnsi="Calibri" w:cs="Calibri"/>
                <w:b/>
                <w:bCs/>
                <w:i/>
                <w:iCs/>
                <w:color w:val="FFFFFF"/>
                <w:sz w:val="21"/>
                <w:szCs w:val="21"/>
              </w:rPr>
              <w:t>Attachments:</w:t>
            </w:r>
          </w:p>
        </w:tc>
        <w:tc>
          <w:tcPr>
            <w:tcW w:w="957" w:type="dxa"/>
            <w:shd w:val="clear" w:color="auto" w:fill="365F91"/>
          </w:tcPr>
          <w:p w:rsidR="00037E45" w:rsidRPr="005B66D5" w:rsidRDefault="00037E45" w:rsidP="009D146D">
            <w:pPr>
              <w:autoSpaceDE w:val="0"/>
              <w:autoSpaceDN w:val="0"/>
              <w:adjustRightInd w:val="0"/>
              <w:jc w:val="center"/>
              <w:rPr>
                <w:rFonts w:ascii="Calibri" w:hAnsi="Calibri" w:cs="Calibri"/>
                <w:color w:val="FFFFFF"/>
                <w:sz w:val="21"/>
                <w:szCs w:val="21"/>
              </w:rPr>
            </w:pPr>
          </w:p>
        </w:tc>
      </w:tr>
      <w:tr w:rsidR="00037E45" w:rsidRPr="005B66D5">
        <w:tc>
          <w:tcPr>
            <w:tcW w:w="8897" w:type="dxa"/>
            <w:tcBorders>
              <w:bottom w:val="single" w:sz="4" w:space="0" w:color="7F7F7F"/>
            </w:tcBorders>
          </w:tcPr>
          <w:p w:rsidR="00037E45" w:rsidRPr="005B66D5" w:rsidRDefault="00037E45" w:rsidP="0068351C">
            <w:pPr>
              <w:numPr>
                <w:ilvl w:val="0"/>
                <w:numId w:val="8"/>
              </w:numPr>
              <w:autoSpaceDE w:val="0"/>
              <w:autoSpaceDN w:val="0"/>
              <w:adjustRightInd w:val="0"/>
              <w:jc w:val="both"/>
              <w:rPr>
                <w:rFonts w:ascii="Calibri" w:hAnsi="Calibri" w:cs="Calibri"/>
                <w:i/>
                <w:iCs/>
                <w:sz w:val="21"/>
                <w:szCs w:val="21"/>
              </w:rPr>
            </w:pPr>
            <w:r w:rsidRPr="005B66D5">
              <w:rPr>
                <w:rFonts w:ascii="Calibri" w:hAnsi="Calibri" w:cs="Calibri"/>
                <w:i/>
                <w:iCs/>
                <w:sz w:val="21"/>
                <w:szCs w:val="21"/>
              </w:rPr>
              <w:t>Start Line in Darwin</w:t>
            </w:r>
          </w:p>
        </w:tc>
        <w:tc>
          <w:tcPr>
            <w:tcW w:w="957" w:type="dxa"/>
            <w:tcBorders>
              <w:bottom w:val="single" w:sz="4" w:space="0" w:color="7F7F7F"/>
            </w:tcBorders>
          </w:tcPr>
          <w:p w:rsidR="00037E45" w:rsidRPr="005B66D5" w:rsidRDefault="005B66D5" w:rsidP="009D146D">
            <w:pPr>
              <w:autoSpaceDE w:val="0"/>
              <w:autoSpaceDN w:val="0"/>
              <w:adjustRightInd w:val="0"/>
              <w:jc w:val="center"/>
              <w:rPr>
                <w:rFonts w:ascii="Calibri" w:hAnsi="Calibri" w:cs="Calibri"/>
                <w:i/>
                <w:iCs/>
                <w:sz w:val="21"/>
                <w:szCs w:val="21"/>
              </w:rPr>
            </w:pPr>
            <w:r w:rsidRPr="005B66D5">
              <w:rPr>
                <w:rFonts w:ascii="Calibri" w:hAnsi="Calibri" w:cs="Calibri"/>
                <w:i/>
                <w:iCs/>
                <w:sz w:val="21"/>
                <w:szCs w:val="21"/>
              </w:rPr>
              <w:t>1</w:t>
            </w:r>
            <w:r w:rsidR="009D146D">
              <w:rPr>
                <w:rFonts w:ascii="Calibri" w:hAnsi="Calibri" w:cs="Calibri"/>
                <w:i/>
                <w:iCs/>
                <w:sz w:val="21"/>
                <w:szCs w:val="21"/>
              </w:rPr>
              <w:t>7</w:t>
            </w:r>
          </w:p>
        </w:tc>
      </w:tr>
      <w:tr w:rsidR="00037E45" w:rsidRPr="005B66D5">
        <w:tc>
          <w:tcPr>
            <w:tcW w:w="8897" w:type="dxa"/>
            <w:tcBorders>
              <w:top w:val="single" w:sz="4" w:space="0" w:color="7F7F7F"/>
              <w:bottom w:val="single" w:sz="4" w:space="0" w:color="7F7F7F"/>
            </w:tcBorders>
          </w:tcPr>
          <w:p w:rsidR="00037E45" w:rsidRPr="005B66D5" w:rsidRDefault="00037E45" w:rsidP="0068351C">
            <w:pPr>
              <w:numPr>
                <w:ilvl w:val="0"/>
                <w:numId w:val="8"/>
              </w:numPr>
              <w:autoSpaceDE w:val="0"/>
              <w:autoSpaceDN w:val="0"/>
              <w:adjustRightInd w:val="0"/>
              <w:jc w:val="both"/>
              <w:rPr>
                <w:rFonts w:ascii="Calibri" w:hAnsi="Calibri" w:cs="Calibri"/>
                <w:i/>
                <w:iCs/>
                <w:sz w:val="21"/>
                <w:szCs w:val="21"/>
              </w:rPr>
            </w:pPr>
            <w:proofErr w:type="spellStart"/>
            <w:r w:rsidRPr="005B66D5">
              <w:rPr>
                <w:rFonts w:ascii="Calibri" w:hAnsi="Calibri" w:cs="Calibri"/>
                <w:i/>
                <w:iCs/>
                <w:sz w:val="21"/>
                <w:szCs w:val="21"/>
              </w:rPr>
              <w:t>Jaco</w:t>
            </w:r>
            <w:proofErr w:type="spellEnd"/>
            <w:r w:rsidRPr="005B66D5">
              <w:rPr>
                <w:rFonts w:ascii="Calibri" w:hAnsi="Calibri" w:cs="Calibri"/>
                <w:i/>
                <w:iCs/>
                <w:sz w:val="21"/>
                <w:szCs w:val="21"/>
              </w:rPr>
              <w:t xml:space="preserve"> Island Time Gate</w:t>
            </w:r>
          </w:p>
        </w:tc>
        <w:tc>
          <w:tcPr>
            <w:tcW w:w="957" w:type="dxa"/>
            <w:tcBorders>
              <w:top w:val="single" w:sz="4" w:space="0" w:color="7F7F7F"/>
              <w:bottom w:val="single" w:sz="4" w:space="0" w:color="7F7F7F"/>
            </w:tcBorders>
          </w:tcPr>
          <w:p w:rsidR="00037E45" w:rsidRPr="005B66D5" w:rsidRDefault="005B66D5" w:rsidP="009D146D">
            <w:pPr>
              <w:autoSpaceDE w:val="0"/>
              <w:autoSpaceDN w:val="0"/>
              <w:adjustRightInd w:val="0"/>
              <w:jc w:val="center"/>
              <w:rPr>
                <w:rFonts w:ascii="Calibri" w:hAnsi="Calibri" w:cs="Calibri"/>
                <w:i/>
                <w:iCs/>
                <w:sz w:val="21"/>
                <w:szCs w:val="21"/>
              </w:rPr>
            </w:pPr>
            <w:r w:rsidRPr="005B66D5">
              <w:rPr>
                <w:rFonts w:ascii="Calibri" w:hAnsi="Calibri" w:cs="Calibri"/>
                <w:i/>
                <w:iCs/>
                <w:sz w:val="21"/>
                <w:szCs w:val="21"/>
              </w:rPr>
              <w:t>1</w:t>
            </w:r>
            <w:r w:rsidR="009D146D">
              <w:rPr>
                <w:rFonts w:ascii="Calibri" w:hAnsi="Calibri" w:cs="Calibri"/>
                <w:i/>
                <w:iCs/>
                <w:sz w:val="21"/>
                <w:szCs w:val="21"/>
              </w:rPr>
              <w:t>8</w:t>
            </w:r>
          </w:p>
        </w:tc>
      </w:tr>
      <w:tr w:rsidR="00037E45" w:rsidRPr="005B66D5">
        <w:tc>
          <w:tcPr>
            <w:tcW w:w="8897" w:type="dxa"/>
            <w:tcBorders>
              <w:top w:val="single" w:sz="4" w:space="0" w:color="7F7F7F"/>
              <w:bottom w:val="single" w:sz="4" w:space="0" w:color="7F7F7F"/>
            </w:tcBorders>
          </w:tcPr>
          <w:p w:rsidR="00037E45" w:rsidRPr="005B66D5" w:rsidRDefault="00037E45" w:rsidP="0068351C">
            <w:pPr>
              <w:numPr>
                <w:ilvl w:val="0"/>
                <w:numId w:val="8"/>
              </w:numPr>
              <w:autoSpaceDE w:val="0"/>
              <w:autoSpaceDN w:val="0"/>
              <w:adjustRightInd w:val="0"/>
              <w:jc w:val="both"/>
              <w:rPr>
                <w:rFonts w:ascii="Calibri" w:hAnsi="Calibri" w:cs="Calibri"/>
                <w:i/>
                <w:iCs/>
                <w:sz w:val="21"/>
                <w:szCs w:val="21"/>
              </w:rPr>
            </w:pPr>
            <w:r w:rsidRPr="005B66D5">
              <w:rPr>
                <w:rFonts w:ascii="Calibri" w:hAnsi="Calibri" w:cs="Calibri"/>
                <w:i/>
                <w:iCs/>
                <w:sz w:val="21"/>
                <w:szCs w:val="21"/>
              </w:rPr>
              <w:t>Finish Line in Dili</w:t>
            </w:r>
          </w:p>
        </w:tc>
        <w:tc>
          <w:tcPr>
            <w:tcW w:w="957" w:type="dxa"/>
            <w:tcBorders>
              <w:top w:val="single" w:sz="4" w:space="0" w:color="7F7F7F"/>
              <w:bottom w:val="single" w:sz="4" w:space="0" w:color="7F7F7F"/>
            </w:tcBorders>
          </w:tcPr>
          <w:p w:rsidR="00037E45" w:rsidRPr="005B66D5" w:rsidRDefault="009D146D" w:rsidP="009D146D">
            <w:pPr>
              <w:autoSpaceDE w:val="0"/>
              <w:autoSpaceDN w:val="0"/>
              <w:adjustRightInd w:val="0"/>
              <w:jc w:val="center"/>
              <w:rPr>
                <w:rFonts w:ascii="Calibri" w:hAnsi="Calibri" w:cs="Calibri"/>
                <w:i/>
                <w:iCs/>
                <w:sz w:val="21"/>
                <w:szCs w:val="21"/>
              </w:rPr>
            </w:pPr>
            <w:r>
              <w:rPr>
                <w:rFonts w:ascii="Calibri" w:hAnsi="Calibri" w:cs="Calibri"/>
                <w:i/>
                <w:iCs/>
                <w:sz w:val="21"/>
                <w:szCs w:val="21"/>
              </w:rPr>
              <w:t>19</w:t>
            </w:r>
          </w:p>
        </w:tc>
      </w:tr>
      <w:tr w:rsidR="00037E45" w:rsidRPr="005B66D5">
        <w:tc>
          <w:tcPr>
            <w:tcW w:w="8897" w:type="dxa"/>
            <w:tcBorders>
              <w:top w:val="single" w:sz="4" w:space="0" w:color="7F7F7F"/>
              <w:bottom w:val="single" w:sz="4" w:space="0" w:color="7F7F7F"/>
            </w:tcBorders>
          </w:tcPr>
          <w:p w:rsidR="00037E45" w:rsidRPr="005B66D5" w:rsidRDefault="00037E45" w:rsidP="0068351C">
            <w:pPr>
              <w:numPr>
                <w:ilvl w:val="0"/>
                <w:numId w:val="8"/>
              </w:numPr>
              <w:autoSpaceDE w:val="0"/>
              <w:autoSpaceDN w:val="0"/>
              <w:adjustRightInd w:val="0"/>
              <w:jc w:val="both"/>
              <w:rPr>
                <w:rFonts w:ascii="Calibri" w:hAnsi="Calibri" w:cs="Calibri"/>
                <w:i/>
                <w:iCs/>
                <w:sz w:val="21"/>
                <w:szCs w:val="21"/>
              </w:rPr>
            </w:pPr>
            <w:r w:rsidRPr="005B66D5">
              <w:rPr>
                <w:rFonts w:ascii="Calibri" w:hAnsi="Calibri" w:cs="Calibri"/>
                <w:i/>
                <w:iCs/>
                <w:sz w:val="21"/>
                <w:szCs w:val="21"/>
              </w:rPr>
              <w:t>Anchorage Area in Dili</w:t>
            </w:r>
          </w:p>
        </w:tc>
        <w:tc>
          <w:tcPr>
            <w:tcW w:w="957" w:type="dxa"/>
            <w:tcBorders>
              <w:top w:val="single" w:sz="4" w:space="0" w:color="7F7F7F"/>
              <w:bottom w:val="single" w:sz="4" w:space="0" w:color="7F7F7F"/>
            </w:tcBorders>
          </w:tcPr>
          <w:p w:rsidR="00037E45" w:rsidRPr="005B66D5" w:rsidRDefault="005B66D5" w:rsidP="009D146D">
            <w:pPr>
              <w:autoSpaceDE w:val="0"/>
              <w:autoSpaceDN w:val="0"/>
              <w:adjustRightInd w:val="0"/>
              <w:jc w:val="center"/>
              <w:rPr>
                <w:rFonts w:ascii="Calibri" w:hAnsi="Calibri" w:cs="Calibri"/>
                <w:i/>
                <w:iCs/>
                <w:sz w:val="21"/>
                <w:szCs w:val="21"/>
              </w:rPr>
            </w:pPr>
            <w:r w:rsidRPr="005B66D5">
              <w:rPr>
                <w:rFonts w:ascii="Calibri" w:hAnsi="Calibri" w:cs="Calibri"/>
                <w:i/>
                <w:iCs/>
                <w:sz w:val="21"/>
                <w:szCs w:val="21"/>
              </w:rPr>
              <w:t>2</w:t>
            </w:r>
            <w:r w:rsidR="009D146D">
              <w:rPr>
                <w:rFonts w:ascii="Calibri" w:hAnsi="Calibri" w:cs="Calibri"/>
                <w:i/>
                <w:iCs/>
                <w:sz w:val="21"/>
                <w:szCs w:val="21"/>
              </w:rPr>
              <w:t>0</w:t>
            </w:r>
          </w:p>
        </w:tc>
      </w:tr>
      <w:tr w:rsidR="00037E45" w:rsidRPr="005B66D5">
        <w:tc>
          <w:tcPr>
            <w:tcW w:w="8897" w:type="dxa"/>
            <w:tcBorders>
              <w:top w:val="single" w:sz="4" w:space="0" w:color="7F7F7F"/>
              <w:bottom w:val="single" w:sz="4" w:space="0" w:color="7F7F7F"/>
            </w:tcBorders>
          </w:tcPr>
          <w:p w:rsidR="00037E45" w:rsidRPr="005B66D5" w:rsidRDefault="004905CB" w:rsidP="0068351C">
            <w:pPr>
              <w:numPr>
                <w:ilvl w:val="0"/>
                <w:numId w:val="8"/>
              </w:numPr>
              <w:autoSpaceDE w:val="0"/>
              <w:autoSpaceDN w:val="0"/>
              <w:adjustRightInd w:val="0"/>
              <w:jc w:val="both"/>
              <w:rPr>
                <w:rFonts w:ascii="Calibri" w:hAnsi="Calibri" w:cs="Calibri"/>
                <w:i/>
                <w:iCs/>
                <w:sz w:val="21"/>
                <w:szCs w:val="21"/>
              </w:rPr>
            </w:pPr>
            <w:r>
              <w:rPr>
                <w:rFonts w:ascii="Calibri" w:hAnsi="Calibri" w:cs="Calibri"/>
                <w:i/>
                <w:iCs/>
                <w:sz w:val="21"/>
                <w:szCs w:val="21"/>
              </w:rPr>
              <w:t>Sailing</w:t>
            </w:r>
            <w:r w:rsidR="00037E45" w:rsidRPr="005B66D5">
              <w:rPr>
                <w:rFonts w:ascii="Calibri" w:hAnsi="Calibri" w:cs="Calibri"/>
                <w:i/>
                <w:iCs/>
                <w:sz w:val="21"/>
                <w:szCs w:val="21"/>
              </w:rPr>
              <w:t xml:space="preserve"> Instructions</w:t>
            </w:r>
          </w:p>
        </w:tc>
        <w:tc>
          <w:tcPr>
            <w:tcW w:w="957" w:type="dxa"/>
            <w:tcBorders>
              <w:top w:val="single" w:sz="4" w:space="0" w:color="7F7F7F"/>
              <w:bottom w:val="single" w:sz="4" w:space="0" w:color="7F7F7F"/>
            </w:tcBorders>
          </w:tcPr>
          <w:p w:rsidR="00037E45" w:rsidRPr="005B66D5" w:rsidRDefault="005B66D5" w:rsidP="009D146D">
            <w:pPr>
              <w:autoSpaceDE w:val="0"/>
              <w:autoSpaceDN w:val="0"/>
              <w:adjustRightInd w:val="0"/>
              <w:jc w:val="center"/>
              <w:rPr>
                <w:rFonts w:ascii="Calibri" w:hAnsi="Calibri" w:cs="Calibri"/>
                <w:i/>
                <w:iCs/>
                <w:sz w:val="21"/>
                <w:szCs w:val="21"/>
              </w:rPr>
            </w:pPr>
            <w:r w:rsidRPr="005B66D5">
              <w:rPr>
                <w:rFonts w:ascii="Calibri" w:hAnsi="Calibri" w:cs="Calibri"/>
                <w:i/>
                <w:iCs/>
                <w:sz w:val="21"/>
                <w:szCs w:val="21"/>
              </w:rPr>
              <w:t>2</w:t>
            </w:r>
            <w:r w:rsidR="009D146D">
              <w:rPr>
                <w:rFonts w:ascii="Calibri" w:hAnsi="Calibri" w:cs="Calibri"/>
                <w:i/>
                <w:iCs/>
                <w:sz w:val="21"/>
                <w:szCs w:val="21"/>
              </w:rPr>
              <w:t>1</w:t>
            </w:r>
          </w:p>
        </w:tc>
      </w:tr>
      <w:tr w:rsidR="00037E45" w:rsidRPr="005B66D5">
        <w:tc>
          <w:tcPr>
            <w:tcW w:w="8897" w:type="dxa"/>
            <w:tcBorders>
              <w:top w:val="single" w:sz="4" w:space="0" w:color="7F7F7F"/>
              <w:bottom w:val="single" w:sz="4" w:space="0" w:color="7F7F7F"/>
            </w:tcBorders>
          </w:tcPr>
          <w:p w:rsidR="00037E45" w:rsidRPr="005B66D5" w:rsidRDefault="00037E45" w:rsidP="0068351C">
            <w:pPr>
              <w:numPr>
                <w:ilvl w:val="0"/>
                <w:numId w:val="8"/>
              </w:numPr>
              <w:autoSpaceDE w:val="0"/>
              <w:autoSpaceDN w:val="0"/>
              <w:adjustRightInd w:val="0"/>
              <w:jc w:val="both"/>
              <w:rPr>
                <w:rFonts w:ascii="Calibri" w:hAnsi="Calibri" w:cs="Calibri"/>
                <w:i/>
                <w:iCs/>
                <w:sz w:val="21"/>
                <w:szCs w:val="21"/>
              </w:rPr>
            </w:pPr>
            <w:r w:rsidRPr="005B66D5">
              <w:rPr>
                <w:rFonts w:ascii="Calibri" w:hAnsi="Calibri" w:cs="Calibri"/>
                <w:i/>
                <w:iCs/>
                <w:sz w:val="21"/>
                <w:szCs w:val="21"/>
              </w:rPr>
              <w:t>Online Entry Instructions and Check list</w:t>
            </w:r>
          </w:p>
        </w:tc>
        <w:tc>
          <w:tcPr>
            <w:tcW w:w="957" w:type="dxa"/>
            <w:tcBorders>
              <w:top w:val="single" w:sz="4" w:space="0" w:color="7F7F7F"/>
              <w:bottom w:val="single" w:sz="4" w:space="0" w:color="7F7F7F"/>
            </w:tcBorders>
          </w:tcPr>
          <w:p w:rsidR="00037E45" w:rsidRPr="005B66D5" w:rsidRDefault="004905CB" w:rsidP="00AC7379">
            <w:pPr>
              <w:autoSpaceDE w:val="0"/>
              <w:autoSpaceDN w:val="0"/>
              <w:adjustRightInd w:val="0"/>
              <w:jc w:val="center"/>
              <w:rPr>
                <w:rFonts w:ascii="Calibri" w:hAnsi="Calibri" w:cs="Calibri"/>
                <w:i/>
                <w:iCs/>
                <w:sz w:val="21"/>
                <w:szCs w:val="21"/>
              </w:rPr>
            </w:pPr>
            <w:r>
              <w:rPr>
                <w:rFonts w:ascii="Calibri" w:hAnsi="Calibri" w:cs="Calibri"/>
                <w:i/>
                <w:iCs/>
                <w:sz w:val="21"/>
                <w:szCs w:val="21"/>
              </w:rPr>
              <w:t>2</w:t>
            </w:r>
            <w:r w:rsidR="00AC7379">
              <w:rPr>
                <w:rFonts w:ascii="Calibri" w:hAnsi="Calibri" w:cs="Calibri"/>
                <w:i/>
                <w:iCs/>
                <w:sz w:val="21"/>
                <w:szCs w:val="21"/>
              </w:rPr>
              <w:t>7</w:t>
            </w:r>
          </w:p>
        </w:tc>
      </w:tr>
      <w:tr w:rsidR="000F01DD" w:rsidRPr="005B66D5" w:rsidTr="00612997">
        <w:tc>
          <w:tcPr>
            <w:tcW w:w="8897" w:type="dxa"/>
            <w:tcBorders>
              <w:top w:val="single" w:sz="4" w:space="0" w:color="7F7F7F"/>
              <w:bottom w:val="single" w:sz="4" w:space="0" w:color="7F7F7F"/>
            </w:tcBorders>
          </w:tcPr>
          <w:p w:rsidR="000F01DD" w:rsidRPr="005B66D5" w:rsidRDefault="000F01DD" w:rsidP="0068351C">
            <w:pPr>
              <w:numPr>
                <w:ilvl w:val="0"/>
                <w:numId w:val="8"/>
              </w:numPr>
              <w:autoSpaceDE w:val="0"/>
              <w:autoSpaceDN w:val="0"/>
              <w:adjustRightInd w:val="0"/>
              <w:jc w:val="both"/>
              <w:rPr>
                <w:rFonts w:ascii="Calibri" w:hAnsi="Calibri" w:cs="Calibri"/>
                <w:i/>
                <w:iCs/>
                <w:sz w:val="21"/>
                <w:szCs w:val="21"/>
              </w:rPr>
            </w:pPr>
            <w:r w:rsidRPr="000F01DD">
              <w:rPr>
                <w:rFonts w:ascii="Calibri" w:hAnsi="Calibri" w:cs="Calibri"/>
                <w:i/>
                <w:iCs/>
                <w:sz w:val="21"/>
                <w:szCs w:val="21"/>
              </w:rPr>
              <w:t>Yachts Participating in BOTH the Dili and Sail Indonesia Rallies</w:t>
            </w:r>
          </w:p>
        </w:tc>
        <w:tc>
          <w:tcPr>
            <w:tcW w:w="957" w:type="dxa"/>
            <w:tcBorders>
              <w:top w:val="single" w:sz="4" w:space="0" w:color="7F7F7F"/>
              <w:bottom w:val="single" w:sz="4" w:space="0" w:color="7F7F7F"/>
            </w:tcBorders>
          </w:tcPr>
          <w:p w:rsidR="000F01DD" w:rsidRDefault="000F01DD" w:rsidP="00AC7379">
            <w:pPr>
              <w:autoSpaceDE w:val="0"/>
              <w:autoSpaceDN w:val="0"/>
              <w:adjustRightInd w:val="0"/>
              <w:jc w:val="center"/>
              <w:rPr>
                <w:rFonts w:ascii="Calibri" w:hAnsi="Calibri" w:cs="Calibri"/>
                <w:i/>
                <w:iCs/>
                <w:sz w:val="21"/>
                <w:szCs w:val="21"/>
              </w:rPr>
            </w:pPr>
            <w:r>
              <w:rPr>
                <w:rFonts w:ascii="Calibri" w:hAnsi="Calibri" w:cs="Calibri"/>
                <w:i/>
                <w:iCs/>
                <w:sz w:val="21"/>
                <w:szCs w:val="21"/>
              </w:rPr>
              <w:t>2</w:t>
            </w:r>
            <w:r w:rsidR="00AC7379">
              <w:rPr>
                <w:rFonts w:ascii="Calibri" w:hAnsi="Calibri" w:cs="Calibri"/>
                <w:i/>
                <w:iCs/>
                <w:sz w:val="21"/>
                <w:szCs w:val="21"/>
              </w:rPr>
              <w:t>9</w:t>
            </w:r>
          </w:p>
        </w:tc>
      </w:tr>
      <w:tr w:rsidR="00037E45" w:rsidRPr="005B66D5" w:rsidTr="00612997">
        <w:tc>
          <w:tcPr>
            <w:tcW w:w="8897" w:type="dxa"/>
            <w:tcBorders>
              <w:top w:val="single" w:sz="4" w:space="0" w:color="7F7F7F"/>
              <w:bottom w:val="single" w:sz="4" w:space="0" w:color="7F7F7F"/>
            </w:tcBorders>
          </w:tcPr>
          <w:p w:rsidR="00037E45" w:rsidRPr="005B66D5" w:rsidRDefault="00037E45" w:rsidP="0068351C">
            <w:pPr>
              <w:numPr>
                <w:ilvl w:val="0"/>
                <w:numId w:val="8"/>
              </w:numPr>
              <w:autoSpaceDE w:val="0"/>
              <w:autoSpaceDN w:val="0"/>
              <w:adjustRightInd w:val="0"/>
              <w:jc w:val="both"/>
              <w:rPr>
                <w:rFonts w:ascii="Calibri" w:hAnsi="Calibri" w:cs="Calibri"/>
                <w:i/>
                <w:iCs/>
                <w:sz w:val="21"/>
                <w:szCs w:val="21"/>
              </w:rPr>
            </w:pPr>
            <w:r w:rsidRPr="005B66D5">
              <w:rPr>
                <w:rFonts w:ascii="Calibri" w:hAnsi="Calibri" w:cs="Calibri"/>
                <w:i/>
                <w:iCs/>
                <w:sz w:val="21"/>
                <w:szCs w:val="21"/>
              </w:rPr>
              <w:t>Australian Customs Service – Yachts returning to Australia</w:t>
            </w:r>
          </w:p>
        </w:tc>
        <w:tc>
          <w:tcPr>
            <w:tcW w:w="957" w:type="dxa"/>
            <w:tcBorders>
              <w:top w:val="single" w:sz="4" w:space="0" w:color="7F7F7F"/>
              <w:bottom w:val="single" w:sz="4" w:space="0" w:color="7F7F7F"/>
            </w:tcBorders>
          </w:tcPr>
          <w:p w:rsidR="00037E45" w:rsidRPr="005B66D5" w:rsidRDefault="001E5FA5" w:rsidP="00AC7379">
            <w:pPr>
              <w:autoSpaceDE w:val="0"/>
              <w:autoSpaceDN w:val="0"/>
              <w:adjustRightInd w:val="0"/>
              <w:jc w:val="center"/>
              <w:rPr>
                <w:rFonts w:ascii="Calibri" w:hAnsi="Calibri" w:cs="Calibri"/>
                <w:i/>
                <w:iCs/>
                <w:sz w:val="21"/>
                <w:szCs w:val="21"/>
              </w:rPr>
            </w:pPr>
            <w:r>
              <w:rPr>
                <w:rFonts w:ascii="Calibri" w:hAnsi="Calibri" w:cs="Calibri"/>
                <w:i/>
                <w:iCs/>
                <w:sz w:val="21"/>
                <w:szCs w:val="21"/>
              </w:rPr>
              <w:t>3</w:t>
            </w:r>
            <w:r w:rsidR="00AC7379">
              <w:rPr>
                <w:rFonts w:ascii="Calibri" w:hAnsi="Calibri" w:cs="Calibri"/>
                <w:i/>
                <w:iCs/>
                <w:sz w:val="21"/>
                <w:szCs w:val="21"/>
              </w:rPr>
              <w:t>1</w:t>
            </w:r>
          </w:p>
        </w:tc>
      </w:tr>
      <w:tr w:rsidR="00037E45" w:rsidRPr="005B66D5">
        <w:tc>
          <w:tcPr>
            <w:tcW w:w="8897" w:type="dxa"/>
            <w:tcBorders>
              <w:top w:val="single" w:sz="4" w:space="0" w:color="7F7F7F"/>
              <w:bottom w:val="single" w:sz="4" w:space="0" w:color="7F7F7F"/>
            </w:tcBorders>
          </w:tcPr>
          <w:p w:rsidR="00037E45" w:rsidRPr="005B66D5" w:rsidRDefault="00037E45" w:rsidP="0068351C">
            <w:pPr>
              <w:numPr>
                <w:ilvl w:val="0"/>
                <w:numId w:val="8"/>
              </w:numPr>
              <w:autoSpaceDE w:val="0"/>
              <w:autoSpaceDN w:val="0"/>
              <w:adjustRightInd w:val="0"/>
              <w:jc w:val="both"/>
              <w:rPr>
                <w:rFonts w:ascii="Calibri" w:hAnsi="Calibri" w:cs="Calibri"/>
                <w:i/>
                <w:iCs/>
                <w:sz w:val="21"/>
                <w:szCs w:val="21"/>
              </w:rPr>
            </w:pPr>
            <w:r w:rsidRPr="005B66D5">
              <w:rPr>
                <w:rFonts w:ascii="Calibri" w:hAnsi="Calibri" w:cs="Calibri"/>
                <w:i/>
                <w:iCs/>
                <w:sz w:val="21"/>
                <w:szCs w:val="21"/>
              </w:rPr>
              <w:t>Timor-Leste Forms and Requirements</w:t>
            </w:r>
          </w:p>
        </w:tc>
        <w:tc>
          <w:tcPr>
            <w:tcW w:w="957" w:type="dxa"/>
            <w:tcBorders>
              <w:top w:val="single" w:sz="4" w:space="0" w:color="7F7F7F"/>
              <w:bottom w:val="single" w:sz="4" w:space="0" w:color="7F7F7F"/>
            </w:tcBorders>
          </w:tcPr>
          <w:p w:rsidR="00037E45" w:rsidRPr="005B66D5" w:rsidRDefault="000F01DD" w:rsidP="00AC7379">
            <w:pPr>
              <w:autoSpaceDE w:val="0"/>
              <w:autoSpaceDN w:val="0"/>
              <w:adjustRightInd w:val="0"/>
              <w:jc w:val="center"/>
              <w:rPr>
                <w:rFonts w:ascii="Calibri" w:hAnsi="Calibri" w:cs="Calibri"/>
                <w:i/>
                <w:iCs/>
                <w:sz w:val="21"/>
                <w:szCs w:val="21"/>
              </w:rPr>
            </w:pPr>
            <w:r>
              <w:rPr>
                <w:rFonts w:ascii="Calibri" w:hAnsi="Calibri" w:cs="Calibri"/>
                <w:i/>
                <w:iCs/>
                <w:sz w:val="21"/>
                <w:szCs w:val="21"/>
              </w:rPr>
              <w:t>3</w:t>
            </w:r>
            <w:r w:rsidR="00AC7379">
              <w:rPr>
                <w:rFonts w:ascii="Calibri" w:hAnsi="Calibri" w:cs="Calibri"/>
                <w:i/>
                <w:iCs/>
                <w:sz w:val="21"/>
                <w:szCs w:val="21"/>
              </w:rPr>
              <w:t>2</w:t>
            </w:r>
          </w:p>
        </w:tc>
      </w:tr>
      <w:tr w:rsidR="00037E45" w:rsidRPr="005B66D5">
        <w:tc>
          <w:tcPr>
            <w:tcW w:w="8897" w:type="dxa"/>
            <w:tcBorders>
              <w:top w:val="single" w:sz="4" w:space="0" w:color="7F7F7F"/>
              <w:bottom w:val="single" w:sz="4" w:space="0" w:color="7F7F7F"/>
            </w:tcBorders>
          </w:tcPr>
          <w:p w:rsidR="00037E45" w:rsidRPr="005B66D5" w:rsidRDefault="00037E45" w:rsidP="0068351C">
            <w:pPr>
              <w:numPr>
                <w:ilvl w:val="0"/>
                <w:numId w:val="8"/>
              </w:numPr>
              <w:autoSpaceDE w:val="0"/>
              <w:autoSpaceDN w:val="0"/>
              <w:adjustRightInd w:val="0"/>
              <w:jc w:val="both"/>
              <w:rPr>
                <w:rFonts w:ascii="Calibri" w:hAnsi="Calibri" w:cs="Calibri"/>
                <w:i/>
                <w:iCs/>
                <w:sz w:val="21"/>
                <w:szCs w:val="21"/>
              </w:rPr>
            </w:pPr>
            <w:r w:rsidRPr="005B66D5">
              <w:rPr>
                <w:rFonts w:ascii="Calibri" w:hAnsi="Calibri" w:cs="Calibri"/>
                <w:i/>
                <w:iCs/>
                <w:sz w:val="21"/>
                <w:szCs w:val="21"/>
              </w:rPr>
              <w:t xml:space="preserve">Timor-Leste Sailing Authorisation </w:t>
            </w:r>
          </w:p>
        </w:tc>
        <w:tc>
          <w:tcPr>
            <w:tcW w:w="957" w:type="dxa"/>
            <w:tcBorders>
              <w:top w:val="single" w:sz="4" w:space="0" w:color="7F7F7F"/>
              <w:bottom w:val="single" w:sz="4" w:space="0" w:color="7F7F7F"/>
            </w:tcBorders>
          </w:tcPr>
          <w:p w:rsidR="005B66D5" w:rsidRPr="005B66D5" w:rsidRDefault="005B66D5" w:rsidP="00AC7379">
            <w:pPr>
              <w:autoSpaceDE w:val="0"/>
              <w:autoSpaceDN w:val="0"/>
              <w:adjustRightInd w:val="0"/>
              <w:jc w:val="center"/>
              <w:rPr>
                <w:rFonts w:ascii="Calibri" w:hAnsi="Calibri" w:cs="Calibri"/>
                <w:i/>
                <w:iCs/>
                <w:sz w:val="21"/>
                <w:szCs w:val="21"/>
              </w:rPr>
            </w:pPr>
            <w:r w:rsidRPr="005B66D5">
              <w:rPr>
                <w:rFonts w:ascii="Calibri" w:hAnsi="Calibri" w:cs="Calibri"/>
                <w:i/>
                <w:iCs/>
                <w:sz w:val="21"/>
                <w:szCs w:val="21"/>
              </w:rPr>
              <w:t>3</w:t>
            </w:r>
            <w:r w:rsidR="00AC7379">
              <w:rPr>
                <w:rFonts w:ascii="Calibri" w:hAnsi="Calibri" w:cs="Calibri"/>
                <w:i/>
                <w:iCs/>
                <w:sz w:val="21"/>
                <w:szCs w:val="21"/>
              </w:rPr>
              <w:t>3</w:t>
            </w:r>
          </w:p>
        </w:tc>
      </w:tr>
    </w:tbl>
    <w:p w:rsidR="00037E45" w:rsidRPr="00BF3973" w:rsidRDefault="00037E45" w:rsidP="00B07C7C">
      <w:pPr>
        <w:autoSpaceDE w:val="0"/>
        <w:autoSpaceDN w:val="0"/>
        <w:adjustRightInd w:val="0"/>
        <w:jc w:val="both"/>
        <w:rPr>
          <w:rFonts w:ascii="Calibri" w:hAnsi="Calibri" w:cs="Calibri"/>
        </w:rPr>
        <w:sectPr w:rsidR="00037E45" w:rsidRPr="00BF3973" w:rsidSect="00AC3200">
          <w:pgSz w:w="11906" w:h="16838" w:code="9"/>
          <w:pgMar w:top="680" w:right="1134" w:bottom="680" w:left="1134" w:header="567" w:footer="567" w:gutter="0"/>
          <w:pgNumType w:start="1"/>
          <w:cols w:space="708"/>
          <w:docGrid w:linePitch="360"/>
        </w:sectPr>
      </w:pPr>
    </w:p>
    <w:tbl>
      <w:tblPr>
        <w:tblW w:w="0" w:type="auto"/>
        <w:tblLook w:val="00A0" w:firstRow="1" w:lastRow="0" w:firstColumn="1" w:lastColumn="0" w:noHBand="0" w:noVBand="0"/>
      </w:tblPr>
      <w:tblGrid>
        <w:gridCol w:w="9638"/>
      </w:tblGrid>
      <w:tr w:rsidR="00037E45" w:rsidRPr="003C66D5">
        <w:tc>
          <w:tcPr>
            <w:tcW w:w="9854" w:type="dxa"/>
            <w:shd w:val="clear" w:color="auto" w:fill="1F497D"/>
          </w:tcPr>
          <w:p w:rsidR="00037E45" w:rsidRPr="003C66D5" w:rsidRDefault="00037E45" w:rsidP="00CA2E72">
            <w:pPr>
              <w:autoSpaceDE w:val="0"/>
              <w:autoSpaceDN w:val="0"/>
              <w:adjustRightInd w:val="0"/>
              <w:spacing w:before="120"/>
              <w:jc w:val="center"/>
              <w:rPr>
                <w:rFonts w:ascii="Calibri" w:hAnsi="Calibri" w:cs="Calibri"/>
                <w:b/>
                <w:bCs/>
                <w:color w:val="FFFFFF"/>
                <w:sz w:val="28"/>
                <w:szCs w:val="28"/>
              </w:rPr>
            </w:pPr>
            <w:r w:rsidRPr="003C66D5">
              <w:rPr>
                <w:rFonts w:ascii="Calibri" w:hAnsi="Calibri" w:cs="Calibri"/>
                <w:b/>
                <w:bCs/>
                <w:color w:val="FFFFFF"/>
                <w:sz w:val="28"/>
                <w:szCs w:val="28"/>
              </w:rPr>
              <w:lastRenderedPageBreak/>
              <w:t xml:space="preserve">Welcome to the Sail Timor-Leste </w:t>
            </w:r>
          </w:p>
        </w:tc>
      </w:tr>
      <w:tr w:rsidR="00037E45" w:rsidRPr="003C66D5">
        <w:tc>
          <w:tcPr>
            <w:tcW w:w="9854" w:type="dxa"/>
            <w:shd w:val="clear" w:color="auto" w:fill="1F497D"/>
          </w:tcPr>
          <w:p w:rsidR="00037E45" w:rsidRPr="003C66D5" w:rsidRDefault="00037E45" w:rsidP="00981861">
            <w:pPr>
              <w:autoSpaceDE w:val="0"/>
              <w:autoSpaceDN w:val="0"/>
              <w:adjustRightInd w:val="0"/>
              <w:jc w:val="center"/>
              <w:rPr>
                <w:rFonts w:ascii="Calibri" w:hAnsi="Calibri" w:cs="Calibri"/>
                <w:b/>
                <w:bCs/>
                <w:color w:val="FFFFFF"/>
                <w:sz w:val="28"/>
                <w:szCs w:val="28"/>
              </w:rPr>
            </w:pPr>
            <w:r w:rsidRPr="003C66D5">
              <w:rPr>
                <w:rFonts w:ascii="Calibri" w:hAnsi="Calibri" w:cs="Calibri"/>
                <w:b/>
                <w:bCs/>
                <w:color w:val="FFFFFF"/>
                <w:sz w:val="28"/>
                <w:szCs w:val="28"/>
              </w:rPr>
              <w:t>201</w:t>
            </w:r>
            <w:r w:rsidR="00981861">
              <w:rPr>
                <w:rFonts w:ascii="Calibri" w:hAnsi="Calibri" w:cs="Calibri"/>
                <w:b/>
                <w:bCs/>
                <w:color w:val="FFFFFF"/>
                <w:sz w:val="28"/>
                <w:szCs w:val="28"/>
              </w:rPr>
              <w:t>5</w:t>
            </w:r>
            <w:r w:rsidRPr="003C66D5">
              <w:rPr>
                <w:rFonts w:ascii="Calibri" w:hAnsi="Calibri" w:cs="Calibri"/>
                <w:b/>
                <w:bCs/>
                <w:color w:val="FFFFFF"/>
                <w:sz w:val="28"/>
                <w:szCs w:val="28"/>
              </w:rPr>
              <w:t xml:space="preserve"> Darwin Dili Yacht Rally</w:t>
            </w:r>
          </w:p>
        </w:tc>
      </w:tr>
    </w:tbl>
    <w:p w:rsidR="00037E45" w:rsidRPr="00BF3973" w:rsidRDefault="00037E45" w:rsidP="005003C7">
      <w:pPr>
        <w:autoSpaceDE w:val="0"/>
        <w:autoSpaceDN w:val="0"/>
        <w:adjustRightInd w:val="0"/>
        <w:spacing w:before="120" w:after="120"/>
        <w:jc w:val="both"/>
        <w:rPr>
          <w:rFonts w:ascii="Calibri" w:hAnsi="Calibri" w:cs="Calibri"/>
        </w:rPr>
      </w:pPr>
      <w:r w:rsidRPr="00BF3973">
        <w:rPr>
          <w:rFonts w:ascii="Calibri" w:hAnsi="Calibri" w:cs="Calibri"/>
        </w:rPr>
        <w:t>Welcome to the 201</w:t>
      </w:r>
      <w:r w:rsidR="00D76C15">
        <w:rPr>
          <w:rFonts w:ascii="Calibri" w:hAnsi="Calibri" w:cs="Calibri"/>
        </w:rPr>
        <w:t>5</w:t>
      </w:r>
      <w:r w:rsidRPr="00BF3973">
        <w:rPr>
          <w:rFonts w:ascii="Calibri" w:hAnsi="Calibri" w:cs="Calibri"/>
        </w:rPr>
        <w:t xml:space="preserve"> Darwin Dili Yacht Rally.</w:t>
      </w:r>
    </w:p>
    <w:p w:rsidR="001751EE" w:rsidRDefault="001751EE" w:rsidP="005003C7">
      <w:pPr>
        <w:autoSpaceDE w:val="0"/>
        <w:autoSpaceDN w:val="0"/>
        <w:adjustRightInd w:val="0"/>
        <w:spacing w:before="120" w:after="120"/>
        <w:jc w:val="both"/>
        <w:rPr>
          <w:rFonts w:ascii="Calibri" w:hAnsi="Calibri" w:cs="Calibri"/>
        </w:rPr>
      </w:pPr>
      <w:r>
        <w:rPr>
          <w:rFonts w:ascii="Calibri" w:hAnsi="Calibri" w:cs="Calibri"/>
        </w:rPr>
        <w:t xml:space="preserve">Since its re-establishment in 2010, the annual Darwin Dili Yacht Rally </w:t>
      </w:r>
      <w:r w:rsidR="006C06EF">
        <w:rPr>
          <w:rFonts w:ascii="Calibri" w:hAnsi="Calibri" w:cs="Calibri"/>
        </w:rPr>
        <w:t>is a major</w:t>
      </w:r>
      <w:r w:rsidR="00037E45" w:rsidRPr="00BF3973">
        <w:rPr>
          <w:rFonts w:ascii="Calibri" w:hAnsi="Calibri" w:cs="Calibri"/>
        </w:rPr>
        <w:t xml:space="preserve"> celebratory event in Timor-Leste</w:t>
      </w:r>
      <w:r w:rsidR="006C06EF">
        <w:rPr>
          <w:rFonts w:ascii="Calibri" w:hAnsi="Calibri" w:cs="Calibri"/>
        </w:rPr>
        <w:t xml:space="preserve">’s calendar of events.  </w:t>
      </w:r>
      <w:r>
        <w:rPr>
          <w:rFonts w:ascii="Calibri" w:hAnsi="Calibri" w:cs="Calibri"/>
        </w:rPr>
        <w:t xml:space="preserve">It is </w:t>
      </w:r>
      <w:proofErr w:type="spellStart"/>
      <w:r>
        <w:rPr>
          <w:rFonts w:ascii="Calibri" w:hAnsi="Calibri" w:cs="Calibri"/>
        </w:rPr>
        <w:t>auspiced</w:t>
      </w:r>
      <w:proofErr w:type="spellEnd"/>
      <w:r>
        <w:rPr>
          <w:rFonts w:ascii="Calibri" w:hAnsi="Calibri" w:cs="Calibri"/>
        </w:rPr>
        <w:t xml:space="preserve"> by the </w:t>
      </w:r>
      <w:r w:rsidRPr="00BF3973">
        <w:rPr>
          <w:rFonts w:ascii="Calibri" w:hAnsi="Calibri" w:cs="Calibri"/>
        </w:rPr>
        <w:t>Timor-Leste Government</w:t>
      </w:r>
      <w:r>
        <w:rPr>
          <w:rFonts w:ascii="Calibri" w:hAnsi="Calibri" w:cs="Calibri"/>
        </w:rPr>
        <w:t xml:space="preserve"> Ministry of Tourism.</w:t>
      </w:r>
    </w:p>
    <w:p w:rsidR="00037E45" w:rsidRPr="00BF3973" w:rsidRDefault="00037E45" w:rsidP="005003C7">
      <w:pPr>
        <w:pStyle w:val="Subtitle"/>
        <w:spacing w:before="120" w:after="120"/>
        <w:jc w:val="both"/>
        <w:rPr>
          <w:rFonts w:ascii="Calibri" w:hAnsi="Calibri" w:cs="Calibri"/>
          <w:b w:val="0"/>
          <w:bCs w:val="0"/>
          <w:color w:val="000000"/>
          <w:sz w:val="22"/>
          <w:szCs w:val="22"/>
        </w:rPr>
      </w:pPr>
      <w:r w:rsidRPr="00BF3973">
        <w:rPr>
          <w:rFonts w:ascii="Calibri" w:hAnsi="Calibri" w:cs="Calibri"/>
          <w:b w:val="0"/>
          <w:bCs w:val="0"/>
          <w:color w:val="000000"/>
          <w:sz w:val="22"/>
          <w:szCs w:val="22"/>
        </w:rPr>
        <w:t xml:space="preserve">Timor-Leste welcomes visiting yachts to its shores. The Darwin Dili Yacht Rally is an important event for Timor-Leste, not only because of historical linkages but because of its potential to grow and meaningfully contribute to the development of the Timor-Leste marine tourism industry.  </w:t>
      </w:r>
    </w:p>
    <w:p w:rsidR="009F410D" w:rsidRPr="00BF3973" w:rsidRDefault="00037E45" w:rsidP="009F410D">
      <w:pPr>
        <w:pStyle w:val="Subtitle"/>
        <w:spacing w:before="120" w:after="120"/>
        <w:jc w:val="both"/>
        <w:rPr>
          <w:rFonts w:ascii="Calibri" w:hAnsi="Calibri" w:cs="Calibri"/>
          <w:color w:val="000000"/>
          <w:sz w:val="22"/>
          <w:szCs w:val="22"/>
        </w:rPr>
      </w:pPr>
      <w:r w:rsidRPr="00BF3973">
        <w:rPr>
          <w:rFonts w:ascii="Calibri" w:hAnsi="Calibri" w:cs="Calibri"/>
          <w:color w:val="000000"/>
          <w:sz w:val="22"/>
          <w:szCs w:val="22"/>
        </w:rPr>
        <w:t>Timor-Leste’s primary objective in the 201</w:t>
      </w:r>
      <w:r w:rsidR="00D76C15">
        <w:rPr>
          <w:rFonts w:ascii="Calibri" w:hAnsi="Calibri" w:cs="Calibri"/>
          <w:color w:val="000000"/>
          <w:sz w:val="22"/>
          <w:szCs w:val="22"/>
        </w:rPr>
        <w:t>5</w:t>
      </w:r>
      <w:r w:rsidRPr="00BF3973">
        <w:rPr>
          <w:rFonts w:ascii="Calibri" w:hAnsi="Calibri" w:cs="Calibri"/>
          <w:color w:val="000000"/>
          <w:sz w:val="22"/>
          <w:szCs w:val="22"/>
        </w:rPr>
        <w:t xml:space="preserve"> Darwin Dili Yacht Rally is to ensure that all participants have the best time possible so that you spread the word about the event and attract more yachts to visit in future years.  </w:t>
      </w:r>
      <w:r w:rsidR="009F410D" w:rsidRPr="00BF3973">
        <w:rPr>
          <w:rFonts w:ascii="Calibri" w:hAnsi="Calibri" w:cs="Calibri"/>
          <w:color w:val="000000"/>
          <w:sz w:val="22"/>
          <w:szCs w:val="22"/>
        </w:rPr>
        <w:t>We look forward to welcoming you to Timor-Leste.</w:t>
      </w:r>
    </w:p>
    <w:p w:rsidR="00037E45" w:rsidRPr="00BF3973" w:rsidRDefault="00037E45" w:rsidP="005003C7">
      <w:pPr>
        <w:pStyle w:val="Subtitle"/>
        <w:spacing w:before="120" w:after="120"/>
        <w:jc w:val="both"/>
        <w:rPr>
          <w:rFonts w:ascii="Calibri" w:hAnsi="Calibri" w:cs="Calibri"/>
          <w:color w:val="000000"/>
          <w:sz w:val="22"/>
          <w:szCs w:val="22"/>
        </w:rPr>
      </w:pPr>
      <w:r w:rsidRPr="00BF3973">
        <w:rPr>
          <w:rFonts w:ascii="Calibri" w:hAnsi="Calibri" w:cs="Calibri"/>
          <w:color w:val="000000"/>
          <w:sz w:val="22"/>
          <w:szCs w:val="22"/>
        </w:rPr>
        <w:t>The rest is up to you!</w:t>
      </w:r>
    </w:p>
    <w:tbl>
      <w:tblPr>
        <w:tblW w:w="0" w:type="auto"/>
        <w:tblLook w:val="00A0" w:firstRow="1" w:lastRow="0" w:firstColumn="1" w:lastColumn="0" w:noHBand="0" w:noVBand="0"/>
      </w:tblPr>
      <w:tblGrid>
        <w:gridCol w:w="9638"/>
      </w:tblGrid>
      <w:tr w:rsidR="00037E45" w:rsidRPr="003C66D5">
        <w:tc>
          <w:tcPr>
            <w:tcW w:w="9854" w:type="dxa"/>
            <w:shd w:val="clear" w:color="auto" w:fill="1F497D"/>
          </w:tcPr>
          <w:p w:rsidR="00037E45" w:rsidRPr="003C66D5" w:rsidRDefault="00037E45" w:rsidP="002E41AC">
            <w:pPr>
              <w:autoSpaceDE w:val="0"/>
              <w:autoSpaceDN w:val="0"/>
              <w:adjustRightInd w:val="0"/>
              <w:spacing w:before="60" w:after="60"/>
              <w:jc w:val="both"/>
              <w:rPr>
                <w:rFonts w:ascii="Calibri" w:hAnsi="Calibri" w:cs="Calibri"/>
                <w:b/>
                <w:bCs/>
                <w:color w:val="FFFFFF"/>
                <w:sz w:val="24"/>
                <w:szCs w:val="24"/>
              </w:rPr>
            </w:pPr>
            <w:r w:rsidRPr="003C66D5">
              <w:rPr>
                <w:rFonts w:ascii="Calibri" w:hAnsi="Calibri" w:cs="Calibri"/>
                <w:b/>
                <w:bCs/>
                <w:color w:val="FFFFFF"/>
                <w:sz w:val="24"/>
                <w:szCs w:val="24"/>
              </w:rPr>
              <w:t>Purpose of Document</w:t>
            </w:r>
          </w:p>
        </w:tc>
      </w:tr>
    </w:tbl>
    <w:p w:rsidR="00037E45" w:rsidRPr="00BF3973" w:rsidRDefault="00037E45" w:rsidP="005003C7">
      <w:pPr>
        <w:autoSpaceDE w:val="0"/>
        <w:autoSpaceDN w:val="0"/>
        <w:adjustRightInd w:val="0"/>
        <w:spacing w:before="120" w:after="120"/>
        <w:jc w:val="both"/>
        <w:rPr>
          <w:rFonts w:ascii="Calibri" w:hAnsi="Calibri" w:cs="Calibri"/>
        </w:rPr>
      </w:pPr>
      <w:r w:rsidRPr="00BF3973">
        <w:rPr>
          <w:rFonts w:ascii="Calibri" w:hAnsi="Calibri" w:cs="Calibri"/>
        </w:rPr>
        <w:t xml:space="preserve">This document will provide you with all necessary information related to the Rally including: Rally entry, Australian Customs clearance and other departure arrangements from Darwin, entry into Timor-Leste and your arrival in Dili (as well as the other places you will visit in Timor-Leste) and your exit out of Timor-Leste. </w:t>
      </w:r>
      <w:r w:rsidRPr="00BF3973">
        <w:rPr>
          <w:rFonts w:ascii="Calibri" w:hAnsi="Calibri" w:cs="Calibri"/>
          <w:b/>
          <w:bCs/>
        </w:rPr>
        <w:t>This information is for you and it is important so we ask that you take the time to read it thoroughly.</w:t>
      </w:r>
      <w:r w:rsidRPr="00BF3973">
        <w:rPr>
          <w:rFonts w:ascii="Calibri" w:hAnsi="Calibri" w:cs="Calibri"/>
        </w:rPr>
        <w:t xml:space="preserve"> </w:t>
      </w:r>
    </w:p>
    <w:p w:rsidR="00037E45" w:rsidRPr="00BF3973" w:rsidRDefault="00037E45" w:rsidP="005003C7">
      <w:pPr>
        <w:autoSpaceDE w:val="0"/>
        <w:autoSpaceDN w:val="0"/>
        <w:adjustRightInd w:val="0"/>
        <w:spacing w:before="120" w:after="120"/>
        <w:jc w:val="both"/>
        <w:rPr>
          <w:rFonts w:ascii="Calibri" w:hAnsi="Calibri" w:cs="Calibri"/>
        </w:rPr>
      </w:pPr>
      <w:r w:rsidRPr="00BF3973">
        <w:rPr>
          <w:rFonts w:ascii="Calibri" w:hAnsi="Calibri" w:cs="Calibri"/>
        </w:rPr>
        <w:t xml:space="preserve">The information contained in this document and all information </w:t>
      </w:r>
      <w:smartTag w:uri="urn:schemas-microsoft-com:office:smarttags" w:element="PersonName">
        <w:r w:rsidRPr="00BF3973">
          <w:rPr>
            <w:rFonts w:ascii="Calibri" w:hAnsi="Calibri" w:cs="Calibri"/>
          </w:rPr>
          <w:t>Sail Timor-Leste</w:t>
        </w:r>
      </w:smartTag>
      <w:r w:rsidRPr="00BF3973">
        <w:rPr>
          <w:rFonts w:ascii="Calibri" w:hAnsi="Calibri" w:cs="Calibri"/>
        </w:rPr>
        <w:t xml:space="preserve"> provides to you in our publications and on our website </w:t>
      </w:r>
      <w:hyperlink r:id="rId15" w:history="1">
        <w:r w:rsidRPr="00BF3973">
          <w:rPr>
            <w:rStyle w:val="Hyperlink"/>
            <w:rFonts w:ascii="Calibri" w:hAnsi="Calibri" w:cs="Calibri"/>
          </w:rPr>
          <w:t>www.sailtimorleste.org</w:t>
        </w:r>
      </w:hyperlink>
      <w:r w:rsidRPr="00BF3973">
        <w:rPr>
          <w:rFonts w:ascii="Calibri" w:hAnsi="Calibri" w:cs="Calibri"/>
        </w:rPr>
        <w:t xml:space="preserve"> is the OFFICIAL information, regarding such matters as Visa extension, cruising regulations, entering and leaving intermediate ports in Timor-Leste, checking out from Timor-Leste etc. </w:t>
      </w:r>
    </w:p>
    <w:p w:rsidR="00037E45" w:rsidRPr="00BF3973" w:rsidRDefault="00037E45" w:rsidP="005003C7">
      <w:pPr>
        <w:autoSpaceDE w:val="0"/>
        <w:autoSpaceDN w:val="0"/>
        <w:adjustRightInd w:val="0"/>
        <w:spacing w:before="120" w:after="120"/>
        <w:jc w:val="both"/>
        <w:rPr>
          <w:rFonts w:ascii="Calibri" w:hAnsi="Calibri" w:cs="Calibri"/>
        </w:rPr>
      </w:pPr>
      <w:r w:rsidRPr="00BF3973">
        <w:rPr>
          <w:rFonts w:ascii="Calibri" w:hAnsi="Calibri" w:cs="Calibri"/>
        </w:rPr>
        <w:t xml:space="preserve">Please also use the website </w:t>
      </w:r>
      <w:hyperlink r:id="rId16" w:history="1">
        <w:r w:rsidRPr="00BF3973">
          <w:rPr>
            <w:rStyle w:val="Hyperlink"/>
            <w:rFonts w:ascii="Calibri" w:hAnsi="Calibri" w:cs="Calibri"/>
          </w:rPr>
          <w:t>www.sailtimorleste.org</w:t>
        </w:r>
      </w:hyperlink>
      <w:r w:rsidRPr="00BF3973">
        <w:rPr>
          <w:rFonts w:ascii="Calibri" w:hAnsi="Calibri" w:cs="Calibri"/>
        </w:rPr>
        <w:t xml:space="preserve"> as a source of general information about the Rally and Timor-Leste.  It contains a wealth of information and relevant links.</w:t>
      </w:r>
    </w:p>
    <w:p w:rsidR="00037E45" w:rsidRPr="00BF3973" w:rsidRDefault="00037E45" w:rsidP="00951485">
      <w:pPr>
        <w:autoSpaceDE w:val="0"/>
        <w:autoSpaceDN w:val="0"/>
        <w:adjustRightInd w:val="0"/>
        <w:spacing w:before="120" w:after="120"/>
        <w:jc w:val="both"/>
        <w:rPr>
          <w:rFonts w:ascii="Calibri" w:hAnsi="Calibri" w:cs="Calibri"/>
        </w:rPr>
      </w:pPr>
      <w:r w:rsidRPr="00BF3973">
        <w:rPr>
          <w:rFonts w:ascii="Calibri" w:hAnsi="Calibri" w:cs="Calibri"/>
        </w:rPr>
        <w:t xml:space="preserve">The Sail Timor-Leste </w:t>
      </w:r>
      <w:r w:rsidRPr="00BF3973">
        <w:rPr>
          <w:rFonts w:ascii="Calibri" w:hAnsi="Calibri" w:cs="Calibri"/>
          <w:i/>
          <w:iCs/>
        </w:rPr>
        <w:t xml:space="preserve">Darwin </w:t>
      </w:r>
      <w:r w:rsidRPr="00BF3973">
        <w:rPr>
          <w:rFonts w:ascii="Calibri" w:hAnsi="Calibri" w:cs="Calibri"/>
        </w:rPr>
        <w:t>Dili</w:t>
      </w:r>
      <w:r w:rsidRPr="00BF3973">
        <w:rPr>
          <w:rFonts w:ascii="Calibri" w:hAnsi="Calibri" w:cs="Calibri"/>
          <w:i/>
          <w:iCs/>
        </w:rPr>
        <w:t xml:space="preserve"> Yacht Rally </w:t>
      </w:r>
      <w:r w:rsidRPr="00BF3973">
        <w:rPr>
          <w:rFonts w:ascii="Calibri" w:hAnsi="Calibri" w:cs="Calibri"/>
        </w:rPr>
        <w:t>is a web based event, organised and managed usi</w:t>
      </w:r>
      <w:r w:rsidR="00B503CD">
        <w:rPr>
          <w:rFonts w:ascii="Calibri" w:hAnsi="Calibri" w:cs="Calibri"/>
        </w:rPr>
        <w:t>ng the internet and email only;</w:t>
      </w:r>
      <w:r w:rsidRPr="00BF3973">
        <w:rPr>
          <w:rFonts w:ascii="Calibri" w:hAnsi="Calibri" w:cs="Calibri"/>
        </w:rPr>
        <w:t xml:space="preserve"> we do not use telephone, mail or </w:t>
      </w:r>
      <w:r w:rsidR="008F1A9C" w:rsidRPr="00BF3973">
        <w:rPr>
          <w:rFonts w:ascii="Calibri" w:hAnsi="Calibri" w:cs="Calibri"/>
        </w:rPr>
        <w:t>facsimile</w:t>
      </w:r>
      <w:r w:rsidRPr="00BF3973">
        <w:rPr>
          <w:rFonts w:ascii="Calibri" w:hAnsi="Calibri" w:cs="Calibri"/>
        </w:rPr>
        <w:t xml:space="preserve">. Please always include the </w:t>
      </w:r>
      <w:r w:rsidRPr="00BF3973">
        <w:rPr>
          <w:rFonts w:ascii="Calibri" w:hAnsi="Calibri" w:cs="Calibri"/>
          <w:u w:val="single"/>
        </w:rPr>
        <w:t>name of your yacht in the subject line of all emails to us</w:t>
      </w:r>
      <w:r w:rsidRPr="00BF3973">
        <w:rPr>
          <w:rFonts w:ascii="Calibri" w:hAnsi="Calibri" w:cs="Calibri"/>
        </w:rPr>
        <w:t>.</w:t>
      </w:r>
    </w:p>
    <w:tbl>
      <w:tblPr>
        <w:tblW w:w="0" w:type="auto"/>
        <w:tblLook w:val="00A0" w:firstRow="1" w:lastRow="0" w:firstColumn="1" w:lastColumn="0" w:noHBand="0" w:noVBand="0"/>
      </w:tblPr>
      <w:tblGrid>
        <w:gridCol w:w="9638"/>
      </w:tblGrid>
      <w:tr w:rsidR="00037E45" w:rsidRPr="003C66D5">
        <w:tc>
          <w:tcPr>
            <w:tcW w:w="9854" w:type="dxa"/>
            <w:shd w:val="clear" w:color="auto" w:fill="1F497D"/>
          </w:tcPr>
          <w:p w:rsidR="00037E45" w:rsidRPr="003C66D5" w:rsidRDefault="00037E45" w:rsidP="00FC04CF">
            <w:pPr>
              <w:autoSpaceDE w:val="0"/>
              <w:autoSpaceDN w:val="0"/>
              <w:adjustRightInd w:val="0"/>
              <w:spacing w:before="60" w:after="60"/>
              <w:jc w:val="both"/>
              <w:rPr>
                <w:rFonts w:ascii="Calibri" w:hAnsi="Calibri" w:cs="Calibri"/>
                <w:b/>
                <w:bCs/>
                <w:color w:val="FFFFFF"/>
                <w:sz w:val="24"/>
                <w:szCs w:val="24"/>
              </w:rPr>
            </w:pPr>
            <w:r w:rsidRPr="003C66D5">
              <w:rPr>
                <w:rFonts w:ascii="Calibri" w:hAnsi="Calibri" w:cs="Calibri"/>
                <w:b/>
                <w:bCs/>
                <w:color w:val="FFFFFF"/>
                <w:sz w:val="24"/>
                <w:szCs w:val="24"/>
              </w:rPr>
              <w:t>How to enter the Rally</w:t>
            </w:r>
          </w:p>
        </w:tc>
      </w:tr>
    </w:tbl>
    <w:p w:rsidR="00037E45" w:rsidRPr="00BF3973" w:rsidRDefault="00037E45" w:rsidP="005003C7">
      <w:pPr>
        <w:autoSpaceDE w:val="0"/>
        <w:autoSpaceDN w:val="0"/>
        <w:adjustRightInd w:val="0"/>
        <w:spacing w:before="120" w:after="120"/>
        <w:jc w:val="both"/>
        <w:rPr>
          <w:rFonts w:ascii="Calibri" w:hAnsi="Calibri" w:cs="Calibri"/>
        </w:rPr>
      </w:pPr>
      <w:r w:rsidRPr="00BF3973">
        <w:rPr>
          <w:rFonts w:ascii="Calibri" w:hAnsi="Calibri" w:cs="Calibri"/>
        </w:rPr>
        <w:t>Entries for the 201</w:t>
      </w:r>
      <w:r w:rsidR="00D76C15">
        <w:rPr>
          <w:rFonts w:ascii="Calibri" w:hAnsi="Calibri" w:cs="Calibri"/>
        </w:rPr>
        <w:t>5</w:t>
      </w:r>
      <w:r w:rsidRPr="00BF3973">
        <w:rPr>
          <w:rFonts w:ascii="Calibri" w:hAnsi="Calibri" w:cs="Calibri"/>
        </w:rPr>
        <w:t xml:space="preserve"> Rally will open in </w:t>
      </w:r>
      <w:r w:rsidR="001751EE">
        <w:rPr>
          <w:rFonts w:ascii="Calibri" w:hAnsi="Calibri" w:cs="Calibri"/>
        </w:rPr>
        <w:t>March 201</w:t>
      </w:r>
      <w:r w:rsidR="00D76C15">
        <w:rPr>
          <w:rFonts w:ascii="Calibri" w:hAnsi="Calibri" w:cs="Calibri"/>
        </w:rPr>
        <w:t>5</w:t>
      </w:r>
      <w:r w:rsidRPr="00BF3973">
        <w:rPr>
          <w:rFonts w:ascii="Calibri" w:hAnsi="Calibri" w:cs="Calibri"/>
        </w:rPr>
        <w:t xml:space="preserve"> and will be via an On-Line entry form.  Instructions for entry and an entry checklist are shown at pages </w:t>
      </w:r>
      <w:r w:rsidR="00981861">
        <w:rPr>
          <w:rFonts w:ascii="Calibri" w:hAnsi="Calibri" w:cs="Calibri"/>
        </w:rPr>
        <w:t>27</w:t>
      </w:r>
      <w:r w:rsidR="00927968">
        <w:rPr>
          <w:rFonts w:ascii="Calibri" w:hAnsi="Calibri" w:cs="Calibri"/>
        </w:rPr>
        <w:t xml:space="preserve"> </w:t>
      </w:r>
      <w:r w:rsidRPr="00BF3973">
        <w:rPr>
          <w:rFonts w:ascii="Calibri" w:hAnsi="Calibri" w:cs="Calibri"/>
        </w:rPr>
        <w:t>of this document and on our website.</w:t>
      </w:r>
    </w:p>
    <w:p w:rsidR="00037E45" w:rsidRPr="00BF3973" w:rsidRDefault="00037E45" w:rsidP="005003C7">
      <w:pPr>
        <w:autoSpaceDE w:val="0"/>
        <w:autoSpaceDN w:val="0"/>
        <w:adjustRightInd w:val="0"/>
        <w:spacing w:before="120" w:after="120"/>
        <w:jc w:val="both"/>
        <w:rPr>
          <w:rFonts w:ascii="Calibri" w:hAnsi="Calibri" w:cs="Calibri"/>
        </w:rPr>
      </w:pPr>
      <w:r w:rsidRPr="00BF3973">
        <w:rPr>
          <w:rFonts w:ascii="Calibri" w:hAnsi="Calibri" w:cs="Calibri"/>
        </w:rPr>
        <w:t>We will email you when entries open and provide instructions for creating your Rally account.  Using the on-line entry form enables you to change or update information right up to the time that entries close (estimated 14 June 201</w:t>
      </w:r>
      <w:r w:rsidR="00D76C15">
        <w:rPr>
          <w:rFonts w:ascii="Calibri" w:hAnsi="Calibri" w:cs="Calibri"/>
        </w:rPr>
        <w:t>5</w:t>
      </w:r>
      <w:r w:rsidRPr="00BF3973">
        <w:rPr>
          <w:rFonts w:ascii="Calibri" w:hAnsi="Calibri" w:cs="Calibri"/>
        </w:rPr>
        <w:t>).</w:t>
      </w:r>
      <w:r>
        <w:rPr>
          <w:rFonts w:ascii="Calibri" w:hAnsi="Calibri" w:cs="Calibri"/>
        </w:rPr>
        <w:t xml:space="preserve"> You can also generate Crew Lists from your entry.</w:t>
      </w:r>
    </w:p>
    <w:p w:rsidR="00037E45" w:rsidRPr="00BF3973" w:rsidRDefault="00037E45" w:rsidP="005003C7">
      <w:pPr>
        <w:autoSpaceDE w:val="0"/>
        <w:autoSpaceDN w:val="0"/>
        <w:adjustRightInd w:val="0"/>
        <w:spacing w:before="120" w:after="120"/>
        <w:jc w:val="both"/>
        <w:rPr>
          <w:rFonts w:ascii="Calibri" w:hAnsi="Calibri" w:cs="Calibri"/>
        </w:rPr>
      </w:pPr>
      <w:r w:rsidRPr="00BF3973">
        <w:rPr>
          <w:rFonts w:ascii="Calibri" w:hAnsi="Calibri" w:cs="Calibri"/>
          <w:b/>
          <w:bCs/>
        </w:rPr>
        <w:t>Electronic</w:t>
      </w:r>
      <w:r w:rsidRPr="00BF3973">
        <w:rPr>
          <w:rFonts w:ascii="Calibri" w:hAnsi="Calibri" w:cs="Calibri"/>
        </w:rPr>
        <w:t xml:space="preserve"> copies of the following documents are required as part of your entry for 201</w:t>
      </w:r>
      <w:r w:rsidR="00D76C15">
        <w:rPr>
          <w:rFonts w:ascii="Calibri" w:hAnsi="Calibri" w:cs="Calibri"/>
        </w:rPr>
        <w:t>5</w:t>
      </w:r>
      <w:r w:rsidRPr="00BF3973">
        <w:rPr>
          <w:rFonts w:ascii="Calibri" w:hAnsi="Calibri" w:cs="Calibri"/>
        </w:rPr>
        <w:t xml:space="preserve"> Darwin Dili Yacht Rally.  Entries will not be considered complete until all attachments and information have been received.</w:t>
      </w:r>
    </w:p>
    <w:p w:rsidR="00037E45" w:rsidRPr="00BF3973" w:rsidRDefault="00037E45" w:rsidP="005003C7">
      <w:pPr>
        <w:autoSpaceDE w:val="0"/>
        <w:autoSpaceDN w:val="0"/>
        <w:adjustRightInd w:val="0"/>
        <w:spacing w:before="60" w:after="60"/>
        <w:jc w:val="both"/>
        <w:rPr>
          <w:rFonts w:ascii="Calibri" w:hAnsi="Calibri" w:cs="Calibri"/>
        </w:rPr>
      </w:pPr>
      <w:r w:rsidRPr="00BF3973">
        <w:rPr>
          <w:rFonts w:ascii="Calibri" w:hAnsi="Calibri" w:cs="Calibri"/>
        </w:rPr>
        <w:t>a)</w:t>
      </w:r>
      <w:r w:rsidRPr="00BF3973">
        <w:rPr>
          <w:rFonts w:ascii="Calibri" w:hAnsi="Calibri" w:cs="Calibri"/>
        </w:rPr>
        <w:tab/>
        <w:t>A digital scan of your yacht's current Official Ship’s Registration;</w:t>
      </w:r>
    </w:p>
    <w:p w:rsidR="00037E45" w:rsidRPr="00BF3973" w:rsidRDefault="00037E45" w:rsidP="005003C7">
      <w:pPr>
        <w:autoSpaceDE w:val="0"/>
        <w:autoSpaceDN w:val="0"/>
        <w:adjustRightInd w:val="0"/>
        <w:spacing w:before="60" w:after="60"/>
        <w:jc w:val="both"/>
        <w:rPr>
          <w:rFonts w:ascii="Calibri" w:hAnsi="Calibri" w:cs="Calibri"/>
        </w:rPr>
      </w:pPr>
      <w:r w:rsidRPr="00BF3973">
        <w:rPr>
          <w:rFonts w:ascii="Calibri" w:hAnsi="Calibri" w:cs="Calibri"/>
        </w:rPr>
        <w:t>b)</w:t>
      </w:r>
      <w:r w:rsidRPr="00BF3973">
        <w:rPr>
          <w:rFonts w:ascii="Calibri" w:hAnsi="Calibri" w:cs="Calibri"/>
        </w:rPr>
        <w:tab/>
        <w:t>A digital scan of the details page of all crew passports, including the skipper;</w:t>
      </w:r>
    </w:p>
    <w:p w:rsidR="00037E45" w:rsidRPr="00BF3973" w:rsidRDefault="00037E45" w:rsidP="005003C7">
      <w:pPr>
        <w:autoSpaceDE w:val="0"/>
        <w:autoSpaceDN w:val="0"/>
        <w:adjustRightInd w:val="0"/>
        <w:spacing w:before="60" w:after="60"/>
        <w:jc w:val="both"/>
        <w:rPr>
          <w:rFonts w:ascii="Calibri" w:hAnsi="Calibri" w:cs="Calibri"/>
        </w:rPr>
      </w:pPr>
      <w:r w:rsidRPr="00BF3973">
        <w:rPr>
          <w:rFonts w:ascii="Calibri" w:hAnsi="Calibri" w:cs="Calibri"/>
        </w:rPr>
        <w:t>c)</w:t>
      </w:r>
      <w:r w:rsidRPr="00BF3973">
        <w:rPr>
          <w:rFonts w:ascii="Calibri" w:hAnsi="Calibri" w:cs="Calibri"/>
        </w:rPr>
        <w:tab/>
        <w:t>The name and contact details of Next of Kin for each crew member, including the skipper; </w:t>
      </w:r>
    </w:p>
    <w:p w:rsidR="00037E45" w:rsidRPr="00BF3973" w:rsidRDefault="00037E45" w:rsidP="005003C7">
      <w:pPr>
        <w:autoSpaceDE w:val="0"/>
        <w:autoSpaceDN w:val="0"/>
        <w:adjustRightInd w:val="0"/>
        <w:spacing w:before="60" w:after="60"/>
        <w:jc w:val="both"/>
        <w:rPr>
          <w:rFonts w:ascii="Calibri" w:hAnsi="Calibri" w:cs="Calibri"/>
        </w:rPr>
      </w:pPr>
      <w:r w:rsidRPr="00BF3973">
        <w:rPr>
          <w:rFonts w:ascii="Calibri" w:hAnsi="Calibri" w:cs="Calibri"/>
        </w:rPr>
        <w:t>d)</w:t>
      </w:r>
      <w:r w:rsidRPr="00BF3973">
        <w:rPr>
          <w:rFonts w:ascii="Calibri" w:hAnsi="Calibri" w:cs="Calibri"/>
        </w:rPr>
        <w:tab/>
        <w:t>A digital Passport-style photo of the skipper/captain;</w:t>
      </w:r>
    </w:p>
    <w:p w:rsidR="00037E45" w:rsidRPr="00BF3973" w:rsidRDefault="00037E45" w:rsidP="005003C7">
      <w:pPr>
        <w:autoSpaceDE w:val="0"/>
        <w:autoSpaceDN w:val="0"/>
        <w:adjustRightInd w:val="0"/>
        <w:spacing w:before="60" w:after="60"/>
        <w:jc w:val="both"/>
        <w:rPr>
          <w:rFonts w:ascii="Calibri" w:hAnsi="Calibri" w:cs="Calibri"/>
        </w:rPr>
      </w:pPr>
      <w:r w:rsidRPr="00BF3973">
        <w:rPr>
          <w:rFonts w:ascii="Calibri" w:hAnsi="Calibri" w:cs="Calibri"/>
        </w:rPr>
        <w:t>e)</w:t>
      </w:r>
      <w:r w:rsidRPr="00BF3973">
        <w:rPr>
          <w:rFonts w:ascii="Calibri" w:hAnsi="Calibri" w:cs="Calibri"/>
        </w:rPr>
        <w:tab/>
        <w:t>A digital photo of the vessel; and</w:t>
      </w:r>
    </w:p>
    <w:p w:rsidR="00037E45" w:rsidRPr="00BF3973" w:rsidRDefault="00037E45" w:rsidP="003C66D5">
      <w:pPr>
        <w:autoSpaceDE w:val="0"/>
        <w:autoSpaceDN w:val="0"/>
        <w:adjustRightInd w:val="0"/>
        <w:spacing w:before="60" w:after="60"/>
        <w:ind w:left="567" w:hanging="567"/>
        <w:jc w:val="both"/>
        <w:rPr>
          <w:rFonts w:ascii="Calibri" w:hAnsi="Calibri" w:cs="Calibri"/>
        </w:rPr>
      </w:pPr>
      <w:r w:rsidRPr="00BF3973">
        <w:rPr>
          <w:rFonts w:ascii="Calibri" w:hAnsi="Calibri" w:cs="Calibri"/>
        </w:rPr>
        <w:t>f)</w:t>
      </w:r>
      <w:r w:rsidRPr="00BF3973">
        <w:rPr>
          <w:rFonts w:ascii="Calibri" w:hAnsi="Calibri" w:cs="Calibri"/>
        </w:rPr>
        <w:tab/>
        <w:t xml:space="preserve">A scanned copy </w:t>
      </w:r>
      <w:r w:rsidR="008F1A9C">
        <w:rPr>
          <w:rFonts w:ascii="Calibri" w:hAnsi="Calibri" w:cs="Calibri"/>
        </w:rPr>
        <w:t xml:space="preserve">of evidence </w:t>
      </w:r>
      <w:r w:rsidRPr="00BF3973">
        <w:rPr>
          <w:rFonts w:ascii="Calibri" w:hAnsi="Calibri" w:cs="Calibri"/>
        </w:rPr>
        <w:t>supporting your payment of the AUD250 entry fee.  Please include you</w:t>
      </w:r>
      <w:r w:rsidR="009F410D">
        <w:rPr>
          <w:rFonts w:ascii="Calibri" w:hAnsi="Calibri" w:cs="Calibri"/>
        </w:rPr>
        <w:t>r Yacht’s Name on the document.</w:t>
      </w:r>
      <w:r>
        <w:rPr>
          <w:rFonts w:ascii="Calibri" w:hAnsi="Calibri" w:cs="Calibri"/>
        </w:rPr>
        <w:t xml:space="preserve"> </w:t>
      </w:r>
      <w:r w:rsidRPr="00BF3973">
        <w:rPr>
          <w:rFonts w:ascii="Calibri" w:hAnsi="Calibri" w:cs="Calibri"/>
        </w:rPr>
        <w:t xml:space="preserve">Details of </w:t>
      </w:r>
      <w:r w:rsidR="009F410D">
        <w:rPr>
          <w:rFonts w:ascii="Calibri" w:hAnsi="Calibri" w:cs="Calibri"/>
        </w:rPr>
        <w:t>the bank</w:t>
      </w:r>
      <w:r w:rsidRPr="00BF3973">
        <w:rPr>
          <w:rFonts w:ascii="Calibri" w:hAnsi="Calibri" w:cs="Calibri"/>
        </w:rPr>
        <w:t xml:space="preserve"> account </w:t>
      </w:r>
      <w:r w:rsidR="009F410D">
        <w:rPr>
          <w:rFonts w:ascii="Calibri" w:hAnsi="Calibri" w:cs="Calibri"/>
        </w:rPr>
        <w:t xml:space="preserve">for entry fees </w:t>
      </w:r>
      <w:r w:rsidRPr="00BF3973">
        <w:rPr>
          <w:rFonts w:ascii="Calibri" w:hAnsi="Calibri" w:cs="Calibri"/>
        </w:rPr>
        <w:t xml:space="preserve">will be </w:t>
      </w:r>
      <w:r w:rsidR="009F410D">
        <w:rPr>
          <w:rFonts w:ascii="Calibri" w:hAnsi="Calibri" w:cs="Calibri"/>
        </w:rPr>
        <w:t>advised</w:t>
      </w:r>
      <w:r w:rsidRPr="00BF3973">
        <w:rPr>
          <w:rFonts w:ascii="Calibri" w:hAnsi="Calibri" w:cs="Calibri"/>
        </w:rPr>
        <w:t xml:space="preserve"> on the entry form.</w:t>
      </w:r>
    </w:p>
    <w:p w:rsidR="00037E45" w:rsidRPr="00BF3973" w:rsidRDefault="00037E45" w:rsidP="005003C7">
      <w:pPr>
        <w:autoSpaceDE w:val="0"/>
        <w:autoSpaceDN w:val="0"/>
        <w:adjustRightInd w:val="0"/>
        <w:spacing w:before="60" w:after="60"/>
        <w:jc w:val="both"/>
        <w:rPr>
          <w:rFonts w:ascii="Calibri" w:hAnsi="Calibri" w:cs="Calibri"/>
        </w:rPr>
      </w:pPr>
      <w:r w:rsidRPr="00BF3973">
        <w:rPr>
          <w:rFonts w:ascii="Calibri" w:hAnsi="Calibri" w:cs="Calibri"/>
        </w:rPr>
        <w:t>g)</w:t>
      </w:r>
      <w:r w:rsidRPr="00BF3973">
        <w:rPr>
          <w:rFonts w:ascii="Calibri" w:hAnsi="Calibri" w:cs="Calibri"/>
        </w:rPr>
        <w:tab/>
        <w:t>If you have a current IRC or OMR rating, a copy of this rating certificate is also required.</w:t>
      </w:r>
    </w:p>
    <w:p w:rsidR="00037E45" w:rsidRPr="00BF3973" w:rsidRDefault="00037E45" w:rsidP="005003C7">
      <w:pPr>
        <w:autoSpaceDE w:val="0"/>
        <w:autoSpaceDN w:val="0"/>
        <w:adjustRightInd w:val="0"/>
        <w:spacing w:before="120" w:after="120"/>
        <w:jc w:val="both"/>
        <w:rPr>
          <w:rFonts w:ascii="Calibri" w:hAnsi="Calibri" w:cs="Calibri"/>
        </w:rPr>
      </w:pPr>
      <w:r w:rsidRPr="00BF3973">
        <w:rPr>
          <w:rFonts w:ascii="Calibri" w:hAnsi="Calibri" w:cs="Calibri"/>
        </w:rPr>
        <w:lastRenderedPageBreak/>
        <w:t>The Rally Committee will review the online entry details and match the entry, supporting documentation and accompanying payment as soon as practical.</w:t>
      </w:r>
    </w:p>
    <w:p w:rsidR="00037E45" w:rsidRPr="00BF3973" w:rsidRDefault="00037E45" w:rsidP="005003C7">
      <w:pPr>
        <w:autoSpaceDE w:val="0"/>
        <w:autoSpaceDN w:val="0"/>
        <w:adjustRightInd w:val="0"/>
        <w:spacing w:before="120" w:after="120"/>
        <w:jc w:val="both"/>
        <w:rPr>
          <w:rFonts w:ascii="Calibri" w:hAnsi="Calibri" w:cs="Calibri"/>
        </w:rPr>
      </w:pPr>
      <w:r w:rsidRPr="00BF3973">
        <w:rPr>
          <w:rFonts w:ascii="Calibri" w:hAnsi="Calibri" w:cs="Calibri"/>
        </w:rPr>
        <w:t>If entry, supporting documentation and payment are correct, an email confirmation will be sent out. If entry, supporting documentation and/or payment are not complete a follow up email will be sent out</w:t>
      </w:r>
    </w:p>
    <w:p w:rsidR="00037E45" w:rsidRPr="00BF3973" w:rsidRDefault="00037E45" w:rsidP="005003C7">
      <w:pPr>
        <w:autoSpaceDE w:val="0"/>
        <w:autoSpaceDN w:val="0"/>
        <w:adjustRightInd w:val="0"/>
        <w:spacing w:before="120" w:after="120"/>
        <w:jc w:val="both"/>
        <w:rPr>
          <w:rFonts w:ascii="Calibri" w:hAnsi="Calibri" w:cs="Calibri"/>
        </w:rPr>
      </w:pPr>
      <w:r w:rsidRPr="00BF3973">
        <w:rPr>
          <w:rFonts w:ascii="Calibri" w:hAnsi="Calibri" w:cs="Calibri"/>
        </w:rPr>
        <w:t xml:space="preserve">Names of confirmed entries will be listed on the website.  If the entry is still not complete, the listing on the website will be shown in </w:t>
      </w:r>
      <w:smartTag w:uri="urn:schemas-microsoft-com:office:smarttags" w:element="stockticker">
        <w:r w:rsidRPr="00BF3973">
          <w:rPr>
            <w:rFonts w:ascii="Calibri" w:hAnsi="Calibri" w:cs="Calibri"/>
          </w:rPr>
          <w:t>RED</w:t>
        </w:r>
      </w:smartTag>
      <w:r w:rsidRPr="00BF3973">
        <w:rPr>
          <w:rFonts w:ascii="Calibri" w:hAnsi="Calibri" w:cs="Calibri"/>
        </w:rPr>
        <w:t xml:space="preserve"> as follows:  </w:t>
      </w:r>
      <w:r w:rsidRPr="00BF3973">
        <w:rPr>
          <w:rFonts w:ascii="Calibri" w:hAnsi="Calibri" w:cs="Calibri"/>
          <w:b/>
          <w:bCs/>
          <w:color w:val="FF0000"/>
        </w:rPr>
        <w:t>***Yacht Name***</w:t>
      </w:r>
    </w:p>
    <w:p w:rsidR="00037E45" w:rsidRPr="00BF3973" w:rsidRDefault="00037E45" w:rsidP="00FC04CF">
      <w:pPr>
        <w:autoSpaceDE w:val="0"/>
        <w:autoSpaceDN w:val="0"/>
        <w:adjustRightInd w:val="0"/>
        <w:spacing w:before="120" w:after="120"/>
        <w:jc w:val="both"/>
        <w:rPr>
          <w:rFonts w:ascii="Calibri" w:hAnsi="Calibri" w:cs="Calibri"/>
        </w:rPr>
      </w:pPr>
      <w:r w:rsidRPr="00BF3973">
        <w:rPr>
          <w:rFonts w:ascii="Calibri" w:hAnsi="Calibri" w:cs="Calibri"/>
        </w:rPr>
        <w:t>Due to the physical limitations of Dili Harbour, the Rally fleet will be limited to a maximum of 2</w:t>
      </w:r>
      <w:r w:rsidR="003E28F7">
        <w:rPr>
          <w:rFonts w:ascii="Calibri" w:hAnsi="Calibri" w:cs="Calibri"/>
        </w:rPr>
        <w:t>0</w:t>
      </w:r>
      <w:r w:rsidRPr="00BF3973">
        <w:rPr>
          <w:rFonts w:ascii="Calibri" w:hAnsi="Calibri" w:cs="Calibri"/>
        </w:rPr>
        <w:t xml:space="preserve"> yachts.  Entries will be accepted as they are received on a ‘first-in, first-served’ basis.  Entries which are in excess of the 2</w:t>
      </w:r>
      <w:r w:rsidR="003E28F7">
        <w:rPr>
          <w:rFonts w:ascii="Calibri" w:hAnsi="Calibri" w:cs="Calibri"/>
        </w:rPr>
        <w:t>0</w:t>
      </w:r>
      <w:r w:rsidRPr="00BF3973">
        <w:rPr>
          <w:rFonts w:ascii="Calibri" w:hAnsi="Calibri" w:cs="Calibri"/>
        </w:rPr>
        <w:t xml:space="preserve"> yacht limit will be placed on a waiting-list, pending any cancellations.  </w:t>
      </w:r>
    </w:p>
    <w:tbl>
      <w:tblPr>
        <w:tblW w:w="0" w:type="auto"/>
        <w:tblLook w:val="00A0" w:firstRow="1" w:lastRow="0" w:firstColumn="1" w:lastColumn="0" w:noHBand="0" w:noVBand="0"/>
      </w:tblPr>
      <w:tblGrid>
        <w:gridCol w:w="9638"/>
      </w:tblGrid>
      <w:tr w:rsidR="00037E45" w:rsidRPr="003C66D5">
        <w:tc>
          <w:tcPr>
            <w:tcW w:w="9854" w:type="dxa"/>
            <w:shd w:val="clear" w:color="auto" w:fill="1F497D"/>
          </w:tcPr>
          <w:p w:rsidR="00037E45" w:rsidRPr="003C66D5" w:rsidRDefault="00037E45" w:rsidP="00B466DB">
            <w:pPr>
              <w:autoSpaceDE w:val="0"/>
              <w:autoSpaceDN w:val="0"/>
              <w:adjustRightInd w:val="0"/>
              <w:spacing w:before="60" w:after="60"/>
              <w:jc w:val="both"/>
              <w:rPr>
                <w:rFonts w:ascii="Calibri" w:hAnsi="Calibri" w:cs="Calibri"/>
                <w:b/>
                <w:bCs/>
                <w:color w:val="FFFFFF"/>
                <w:sz w:val="24"/>
                <w:szCs w:val="24"/>
              </w:rPr>
            </w:pPr>
            <w:r w:rsidRPr="003C66D5">
              <w:rPr>
                <w:rFonts w:ascii="Calibri" w:hAnsi="Calibri" w:cs="Calibri"/>
                <w:b/>
                <w:bCs/>
                <w:color w:val="FFFFFF"/>
                <w:sz w:val="24"/>
                <w:szCs w:val="24"/>
              </w:rPr>
              <w:t>Your Entry Fee</w:t>
            </w:r>
          </w:p>
        </w:tc>
      </w:tr>
    </w:tbl>
    <w:p w:rsidR="00037E45" w:rsidRPr="00BF3973" w:rsidRDefault="00037E45" w:rsidP="00401266">
      <w:pPr>
        <w:autoSpaceDE w:val="0"/>
        <w:autoSpaceDN w:val="0"/>
        <w:adjustRightInd w:val="0"/>
        <w:spacing w:before="120"/>
        <w:jc w:val="both"/>
        <w:rPr>
          <w:rFonts w:ascii="Calibri" w:hAnsi="Calibri" w:cs="Calibri"/>
        </w:rPr>
      </w:pPr>
      <w:r w:rsidRPr="00BF3973">
        <w:rPr>
          <w:rFonts w:ascii="Calibri" w:hAnsi="Calibri" w:cs="Calibri"/>
        </w:rPr>
        <w:t>An AUD$250 entry fee applies. It includes a donation of AUD$100 to the Marine Education Scholarship to promote skills development and capacity building to support Timor-Leste’s marine tourism industry. For further information on the Scholarship please refer to the website:</w:t>
      </w:r>
    </w:p>
    <w:p w:rsidR="00B56EDB" w:rsidRPr="00B56EDB" w:rsidRDefault="002F2D28" w:rsidP="00B56EDB">
      <w:pPr>
        <w:autoSpaceDE w:val="0"/>
        <w:autoSpaceDN w:val="0"/>
        <w:adjustRightInd w:val="0"/>
        <w:spacing w:after="120"/>
        <w:jc w:val="both"/>
        <w:rPr>
          <w:rFonts w:ascii="Calibri" w:hAnsi="Calibri" w:cs="Calibri"/>
        </w:rPr>
      </w:pPr>
      <w:hyperlink r:id="rId17" w:history="1">
        <w:r w:rsidR="00CC6DFD" w:rsidRPr="003A0555">
          <w:rPr>
            <w:rStyle w:val="Hyperlink"/>
            <w:rFonts w:ascii="Calibri" w:hAnsi="Calibri" w:cs="Calibri"/>
          </w:rPr>
          <w:t>http://www.sailtimorleste.org/dili</w:t>
        </w:r>
      </w:hyperlink>
    </w:p>
    <w:p w:rsidR="00037E45" w:rsidRPr="00BF3973" w:rsidRDefault="00037E45" w:rsidP="00D23982">
      <w:pPr>
        <w:autoSpaceDE w:val="0"/>
        <w:autoSpaceDN w:val="0"/>
        <w:adjustRightInd w:val="0"/>
        <w:spacing w:before="120" w:after="120"/>
        <w:jc w:val="both"/>
        <w:rPr>
          <w:rFonts w:ascii="Calibri" w:hAnsi="Calibri" w:cs="Calibri"/>
        </w:rPr>
      </w:pPr>
      <w:r w:rsidRPr="00BF3973">
        <w:rPr>
          <w:rFonts w:ascii="Calibri" w:hAnsi="Calibri" w:cs="Calibri"/>
        </w:rPr>
        <w:t xml:space="preserve">A 30-day entry Visa costing USD$30 will be payable </w:t>
      </w:r>
      <w:r w:rsidRPr="00BF3973">
        <w:rPr>
          <w:rFonts w:ascii="Calibri" w:hAnsi="Calibri" w:cs="Calibri"/>
          <w:u w:val="single"/>
        </w:rPr>
        <w:t>on arrival</w:t>
      </w:r>
      <w:r w:rsidRPr="00BF3973">
        <w:rPr>
          <w:rFonts w:ascii="Calibri" w:hAnsi="Calibri" w:cs="Calibri"/>
        </w:rPr>
        <w:t xml:space="preserve"> in Dili for each</w:t>
      </w:r>
      <w:r w:rsidR="009F410D">
        <w:rPr>
          <w:rFonts w:ascii="Calibri" w:hAnsi="Calibri" w:cs="Calibri"/>
        </w:rPr>
        <w:t xml:space="preserve"> </w:t>
      </w:r>
      <w:r w:rsidRPr="00BF3973">
        <w:rPr>
          <w:rFonts w:ascii="Calibri" w:hAnsi="Calibri" w:cs="Calibri"/>
        </w:rPr>
        <w:t>crew member.</w:t>
      </w:r>
    </w:p>
    <w:p w:rsidR="00037E45" w:rsidRPr="00BF3973" w:rsidRDefault="00037E45" w:rsidP="003E2CE6">
      <w:pPr>
        <w:autoSpaceDE w:val="0"/>
        <w:autoSpaceDN w:val="0"/>
        <w:adjustRightInd w:val="0"/>
        <w:spacing w:before="120" w:after="120"/>
        <w:jc w:val="both"/>
        <w:rPr>
          <w:rFonts w:ascii="Calibri" w:hAnsi="Calibri" w:cs="Calibri"/>
        </w:rPr>
      </w:pPr>
      <w:r w:rsidRPr="00BF3973">
        <w:rPr>
          <w:rFonts w:ascii="Calibri" w:hAnsi="Calibri" w:cs="Calibri"/>
        </w:rPr>
        <w:t>The entry fee has been kept as low as possible, made possible by significant sponsorship of the Timor-Leste Government and businesses and the generous support of the NT Government which, collectively, are covering the costs of:</w:t>
      </w:r>
    </w:p>
    <w:p w:rsidR="00037E45" w:rsidRDefault="00037E45" w:rsidP="0068351C">
      <w:pPr>
        <w:numPr>
          <w:ilvl w:val="0"/>
          <w:numId w:val="1"/>
        </w:numPr>
        <w:autoSpaceDE w:val="0"/>
        <w:autoSpaceDN w:val="0"/>
        <w:adjustRightInd w:val="0"/>
        <w:jc w:val="both"/>
        <w:rPr>
          <w:rFonts w:ascii="Calibri" w:hAnsi="Calibri" w:cs="Calibri"/>
        </w:rPr>
      </w:pPr>
      <w:r w:rsidRPr="00BF3973">
        <w:rPr>
          <w:rFonts w:ascii="Calibri" w:hAnsi="Calibri" w:cs="Calibri"/>
        </w:rPr>
        <w:t xml:space="preserve">The Rally barbeque and Technical Briefing in Darwin, </w:t>
      </w:r>
    </w:p>
    <w:p w:rsidR="00386CDD" w:rsidRPr="00BF3973" w:rsidRDefault="00386CDD" w:rsidP="0068351C">
      <w:pPr>
        <w:numPr>
          <w:ilvl w:val="0"/>
          <w:numId w:val="1"/>
        </w:numPr>
        <w:autoSpaceDE w:val="0"/>
        <w:autoSpaceDN w:val="0"/>
        <w:adjustRightInd w:val="0"/>
        <w:jc w:val="both"/>
        <w:rPr>
          <w:rFonts w:ascii="Calibri" w:hAnsi="Calibri" w:cs="Calibri"/>
        </w:rPr>
      </w:pPr>
      <w:r>
        <w:rPr>
          <w:rFonts w:ascii="Calibri" w:hAnsi="Calibri" w:cs="Calibri"/>
        </w:rPr>
        <w:t>Yellowbrick Yacht Tracker</w:t>
      </w:r>
    </w:p>
    <w:p w:rsidR="00037E45" w:rsidRPr="00BF3973" w:rsidRDefault="00037E45" w:rsidP="0068351C">
      <w:pPr>
        <w:numPr>
          <w:ilvl w:val="0"/>
          <w:numId w:val="1"/>
        </w:numPr>
        <w:autoSpaceDE w:val="0"/>
        <w:autoSpaceDN w:val="0"/>
        <w:adjustRightInd w:val="0"/>
        <w:jc w:val="both"/>
        <w:rPr>
          <w:rFonts w:ascii="Calibri" w:hAnsi="Calibri" w:cs="Calibri"/>
        </w:rPr>
      </w:pPr>
      <w:r w:rsidRPr="00BF3973">
        <w:rPr>
          <w:rFonts w:ascii="Calibri" w:hAnsi="Calibri" w:cs="Calibri"/>
        </w:rPr>
        <w:t>The Rally presentation and dinner in Dili with entertainment, dinner and cultural shows,</w:t>
      </w:r>
    </w:p>
    <w:p w:rsidR="00037E45" w:rsidRPr="00BF3973" w:rsidRDefault="00037E45" w:rsidP="0068351C">
      <w:pPr>
        <w:numPr>
          <w:ilvl w:val="0"/>
          <w:numId w:val="1"/>
        </w:numPr>
        <w:autoSpaceDE w:val="0"/>
        <w:autoSpaceDN w:val="0"/>
        <w:adjustRightInd w:val="0"/>
        <w:jc w:val="both"/>
        <w:rPr>
          <w:rFonts w:ascii="Calibri" w:hAnsi="Calibri" w:cs="Calibri"/>
        </w:rPr>
      </w:pPr>
      <w:r w:rsidRPr="00BF3973">
        <w:rPr>
          <w:rFonts w:ascii="Calibri" w:hAnsi="Calibri" w:cs="Calibri"/>
        </w:rPr>
        <w:t xml:space="preserve">Dili and districts tour </w:t>
      </w:r>
    </w:p>
    <w:p w:rsidR="00037E45" w:rsidRPr="00BF3973" w:rsidRDefault="00037E45" w:rsidP="0068351C">
      <w:pPr>
        <w:numPr>
          <w:ilvl w:val="0"/>
          <w:numId w:val="1"/>
        </w:numPr>
        <w:autoSpaceDE w:val="0"/>
        <w:autoSpaceDN w:val="0"/>
        <w:adjustRightInd w:val="0"/>
        <w:jc w:val="both"/>
        <w:rPr>
          <w:rFonts w:ascii="Calibri" w:hAnsi="Calibri" w:cs="Calibri"/>
        </w:rPr>
      </w:pPr>
      <w:r w:rsidRPr="00BF3973">
        <w:rPr>
          <w:rFonts w:ascii="Calibri" w:hAnsi="Calibri" w:cs="Calibri"/>
        </w:rPr>
        <w:t>Your Timor-Leste Cruising Permit, and</w:t>
      </w:r>
    </w:p>
    <w:p w:rsidR="00037E45" w:rsidRPr="00BF3973" w:rsidRDefault="00037E45" w:rsidP="0068351C">
      <w:pPr>
        <w:numPr>
          <w:ilvl w:val="0"/>
          <w:numId w:val="1"/>
        </w:numPr>
        <w:autoSpaceDE w:val="0"/>
        <w:autoSpaceDN w:val="0"/>
        <w:adjustRightInd w:val="0"/>
        <w:jc w:val="both"/>
        <w:rPr>
          <w:rFonts w:ascii="Calibri" w:hAnsi="Calibri" w:cs="Calibri"/>
        </w:rPr>
      </w:pPr>
      <w:r w:rsidRPr="00BF3973">
        <w:rPr>
          <w:rFonts w:ascii="Calibri" w:hAnsi="Calibri" w:cs="Calibri"/>
        </w:rPr>
        <w:t xml:space="preserve">Exemption from the Timor-Leste Port, Harbour and Quarantine Inspection Fees </w:t>
      </w:r>
    </w:p>
    <w:p w:rsidR="00037E45" w:rsidRPr="00BF3973" w:rsidRDefault="00037E45" w:rsidP="00422901">
      <w:pPr>
        <w:autoSpaceDE w:val="0"/>
        <w:autoSpaceDN w:val="0"/>
        <w:adjustRightInd w:val="0"/>
        <w:spacing w:before="120"/>
        <w:jc w:val="both"/>
        <w:rPr>
          <w:rFonts w:ascii="Calibri" w:hAnsi="Calibri" w:cs="Calibri"/>
        </w:rPr>
      </w:pPr>
      <w:r w:rsidRPr="00BF3973">
        <w:rPr>
          <w:rFonts w:ascii="Calibri" w:hAnsi="Calibri" w:cs="Calibri"/>
        </w:rPr>
        <w:t xml:space="preserve">Additional charges </w:t>
      </w:r>
      <w:r w:rsidRPr="00BF3973">
        <w:rPr>
          <w:rFonts w:ascii="Calibri" w:hAnsi="Calibri" w:cs="Calibri"/>
          <w:u w:val="single"/>
        </w:rPr>
        <w:t>not</w:t>
      </w:r>
      <w:r w:rsidRPr="00BF3973">
        <w:rPr>
          <w:rFonts w:ascii="Calibri" w:hAnsi="Calibri" w:cs="Calibri"/>
        </w:rPr>
        <w:t xml:space="preserve"> covered by the entry fee are:</w:t>
      </w:r>
    </w:p>
    <w:p w:rsidR="00037E45" w:rsidRPr="00BF3973" w:rsidRDefault="00037E45" w:rsidP="0068351C">
      <w:pPr>
        <w:numPr>
          <w:ilvl w:val="0"/>
          <w:numId w:val="2"/>
        </w:numPr>
        <w:autoSpaceDE w:val="0"/>
        <w:autoSpaceDN w:val="0"/>
        <w:adjustRightInd w:val="0"/>
        <w:ind w:left="357" w:hanging="357"/>
        <w:jc w:val="both"/>
        <w:rPr>
          <w:rFonts w:ascii="Calibri" w:hAnsi="Calibri" w:cs="Calibri"/>
        </w:rPr>
      </w:pPr>
      <w:r w:rsidRPr="00BF3973">
        <w:rPr>
          <w:rFonts w:ascii="Calibri" w:hAnsi="Calibri" w:cs="Calibri"/>
        </w:rPr>
        <w:t>Your Timor-Leste Visas or Visa extension fees</w:t>
      </w:r>
    </w:p>
    <w:p w:rsidR="00037E45" w:rsidRPr="00BF3973" w:rsidRDefault="00037E45" w:rsidP="0068351C">
      <w:pPr>
        <w:numPr>
          <w:ilvl w:val="0"/>
          <w:numId w:val="2"/>
        </w:numPr>
        <w:autoSpaceDE w:val="0"/>
        <w:autoSpaceDN w:val="0"/>
        <w:adjustRightInd w:val="0"/>
        <w:jc w:val="both"/>
        <w:rPr>
          <w:rFonts w:ascii="Calibri" w:hAnsi="Calibri" w:cs="Calibri"/>
        </w:rPr>
      </w:pPr>
      <w:r w:rsidRPr="00BF3973">
        <w:rPr>
          <w:rFonts w:ascii="Calibri" w:hAnsi="Calibri" w:cs="Calibri"/>
        </w:rPr>
        <w:t>Additional tour costs or connections</w:t>
      </w:r>
    </w:p>
    <w:p w:rsidR="00037E45" w:rsidRPr="00BF3973" w:rsidRDefault="00037E45" w:rsidP="0068351C">
      <w:pPr>
        <w:numPr>
          <w:ilvl w:val="0"/>
          <w:numId w:val="2"/>
        </w:numPr>
        <w:autoSpaceDE w:val="0"/>
        <w:autoSpaceDN w:val="0"/>
        <w:adjustRightInd w:val="0"/>
        <w:ind w:left="357" w:hanging="357"/>
        <w:jc w:val="both"/>
        <w:rPr>
          <w:rFonts w:ascii="Calibri" w:hAnsi="Calibri" w:cs="Calibri"/>
        </w:rPr>
      </w:pPr>
      <w:r w:rsidRPr="00BF3973">
        <w:rPr>
          <w:rFonts w:ascii="Calibri" w:hAnsi="Calibri" w:cs="Calibri"/>
        </w:rPr>
        <w:t>Any other charges and costs during your stay Timor-Leste</w:t>
      </w:r>
    </w:p>
    <w:p w:rsidR="00037E45" w:rsidRPr="00BF3973" w:rsidRDefault="00037E45" w:rsidP="003A0075">
      <w:pPr>
        <w:numPr>
          <w:ilvl w:val="0"/>
          <w:numId w:val="2"/>
        </w:numPr>
        <w:autoSpaceDE w:val="0"/>
        <w:autoSpaceDN w:val="0"/>
        <w:adjustRightInd w:val="0"/>
        <w:spacing w:after="120"/>
        <w:ind w:left="397" w:hanging="397"/>
        <w:jc w:val="both"/>
        <w:rPr>
          <w:rFonts w:ascii="Calibri" w:hAnsi="Calibri" w:cs="Calibri"/>
        </w:rPr>
      </w:pPr>
      <w:r w:rsidRPr="00BF3973">
        <w:rPr>
          <w:rFonts w:ascii="Calibri" w:hAnsi="Calibri" w:cs="Calibri"/>
        </w:rPr>
        <w:t>The cost of Indonesian Social Visas or Cruising Permits (if you intend taking your yacht to Indonesia afterwards).</w:t>
      </w:r>
    </w:p>
    <w:tbl>
      <w:tblPr>
        <w:tblW w:w="0" w:type="auto"/>
        <w:tblLook w:val="00A0" w:firstRow="1" w:lastRow="0" w:firstColumn="1" w:lastColumn="0" w:noHBand="0" w:noVBand="0"/>
      </w:tblPr>
      <w:tblGrid>
        <w:gridCol w:w="9638"/>
      </w:tblGrid>
      <w:tr w:rsidR="00037E45" w:rsidRPr="003C66D5">
        <w:tc>
          <w:tcPr>
            <w:tcW w:w="9854" w:type="dxa"/>
            <w:shd w:val="clear" w:color="auto" w:fill="1F497D"/>
          </w:tcPr>
          <w:p w:rsidR="00037E45" w:rsidRPr="003C66D5" w:rsidRDefault="00037E45" w:rsidP="00F768D3">
            <w:pPr>
              <w:autoSpaceDE w:val="0"/>
              <w:autoSpaceDN w:val="0"/>
              <w:adjustRightInd w:val="0"/>
              <w:spacing w:before="60" w:after="60"/>
              <w:jc w:val="both"/>
              <w:rPr>
                <w:rFonts w:ascii="Calibri" w:hAnsi="Calibri" w:cs="Calibri"/>
                <w:sz w:val="24"/>
                <w:szCs w:val="24"/>
              </w:rPr>
            </w:pPr>
            <w:r w:rsidRPr="003C66D5">
              <w:rPr>
                <w:rFonts w:ascii="Calibri" w:hAnsi="Calibri" w:cs="Calibri"/>
                <w:sz w:val="24"/>
                <w:szCs w:val="24"/>
              </w:rPr>
              <w:br w:type="page"/>
            </w:r>
            <w:r w:rsidRPr="003C66D5">
              <w:rPr>
                <w:rFonts w:ascii="Calibri" w:hAnsi="Calibri" w:cs="Calibri"/>
                <w:sz w:val="24"/>
                <w:szCs w:val="24"/>
              </w:rPr>
              <w:br w:type="page"/>
            </w:r>
            <w:r w:rsidR="00F768D3">
              <w:rPr>
                <w:rFonts w:ascii="Calibri" w:hAnsi="Calibri" w:cs="Calibri"/>
                <w:b/>
                <w:bCs/>
                <w:color w:val="FFFFFF"/>
                <w:sz w:val="24"/>
                <w:szCs w:val="24"/>
              </w:rPr>
              <w:t>After the Dili Rally – extensions into Indonesia available</w:t>
            </w:r>
          </w:p>
        </w:tc>
      </w:tr>
    </w:tbl>
    <w:p w:rsidR="00F768D3" w:rsidRPr="00F768D3" w:rsidRDefault="00F768D3" w:rsidP="003A0075">
      <w:pPr>
        <w:pStyle w:val="Default"/>
        <w:tabs>
          <w:tab w:val="left" w:pos="1620"/>
        </w:tabs>
        <w:spacing w:before="120" w:line="260" w:lineRule="exact"/>
        <w:jc w:val="both"/>
        <w:outlineLvl w:val="0"/>
        <w:rPr>
          <w:rFonts w:ascii="Calibri" w:hAnsi="Calibri" w:cs="Calibri"/>
          <w:sz w:val="22"/>
          <w:szCs w:val="22"/>
        </w:rPr>
      </w:pPr>
      <w:r w:rsidRPr="00F768D3">
        <w:rPr>
          <w:rFonts w:ascii="Calibri" w:hAnsi="Calibri" w:cs="Calibri"/>
          <w:sz w:val="22"/>
          <w:szCs w:val="22"/>
        </w:rPr>
        <w:t>Once you have arrived in Dili, you are free to:</w:t>
      </w:r>
    </w:p>
    <w:p w:rsidR="00F768D3" w:rsidRPr="00F768D3" w:rsidRDefault="00F768D3" w:rsidP="003A0075">
      <w:pPr>
        <w:numPr>
          <w:ilvl w:val="0"/>
          <w:numId w:val="2"/>
        </w:numPr>
        <w:autoSpaceDE w:val="0"/>
        <w:autoSpaceDN w:val="0"/>
        <w:adjustRightInd w:val="0"/>
        <w:spacing w:before="60" w:after="60"/>
        <w:jc w:val="both"/>
        <w:rPr>
          <w:rFonts w:ascii="Calibri" w:hAnsi="Calibri" w:cs="Calibri"/>
        </w:rPr>
      </w:pPr>
      <w:r>
        <w:rPr>
          <w:rFonts w:ascii="Calibri" w:hAnsi="Calibri" w:cs="Calibri"/>
        </w:rPr>
        <w:t>Stay and cruise in Timor-Leste waters for up to 3 months (</w:t>
      </w:r>
      <w:r w:rsidR="00FD0F99">
        <w:rPr>
          <w:rFonts w:ascii="Calibri" w:hAnsi="Calibri" w:cs="Calibri"/>
        </w:rPr>
        <w:t xml:space="preserve">Your 3-month Sailing Authorisation is </w:t>
      </w:r>
      <w:r>
        <w:rPr>
          <w:rFonts w:ascii="Calibri" w:hAnsi="Calibri" w:cs="Calibri"/>
        </w:rPr>
        <w:t>extendable on application)</w:t>
      </w:r>
    </w:p>
    <w:p w:rsidR="00F768D3" w:rsidRDefault="00F768D3" w:rsidP="003A0075">
      <w:pPr>
        <w:numPr>
          <w:ilvl w:val="0"/>
          <w:numId w:val="2"/>
        </w:numPr>
        <w:autoSpaceDE w:val="0"/>
        <w:autoSpaceDN w:val="0"/>
        <w:adjustRightInd w:val="0"/>
        <w:spacing w:before="60" w:after="60"/>
        <w:ind w:left="357" w:hanging="357"/>
        <w:jc w:val="both"/>
        <w:rPr>
          <w:rFonts w:ascii="Calibri" w:hAnsi="Calibri" w:cs="Calibri"/>
        </w:rPr>
      </w:pPr>
      <w:r>
        <w:rPr>
          <w:rFonts w:ascii="Calibri" w:hAnsi="Calibri" w:cs="Calibri"/>
        </w:rPr>
        <w:t>Return to Darwin/Australia on your own timetable or</w:t>
      </w:r>
    </w:p>
    <w:p w:rsidR="00F768D3" w:rsidRDefault="00F768D3" w:rsidP="003A0075">
      <w:pPr>
        <w:numPr>
          <w:ilvl w:val="0"/>
          <w:numId w:val="2"/>
        </w:numPr>
        <w:autoSpaceDE w:val="0"/>
        <w:autoSpaceDN w:val="0"/>
        <w:adjustRightInd w:val="0"/>
        <w:spacing w:before="60" w:after="60"/>
        <w:ind w:left="357" w:hanging="357"/>
        <w:jc w:val="both"/>
        <w:rPr>
          <w:rFonts w:ascii="Calibri" w:hAnsi="Calibri" w:cs="Calibri"/>
        </w:rPr>
      </w:pPr>
      <w:r>
        <w:rPr>
          <w:rFonts w:ascii="Calibri" w:hAnsi="Calibri" w:cs="Calibri"/>
        </w:rPr>
        <w:t>Extend your voyage into Indonesian waters through the</w:t>
      </w:r>
      <w:r w:rsidR="00386CDD">
        <w:rPr>
          <w:rFonts w:ascii="Calibri" w:hAnsi="Calibri" w:cs="Calibri"/>
        </w:rPr>
        <w:t xml:space="preserve"> length of</w:t>
      </w:r>
      <w:r>
        <w:rPr>
          <w:rFonts w:ascii="Calibri" w:hAnsi="Calibri" w:cs="Calibri"/>
        </w:rPr>
        <w:t xml:space="preserve"> </w:t>
      </w:r>
      <w:r w:rsidR="00CC6DFD">
        <w:rPr>
          <w:rFonts w:ascii="Calibri" w:hAnsi="Calibri" w:cs="Calibri"/>
        </w:rPr>
        <w:t xml:space="preserve">an </w:t>
      </w:r>
      <w:r w:rsidR="00FD0F99">
        <w:rPr>
          <w:rFonts w:ascii="Calibri" w:hAnsi="Calibri" w:cs="Calibri"/>
        </w:rPr>
        <w:t xml:space="preserve">amazing </w:t>
      </w:r>
      <w:r>
        <w:rPr>
          <w:rFonts w:ascii="Calibri" w:hAnsi="Calibri" w:cs="Calibri"/>
        </w:rPr>
        <w:t xml:space="preserve">archipelago </w:t>
      </w:r>
      <w:r w:rsidRPr="00F768D3">
        <w:rPr>
          <w:rFonts w:ascii="Calibri" w:hAnsi="Calibri" w:cs="Calibri"/>
          <w:u w:val="single"/>
        </w:rPr>
        <w:t>or</w:t>
      </w:r>
      <w:r>
        <w:rPr>
          <w:rFonts w:ascii="Calibri" w:hAnsi="Calibri" w:cs="Calibri"/>
        </w:rPr>
        <w:t xml:space="preserve"> simply visit a few magical Indonesian islands on your way back to Darwin.</w:t>
      </w:r>
    </w:p>
    <w:p w:rsidR="00422901" w:rsidRDefault="00FD0F99" w:rsidP="00F768D3">
      <w:pPr>
        <w:autoSpaceDE w:val="0"/>
        <w:autoSpaceDN w:val="0"/>
        <w:adjustRightInd w:val="0"/>
        <w:spacing w:before="120" w:after="120"/>
        <w:jc w:val="both"/>
        <w:rPr>
          <w:rFonts w:ascii="Calibri" w:hAnsi="Calibri" w:cs="Calibri"/>
        </w:rPr>
      </w:pPr>
      <w:r w:rsidRPr="006B5CA4">
        <w:rPr>
          <w:rFonts w:ascii="Calibri" w:hAnsi="Calibri" w:cs="Calibri"/>
        </w:rPr>
        <w:t xml:space="preserve">Any yachts wishing to travel into Indonesian waters or ports require </w:t>
      </w:r>
      <w:r w:rsidR="003A0075">
        <w:rPr>
          <w:rFonts w:ascii="Calibri" w:hAnsi="Calibri" w:cs="Calibri"/>
        </w:rPr>
        <w:t>a Cruising Permit (CAIT)</w:t>
      </w:r>
      <w:r>
        <w:rPr>
          <w:rFonts w:ascii="Calibri" w:hAnsi="Calibri" w:cs="Calibri"/>
        </w:rPr>
        <w:t xml:space="preserve"> for your </w:t>
      </w:r>
      <w:r w:rsidR="00B569AA">
        <w:rPr>
          <w:rFonts w:ascii="Calibri" w:hAnsi="Calibri" w:cs="Calibri"/>
        </w:rPr>
        <w:t>yacht that</w:t>
      </w:r>
      <w:r>
        <w:rPr>
          <w:rFonts w:ascii="Calibri" w:hAnsi="Calibri" w:cs="Calibri"/>
        </w:rPr>
        <w:t xml:space="preserve"> take</w:t>
      </w:r>
      <w:r w:rsidR="003A0075">
        <w:rPr>
          <w:rFonts w:ascii="Calibri" w:hAnsi="Calibri" w:cs="Calibri"/>
        </w:rPr>
        <w:t>s</w:t>
      </w:r>
      <w:r>
        <w:rPr>
          <w:rFonts w:ascii="Calibri" w:hAnsi="Calibri" w:cs="Calibri"/>
        </w:rPr>
        <w:t xml:space="preserve"> </w:t>
      </w:r>
      <w:r w:rsidR="003A0075">
        <w:rPr>
          <w:rFonts w:ascii="Calibri" w:hAnsi="Calibri" w:cs="Calibri"/>
        </w:rPr>
        <w:t>at least</w:t>
      </w:r>
      <w:r>
        <w:rPr>
          <w:rFonts w:ascii="Calibri" w:hAnsi="Calibri" w:cs="Calibri"/>
        </w:rPr>
        <w:t xml:space="preserve"> 1 month to process </w:t>
      </w:r>
      <w:r w:rsidR="003A0075">
        <w:rPr>
          <w:rFonts w:ascii="Calibri" w:hAnsi="Calibri" w:cs="Calibri"/>
        </w:rPr>
        <w:t xml:space="preserve">in Jakarta </w:t>
      </w:r>
      <w:r>
        <w:rPr>
          <w:rFonts w:ascii="Calibri" w:hAnsi="Calibri" w:cs="Calibri"/>
        </w:rPr>
        <w:t xml:space="preserve">and </w:t>
      </w:r>
      <w:r w:rsidRPr="006B5CA4">
        <w:rPr>
          <w:rFonts w:ascii="Calibri" w:hAnsi="Calibri" w:cs="Calibri"/>
        </w:rPr>
        <w:t xml:space="preserve">must be obtained </w:t>
      </w:r>
      <w:r w:rsidRPr="006B5CA4">
        <w:rPr>
          <w:rFonts w:ascii="Calibri" w:hAnsi="Calibri" w:cs="Calibri"/>
          <w:u w:val="single"/>
        </w:rPr>
        <w:t>prior</w:t>
      </w:r>
      <w:r w:rsidRPr="006B5CA4">
        <w:rPr>
          <w:rFonts w:ascii="Calibri" w:hAnsi="Calibri" w:cs="Calibri"/>
        </w:rPr>
        <w:t xml:space="preserve"> to departure from Darwin</w:t>
      </w:r>
      <w:r>
        <w:rPr>
          <w:rFonts w:ascii="Calibri" w:hAnsi="Calibri" w:cs="Calibri"/>
        </w:rPr>
        <w:t>. Social visas for Indonesia for yacht crew can be obtained from the Indonesian Consulate in Darwin or from the Indonesian Embassy in Dili.</w:t>
      </w:r>
      <w:r w:rsidR="009A7976">
        <w:rPr>
          <w:rFonts w:ascii="Calibri" w:hAnsi="Calibri" w:cs="Calibri"/>
        </w:rPr>
        <w:t xml:space="preserve"> </w:t>
      </w:r>
    </w:p>
    <w:p w:rsidR="00422901" w:rsidRPr="00422901" w:rsidRDefault="00F768D3" w:rsidP="00422901">
      <w:pPr>
        <w:pStyle w:val="Default"/>
        <w:tabs>
          <w:tab w:val="left" w:pos="0"/>
        </w:tabs>
        <w:spacing w:before="120" w:line="260" w:lineRule="exact"/>
        <w:jc w:val="both"/>
        <w:outlineLvl w:val="0"/>
        <w:rPr>
          <w:rFonts w:ascii="Calibri" w:hAnsi="Calibri" w:cs="Calibri"/>
          <w:sz w:val="22"/>
          <w:szCs w:val="22"/>
        </w:rPr>
      </w:pPr>
      <w:r w:rsidRPr="00422901">
        <w:rPr>
          <w:rFonts w:ascii="Calibri" w:hAnsi="Calibri" w:cs="Calibri"/>
          <w:sz w:val="22"/>
          <w:szCs w:val="22"/>
        </w:rPr>
        <w:t>For those of you wishing to extend your voyage into Indonesia, special arrangements are available for participants in the Dili Rally</w:t>
      </w:r>
      <w:r w:rsidR="003E28F7" w:rsidRPr="00422901">
        <w:rPr>
          <w:rFonts w:ascii="Calibri" w:hAnsi="Calibri" w:cs="Calibri"/>
          <w:sz w:val="22"/>
          <w:szCs w:val="22"/>
        </w:rPr>
        <w:t xml:space="preserve"> through the 2015 Sail Indonesia Rally (see below). </w:t>
      </w:r>
      <w:r w:rsidR="00422901" w:rsidRPr="00422901">
        <w:rPr>
          <w:rFonts w:ascii="Calibri" w:hAnsi="Calibri" w:cs="Calibri"/>
          <w:sz w:val="22"/>
          <w:szCs w:val="22"/>
        </w:rPr>
        <w:t>(</w:t>
      </w:r>
      <w:r w:rsidR="00422901" w:rsidRPr="00422901">
        <w:rPr>
          <w:rFonts w:ascii="Calibri" w:hAnsi="Calibri" w:cs="Calibri"/>
          <w:i/>
          <w:sz w:val="22"/>
          <w:szCs w:val="22"/>
        </w:rPr>
        <w:t>Note: you do not have to follow the Sail Indonesia schedule to participate in their Rally – you can choose your locations, timetables and exit ports</w:t>
      </w:r>
      <w:r w:rsidR="00422901" w:rsidRPr="00422901">
        <w:rPr>
          <w:rFonts w:ascii="Calibri" w:hAnsi="Calibri" w:cs="Calibri"/>
          <w:sz w:val="22"/>
          <w:szCs w:val="22"/>
        </w:rPr>
        <w:t>.).  The cost of CAITs to visit Indonesia independently of any organised event is approximately AUD300</w:t>
      </w:r>
      <w:r w:rsidR="00054DD1">
        <w:rPr>
          <w:rFonts w:ascii="Calibri" w:hAnsi="Calibri" w:cs="Calibri"/>
          <w:sz w:val="22"/>
          <w:szCs w:val="22"/>
        </w:rPr>
        <w:t>-400</w:t>
      </w:r>
      <w:r w:rsidR="00422901" w:rsidRPr="00422901">
        <w:rPr>
          <w:rFonts w:ascii="Calibri" w:hAnsi="Calibri" w:cs="Calibri"/>
          <w:sz w:val="22"/>
          <w:szCs w:val="22"/>
        </w:rPr>
        <w:t xml:space="preserve">, and can be organised through Sail Timor-Leste.  </w:t>
      </w:r>
      <w:r w:rsidR="00422901">
        <w:rPr>
          <w:rFonts w:ascii="Calibri" w:hAnsi="Calibri" w:cs="Calibri"/>
          <w:sz w:val="22"/>
          <w:szCs w:val="22"/>
        </w:rPr>
        <w:t>Email</w:t>
      </w:r>
      <w:r w:rsidR="00422901" w:rsidRPr="00422901">
        <w:rPr>
          <w:rFonts w:ascii="Calibri" w:hAnsi="Calibri" w:cs="Calibri"/>
          <w:sz w:val="22"/>
          <w:szCs w:val="22"/>
        </w:rPr>
        <w:t xml:space="preserve"> us for further information. </w:t>
      </w:r>
    </w:p>
    <w:p w:rsidR="00F768D3" w:rsidRPr="00CD266A" w:rsidRDefault="00F768D3" w:rsidP="00422901">
      <w:pPr>
        <w:pStyle w:val="Default"/>
        <w:tabs>
          <w:tab w:val="left" w:pos="426"/>
        </w:tabs>
        <w:spacing w:before="120" w:line="260" w:lineRule="exact"/>
        <w:jc w:val="both"/>
        <w:outlineLvl w:val="0"/>
        <w:rPr>
          <w:rFonts w:ascii="Calibri" w:hAnsi="Calibri" w:cs="Calibri"/>
          <w:b/>
          <w:sz w:val="22"/>
          <w:szCs w:val="22"/>
        </w:rPr>
      </w:pPr>
      <w:r w:rsidRPr="000C393D">
        <w:rPr>
          <w:rFonts w:ascii="Calibri" w:hAnsi="Calibri" w:cs="Calibri"/>
          <w:b/>
          <w:color w:val="auto"/>
          <w:sz w:val="22"/>
          <w:szCs w:val="22"/>
          <w:lang w:eastAsia="en-US"/>
        </w:rPr>
        <w:lastRenderedPageBreak/>
        <w:t>The</w:t>
      </w:r>
      <w:r w:rsidRPr="00CD266A">
        <w:rPr>
          <w:rFonts w:ascii="Calibri" w:hAnsi="Calibri" w:cs="Calibri"/>
          <w:b/>
          <w:sz w:val="22"/>
          <w:szCs w:val="22"/>
        </w:rPr>
        <w:t xml:space="preserve"> 201</w:t>
      </w:r>
      <w:r w:rsidR="003E28F7">
        <w:rPr>
          <w:rFonts w:ascii="Calibri" w:hAnsi="Calibri" w:cs="Calibri"/>
          <w:b/>
          <w:sz w:val="22"/>
          <w:szCs w:val="22"/>
        </w:rPr>
        <w:t>5</w:t>
      </w:r>
      <w:r w:rsidRPr="00CD266A">
        <w:rPr>
          <w:rFonts w:ascii="Calibri" w:hAnsi="Calibri" w:cs="Calibri"/>
          <w:b/>
          <w:sz w:val="22"/>
          <w:szCs w:val="22"/>
        </w:rPr>
        <w:t xml:space="preserve"> Sail Indonesia Rally</w:t>
      </w:r>
    </w:p>
    <w:p w:rsidR="003C230D" w:rsidRDefault="003C230D" w:rsidP="00422901">
      <w:pPr>
        <w:pStyle w:val="Default"/>
        <w:tabs>
          <w:tab w:val="left" w:pos="1620"/>
        </w:tabs>
        <w:spacing w:before="120" w:line="260" w:lineRule="exact"/>
        <w:jc w:val="both"/>
        <w:outlineLvl w:val="0"/>
        <w:rPr>
          <w:rFonts w:ascii="Calibri" w:hAnsi="Calibri" w:cs="Calibri"/>
          <w:sz w:val="22"/>
          <w:szCs w:val="22"/>
        </w:rPr>
      </w:pPr>
      <w:r>
        <w:rPr>
          <w:rFonts w:ascii="Calibri" w:hAnsi="Calibri" w:cs="Calibri"/>
          <w:sz w:val="22"/>
          <w:szCs w:val="22"/>
        </w:rPr>
        <w:t>Sail Timor-Leste and Sail Indonesia work co-operatively to facilitate arrangements for yachts that wish to enter both events.</w:t>
      </w:r>
      <w:r w:rsidRPr="00DF2531">
        <w:rPr>
          <w:rFonts w:ascii="Calibri" w:hAnsi="Calibri" w:cs="Calibri"/>
          <w:sz w:val="22"/>
          <w:szCs w:val="22"/>
        </w:rPr>
        <w:t xml:space="preserve"> </w:t>
      </w:r>
      <w:r w:rsidRPr="000C393D">
        <w:rPr>
          <w:rFonts w:ascii="Calibri" w:hAnsi="Calibri" w:cs="Calibri"/>
          <w:sz w:val="22"/>
          <w:szCs w:val="22"/>
        </w:rPr>
        <w:t>(</w:t>
      </w:r>
      <w:r w:rsidRPr="000C393D">
        <w:rPr>
          <w:rFonts w:ascii="Calibri" w:hAnsi="Calibri" w:cs="Calibri"/>
          <w:i/>
          <w:sz w:val="22"/>
          <w:szCs w:val="22"/>
        </w:rPr>
        <w:t>Note: you do not have to follow the Sail Indonesia schedule to participate in their Rally – you can choose your locations, timetables and exit ports</w:t>
      </w:r>
      <w:r w:rsidRPr="000C393D">
        <w:rPr>
          <w:rFonts w:ascii="Calibri" w:hAnsi="Calibri" w:cs="Calibri"/>
          <w:sz w:val="22"/>
          <w:szCs w:val="22"/>
        </w:rPr>
        <w:t>.)</w:t>
      </w:r>
      <w:r>
        <w:rPr>
          <w:rFonts w:ascii="Calibri" w:hAnsi="Calibri" w:cs="Calibri"/>
          <w:sz w:val="22"/>
          <w:szCs w:val="22"/>
        </w:rPr>
        <w:t xml:space="preserve"> For yachts first participating in the Darwin Dili Yacht Rally, t</w:t>
      </w:r>
      <w:r w:rsidRPr="009B5206">
        <w:rPr>
          <w:rFonts w:ascii="Calibri" w:hAnsi="Calibri" w:cs="Calibri"/>
          <w:sz w:val="22"/>
          <w:szCs w:val="22"/>
        </w:rPr>
        <w:t xml:space="preserve">here </w:t>
      </w:r>
      <w:r>
        <w:rPr>
          <w:rFonts w:ascii="Calibri" w:hAnsi="Calibri" w:cs="Calibri"/>
          <w:sz w:val="22"/>
          <w:szCs w:val="22"/>
        </w:rPr>
        <w:t>is a</w:t>
      </w:r>
      <w:r w:rsidRPr="009B5206">
        <w:rPr>
          <w:rFonts w:ascii="Calibri" w:hAnsi="Calibri" w:cs="Calibri"/>
          <w:sz w:val="22"/>
          <w:szCs w:val="22"/>
        </w:rPr>
        <w:t xml:space="preserve"> </w:t>
      </w:r>
      <w:r w:rsidRPr="00FD0F99">
        <w:rPr>
          <w:rFonts w:ascii="Calibri" w:hAnsi="Calibri" w:cs="Calibri"/>
          <w:b/>
          <w:sz w:val="22"/>
          <w:szCs w:val="22"/>
        </w:rPr>
        <w:t>reduced entry fee of AUD$250</w:t>
      </w:r>
      <w:r>
        <w:rPr>
          <w:rFonts w:ascii="Calibri" w:hAnsi="Calibri" w:cs="Calibri"/>
          <w:sz w:val="22"/>
          <w:szCs w:val="22"/>
        </w:rPr>
        <w:t xml:space="preserve"> for</w:t>
      </w:r>
      <w:r w:rsidRPr="009B5206">
        <w:rPr>
          <w:rFonts w:ascii="Calibri" w:hAnsi="Calibri" w:cs="Calibri"/>
          <w:sz w:val="22"/>
          <w:szCs w:val="22"/>
        </w:rPr>
        <w:t xml:space="preserve"> the Sail Indonesia Rally as you will not be in Darwin for a number of pre-Sail Indonesia events.</w:t>
      </w:r>
      <w:r>
        <w:rPr>
          <w:rFonts w:ascii="Calibri" w:hAnsi="Calibri" w:cs="Calibri"/>
          <w:sz w:val="22"/>
          <w:szCs w:val="22"/>
        </w:rPr>
        <w:t xml:space="preserve">  The normal Sail Indonesia entry fee is AUD$525.</w:t>
      </w:r>
    </w:p>
    <w:p w:rsidR="00F768D3" w:rsidRDefault="00F768D3" w:rsidP="00422901">
      <w:pPr>
        <w:pStyle w:val="Default"/>
        <w:tabs>
          <w:tab w:val="left" w:pos="1620"/>
        </w:tabs>
        <w:spacing w:before="120" w:line="260" w:lineRule="exact"/>
        <w:jc w:val="both"/>
        <w:outlineLvl w:val="0"/>
        <w:rPr>
          <w:rFonts w:ascii="Calibri" w:hAnsi="Calibri" w:cs="Calibri"/>
          <w:sz w:val="22"/>
          <w:szCs w:val="22"/>
        </w:rPr>
      </w:pPr>
      <w:r w:rsidRPr="00DF2531">
        <w:rPr>
          <w:rFonts w:ascii="Calibri" w:hAnsi="Calibri" w:cs="Calibri"/>
          <w:sz w:val="22"/>
          <w:szCs w:val="22"/>
        </w:rPr>
        <w:t xml:space="preserve">The Darwin Dili Yacht Rally starts two (2) weeks prior to the Sail Indonesia </w:t>
      </w:r>
      <w:r w:rsidR="000C393D" w:rsidRPr="00DF2531">
        <w:rPr>
          <w:rFonts w:ascii="Calibri" w:hAnsi="Calibri" w:cs="Calibri"/>
          <w:sz w:val="22"/>
          <w:szCs w:val="22"/>
        </w:rPr>
        <w:t xml:space="preserve">Rally </w:t>
      </w:r>
      <w:r w:rsidR="000C393D">
        <w:rPr>
          <w:rFonts w:ascii="Calibri" w:hAnsi="Calibri" w:cs="Calibri"/>
          <w:sz w:val="22"/>
          <w:szCs w:val="22"/>
        </w:rPr>
        <w:t>that</w:t>
      </w:r>
      <w:r>
        <w:rPr>
          <w:rFonts w:ascii="Calibri" w:hAnsi="Calibri" w:cs="Calibri"/>
          <w:sz w:val="22"/>
          <w:szCs w:val="22"/>
        </w:rPr>
        <w:t xml:space="preserve"> leaves</w:t>
      </w:r>
      <w:r w:rsidRPr="00DF2531">
        <w:rPr>
          <w:rFonts w:ascii="Calibri" w:hAnsi="Calibri" w:cs="Calibri"/>
          <w:sz w:val="22"/>
          <w:szCs w:val="22"/>
        </w:rPr>
        <w:t xml:space="preserve"> Darwin on 2</w:t>
      </w:r>
      <w:r w:rsidR="003E28F7">
        <w:rPr>
          <w:rFonts w:ascii="Calibri" w:hAnsi="Calibri" w:cs="Calibri"/>
          <w:sz w:val="22"/>
          <w:szCs w:val="22"/>
        </w:rPr>
        <w:t>5</w:t>
      </w:r>
      <w:r w:rsidRPr="00DF2531">
        <w:rPr>
          <w:rFonts w:ascii="Calibri" w:hAnsi="Calibri" w:cs="Calibri"/>
          <w:sz w:val="22"/>
          <w:szCs w:val="22"/>
        </w:rPr>
        <w:t xml:space="preserve"> July. This will allow enough time for Dili Rally participants to spend a short while in Timor-Leste and its waters before sailing across the north coast of Timor Island onto Kupang in West Timor</w:t>
      </w:r>
      <w:r w:rsidR="00FD0F99">
        <w:rPr>
          <w:rFonts w:ascii="Calibri" w:hAnsi="Calibri" w:cs="Calibri"/>
          <w:sz w:val="22"/>
          <w:szCs w:val="22"/>
        </w:rPr>
        <w:t xml:space="preserve">.  This will allow you to </w:t>
      </w:r>
      <w:r w:rsidRPr="00DF2531">
        <w:rPr>
          <w:rFonts w:ascii="Calibri" w:hAnsi="Calibri" w:cs="Calibri"/>
          <w:sz w:val="22"/>
          <w:szCs w:val="22"/>
        </w:rPr>
        <w:t>join up with the Sail Indonesia fleet arriving in Kupang from Darwin</w:t>
      </w:r>
      <w:r w:rsidR="00054DD1">
        <w:rPr>
          <w:rFonts w:ascii="Calibri" w:hAnsi="Calibri" w:cs="Calibri"/>
          <w:sz w:val="22"/>
          <w:szCs w:val="22"/>
        </w:rPr>
        <w:t xml:space="preserve">. </w:t>
      </w:r>
    </w:p>
    <w:p w:rsidR="00F768D3" w:rsidRPr="00D871AA" w:rsidRDefault="00F768D3" w:rsidP="00422901">
      <w:pPr>
        <w:pStyle w:val="Default"/>
        <w:tabs>
          <w:tab w:val="left" w:pos="1620"/>
        </w:tabs>
        <w:spacing w:before="120" w:line="260" w:lineRule="exact"/>
        <w:jc w:val="both"/>
        <w:outlineLvl w:val="0"/>
        <w:rPr>
          <w:rStyle w:val="Hyperlink"/>
          <w:rFonts w:ascii="Calibri" w:hAnsi="Calibri" w:cs="Calibri"/>
          <w:sz w:val="22"/>
          <w:szCs w:val="22"/>
        </w:rPr>
      </w:pPr>
      <w:r w:rsidRPr="006B5CA4">
        <w:rPr>
          <w:rFonts w:ascii="Calibri" w:hAnsi="Calibri" w:cs="Calibri"/>
          <w:sz w:val="22"/>
          <w:szCs w:val="22"/>
        </w:rPr>
        <w:t>Yachts participating in both events should depart Dili/Timor-Leste waters in time to reach Kupang in West Timor</w:t>
      </w:r>
      <w:r w:rsidR="00FD0F99">
        <w:rPr>
          <w:rFonts w:ascii="Calibri" w:hAnsi="Calibri" w:cs="Calibri"/>
          <w:sz w:val="22"/>
          <w:szCs w:val="22"/>
        </w:rPr>
        <w:t xml:space="preserve"> </w:t>
      </w:r>
      <w:r w:rsidRPr="006B5CA4">
        <w:rPr>
          <w:rFonts w:ascii="Calibri" w:hAnsi="Calibri" w:cs="Calibri"/>
          <w:sz w:val="22"/>
          <w:szCs w:val="22"/>
        </w:rPr>
        <w:t xml:space="preserve">to coincide with the arrival of the Sail Indonesia fleet from Darwin, currently estimated to be </w:t>
      </w:r>
      <w:r w:rsidR="000C393D">
        <w:rPr>
          <w:rFonts w:ascii="Calibri" w:hAnsi="Calibri" w:cs="Calibri"/>
          <w:sz w:val="22"/>
          <w:szCs w:val="22"/>
        </w:rPr>
        <w:t>2</w:t>
      </w:r>
      <w:r w:rsidR="003E28F7">
        <w:rPr>
          <w:rFonts w:ascii="Calibri" w:hAnsi="Calibri" w:cs="Calibri"/>
          <w:sz w:val="22"/>
          <w:szCs w:val="22"/>
        </w:rPr>
        <w:t>8</w:t>
      </w:r>
      <w:r w:rsidRPr="006B5CA4">
        <w:rPr>
          <w:rFonts w:ascii="Calibri" w:hAnsi="Calibri" w:cs="Calibri"/>
          <w:sz w:val="22"/>
          <w:szCs w:val="22"/>
        </w:rPr>
        <w:t xml:space="preserve"> </w:t>
      </w:r>
      <w:r w:rsidR="00054DD1">
        <w:rPr>
          <w:rFonts w:ascii="Calibri" w:hAnsi="Calibri" w:cs="Calibri"/>
          <w:sz w:val="22"/>
          <w:szCs w:val="22"/>
        </w:rPr>
        <w:t xml:space="preserve">-31 </w:t>
      </w:r>
      <w:r w:rsidRPr="006B5CA4">
        <w:rPr>
          <w:rFonts w:ascii="Calibri" w:hAnsi="Calibri" w:cs="Calibri"/>
          <w:sz w:val="22"/>
          <w:szCs w:val="22"/>
        </w:rPr>
        <w:t>July</w:t>
      </w:r>
      <w:r>
        <w:rPr>
          <w:rFonts w:ascii="Calibri" w:hAnsi="Calibri" w:cs="Calibri"/>
          <w:sz w:val="22"/>
          <w:szCs w:val="22"/>
        </w:rPr>
        <w:t xml:space="preserve"> </w:t>
      </w:r>
      <w:r w:rsidRPr="006B5CA4">
        <w:rPr>
          <w:rFonts w:ascii="Calibri" w:hAnsi="Calibri" w:cs="Calibri"/>
          <w:sz w:val="22"/>
          <w:szCs w:val="22"/>
        </w:rPr>
        <w:t>201</w:t>
      </w:r>
      <w:r w:rsidR="003E28F7">
        <w:rPr>
          <w:rFonts w:ascii="Calibri" w:hAnsi="Calibri" w:cs="Calibri"/>
          <w:sz w:val="22"/>
          <w:szCs w:val="22"/>
        </w:rPr>
        <w:t>5</w:t>
      </w:r>
      <w:r w:rsidRPr="006B5CA4">
        <w:rPr>
          <w:rFonts w:ascii="Calibri" w:hAnsi="Calibri" w:cs="Calibri"/>
          <w:sz w:val="22"/>
          <w:szCs w:val="22"/>
        </w:rPr>
        <w:t xml:space="preserve">. For more information go </w:t>
      </w:r>
      <w:r w:rsidRPr="00F768D3">
        <w:rPr>
          <w:rFonts w:ascii="Calibri" w:hAnsi="Calibri" w:cs="Calibri"/>
          <w:sz w:val="22"/>
          <w:szCs w:val="22"/>
        </w:rPr>
        <w:t xml:space="preserve">to </w:t>
      </w:r>
      <w:hyperlink r:id="rId18" w:history="1">
        <w:r w:rsidRPr="00CD266A">
          <w:rPr>
            <w:rStyle w:val="Hyperlink"/>
            <w:rFonts w:ascii="Calibri" w:hAnsi="Calibri" w:cs="Calibri"/>
            <w:sz w:val="22"/>
            <w:szCs w:val="22"/>
          </w:rPr>
          <w:t>www.sailindonesia.net</w:t>
        </w:r>
      </w:hyperlink>
      <w:r w:rsidRPr="00CD266A">
        <w:rPr>
          <w:rStyle w:val="Hyperlink"/>
          <w:rFonts w:ascii="Calibri" w:hAnsi="Calibri"/>
        </w:rPr>
        <w:t xml:space="preserve">   </w:t>
      </w:r>
    </w:p>
    <w:p w:rsidR="000C393D" w:rsidRDefault="000C393D" w:rsidP="00422901">
      <w:pPr>
        <w:pStyle w:val="Default"/>
        <w:tabs>
          <w:tab w:val="left" w:pos="1620"/>
        </w:tabs>
        <w:spacing w:before="120" w:line="260" w:lineRule="exact"/>
        <w:jc w:val="both"/>
        <w:outlineLvl w:val="0"/>
        <w:rPr>
          <w:rFonts w:ascii="Calibri" w:hAnsi="Calibri" w:cs="Calibri"/>
          <w:sz w:val="22"/>
          <w:szCs w:val="22"/>
        </w:rPr>
      </w:pPr>
      <w:r>
        <w:rPr>
          <w:rFonts w:ascii="Calibri" w:hAnsi="Calibri" w:cs="Calibri"/>
          <w:sz w:val="22"/>
          <w:szCs w:val="22"/>
        </w:rPr>
        <w:t xml:space="preserve">Refer to page </w:t>
      </w:r>
      <w:r w:rsidR="00981861">
        <w:rPr>
          <w:rFonts w:ascii="Calibri" w:hAnsi="Calibri" w:cs="Calibri"/>
          <w:sz w:val="22"/>
          <w:szCs w:val="22"/>
        </w:rPr>
        <w:t>29</w:t>
      </w:r>
      <w:r>
        <w:rPr>
          <w:rFonts w:ascii="Calibri" w:hAnsi="Calibri" w:cs="Calibri"/>
          <w:sz w:val="22"/>
          <w:szCs w:val="22"/>
        </w:rPr>
        <w:t xml:space="preserve"> for details of e</w:t>
      </w:r>
      <w:r w:rsidR="003E28F7">
        <w:rPr>
          <w:rFonts w:ascii="Calibri" w:hAnsi="Calibri" w:cs="Calibri"/>
          <w:sz w:val="22"/>
          <w:szCs w:val="22"/>
        </w:rPr>
        <w:t>ntering both the 2015</w:t>
      </w:r>
      <w:r>
        <w:rPr>
          <w:rFonts w:ascii="Calibri" w:hAnsi="Calibri" w:cs="Calibri"/>
          <w:sz w:val="22"/>
          <w:szCs w:val="22"/>
        </w:rPr>
        <w:t xml:space="preserve"> Darwin Dili and Sail Indonesia Rallies.</w:t>
      </w:r>
    </w:p>
    <w:p w:rsidR="00054DD1" w:rsidRDefault="00054DD1" w:rsidP="00054DD1">
      <w:pPr>
        <w:pStyle w:val="Default"/>
        <w:tabs>
          <w:tab w:val="left" w:pos="1620"/>
        </w:tabs>
        <w:spacing w:before="120" w:line="260" w:lineRule="exact"/>
        <w:jc w:val="both"/>
        <w:outlineLvl w:val="0"/>
        <w:rPr>
          <w:rFonts w:ascii="Calibri" w:hAnsi="Calibri" w:cs="Calibri"/>
          <w:sz w:val="22"/>
          <w:szCs w:val="22"/>
        </w:rPr>
      </w:pPr>
      <w:r w:rsidRPr="00E54D81">
        <w:rPr>
          <w:rFonts w:ascii="Calibri" w:hAnsi="Calibri" w:cs="Calibri"/>
          <w:sz w:val="22"/>
          <w:szCs w:val="22"/>
        </w:rPr>
        <w:t xml:space="preserve">Additionally, for yachts participating in both rallies, an informal cruise from Dili to Kupang is being organised. This will include a short stopover at the Timor-Leste enclave, </w:t>
      </w:r>
      <w:proofErr w:type="spellStart"/>
      <w:r w:rsidRPr="00E54D81">
        <w:rPr>
          <w:rFonts w:ascii="Calibri" w:hAnsi="Calibri" w:cs="Calibri"/>
          <w:sz w:val="22"/>
          <w:szCs w:val="22"/>
        </w:rPr>
        <w:t>Oecusse</w:t>
      </w:r>
      <w:proofErr w:type="spellEnd"/>
      <w:r w:rsidRPr="00E54D81">
        <w:rPr>
          <w:rFonts w:ascii="Calibri" w:hAnsi="Calibri" w:cs="Calibri"/>
          <w:sz w:val="22"/>
          <w:szCs w:val="22"/>
        </w:rPr>
        <w:t xml:space="preserve">, which is located on the north coast of West Timor (approximate co-ordinates S09° 10' E124° 20').  </w:t>
      </w:r>
      <w:proofErr w:type="spellStart"/>
      <w:r w:rsidRPr="00E54D81">
        <w:rPr>
          <w:rFonts w:ascii="Calibri" w:hAnsi="Calibri" w:cs="Calibri"/>
          <w:sz w:val="22"/>
          <w:szCs w:val="22"/>
        </w:rPr>
        <w:t>Oecusse</w:t>
      </w:r>
      <w:proofErr w:type="spellEnd"/>
      <w:r w:rsidRPr="00E54D81">
        <w:rPr>
          <w:rFonts w:ascii="Calibri" w:hAnsi="Calibri" w:cs="Calibri"/>
          <w:sz w:val="22"/>
          <w:szCs w:val="22"/>
        </w:rPr>
        <w:t xml:space="preserve"> (also known as </w:t>
      </w:r>
      <w:proofErr w:type="spellStart"/>
      <w:r w:rsidRPr="00E54D81">
        <w:rPr>
          <w:rFonts w:ascii="Calibri" w:hAnsi="Calibri" w:cs="Calibri"/>
          <w:sz w:val="22"/>
          <w:szCs w:val="22"/>
        </w:rPr>
        <w:t>Pante</w:t>
      </w:r>
      <w:proofErr w:type="spellEnd"/>
      <w:r w:rsidRPr="00E54D81">
        <w:rPr>
          <w:rFonts w:ascii="Calibri" w:hAnsi="Calibri" w:cs="Calibri"/>
          <w:sz w:val="22"/>
          <w:szCs w:val="22"/>
        </w:rPr>
        <w:t xml:space="preserve"> Makassar) is almost equidistant from Dili and Kupang (approximately 90 NM from Dili and from Kupang).  </w:t>
      </w:r>
      <w:proofErr w:type="spellStart"/>
      <w:r w:rsidRPr="00E54D81">
        <w:rPr>
          <w:rFonts w:ascii="Calibri" w:hAnsi="Calibri" w:cs="Calibri"/>
          <w:sz w:val="22"/>
          <w:szCs w:val="22"/>
        </w:rPr>
        <w:t>Oecusse</w:t>
      </w:r>
      <w:proofErr w:type="spellEnd"/>
      <w:r w:rsidRPr="00E54D81">
        <w:rPr>
          <w:rFonts w:ascii="Calibri" w:hAnsi="Calibri" w:cs="Calibri"/>
          <w:sz w:val="22"/>
          <w:szCs w:val="22"/>
        </w:rPr>
        <w:t xml:space="preserve"> will be automatically included on your Timor-Leste Sailing Authorisation so there is no need to decide about this destination in advance.</w:t>
      </w:r>
    </w:p>
    <w:p w:rsidR="000C393D" w:rsidRPr="000C393D" w:rsidRDefault="000C393D" w:rsidP="003A0075">
      <w:pPr>
        <w:pStyle w:val="Default"/>
        <w:tabs>
          <w:tab w:val="left" w:pos="709"/>
        </w:tabs>
        <w:spacing w:before="120" w:after="120" w:line="260" w:lineRule="exact"/>
        <w:jc w:val="both"/>
        <w:outlineLvl w:val="0"/>
        <w:rPr>
          <w:rFonts w:ascii="Calibri" w:hAnsi="Calibri" w:cs="Calibri"/>
          <w:sz w:val="22"/>
          <w:szCs w:val="22"/>
        </w:rPr>
      </w:pPr>
      <w:r w:rsidRPr="000C393D">
        <w:rPr>
          <w:rFonts w:ascii="Calibri" w:hAnsi="Calibri" w:cs="Calibri"/>
          <w:sz w:val="22"/>
          <w:szCs w:val="22"/>
        </w:rPr>
        <w:t xml:space="preserve">Finally, if you will be returning to Darwin/Australia after cruising through Indonesia, you are </w:t>
      </w:r>
      <w:r w:rsidRPr="000C393D">
        <w:rPr>
          <w:rFonts w:ascii="Calibri" w:hAnsi="Calibri" w:cs="Calibri"/>
          <w:b/>
          <w:sz w:val="22"/>
          <w:szCs w:val="22"/>
        </w:rPr>
        <w:t>welcome</w:t>
      </w:r>
      <w:r w:rsidRPr="000C393D">
        <w:rPr>
          <w:rFonts w:ascii="Calibri" w:hAnsi="Calibri" w:cs="Calibri"/>
          <w:sz w:val="22"/>
          <w:szCs w:val="22"/>
        </w:rPr>
        <w:t xml:space="preserve"> to return to Timor-Leste waters and call in at Dili </w:t>
      </w:r>
      <w:proofErr w:type="spellStart"/>
      <w:r w:rsidRPr="000C393D">
        <w:rPr>
          <w:rFonts w:ascii="Calibri" w:hAnsi="Calibri" w:cs="Calibri"/>
          <w:sz w:val="22"/>
          <w:szCs w:val="22"/>
        </w:rPr>
        <w:t>etc</w:t>
      </w:r>
      <w:proofErr w:type="spellEnd"/>
      <w:r w:rsidRPr="000C393D">
        <w:rPr>
          <w:rFonts w:ascii="Calibri" w:hAnsi="Calibri" w:cs="Calibri"/>
          <w:sz w:val="22"/>
          <w:szCs w:val="22"/>
        </w:rPr>
        <w:t xml:space="preserve"> for another stay if you wish – you may need to renew visas </w:t>
      </w:r>
      <w:proofErr w:type="spellStart"/>
      <w:r w:rsidRPr="000C393D">
        <w:rPr>
          <w:rFonts w:ascii="Calibri" w:hAnsi="Calibri" w:cs="Calibri"/>
          <w:sz w:val="22"/>
          <w:szCs w:val="22"/>
        </w:rPr>
        <w:t>etc</w:t>
      </w:r>
      <w:proofErr w:type="spellEnd"/>
      <w:r w:rsidRPr="000C393D">
        <w:rPr>
          <w:rFonts w:ascii="Calibri" w:hAnsi="Calibri" w:cs="Calibri"/>
          <w:sz w:val="22"/>
          <w:szCs w:val="22"/>
        </w:rPr>
        <w:t xml:space="preserve"> but this is not difficult. On return to Dili, the first point of call is the Dili Port Authority/Harbour Master. You may email </w:t>
      </w:r>
      <w:hyperlink r:id="rId19" w:history="1">
        <w:r w:rsidRPr="000C393D">
          <w:rPr>
            <w:rStyle w:val="Hyperlink"/>
            <w:rFonts w:ascii="Calibri" w:hAnsi="Calibri" w:cs="Calibri"/>
            <w:sz w:val="22"/>
            <w:szCs w:val="22"/>
          </w:rPr>
          <w:t>mail@sailtimorleste.org</w:t>
        </w:r>
      </w:hyperlink>
      <w:r w:rsidRPr="000C393D">
        <w:rPr>
          <w:rFonts w:ascii="Calibri" w:hAnsi="Calibri" w:cs="Calibri"/>
          <w:sz w:val="22"/>
          <w:szCs w:val="22"/>
        </w:rPr>
        <w:t xml:space="preserve"> of your intentions to return to Dili and we will advise Dili Port; however you will still need to contact them directly on arrival to arrange your clearances.</w:t>
      </w:r>
    </w:p>
    <w:tbl>
      <w:tblPr>
        <w:tblW w:w="0" w:type="auto"/>
        <w:tblLook w:val="00A0" w:firstRow="1" w:lastRow="0" w:firstColumn="1" w:lastColumn="0" w:noHBand="0" w:noVBand="0"/>
      </w:tblPr>
      <w:tblGrid>
        <w:gridCol w:w="9638"/>
      </w:tblGrid>
      <w:tr w:rsidR="00037E45" w:rsidRPr="003C66D5">
        <w:tc>
          <w:tcPr>
            <w:tcW w:w="9854" w:type="dxa"/>
            <w:shd w:val="clear" w:color="auto" w:fill="1F497D"/>
          </w:tcPr>
          <w:p w:rsidR="00037E45" w:rsidRPr="003C66D5" w:rsidRDefault="00037E45" w:rsidP="00422901">
            <w:pPr>
              <w:autoSpaceDE w:val="0"/>
              <w:autoSpaceDN w:val="0"/>
              <w:adjustRightInd w:val="0"/>
              <w:spacing w:before="60" w:after="60"/>
              <w:jc w:val="both"/>
              <w:rPr>
                <w:rFonts w:ascii="Calibri" w:hAnsi="Calibri" w:cs="Calibri"/>
                <w:sz w:val="24"/>
                <w:szCs w:val="24"/>
              </w:rPr>
            </w:pPr>
            <w:r w:rsidRPr="003C66D5">
              <w:rPr>
                <w:rFonts w:ascii="Calibri" w:hAnsi="Calibri" w:cs="Calibri"/>
                <w:sz w:val="24"/>
                <w:szCs w:val="24"/>
              </w:rPr>
              <w:br w:type="page"/>
            </w:r>
            <w:r w:rsidRPr="003C66D5">
              <w:rPr>
                <w:rFonts w:ascii="Calibri" w:hAnsi="Calibri" w:cs="Calibri"/>
                <w:sz w:val="24"/>
                <w:szCs w:val="24"/>
              </w:rPr>
              <w:br w:type="page"/>
            </w:r>
            <w:r w:rsidRPr="003C66D5">
              <w:rPr>
                <w:rFonts w:ascii="Calibri" w:hAnsi="Calibri" w:cs="Calibri"/>
                <w:b/>
                <w:bCs/>
                <w:color w:val="FFFFFF"/>
                <w:sz w:val="24"/>
                <w:szCs w:val="24"/>
              </w:rPr>
              <w:t xml:space="preserve">Rally Information and Technical Briefing -  Sunday </w:t>
            </w:r>
            <w:r w:rsidR="00422901">
              <w:rPr>
                <w:rFonts w:ascii="Calibri" w:hAnsi="Calibri" w:cs="Calibri"/>
                <w:b/>
                <w:bCs/>
                <w:color w:val="FFFFFF"/>
                <w:sz w:val="24"/>
                <w:szCs w:val="24"/>
              </w:rPr>
              <w:t>5</w:t>
            </w:r>
            <w:r w:rsidRPr="003C66D5">
              <w:rPr>
                <w:rFonts w:ascii="Calibri" w:hAnsi="Calibri" w:cs="Calibri"/>
                <w:b/>
                <w:bCs/>
                <w:color w:val="FFFFFF"/>
                <w:sz w:val="24"/>
                <w:szCs w:val="24"/>
              </w:rPr>
              <w:t xml:space="preserve"> July at 1400 hours</w:t>
            </w:r>
          </w:p>
        </w:tc>
      </w:tr>
    </w:tbl>
    <w:p w:rsidR="00037E45" w:rsidRPr="00BF3973" w:rsidRDefault="00037E45" w:rsidP="00396B42">
      <w:pPr>
        <w:autoSpaceDE w:val="0"/>
        <w:autoSpaceDN w:val="0"/>
        <w:adjustRightInd w:val="0"/>
        <w:spacing w:before="120" w:after="120"/>
        <w:jc w:val="both"/>
        <w:rPr>
          <w:rFonts w:ascii="Calibri" w:hAnsi="Calibri" w:cs="Calibri"/>
        </w:rPr>
      </w:pPr>
      <w:r w:rsidRPr="00BF3973">
        <w:rPr>
          <w:rFonts w:ascii="Calibri" w:hAnsi="Calibri" w:cs="Calibri"/>
        </w:rPr>
        <w:t xml:space="preserve">The Rally Information and Technical Briefing will be held on Sunday </w:t>
      </w:r>
      <w:r w:rsidR="00422901">
        <w:rPr>
          <w:rFonts w:ascii="Calibri" w:hAnsi="Calibri" w:cs="Calibri"/>
        </w:rPr>
        <w:t>5</w:t>
      </w:r>
      <w:r w:rsidRPr="00BF3973">
        <w:rPr>
          <w:rFonts w:ascii="Calibri" w:hAnsi="Calibri" w:cs="Calibri"/>
        </w:rPr>
        <w:t xml:space="preserve"> July at 1400 hours at the Darwin Sailing Club Training Room. Briefings will be given on the Rally and representatives from Timor-Leste will provide information on TL CIQ procedures, the program in Timor-Leste and cruising opportunities after leaving Dili.  This will be followed by a question and answer session. This briefing is compulsory; the skipper and one other member of the crew must attend.</w:t>
      </w:r>
    </w:p>
    <w:p w:rsidR="00037E45" w:rsidRPr="00BF3973" w:rsidRDefault="00037E45" w:rsidP="006C43AC">
      <w:pPr>
        <w:pStyle w:val="Subtitle"/>
        <w:spacing w:before="120" w:after="120"/>
        <w:jc w:val="both"/>
        <w:rPr>
          <w:rFonts w:ascii="Calibri" w:hAnsi="Calibri" w:cs="Calibri"/>
          <w:b w:val="0"/>
          <w:bCs w:val="0"/>
          <w:sz w:val="22"/>
          <w:szCs w:val="22"/>
        </w:rPr>
      </w:pPr>
      <w:r w:rsidRPr="00BF3973">
        <w:rPr>
          <w:rFonts w:ascii="Calibri" w:hAnsi="Calibri" w:cs="Calibri"/>
          <w:b w:val="0"/>
          <w:bCs w:val="0"/>
          <w:sz w:val="22"/>
          <w:szCs w:val="22"/>
        </w:rPr>
        <w:t>At this briefing the following items will be detailed:</w:t>
      </w:r>
    </w:p>
    <w:p w:rsidR="00037E45" w:rsidRPr="00BF3973" w:rsidRDefault="00037E45" w:rsidP="0068351C">
      <w:pPr>
        <w:pStyle w:val="Subtitle"/>
        <w:numPr>
          <w:ilvl w:val="0"/>
          <w:numId w:val="4"/>
        </w:numPr>
        <w:spacing w:before="120"/>
        <w:ind w:left="357" w:hanging="357"/>
        <w:jc w:val="both"/>
        <w:rPr>
          <w:rFonts w:ascii="Calibri" w:hAnsi="Calibri" w:cs="Calibri"/>
          <w:b w:val="0"/>
          <w:bCs w:val="0"/>
          <w:sz w:val="22"/>
          <w:szCs w:val="22"/>
        </w:rPr>
      </w:pPr>
      <w:r w:rsidRPr="00BF3973">
        <w:rPr>
          <w:rFonts w:ascii="Calibri" w:hAnsi="Calibri" w:cs="Calibri"/>
          <w:b w:val="0"/>
          <w:bCs w:val="0"/>
          <w:sz w:val="22"/>
          <w:szCs w:val="22"/>
        </w:rPr>
        <w:t xml:space="preserve">The Start and Finish procedures, </w:t>
      </w:r>
    </w:p>
    <w:p w:rsidR="00037E45" w:rsidRDefault="00037E45" w:rsidP="0068351C">
      <w:pPr>
        <w:pStyle w:val="Subtitle"/>
        <w:numPr>
          <w:ilvl w:val="0"/>
          <w:numId w:val="4"/>
        </w:numPr>
        <w:jc w:val="both"/>
        <w:rPr>
          <w:rFonts w:ascii="Calibri" w:hAnsi="Calibri" w:cs="Calibri"/>
          <w:b w:val="0"/>
          <w:bCs w:val="0"/>
          <w:sz w:val="22"/>
          <w:szCs w:val="22"/>
        </w:rPr>
      </w:pPr>
      <w:r w:rsidRPr="00BF3973">
        <w:rPr>
          <w:rFonts w:ascii="Calibri" w:hAnsi="Calibri" w:cs="Calibri"/>
          <w:b w:val="0"/>
          <w:bCs w:val="0"/>
          <w:sz w:val="22"/>
          <w:szCs w:val="22"/>
        </w:rPr>
        <w:t>Rally Divisions and Handicaps,</w:t>
      </w:r>
    </w:p>
    <w:p w:rsidR="00054DD1" w:rsidRPr="00BF3973" w:rsidRDefault="00054DD1" w:rsidP="0068351C">
      <w:pPr>
        <w:pStyle w:val="Subtitle"/>
        <w:numPr>
          <w:ilvl w:val="0"/>
          <w:numId w:val="4"/>
        </w:numPr>
        <w:jc w:val="both"/>
        <w:rPr>
          <w:rFonts w:ascii="Calibri" w:hAnsi="Calibri" w:cs="Calibri"/>
          <w:b w:val="0"/>
          <w:bCs w:val="0"/>
          <w:sz w:val="22"/>
          <w:szCs w:val="22"/>
        </w:rPr>
      </w:pPr>
      <w:r>
        <w:rPr>
          <w:rFonts w:ascii="Calibri" w:hAnsi="Calibri" w:cs="Calibri"/>
          <w:b w:val="0"/>
          <w:bCs w:val="0"/>
          <w:sz w:val="22"/>
          <w:szCs w:val="22"/>
        </w:rPr>
        <w:t>Yellowbrick Yacht Trackers</w:t>
      </w:r>
    </w:p>
    <w:p w:rsidR="00037E45" w:rsidRPr="00BF3973" w:rsidRDefault="00037E45" w:rsidP="0068351C">
      <w:pPr>
        <w:pStyle w:val="Subtitle"/>
        <w:numPr>
          <w:ilvl w:val="0"/>
          <w:numId w:val="4"/>
        </w:numPr>
        <w:jc w:val="both"/>
        <w:rPr>
          <w:rFonts w:ascii="Calibri" w:hAnsi="Calibri" w:cs="Calibri"/>
          <w:b w:val="0"/>
          <w:bCs w:val="0"/>
          <w:sz w:val="22"/>
          <w:szCs w:val="22"/>
        </w:rPr>
      </w:pPr>
      <w:r w:rsidRPr="00BF3973">
        <w:rPr>
          <w:rFonts w:ascii="Calibri" w:hAnsi="Calibri" w:cs="Calibri"/>
          <w:b w:val="0"/>
          <w:bCs w:val="0"/>
          <w:sz w:val="22"/>
          <w:szCs w:val="22"/>
        </w:rPr>
        <w:t xml:space="preserve">Timor-Leste Customs and Immigration procedures in Dili, </w:t>
      </w:r>
    </w:p>
    <w:p w:rsidR="00037E45" w:rsidRPr="00BF3973" w:rsidRDefault="00037E45" w:rsidP="0068351C">
      <w:pPr>
        <w:pStyle w:val="Subtitle"/>
        <w:numPr>
          <w:ilvl w:val="0"/>
          <w:numId w:val="4"/>
        </w:numPr>
        <w:jc w:val="both"/>
        <w:rPr>
          <w:rFonts w:ascii="Calibri" w:hAnsi="Calibri" w:cs="Calibri"/>
          <w:b w:val="0"/>
          <w:bCs w:val="0"/>
          <w:sz w:val="22"/>
          <w:szCs w:val="22"/>
        </w:rPr>
      </w:pPr>
      <w:r w:rsidRPr="00BF3973">
        <w:rPr>
          <w:rFonts w:ascii="Calibri" w:hAnsi="Calibri" w:cs="Calibri"/>
          <w:b w:val="0"/>
          <w:bCs w:val="0"/>
          <w:sz w:val="22"/>
          <w:szCs w:val="22"/>
        </w:rPr>
        <w:t>The Rally events in Dili,</w:t>
      </w:r>
    </w:p>
    <w:p w:rsidR="00037E45" w:rsidRPr="00BF3973" w:rsidRDefault="00037E45" w:rsidP="0068351C">
      <w:pPr>
        <w:pStyle w:val="Subtitle"/>
        <w:numPr>
          <w:ilvl w:val="0"/>
          <w:numId w:val="4"/>
        </w:numPr>
        <w:jc w:val="both"/>
        <w:rPr>
          <w:rFonts w:ascii="Calibri" w:hAnsi="Calibri" w:cs="Calibri"/>
          <w:b w:val="0"/>
          <w:bCs w:val="0"/>
          <w:sz w:val="22"/>
          <w:szCs w:val="22"/>
        </w:rPr>
      </w:pPr>
      <w:r w:rsidRPr="00BF3973">
        <w:rPr>
          <w:rFonts w:ascii="Calibri" w:hAnsi="Calibri" w:cs="Calibri"/>
          <w:b w:val="0"/>
          <w:bCs w:val="0"/>
          <w:sz w:val="22"/>
          <w:szCs w:val="22"/>
        </w:rPr>
        <w:t xml:space="preserve">Cruising in Timor-Leste, and  </w:t>
      </w:r>
    </w:p>
    <w:p w:rsidR="00037E45" w:rsidRPr="00BF3973" w:rsidRDefault="00037E45" w:rsidP="0068351C">
      <w:pPr>
        <w:pStyle w:val="Subtitle"/>
        <w:numPr>
          <w:ilvl w:val="0"/>
          <w:numId w:val="4"/>
        </w:numPr>
        <w:spacing w:after="120"/>
        <w:ind w:left="357" w:hanging="357"/>
        <w:jc w:val="both"/>
        <w:rPr>
          <w:rFonts w:ascii="Calibri" w:hAnsi="Calibri" w:cs="Calibri"/>
          <w:b w:val="0"/>
          <w:bCs w:val="0"/>
          <w:sz w:val="22"/>
          <w:szCs w:val="22"/>
        </w:rPr>
      </w:pPr>
      <w:r w:rsidRPr="00BF3973">
        <w:rPr>
          <w:rFonts w:ascii="Calibri" w:hAnsi="Calibri" w:cs="Calibri"/>
          <w:b w:val="0"/>
          <w:bCs w:val="0"/>
          <w:sz w:val="22"/>
          <w:szCs w:val="22"/>
        </w:rPr>
        <w:t xml:space="preserve">Details of the proposed </w:t>
      </w:r>
      <w:r w:rsidR="009F410D">
        <w:rPr>
          <w:rFonts w:ascii="Calibri" w:hAnsi="Calibri" w:cs="Calibri"/>
          <w:b w:val="0"/>
          <w:bCs w:val="0"/>
          <w:sz w:val="22"/>
          <w:szCs w:val="22"/>
        </w:rPr>
        <w:t>communication</w:t>
      </w:r>
      <w:r w:rsidRPr="00BF3973">
        <w:rPr>
          <w:rFonts w:ascii="Calibri" w:hAnsi="Calibri" w:cs="Calibri"/>
          <w:b w:val="0"/>
          <w:bCs w:val="0"/>
          <w:sz w:val="22"/>
          <w:szCs w:val="22"/>
        </w:rPr>
        <w:t xml:space="preserve"> </w:t>
      </w:r>
      <w:proofErr w:type="spellStart"/>
      <w:r w:rsidRPr="00BF3973">
        <w:rPr>
          <w:rFonts w:ascii="Calibri" w:hAnsi="Calibri" w:cs="Calibri"/>
          <w:b w:val="0"/>
          <w:bCs w:val="0"/>
          <w:sz w:val="22"/>
          <w:szCs w:val="22"/>
        </w:rPr>
        <w:t>scheds</w:t>
      </w:r>
      <w:proofErr w:type="spellEnd"/>
      <w:r w:rsidRPr="00BF3973">
        <w:rPr>
          <w:rFonts w:ascii="Calibri" w:hAnsi="Calibri" w:cs="Calibri"/>
          <w:b w:val="0"/>
          <w:bCs w:val="0"/>
          <w:sz w:val="22"/>
          <w:szCs w:val="22"/>
        </w:rPr>
        <w:t xml:space="preserve"> for the duration of the leg from Darwin to Dili.</w:t>
      </w:r>
    </w:p>
    <w:p w:rsidR="00037E45" w:rsidRPr="00BF3973" w:rsidRDefault="00037E45" w:rsidP="006C43AC">
      <w:pPr>
        <w:pStyle w:val="Subtitle"/>
        <w:spacing w:before="120" w:after="120"/>
        <w:jc w:val="both"/>
        <w:rPr>
          <w:rFonts w:ascii="Calibri" w:hAnsi="Calibri" w:cs="Calibri"/>
          <w:b w:val="0"/>
          <w:bCs w:val="0"/>
          <w:sz w:val="22"/>
          <w:szCs w:val="22"/>
        </w:rPr>
      </w:pPr>
      <w:r w:rsidRPr="00BF3973">
        <w:rPr>
          <w:rFonts w:ascii="Calibri" w:hAnsi="Calibri" w:cs="Calibri"/>
          <w:b w:val="0"/>
          <w:bCs w:val="0"/>
          <w:sz w:val="22"/>
          <w:szCs w:val="22"/>
        </w:rPr>
        <w:t>At the Technical Briefing the following items will also be handed out to participants:</w:t>
      </w:r>
    </w:p>
    <w:p w:rsidR="00037E45" w:rsidRPr="009B5B8B" w:rsidRDefault="006C06EF" w:rsidP="0068351C">
      <w:pPr>
        <w:pStyle w:val="Subtitle"/>
        <w:numPr>
          <w:ilvl w:val="0"/>
          <w:numId w:val="9"/>
        </w:numPr>
        <w:ind w:left="357" w:hanging="357"/>
        <w:jc w:val="both"/>
        <w:rPr>
          <w:rFonts w:ascii="Calibri" w:hAnsi="Calibri" w:cs="Calibri"/>
          <w:b w:val="0"/>
          <w:bCs w:val="0"/>
          <w:sz w:val="22"/>
          <w:szCs w:val="22"/>
        </w:rPr>
      </w:pPr>
      <w:r>
        <w:rPr>
          <w:rFonts w:ascii="Calibri" w:hAnsi="Calibri" w:cs="Calibri"/>
          <w:b w:val="0"/>
          <w:bCs w:val="0"/>
          <w:sz w:val="22"/>
          <w:szCs w:val="22"/>
        </w:rPr>
        <w:t>Information on</w:t>
      </w:r>
      <w:r w:rsidR="00037E45" w:rsidRPr="009B5B8B">
        <w:rPr>
          <w:rFonts w:ascii="Calibri" w:hAnsi="Calibri" w:cs="Calibri"/>
          <w:b w:val="0"/>
          <w:bCs w:val="0"/>
          <w:sz w:val="22"/>
          <w:szCs w:val="22"/>
        </w:rPr>
        <w:t xml:space="preserve"> Timor-Leste ports and anchorages</w:t>
      </w:r>
    </w:p>
    <w:p w:rsidR="00037E45" w:rsidRPr="009B5B8B" w:rsidRDefault="00037E45" w:rsidP="0068351C">
      <w:pPr>
        <w:pStyle w:val="Subtitle"/>
        <w:numPr>
          <w:ilvl w:val="0"/>
          <w:numId w:val="9"/>
        </w:numPr>
        <w:ind w:left="357" w:hanging="357"/>
        <w:jc w:val="both"/>
        <w:rPr>
          <w:rFonts w:ascii="Calibri" w:hAnsi="Calibri" w:cs="Calibri"/>
          <w:b w:val="0"/>
          <w:bCs w:val="0"/>
          <w:sz w:val="22"/>
          <w:szCs w:val="22"/>
        </w:rPr>
      </w:pPr>
      <w:r w:rsidRPr="009B5B8B">
        <w:rPr>
          <w:rFonts w:ascii="Calibri" w:hAnsi="Calibri" w:cs="Calibri"/>
          <w:b w:val="0"/>
          <w:bCs w:val="0"/>
          <w:sz w:val="22"/>
          <w:szCs w:val="22"/>
        </w:rPr>
        <w:t xml:space="preserve">The Rally pennant </w:t>
      </w:r>
    </w:p>
    <w:p w:rsidR="00037E45" w:rsidRPr="009B5B8B" w:rsidRDefault="00037E45" w:rsidP="0068351C">
      <w:pPr>
        <w:pStyle w:val="Subtitle"/>
        <w:numPr>
          <w:ilvl w:val="0"/>
          <w:numId w:val="9"/>
        </w:numPr>
        <w:ind w:left="357" w:hanging="357"/>
        <w:jc w:val="both"/>
        <w:rPr>
          <w:rFonts w:ascii="Calibri" w:hAnsi="Calibri" w:cs="Calibri"/>
          <w:b w:val="0"/>
          <w:bCs w:val="0"/>
          <w:sz w:val="22"/>
          <w:szCs w:val="22"/>
        </w:rPr>
      </w:pPr>
      <w:r w:rsidRPr="009B5B8B">
        <w:rPr>
          <w:rFonts w:ascii="Calibri" w:hAnsi="Calibri" w:cs="Calibri"/>
          <w:b w:val="0"/>
          <w:bCs w:val="0"/>
          <w:sz w:val="22"/>
          <w:szCs w:val="22"/>
        </w:rPr>
        <w:t>The Timor-Leste Courtesy Flag</w:t>
      </w:r>
    </w:p>
    <w:p w:rsidR="00037E45" w:rsidRPr="009B5B8B" w:rsidRDefault="00037E45" w:rsidP="0068351C">
      <w:pPr>
        <w:pStyle w:val="Subtitle"/>
        <w:numPr>
          <w:ilvl w:val="0"/>
          <w:numId w:val="9"/>
        </w:numPr>
        <w:ind w:left="357" w:hanging="357"/>
        <w:jc w:val="both"/>
        <w:rPr>
          <w:rFonts w:ascii="Calibri" w:hAnsi="Calibri" w:cs="Calibri"/>
          <w:b w:val="0"/>
          <w:bCs w:val="0"/>
          <w:sz w:val="22"/>
          <w:szCs w:val="22"/>
        </w:rPr>
      </w:pPr>
      <w:r w:rsidRPr="009B5B8B">
        <w:rPr>
          <w:rFonts w:ascii="Calibri" w:hAnsi="Calibri" w:cs="Calibri"/>
          <w:b w:val="0"/>
          <w:bCs w:val="0"/>
          <w:sz w:val="22"/>
          <w:szCs w:val="22"/>
        </w:rPr>
        <w:t>Timor-Leste forms and documents for your arrival</w:t>
      </w:r>
    </w:p>
    <w:p w:rsidR="00037E45" w:rsidRPr="00BF3973" w:rsidRDefault="00037E45" w:rsidP="0068351C">
      <w:pPr>
        <w:pStyle w:val="Subtitle"/>
        <w:numPr>
          <w:ilvl w:val="0"/>
          <w:numId w:val="9"/>
        </w:numPr>
        <w:spacing w:after="120"/>
        <w:ind w:left="357" w:hanging="357"/>
        <w:jc w:val="both"/>
        <w:rPr>
          <w:rFonts w:ascii="Calibri" w:hAnsi="Calibri" w:cs="Calibri"/>
          <w:b w:val="0"/>
          <w:bCs w:val="0"/>
          <w:sz w:val="22"/>
          <w:szCs w:val="22"/>
        </w:rPr>
      </w:pPr>
      <w:r w:rsidRPr="00BF3973">
        <w:rPr>
          <w:rFonts w:ascii="Calibri" w:hAnsi="Calibri" w:cs="Calibri"/>
          <w:b w:val="0"/>
          <w:bCs w:val="0"/>
          <w:sz w:val="22"/>
          <w:szCs w:val="22"/>
        </w:rPr>
        <w:t>Issue 3 of this Information Booklet</w:t>
      </w:r>
    </w:p>
    <w:p w:rsidR="00037E45" w:rsidRPr="00BF3973" w:rsidRDefault="00037E45" w:rsidP="00951485">
      <w:pPr>
        <w:pStyle w:val="Subtitle"/>
        <w:spacing w:after="120"/>
        <w:jc w:val="both"/>
        <w:rPr>
          <w:rFonts w:ascii="Calibri" w:hAnsi="Calibri" w:cs="Calibri"/>
          <w:b w:val="0"/>
          <w:bCs w:val="0"/>
          <w:sz w:val="22"/>
          <w:szCs w:val="22"/>
        </w:rPr>
      </w:pPr>
      <w:r w:rsidRPr="00BF3973">
        <w:rPr>
          <w:rFonts w:ascii="Calibri" w:hAnsi="Calibri" w:cs="Calibri"/>
          <w:b w:val="0"/>
          <w:bCs w:val="0"/>
          <w:sz w:val="22"/>
          <w:szCs w:val="22"/>
        </w:rPr>
        <w:t xml:space="preserve">For yachts also participating in the Sail Indonesia Rally, there will be a further briefing on Sail Indonesia </w:t>
      </w:r>
      <w:r w:rsidRPr="00EE4F0E">
        <w:rPr>
          <w:rFonts w:ascii="Calibri" w:hAnsi="Calibri" w:cs="Calibri"/>
          <w:b w:val="0"/>
          <w:bCs w:val="0"/>
          <w:sz w:val="22"/>
          <w:szCs w:val="22"/>
          <w:u w:val="single"/>
        </w:rPr>
        <w:t>immediately afterwards</w:t>
      </w:r>
      <w:r w:rsidR="009F410D">
        <w:rPr>
          <w:rFonts w:ascii="Calibri" w:hAnsi="Calibri" w:cs="Calibri"/>
          <w:b w:val="0"/>
          <w:bCs w:val="0"/>
          <w:sz w:val="22"/>
          <w:szCs w:val="22"/>
        </w:rPr>
        <w:t>.</w:t>
      </w:r>
      <w:r w:rsidRPr="00BF3973">
        <w:rPr>
          <w:rFonts w:ascii="Calibri" w:hAnsi="Calibri" w:cs="Calibri"/>
          <w:b w:val="0"/>
          <w:bCs w:val="0"/>
          <w:sz w:val="22"/>
          <w:szCs w:val="22"/>
        </w:rPr>
        <w:t xml:space="preserve"> </w:t>
      </w:r>
    </w:p>
    <w:tbl>
      <w:tblPr>
        <w:tblW w:w="9889" w:type="dxa"/>
        <w:tblLook w:val="00A0" w:firstRow="1" w:lastRow="0" w:firstColumn="1" w:lastColumn="0" w:noHBand="0" w:noVBand="0"/>
      </w:tblPr>
      <w:tblGrid>
        <w:gridCol w:w="9889"/>
      </w:tblGrid>
      <w:tr w:rsidR="00037E45" w:rsidRPr="003C66D5">
        <w:tc>
          <w:tcPr>
            <w:tcW w:w="9889" w:type="dxa"/>
            <w:shd w:val="clear" w:color="auto" w:fill="1F497D"/>
          </w:tcPr>
          <w:p w:rsidR="00037E45" w:rsidRPr="003C66D5" w:rsidRDefault="00037E45" w:rsidP="00422901">
            <w:pPr>
              <w:autoSpaceDE w:val="0"/>
              <w:autoSpaceDN w:val="0"/>
              <w:adjustRightInd w:val="0"/>
              <w:spacing w:before="60" w:after="60"/>
              <w:jc w:val="both"/>
              <w:rPr>
                <w:rFonts w:ascii="Calibri" w:hAnsi="Calibri" w:cs="Calibri"/>
                <w:b/>
                <w:bCs/>
                <w:color w:val="FFFFFF"/>
                <w:sz w:val="24"/>
                <w:szCs w:val="24"/>
              </w:rPr>
            </w:pPr>
            <w:r w:rsidRPr="003C66D5">
              <w:rPr>
                <w:rFonts w:ascii="Calibri" w:hAnsi="Calibri" w:cs="Calibri"/>
                <w:b/>
                <w:bCs/>
                <w:color w:val="FFFFFF"/>
                <w:sz w:val="24"/>
                <w:szCs w:val="24"/>
              </w:rPr>
              <w:lastRenderedPageBreak/>
              <w:t xml:space="preserve">Sail Timor-Leste Farewell Barbeque – Sunday </w:t>
            </w:r>
            <w:r w:rsidR="00422901">
              <w:rPr>
                <w:rFonts w:ascii="Calibri" w:hAnsi="Calibri" w:cs="Calibri"/>
                <w:b/>
                <w:bCs/>
                <w:color w:val="FFFFFF"/>
                <w:sz w:val="24"/>
                <w:szCs w:val="24"/>
              </w:rPr>
              <w:t>5</w:t>
            </w:r>
            <w:r w:rsidRPr="003C66D5">
              <w:rPr>
                <w:rFonts w:ascii="Calibri" w:hAnsi="Calibri" w:cs="Calibri"/>
                <w:b/>
                <w:bCs/>
                <w:color w:val="FFFFFF"/>
                <w:sz w:val="24"/>
                <w:szCs w:val="24"/>
              </w:rPr>
              <w:t xml:space="preserve"> July at 1800 hours</w:t>
            </w:r>
          </w:p>
        </w:tc>
      </w:tr>
    </w:tbl>
    <w:p w:rsidR="00037E45" w:rsidRPr="00BF3973" w:rsidRDefault="00037E45" w:rsidP="00637240">
      <w:pPr>
        <w:autoSpaceDE w:val="0"/>
        <w:autoSpaceDN w:val="0"/>
        <w:adjustRightInd w:val="0"/>
        <w:spacing w:before="120" w:after="120"/>
        <w:jc w:val="both"/>
        <w:rPr>
          <w:rFonts w:ascii="Calibri" w:hAnsi="Calibri" w:cs="Calibri"/>
        </w:rPr>
      </w:pPr>
      <w:r w:rsidRPr="00BF3973">
        <w:rPr>
          <w:rFonts w:ascii="Calibri" w:hAnsi="Calibri" w:cs="Calibri"/>
        </w:rPr>
        <w:t xml:space="preserve">There will be a </w:t>
      </w:r>
      <w:r w:rsidR="00CC6DFD" w:rsidRPr="00BF3973">
        <w:rPr>
          <w:rFonts w:ascii="Calibri" w:hAnsi="Calibri" w:cs="Calibri"/>
        </w:rPr>
        <w:t>compl</w:t>
      </w:r>
      <w:r w:rsidR="00CC6DFD">
        <w:rPr>
          <w:rFonts w:ascii="Calibri" w:hAnsi="Calibri" w:cs="Calibri"/>
        </w:rPr>
        <w:t>i</w:t>
      </w:r>
      <w:r w:rsidR="00CC6DFD" w:rsidRPr="00BF3973">
        <w:rPr>
          <w:rFonts w:ascii="Calibri" w:hAnsi="Calibri" w:cs="Calibri"/>
        </w:rPr>
        <w:t xml:space="preserve">mentary </w:t>
      </w:r>
      <w:r w:rsidRPr="00BF3973">
        <w:rPr>
          <w:rFonts w:ascii="Calibri" w:hAnsi="Calibri" w:cs="Calibri"/>
        </w:rPr>
        <w:t xml:space="preserve">barbeque at the Darwin Sailing Club on Sunday </w:t>
      </w:r>
      <w:r w:rsidR="00422901">
        <w:rPr>
          <w:rFonts w:ascii="Calibri" w:hAnsi="Calibri" w:cs="Calibri"/>
        </w:rPr>
        <w:t>5</w:t>
      </w:r>
      <w:r w:rsidRPr="00BF3973">
        <w:rPr>
          <w:rFonts w:ascii="Calibri" w:hAnsi="Calibri" w:cs="Calibri"/>
        </w:rPr>
        <w:t xml:space="preserve"> July at 1800 hours for skippers and crews </w:t>
      </w:r>
      <w:r w:rsidRPr="00BF3973">
        <w:rPr>
          <w:rFonts w:ascii="Calibri" w:hAnsi="Calibri" w:cs="Calibri"/>
          <w:u w:val="single"/>
        </w:rPr>
        <w:t>only</w:t>
      </w:r>
      <w:r w:rsidRPr="00BF3973">
        <w:rPr>
          <w:rFonts w:ascii="Calibri" w:hAnsi="Calibri" w:cs="Calibri"/>
        </w:rPr>
        <w:t xml:space="preserve">. Dignitaries and officials from the Northern Territory and Timor-Leste Governments will be attending the function, but the dinner will be relatively informal. </w:t>
      </w:r>
    </w:p>
    <w:p w:rsidR="00037E45" w:rsidRPr="00BF3973" w:rsidRDefault="00037E45" w:rsidP="008E2FFC">
      <w:pPr>
        <w:autoSpaceDE w:val="0"/>
        <w:autoSpaceDN w:val="0"/>
        <w:adjustRightInd w:val="0"/>
        <w:spacing w:before="120" w:after="120"/>
        <w:jc w:val="both"/>
        <w:rPr>
          <w:rFonts w:ascii="Calibri" w:hAnsi="Calibri" w:cs="Calibri"/>
        </w:rPr>
      </w:pPr>
      <w:r w:rsidRPr="00BF3973">
        <w:rPr>
          <w:rFonts w:ascii="Calibri" w:hAnsi="Calibri" w:cs="Calibri"/>
        </w:rPr>
        <w:t>A barbeque meal and some drinks will be provided. Sorry we don’t cater for special dietary needs but if a barbeque is not to your taste the Darwin Sailing Club bistro offers a wide range of food that can be purchased.</w:t>
      </w:r>
    </w:p>
    <w:tbl>
      <w:tblPr>
        <w:tblW w:w="0" w:type="auto"/>
        <w:tblLook w:val="00A0" w:firstRow="1" w:lastRow="0" w:firstColumn="1" w:lastColumn="0" w:noHBand="0" w:noVBand="0"/>
      </w:tblPr>
      <w:tblGrid>
        <w:gridCol w:w="9638"/>
      </w:tblGrid>
      <w:tr w:rsidR="00037E45" w:rsidRPr="003C66D5">
        <w:tc>
          <w:tcPr>
            <w:tcW w:w="9854" w:type="dxa"/>
            <w:shd w:val="clear" w:color="auto" w:fill="1F497D"/>
          </w:tcPr>
          <w:p w:rsidR="00037E45" w:rsidRPr="003C66D5" w:rsidRDefault="00037E45" w:rsidP="00FB5416">
            <w:pPr>
              <w:autoSpaceDE w:val="0"/>
              <w:autoSpaceDN w:val="0"/>
              <w:adjustRightInd w:val="0"/>
              <w:spacing w:before="60" w:after="60"/>
              <w:jc w:val="both"/>
              <w:rPr>
                <w:rFonts w:ascii="Calibri" w:hAnsi="Calibri" w:cs="Calibri"/>
                <w:b/>
                <w:bCs/>
                <w:color w:val="FFFFFF"/>
                <w:sz w:val="24"/>
                <w:szCs w:val="24"/>
                <w:highlight w:val="darkBlue"/>
              </w:rPr>
            </w:pPr>
            <w:r w:rsidRPr="003C66D5">
              <w:rPr>
                <w:rFonts w:ascii="Calibri" w:hAnsi="Calibri" w:cs="Calibri"/>
                <w:b/>
                <w:bCs/>
                <w:color w:val="FFFFFF"/>
                <w:sz w:val="24"/>
                <w:szCs w:val="24"/>
              </w:rPr>
              <w:t>ID Tags</w:t>
            </w:r>
          </w:p>
        </w:tc>
      </w:tr>
    </w:tbl>
    <w:p w:rsidR="00037E45" w:rsidRPr="00BF3973" w:rsidRDefault="00037E45" w:rsidP="00014D3F">
      <w:pPr>
        <w:autoSpaceDE w:val="0"/>
        <w:autoSpaceDN w:val="0"/>
        <w:adjustRightInd w:val="0"/>
        <w:spacing w:before="120" w:after="240"/>
        <w:jc w:val="both"/>
        <w:rPr>
          <w:rFonts w:ascii="Calibri" w:hAnsi="Calibri" w:cs="Calibri"/>
        </w:rPr>
      </w:pPr>
      <w:r w:rsidRPr="00BF3973">
        <w:rPr>
          <w:rFonts w:ascii="Calibri" w:hAnsi="Calibri" w:cs="Calibri"/>
        </w:rPr>
        <w:t>All participants in the Rally will be given Rally ID Tags when they attend the Farewell Barbeque.  These ID tags should be worn/available at all official Rally events both in Darwin and throughout Timor-Leste.</w:t>
      </w:r>
    </w:p>
    <w:tbl>
      <w:tblPr>
        <w:tblW w:w="0" w:type="auto"/>
        <w:tblLook w:val="00A0" w:firstRow="1" w:lastRow="0" w:firstColumn="1" w:lastColumn="0" w:noHBand="0" w:noVBand="0"/>
      </w:tblPr>
      <w:tblGrid>
        <w:gridCol w:w="9638"/>
      </w:tblGrid>
      <w:tr w:rsidR="00037E45" w:rsidRPr="003C66D5">
        <w:tc>
          <w:tcPr>
            <w:tcW w:w="9854" w:type="dxa"/>
            <w:shd w:val="clear" w:color="auto" w:fill="1F497D"/>
          </w:tcPr>
          <w:p w:rsidR="00037E45" w:rsidRPr="003C66D5" w:rsidRDefault="00037E45" w:rsidP="00422901">
            <w:pPr>
              <w:pStyle w:val="Subtitle"/>
              <w:spacing w:before="60" w:after="60"/>
              <w:jc w:val="both"/>
              <w:rPr>
                <w:rFonts w:ascii="Calibri" w:hAnsi="Calibri" w:cs="Calibri"/>
                <w:color w:val="FFFFFF"/>
              </w:rPr>
            </w:pPr>
            <w:r w:rsidRPr="003C66D5">
              <w:rPr>
                <w:rFonts w:ascii="Calibri" w:hAnsi="Calibri" w:cs="Calibri"/>
                <w:color w:val="FFFFFF"/>
              </w:rPr>
              <w:t>Australian Customs – Outward Clearance Date is 1</w:t>
            </w:r>
            <w:r w:rsidR="00422901">
              <w:rPr>
                <w:rFonts w:ascii="Calibri" w:hAnsi="Calibri" w:cs="Calibri"/>
                <w:color w:val="FFFFFF"/>
              </w:rPr>
              <w:t>0</w:t>
            </w:r>
            <w:r w:rsidRPr="003C66D5">
              <w:rPr>
                <w:rFonts w:ascii="Calibri" w:hAnsi="Calibri" w:cs="Calibri"/>
                <w:color w:val="FFFFFF"/>
              </w:rPr>
              <w:t xml:space="preserve"> July</w:t>
            </w:r>
          </w:p>
        </w:tc>
      </w:tr>
    </w:tbl>
    <w:p w:rsidR="00422901" w:rsidRDefault="00037E45" w:rsidP="00946B1F">
      <w:pPr>
        <w:autoSpaceDE w:val="0"/>
        <w:autoSpaceDN w:val="0"/>
        <w:adjustRightInd w:val="0"/>
        <w:spacing w:before="120" w:after="120"/>
        <w:jc w:val="both"/>
        <w:rPr>
          <w:rFonts w:ascii="Calibri" w:hAnsi="Calibri" w:cs="Calibri"/>
        </w:rPr>
      </w:pPr>
      <w:r w:rsidRPr="00BF3973">
        <w:rPr>
          <w:rFonts w:ascii="Calibri" w:hAnsi="Calibri" w:cs="Calibri"/>
        </w:rPr>
        <w:t xml:space="preserve">Sail Timor-Leste </w:t>
      </w:r>
      <w:r w:rsidR="009F410D">
        <w:rPr>
          <w:rFonts w:ascii="Calibri" w:hAnsi="Calibri" w:cs="Calibri"/>
        </w:rPr>
        <w:t>will provide</w:t>
      </w:r>
      <w:r w:rsidRPr="00BF3973">
        <w:rPr>
          <w:rFonts w:ascii="Calibri" w:hAnsi="Calibri" w:cs="Calibri"/>
        </w:rPr>
        <w:t xml:space="preserve"> Australian Customs a list of all participating yachts and crew details after entries close. </w:t>
      </w:r>
      <w:r w:rsidR="00EE4F0E">
        <w:rPr>
          <w:rFonts w:ascii="Calibri" w:hAnsi="Calibri" w:cs="Calibri"/>
        </w:rPr>
        <w:t xml:space="preserve"> </w:t>
      </w:r>
    </w:p>
    <w:p w:rsidR="00037E45" w:rsidRPr="00BF3973" w:rsidRDefault="00E85C25" w:rsidP="00946B1F">
      <w:pPr>
        <w:autoSpaceDE w:val="0"/>
        <w:autoSpaceDN w:val="0"/>
        <w:adjustRightInd w:val="0"/>
        <w:spacing w:before="120" w:after="120"/>
        <w:jc w:val="both"/>
        <w:rPr>
          <w:rFonts w:ascii="Calibri" w:hAnsi="Calibri" w:cs="Calibri"/>
        </w:rPr>
      </w:pPr>
      <w:r>
        <w:rPr>
          <w:rFonts w:ascii="Calibri" w:hAnsi="Calibri" w:cs="Calibri"/>
        </w:rPr>
        <w:t xml:space="preserve">Final clearance out of Australia will take place on </w:t>
      </w:r>
      <w:r w:rsidR="00CC6DFD">
        <w:rPr>
          <w:rFonts w:ascii="Calibri" w:hAnsi="Calibri" w:cs="Calibri"/>
        </w:rPr>
        <w:t xml:space="preserve">Friday </w:t>
      </w:r>
      <w:r>
        <w:rPr>
          <w:rFonts w:ascii="Calibri" w:hAnsi="Calibri" w:cs="Calibri"/>
        </w:rPr>
        <w:t>1</w:t>
      </w:r>
      <w:r w:rsidR="00422901">
        <w:rPr>
          <w:rFonts w:ascii="Calibri" w:hAnsi="Calibri" w:cs="Calibri"/>
        </w:rPr>
        <w:t>0</w:t>
      </w:r>
      <w:r>
        <w:rPr>
          <w:rFonts w:ascii="Calibri" w:hAnsi="Calibri" w:cs="Calibri"/>
        </w:rPr>
        <w:t xml:space="preserve"> July </w:t>
      </w:r>
      <w:r w:rsidR="00422901">
        <w:rPr>
          <w:rFonts w:ascii="Calibri" w:hAnsi="Calibri" w:cs="Calibri"/>
        </w:rPr>
        <w:t xml:space="preserve">from the Darwin Sailing Club </w:t>
      </w:r>
      <w:r>
        <w:rPr>
          <w:rFonts w:ascii="Calibri" w:hAnsi="Calibri" w:cs="Calibri"/>
        </w:rPr>
        <w:t xml:space="preserve">and must be attended by the skipper and all crew. </w:t>
      </w:r>
      <w:r w:rsidR="00037E45" w:rsidRPr="00BF3973">
        <w:rPr>
          <w:rFonts w:ascii="Calibri" w:hAnsi="Calibri" w:cs="Calibri"/>
        </w:rPr>
        <w:t>Further details on the Australian Customs clearance procedure will be provided by email closer to the date.</w:t>
      </w:r>
    </w:p>
    <w:tbl>
      <w:tblPr>
        <w:tblW w:w="0" w:type="auto"/>
        <w:tblLook w:val="00A0" w:firstRow="1" w:lastRow="0" w:firstColumn="1" w:lastColumn="0" w:noHBand="0" w:noVBand="0"/>
      </w:tblPr>
      <w:tblGrid>
        <w:gridCol w:w="9638"/>
      </w:tblGrid>
      <w:tr w:rsidR="00037E45" w:rsidRPr="003C66D5">
        <w:tc>
          <w:tcPr>
            <w:tcW w:w="9854" w:type="dxa"/>
            <w:shd w:val="clear" w:color="auto" w:fill="1F497D"/>
          </w:tcPr>
          <w:p w:rsidR="00037E45" w:rsidRPr="003C66D5" w:rsidRDefault="00037E45" w:rsidP="00036ED7">
            <w:pPr>
              <w:autoSpaceDE w:val="0"/>
              <w:autoSpaceDN w:val="0"/>
              <w:adjustRightInd w:val="0"/>
              <w:spacing w:before="60" w:after="60"/>
              <w:jc w:val="both"/>
              <w:rPr>
                <w:rFonts w:ascii="Calibri" w:hAnsi="Calibri" w:cs="Calibri"/>
                <w:b/>
                <w:bCs/>
                <w:color w:val="FFFFFF"/>
                <w:sz w:val="24"/>
                <w:szCs w:val="24"/>
              </w:rPr>
            </w:pPr>
            <w:r w:rsidRPr="003C66D5">
              <w:rPr>
                <w:rFonts w:ascii="Calibri" w:hAnsi="Calibri" w:cs="Calibri"/>
                <w:b/>
                <w:bCs/>
                <w:color w:val="FFFFFF"/>
                <w:sz w:val="24"/>
                <w:szCs w:val="24"/>
              </w:rPr>
              <w:t>Duty Free Fuel</w:t>
            </w:r>
          </w:p>
        </w:tc>
      </w:tr>
    </w:tbl>
    <w:p w:rsidR="00037E45" w:rsidRPr="00BF3973" w:rsidRDefault="00037E45" w:rsidP="003D4F9A">
      <w:pPr>
        <w:autoSpaceDE w:val="0"/>
        <w:autoSpaceDN w:val="0"/>
        <w:adjustRightInd w:val="0"/>
        <w:spacing w:before="120" w:after="120"/>
        <w:jc w:val="both"/>
        <w:rPr>
          <w:rFonts w:ascii="Calibri" w:hAnsi="Calibri" w:cs="Calibri"/>
        </w:rPr>
      </w:pPr>
      <w:r w:rsidRPr="00BF3973">
        <w:rPr>
          <w:rFonts w:ascii="Calibri" w:hAnsi="Calibri" w:cs="Calibri"/>
        </w:rPr>
        <w:t>The Australian Customs Service will provide instructions regarding duty free fuel and refund of GST.  This information will be emailed to you by Sail Timor-Leste closer to the date.</w:t>
      </w:r>
    </w:p>
    <w:tbl>
      <w:tblPr>
        <w:tblW w:w="0" w:type="auto"/>
        <w:tblLook w:val="00A0" w:firstRow="1" w:lastRow="0" w:firstColumn="1" w:lastColumn="0" w:noHBand="0" w:noVBand="0"/>
      </w:tblPr>
      <w:tblGrid>
        <w:gridCol w:w="9638"/>
      </w:tblGrid>
      <w:tr w:rsidR="00037E45" w:rsidRPr="003C66D5">
        <w:tc>
          <w:tcPr>
            <w:tcW w:w="9854" w:type="dxa"/>
            <w:shd w:val="clear" w:color="auto" w:fill="1F497D"/>
          </w:tcPr>
          <w:p w:rsidR="00037E45" w:rsidRPr="003C66D5" w:rsidRDefault="00037E45" w:rsidP="00B466DB">
            <w:pPr>
              <w:autoSpaceDE w:val="0"/>
              <w:autoSpaceDN w:val="0"/>
              <w:adjustRightInd w:val="0"/>
              <w:spacing w:before="60" w:after="60"/>
              <w:jc w:val="both"/>
              <w:rPr>
                <w:rFonts w:ascii="Calibri" w:hAnsi="Calibri" w:cs="Calibri"/>
                <w:b/>
                <w:bCs/>
                <w:color w:val="FFFFFF"/>
                <w:sz w:val="24"/>
                <w:szCs w:val="24"/>
              </w:rPr>
            </w:pPr>
            <w:r w:rsidRPr="003C66D5">
              <w:rPr>
                <w:rFonts w:ascii="Calibri" w:hAnsi="Calibri" w:cs="Calibri"/>
                <w:b/>
                <w:bCs/>
                <w:color w:val="FFFFFF"/>
                <w:sz w:val="24"/>
                <w:szCs w:val="24"/>
              </w:rPr>
              <w:t>Yacht Identification</w:t>
            </w:r>
          </w:p>
        </w:tc>
      </w:tr>
    </w:tbl>
    <w:p w:rsidR="00037E45" w:rsidRPr="00BF3973" w:rsidRDefault="00037E45" w:rsidP="00A35C52">
      <w:pPr>
        <w:shd w:val="clear" w:color="auto" w:fill="FFFFFF"/>
        <w:autoSpaceDE w:val="0"/>
        <w:autoSpaceDN w:val="0"/>
        <w:adjustRightInd w:val="0"/>
        <w:spacing w:before="120" w:after="120"/>
        <w:jc w:val="both"/>
        <w:rPr>
          <w:rFonts w:ascii="Calibri" w:hAnsi="Calibri" w:cs="Calibri"/>
          <w:lang w:val="en-US"/>
        </w:rPr>
      </w:pPr>
      <w:r w:rsidRPr="00BF3973">
        <w:rPr>
          <w:rFonts w:ascii="Calibri" w:hAnsi="Calibri" w:cs="Calibri"/>
          <w:lang w:val="en-US"/>
        </w:rPr>
        <w:t xml:space="preserve">All yachts will be issued with a </w:t>
      </w:r>
      <w:r w:rsidRPr="00BF3973">
        <w:rPr>
          <w:rFonts w:ascii="Calibri" w:hAnsi="Calibri" w:cs="Calibri"/>
          <w:b/>
          <w:bCs/>
          <w:lang w:val="en-US"/>
        </w:rPr>
        <w:t xml:space="preserve">Darwin Dili Rally pennant </w:t>
      </w:r>
      <w:r w:rsidRPr="00BF3973">
        <w:rPr>
          <w:rFonts w:ascii="Calibri" w:hAnsi="Calibri" w:cs="Calibri"/>
          <w:lang w:val="en-US"/>
        </w:rPr>
        <w:t xml:space="preserve">identifying them as Rally participants.  The pennant should be flown across the Start Line in Darwin </w:t>
      </w:r>
      <w:r w:rsidRPr="00BF3973">
        <w:rPr>
          <w:rFonts w:ascii="Calibri" w:hAnsi="Calibri" w:cs="Calibri"/>
        </w:rPr>
        <w:t>Harbour</w:t>
      </w:r>
      <w:r w:rsidRPr="00BF3973">
        <w:rPr>
          <w:rFonts w:ascii="Calibri" w:hAnsi="Calibri" w:cs="Calibri"/>
          <w:lang w:val="en-US"/>
        </w:rPr>
        <w:t xml:space="preserve"> and not taken down until your yacht finally leaves Timor-Leste waters. </w:t>
      </w:r>
    </w:p>
    <w:p w:rsidR="00037E45" w:rsidRPr="00BF3973" w:rsidRDefault="00037E45" w:rsidP="00E85C25">
      <w:pPr>
        <w:shd w:val="clear" w:color="auto" w:fill="FFFFFF"/>
        <w:autoSpaceDE w:val="0"/>
        <w:autoSpaceDN w:val="0"/>
        <w:adjustRightInd w:val="0"/>
        <w:spacing w:before="120" w:after="120"/>
        <w:jc w:val="both"/>
        <w:rPr>
          <w:rFonts w:ascii="Calibri" w:hAnsi="Calibri" w:cs="Calibri"/>
        </w:rPr>
      </w:pPr>
      <w:r w:rsidRPr="00BF3973">
        <w:rPr>
          <w:rFonts w:ascii="Calibri" w:hAnsi="Calibri" w:cs="Calibri"/>
          <w:lang w:val="en-US"/>
        </w:rPr>
        <w:t xml:space="preserve">The Rally pennant </w:t>
      </w:r>
      <w:r w:rsidR="00890FDB">
        <w:rPr>
          <w:rFonts w:ascii="Calibri" w:hAnsi="Calibri" w:cs="Calibri"/>
          <w:lang w:val="en-US"/>
        </w:rPr>
        <w:t>is</w:t>
      </w:r>
      <w:r w:rsidRPr="00BF3973">
        <w:rPr>
          <w:rFonts w:ascii="Calibri" w:hAnsi="Calibri" w:cs="Calibri"/>
          <w:lang w:val="en-US"/>
        </w:rPr>
        <w:t xml:space="preserve"> to ensure that when yachts enter Timor-Leste waters and visit intermediate </w:t>
      </w:r>
      <w:r w:rsidR="00CC6DFD">
        <w:rPr>
          <w:rFonts w:ascii="Calibri" w:hAnsi="Calibri" w:cs="Calibri"/>
          <w:lang w:val="en-US"/>
        </w:rPr>
        <w:t>ports</w:t>
      </w:r>
      <w:r w:rsidR="00CC6DFD" w:rsidRPr="00BF3973">
        <w:rPr>
          <w:rFonts w:ascii="Calibri" w:hAnsi="Calibri" w:cs="Calibri"/>
          <w:lang w:val="en-US"/>
        </w:rPr>
        <w:t xml:space="preserve"> </w:t>
      </w:r>
      <w:r w:rsidRPr="00BF3973">
        <w:rPr>
          <w:rFonts w:ascii="Calibri" w:hAnsi="Calibri" w:cs="Calibri"/>
          <w:lang w:val="en-US"/>
        </w:rPr>
        <w:t xml:space="preserve">in Timor-Leste after departure from Dili that they are </w:t>
      </w:r>
      <w:proofErr w:type="spellStart"/>
      <w:r w:rsidRPr="00BF3973">
        <w:rPr>
          <w:rFonts w:ascii="Calibri" w:hAnsi="Calibri" w:cs="Calibri"/>
          <w:lang w:val="en-US"/>
        </w:rPr>
        <w:t>recognised</w:t>
      </w:r>
      <w:proofErr w:type="spellEnd"/>
      <w:r w:rsidRPr="00BF3973">
        <w:rPr>
          <w:rFonts w:ascii="Calibri" w:hAnsi="Calibri" w:cs="Calibri"/>
          <w:lang w:val="en-US"/>
        </w:rPr>
        <w:t xml:space="preserve"> as Rally participants by officials and treated accordingly.</w:t>
      </w:r>
      <w:r w:rsidR="00E85C25">
        <w:rPr>
          <w:rFonts w:ascii="Calibri" w:hAnsi="Calibri" w:cs="Calibri"/>
          <w:lang w:val="en-US"/>
        </w:rPr>
        <w:t xml:space="preserve"> </w:t>
      </w:r>
      <w:r w:rsidRPr="00BF3973">
        <w:rPr>
          <w:rFonts w:ascii="Calibri" w:hAnsi="Calibri" w:cs="Calibri"/>
        </w:rPr>
        <w:t xml:space="preserve">The yacht's own national flag should be displayed at the stern and the </w:t>
      </w:r>
      <w:r w:rsidR="00F55F01" w:rsidRPr="00BF3973">
        <w:rPr>
          <w:rFonts w:ascii="Calibri" w:hAnsi="Calibri" w:cs="Calibri"/>
        </w:rPr>
        <w:t>Timor</w:t>
      </w:r>
      <w:r w:rsidR="00F55F01">
        <w:rPr>
          <w:rFonts w:ascii="Calibri" w:hAnsi="Calibri" w:cs="Calibri"/>
        </w:rPr>
        <w:t>-</w:t>
      </w:r>
      <w:r w:rsidRPr="00BF3973">
        <w:rPr>
          <w:rFonts w:ascii="Calibri" w:hAnsi="Calibri" w:cs="Calibri"/>
        </w:rPr>
        <w:t xml:space="preserve">Leste flag of a size not less that the yacht's own national flag from the crosstrees. When you enter Timor-Leste waters you </w:t>
      </w:r>
      <w:r w:rsidRPr="00BF3973">
        <w:rPr>
          <w:rFonts w:ascii="Calibri" w:hAnsi="Calibri" w:cs="Calibri"/>
          <w:lang w:val="en-US"/>
        </w:rPr>
        <w:t>must</w:t>
      </w:r>
      <w:r w:rsidRPr="00BF3973">
        <w:rPr>
          <w:rFonts w:ascii="Calibri" w:hAnsi="Calibri" w:cs="Calibri"/>
        </w:rPr>
        <w:t xml:space="preserve"> display the code flag "Q" until you have been cleared by Timor </w:t>
      </w:r>
      <w:proofErr w:type="spellStart"/>
      <w:r w:rsidRPr="00BF3973">
        <w:rPr>
          <w:rFonts w:ascii="Calibri" w:hAnsi="Calibri" w:cs="Calibri"/>
        </w:rPr>
        <w:t>Leste</w:t>
      </w:r>
      <w:proofErr w:type="spellEnd"/>
      <w:r w:rsidRPr="00BF3973">
        <w:rPr>
          <w:rFonts w:ascii="Calibri" w:hAnsi="Calibri" w:cs="Calibri"/>
        </w:rPr>
        <w:t xml:space="preserve"> Customs.</w:t>
      </w:r>
    </w:p>
    <w:tbl>
      <w:tblPr>
        <w:tblW w:w="0" w:type="auto"/>
        <w:tblLook w:val="00A0" w:firstRow="1" w:lastRow="0" w:firstColumn="1" w:lastColumn="0" w:noHBand="0" w:noVBand="0"/>
      </w:tblPr>
      <w:tblGrid>
        <w:gridCol w:w="9638"/>
      </w:tblGrid>
      <w:tr w:rsidR="00037E45" w:rsidRPr="003C66D5">
        <w:tc>
          <w:tcPr>
            <w:tcW w:w="9854" w:type="dxa"/>
            <w:shd w:val="clear" w:color="auto" w:fill="1F497D"/>
          </w:tcPr>
          <w:p w:rsidR="00037E45" w:rsidRPr="003C66D5" w:rsidRDefault="00037E45" w:rsidP="00036ED7">
            <w:pPr>
              <w:autoSpaceDE w:val="0"/>
              <w:autoSpaceDN w:val="0"/>
              <w:adjustRightInd w:val="0"/>
              <w:spacing w:before="60" w:after="60"/>
              <w:jc w:val="both"/>
              <w:rPr>
                <w:rFonts w:ascii="Calibri" w:hAnsi="Calibri" w:cs="Calibri"/>
                <w:b/>
                <w:bCs/>
                <w:sz w:val="24"/>
                <w:szCs w:val="24"/>
              </w:rPr>
            </w:pPr>
            <w:r w:rsidRPr="003C66D5">
              <w:rPr>
                <w:rFonts w:ascii="Calibri" w:hAnsi="Calibri" w:cs="Calibri"/>
                <w:b/>
                <w:bCs/>
                <w:color w:val="FFFFFF"/>
                <w:sz w:val="24"/>
                <w:szCs w:val="24"/>
              </w:rPr>
              <w:t>Vaccinations and Medications</w:t>
            </w:r>
          </w:p>
        </w:tc>
      </w:tr>
    </w:tbl>
    <w:p w:rsidR="00037E45" w:rsidRDefault="00037E45" w:rsidP="00945236">
      <w:pPr>
        <w:autoSpaceDE w:val="0"/>
        <w:autoSpaceDN w:val="0"/>
        <w:adjustRightInd w:val="0"/>
        <w:spacing w:before="120" w:after="120"/>
        <w:jc w:val="both"/>
        <w:rPr>
          <w:rFonts w:ascii="Calibri" w:hAnsi="Calibri" w:cs="Calibri"/>
        </w:rPr>
      </w:pPr>
      <w:r w:rsidRPr="00BF3973">
        <w:rPr>
          <w:rFonts w:ascii="Calibri" w:hAnsi="Calibri" w:cs="Calibri"/>
        </w:rPr>
        <w:t xml:space="preserve">In Timor-Leste Typhoid, Hepatitis, Tetanus and Malaria are common. Every crew member should consult a doctor for detailed advice on the prevention and treatment of tropical diseases.  The Travellers Medical and Vaccination Centre located at 43 </w:t>
      </w:r>
      <w:proofErr w:type="spellStart"/>
      <w:r w:rsidRPr="00BF3973">
        <w:rPr>
          <w:rFonts w:ascii="Calibri" w:hAnsi="Calibri" w:cs="Calibri"/>
        </w:rPr>
        <w:t>Cavenagh</w:t>
      </w:r>
      <w:proofErr w:type="spellEnd"/>
      <w:r w:rsidRPr="00BF3973">
        <w:rPr>
          <w:rFonts w:ascii="Calibri" w:hAnsi="Calibri" w:cs="Calibri"/>
        </w:rPr>
        <w:t xml:space="preserve"> Street in Darwin on the first floor of the </w:t>
      </w:r>
      <w:proofErr w:type="spellStart"/>
      <w:r w:rsidRPr="00BF3973">
        <w:rPr>
          <w:rFonts w:ascii="Calibri" w:hAnsi="Calibri" w:cs="Calibri"/>
        </w:rPr>
        <w:t>Cavenagh</w:t>
      </w:r>
      <w:proofErr w:type="spellEnd"/>
      <w:r w:rsidRPr="00BF3973">
        <w:rPr>
          <w:rFonts w:ascii="Calibri" w:hAnsi="Calibri" w:cs="Calibri"/>
        </w:rPr>
        <w:t xml:space="preserve"> Centre and they specialize in tropical medicine and vaccinations</w:t>
      </w:r>
      <w:r w:rsidR="00890FDB">
        <w:rPr>
          <w:rFonts w:ascii="Calibri" w:hAnsi="Calibri" w:cs="Calibri"/>
        </w:rPr>
        <w:t xml:space="preserve">. Their phone number is + 61 8 </w:t>
      </w:r>
      <w:r w:rsidR="00890FDB" w:rsidRPr="00890FDB">
        <w:rPr>
          <w:rFonts w:ascii="Calibri" w:hAnsi="Calibri" w:cs="Calibri"/>
        </w:rPr>
        <w:t>8901 3100</w:t>
      </w:r>
      <w:r w:rsidRPr="00BF3973">
        <w:rPr>
          <w:rFonts w:ascii="Calibri" w:hAnsi="Calibri" w:cs="Calibri"/>
        </w:rPr>
        <w:t xml:space="preserve"> </w:t>
      </w:r>
      <w:r w:rsidR="00890FDB">
        <w:rPr>
          <w:rFonts w:ascii="Calibri" w:hAnsi="Calibri" w:cs="Calibri"/>
        </w:rPr>
        <w:t xml:space="preserve">or email: </w:t>
      </w:r>
      <w:r w:rsidR="00EE4F0E">
        <w:rPr>
          <w:rFonts w:ascii="Calibri" w:hAnsi="Calibri" w:cs="Calibri"/>
        </w:rPr>
        <w:t xml:space="preserve">    </w:t>
      </w:r>
      <w:hyperlink r:id="rId20" w:history="1">
        <w:r w:rsidR="00EE4F0E" w:rsidRPr="00796A3D">
          <w:rPr>
            <w:rStyle w:val="Hyperlink"/>
            <w:rFonts w:ascii="Calibri" w:hAnsi="Calibri" w:cs="Calibri"/>
          </w:rPr>
          <w:t>darwin@traveldoctor.com.au</w:t>
        </w:r>
      </w:hyperlink>
      <w:r w:rsidR="00EE4F0E">
        <w:rPr>
          <w:rFonts w:ascii="Calibri" w:hAnsi="Calibri" w:cs="Calibri"/>
        </w:rPr>
        <w:t xml:space="preserve"> ;</w:t>
      </w:r>
      <w:r w:rsidR="00890FDB">
        <w:rPr>
          <w:rFonts w:ascii="Calibri" w:hAnsi="Calibri" w:cs="Calibri"/>
        </w:rPr>
        <w:t xml:space="preserve"> u</w:t>
      </w:r>
      <w:r w:rsidRPr="00BF3973">
        <w:rPr>
          <w:rFonts w:ascii="Calibri" w:hAnsi="Calibri" w:cs="Calibri"/>
        </w:rPr>
        <w:t>sually there is a few days wait for an appointment.</w:t>
      </w:r>
    </w:p>
    <w:p w:rsidR="00890FDB" w:rsidRPr="0048150E" w:rsidRDefault="00890FDB" w:rsidP="00945236">
      <w:pPr>
        <w:autoSpaceDE w:val="0"/>
        <w:autoSpaceDN w:val="0"/>
        <w:adjustRightInd w:val="0"/>
        <w:spacing w:before="120" w:after="120"/>
        <w:jc w:val="both"/>
        <w:rPr>
          <w:rFonts w:ascii="Calibri" w:hAnsi="Calibri" w:cs="Calibri"/>
        </w:rPr>
      </w:pPr>
      <w:r w:rsidRPr="00890FDB">
        <w:rPr>
          <w:rFonts w:ascii="Calibri" w:hAnsi="Calibri" w:cs="Calibri"/>
        </w:rPr>
        <w:t>A detailed health overview for travellers in Timor-Leste can be found at the following websites:</w:t>
      </w:r>
      <w:r>
        <w:rPr>
          <w:rStyle w:val="apple-converted-space"/>
          <w:rFonts w:ascii="Helvetica" w:hAnsi="Helvetica" w:cs="Helvetica"/>
          <w:color w:val="6E6E6E"/>
          <w:sz w:val="12"/>
          <w:szCs w:val="12"/>
          <w:shd w:val="clear" w:color="auto" w:fill="F5F5F5"/>
        </w:rPr>
        <w:t> </w:t>
      </w:r>
      <w:hyperlink r:id="rId21" w:tgtFrame="_blank" w:history="1">
        <w:r w:rsidRPr="00890FDB">
          <w:rPr>
            <w:rStyle w:val="Hyperlink"/>
            <w:rFonts w:ascii="Calibri" w:hAnsi="Calibri" w:cs="Calibri"/>
            <w:color w:val="DE3526"/>
            <w:sz w:val="20"/>
            <w:szCs w:val="20"/>
            <w:shd w:val="clear" w:color="auto" w:fill="F5F5F5"/>
          </w:rPr>
          <w:t>www.traveldoctor.com.au</w:t>
        </w:r>
      </w:hyperlink>
      <w:r>
        <w:rPr>
          <w:rFonts w:ascii="Helvetica" w:hAnsi="Helvetica" w:cs="Helvetica"/>
          <w:color w:val="6E6E6E"/>
          <w:sz w:val="12"/>
          <w:szCs w:val="12"/>
          <w:shd w:val="clear" w:color="auto" w:fill="F5F5F5"/>
        </w:rPr>
        <w:t> </w:t>
      </w:r>
      <w:r w:rsidRPr="00890FDB">
        <w:rPr>
          <w:rFonts w:ascii="Calibri" w:hAnsi="Calibri" w:cs="Calibri"/>
        </w:rPr>
        <w:t>and</w:t>
      </w:r>
      <w:r>
        <w:rPr>
          <w:rStyle w:val="apple-converted-space"/>
          <w:rFonts w:ascii="Helvetica" w:hAnsi="Helvetica" w:cs="Helvetica"/>
          <w:color w:val="6E6E6E"/>
          <w:sz w:val="12"/>
          <w:szCs w:val="12"/>
          <w:shd w:val="clear" w:color="auto" w:fill="F5F5F5"/>
        </w:rPr>
        <w:t> </w:t>
      </w:r>
      <w:hyperlink r:id="rId22" w:tgtFrame="_blank" w:history="1">
        <w:r w:rsidRPr="0048150E">
          <w:rPr>
            <w:rStyle w:val="Hyperlink"/>
            <w:rFonts w:ascii="Calibri" w:hAnsi="Calibri" w:cs="Calibri"/>
            <w:color w:val="DE3526"/>
            <w:sz w:val="20"/>
            <w:szCs w:val="20"/>
            <w:shd w:val="clear" w:color="auto" w:fill="F5F5F5"/>
          </w:rPr>
          <w:t>www.mdtravelhealth.com/destinations/asia/east_timor.php</w:t>
        </w:r>
      </w:hyperlink>
      <w:r w:rsidRPr="0048150E">
        <w:rPr>
          <w:rFonts w:ascii="Calibri" w:hAnsi="Calibri" w:cs="Calibri"/>
          <w:sz w:val="20"/>
          <w:szCs w:val="20"/>
        </w:rPr>
        <w:t xml:space="preserve">  </w:t>
      </w:r>
    </w:p>
    <w:tbl>
      <w:tblPr>
        <w:tblW w:w="0" w:type="auto"/>
        <w:tblLook w:val="00A0" w:firstRow="1" w:lastRow="0" w:firstColumn="1" w:lastColumn="0" w:noHBand="0" w:noVBand="0"/>
      </w:tblPr>
      <w:tblGrid>
        <w:gridCol w:w="9638"/>
      </w:tblGrid>
      <w:tr w:rsidR="00037E45" w:rsidRPr="0048150E">
        <w:tc>
          <w:tcPr>
            <w:tcW w:w="9854" w:type="dxa"/>
            <w:shd w:val="clear" w:color="auto" w:fill="1F497D"/>
          </w:tcPr>
          <w:p w:rsidR="00037E45" w:rsidRPr="0048150E" w:rsidRDefault="00037E45" w:rsidP="00036ED7">
            <w:pPr>
              <w:autoSpaceDE w:val="0"/>
              <w:autoSpaceDN w:val="0"/>
              <w:adjustRightInd w:val="0"/>
              <w:spacing w:before="60" w:after="60"/>
              <w:jc w:val="both"/>
              <w:rPr>
                <w:rFonts w:ascii="Calibri" w:hAnsi="Calibri" w:cs="Calibri"/>
                <w:sz w:val="24"/>
                <w:szCs w:val="24"/>
              </w:rPr>
            </w:pPr>
            <w:r w:rsidRPr="0048150E">
              <w:rPr>
                <w:rFonts w:ascii="Calibri" w:hAnsi="Calibri" w:cs="Calibri"/>
                <w:b/>
                <w:bCs/>
                <w:color w:val="FFFFFF"/>
                <w:sz w:val="24"/>
                <w:szCs w:val="24"/>
              </w:rPr>
              <w:t>Duty Free Ship stores</w:t>
            </w:r>
          </w:p>
        </w:tc>
      </w:tr>
    </w:tbl>
    <w:p w:rsidR="00037E45" w:rsidRPr="00BF3973" w:rsidRDefault="00037E45" w:rsidP="00945236">
      <w:pPr>
        <w:autoSpaceDE w:val="0"/>
        <w:autoSpaceDN w:val="0"/>
        <w:adjustRightInd w:val="0"/>
        <w:spacing w:before="120" w:after="120"/>
        <w:jc w:val="both"/>
        <w:rPr>
          <w:rFonts w:ascii="Calibri" w:hAnsi="Calibri" w:cs="Calibri"/>
        </w:rPr>
      </w:pPr>
      <w:r w:rsidRPr="00BF3973">
        <w:rPr>
          <w:rFonts w:ascii="Calibri" w:hAnsi="Calibri" w:cs="Calibri"/>
        </w:rPr>
        <w:t xml:space="preserve">JR Duty Free offers an extensive range of products with free delivery to your yacht. JR Duty Free is located at Darwin International Airport next to Arrival Gate Number 7. Trading Hours Monday to Friday 0830-1600 hours. Phone (08) 8927 0255 Fax (08) 8927 0149 email </w:t>
      </w:r>
      <w:hyperlink r:id="rId23" w:history="1">
        <w:r w:rsidRPr="00BF3973">
          <w:rPr>
            <w:rStyle w:val="Hyperlink"/>
            <w:rFonts w:ascii="Calibri" w:hAnsi="Calibri" w:cs="Calibri"/>
          </w:rPr>
          <w:t>jrdfdiabond@jamesrichardson.com.au</w:t>
        </w:r>
      </w:hyperlink>
      <w:r w:rsidRPr="00BF3973">
        <w:rPr>
          <w:rFonts w:ascii="Calibri" w:hAnsi="Calibri" w:cs="Calibri"/>
        </w:rPr>
        <w:t xml:space="preserve"> or visit the website </w:t>
      </w:r>
      <w:hyperlink r:id="rId24" w:history="1">
        <w:r w:rsidRPr="00BF3973">
          <w:rPr>
            <w:rFonts w:ascii="Calibri" w:hAnsi="Calibri" w:cs="Calibri"/>
            <w:color w:val="365F91"/>
            <w:u w:val="single"/>
          </w:rPr>
          <w:t>www.jrdutyfree.com.au</w:t>
        </w:r>
      </w:hyperlink>
      <w:r w:rsidRPr="00BF3973">
        <w:rPr>
          <w:rFonts w:ascii="Calibri" w:hAnsi="Calibri" w:cs="Calibri"/>
        </w:rPr>
        <w:t xml:space="preserve">. </w:t>
      </w:r>
    </w:p>
    <w:p w:rsidR="00037E45" w:rsidRPr="00054DD1" w:rsidRDefault="00037E45" w:rsidP="00DA79DB">
      <w:pPr>
        <w:autoSpaceDE w:val="0"/>
        <w:autoSpaceDN w:val="0"/>
        <w:adjustRightInd w:val="0"/>
        <w:spacing w:before="120" w:after="120"/>
        <w:jc w:val="both"/>
        <w:rPr>
          <w:rFonts w:ascii="Calibri" w:hAnsi="Calibri" w:cs="Calibri"/>
          <w:bCs/>
        </w:rPr>
      </w:pPr>
      <w:r w:rsidRPr="00054DD1">
        <w:rPr>
          <w:rFonts w:ascii="Calibri" w:hAnsi="Calibri" w:cs="Calibri"/>
          <w:bCs/>
        </w:rPr>
        <w:lastRenderedPageBreak/>
        <w:t xml:space="preserve">Participants should note however that supermarkets in Dili sell an extensive range of international quality liquor, spirits and tobacco products at prices which are roughly equivalent or less than Australian duty free prices.  If you are travelling on from Dili into international waters, arrangements can also be made to purchase duty free stores in Dili, at considerably cheaper prices. </w:t>
      </w:r>
    </w:p>
    <w:tbl>
      <w:tblPr>
        <w:tblW w:w="0" w:type="auto"/>
        <w:tblLook w:val="00A0" w:firstRow="1" w:lastRow="0" w:firstColumn="1" w:lastColumn="0" w:noHBand="0" w:noVBand="0"/>
      </w:tblPr>
      <w:tblGrid>
        <w:gridCol w:w="9638"/>
      </w:tblGrid>
      <w:tr w:rsidR="00037E45" w:rsidRPr="003C66D5" w:rsidTr="00422901">
        <w:tc>
          <w:tcPr>
            <w:tcW w:w="9638" w:type="dxa"/>
            <w:shd w:val="clear" w:color="auto" w:fill="1F497D"/>
          </w:tcPr>
          <w:p w:rsidR="00037E45" w:rsidRPr="003C66D5" w:rsidRDefault="00037E45" w:rsidP="00B466DB">
            <w:pPr>
              <w:autoSpaceDE w:val="0"/>
              <w:autoSpaceDN w:val="0"/>
              <w:adjustRightInd w:val="0"/>
              <w:spacing w:before="60" w:after="60"/>
              <w:jc w:val="both"/>
              <w:rPr>
                <w:rFonts w:ascii="Calibri" w:hAnsi="Calibri" w:cs="Calibri"/>
                <w:color w:val="FFFFFF"/>
                <w:sz w:val="24"/>
                <w:szCs w:val="24"/>
              </w:rPr>
            </w:pPr>
            <w:r w:rsidRPr="003C66D5">
              <w:rPr>
                <w:rFonts w:ascii="Calibri" w:hAnsi="Calibri" w:cs="Calibri"/>
                <w:b/>
                <w:bCs/>
                <w:color w:val="FFFFFF"/>
                <w:sz w:val="24"/>
                <w:szCs w:val="24"/>
              </w:rPr>
              <w:t>Before Departure</w:t>
            </w:r>
          </w:p>
        </w:tc>
      </w:tr>
    </w:tbl>
    <w:p w:rsidR="00037E45" w:rsidRPr="00BF3973" w:rsidRDefault="00037E45" w:rsidP="00C062F7">
      <w:pPr>
        <w:pStyle w:val="Heading1"/>
        <w:spacing w:before="120"/>
        <w:jc w:val="both"/>
        <w:rPr>
          <w:rFonts w:ascii="Calibri" w:hAnsi="Calibri" w:cs="Calibri"/>
          <w:sz w:val="22"/>
          <w:szCs w:val="22"/>
        </w:rPr>
      </w:pPr>
      <w:r w:rsidRPr="00BF3973">
        <w:rPr>
          <w:rFonts w:ascii="Calibri" w:hAnsi="Calibri" w:cs="Calibri"/>
          <w:sz w:val="22"/>
          <w:szCs w:val="22"/>
        </w:rPr>
        <w:t>Please check:</w:t>
      </w:r>
    </w:p>
    <w:p w:rsidR="00037E45" w:rsidRPr="00BF3973" w:rsidRDefault="00037E45" w:rsidP="0068351C">
      <w:pPr>
        <w:pStyle w:val="Subtitle"/>
        <w:numPr>
          <w:ilvl w:val="0"/>
          <w:numId w:val="5"/>
        </w:numPr>
        <w:spacing w:before="60"/>
        <w:ind w:left="357" w:hanging="357"/>
        <w:jc w:val="both"/>
        <w:rPr>
          <w:rFonts w:ascii="Calibri" w:hAnsi="Calibri" w:cs="Calibri"/>
          <w:b w:val="0"/>
          <w:bCs w:val="0"/>
          <w:sz w:val="22"/>
          <w:szCs w:val="22"/>
        </w:rPr>
      </w:pPr>
      <w:r w:rsidRPr="00BF3973">
        <w:rPr>
          <w:rFonts w:ascii="Calibri" w:hAnsi="Calibri" w:cs="Calibri"/>
          <w:b w:val="0"/>
          <w:bCs w:val="0"/>
          <w:sz w:val="22"/>
          <w:szCs w:val="22"/>
        </w:rPr>
        <w:t>That every crew member has six months validity on their passport from the date of arrival in Timor-Leste</w:t>
      </w:r>
      <w:r w:rsidR="00890FDB">
        <w:rPr>
          <w:rFonts w:ascii="Calibri" w:hAnsi="Calibri" w:cs="Calibri"/>
          <w:b w:val="0"/>
          <w:bCs w:val="0"/>
          <w:sz w:val="22"/>
          <w:szCs w:val="22"/>
        </w:rPr>
        <w:t xml:space="preserve"> and at least t</w:t>
      </w:r>
      <w:r w:rsidR="00CA3F0D">
        <w:rPr>
          <w:rFonts w:ascii="Calibri" w:hAnsi="Calibri" w:cs="Calibri"/>
          <w:b w:val="0"/>
          <w:bCs w:val="0"/>
          <w:sz w:val="22"/>
          <w:szCs w:val="22"/>
        </w:rPr>
        <w:t>w</w:t>
      </w:r>
      <w:r w:rsidR="00890FDB">
        <w:rPr>
          <w:rFonts w:ascii="Calibri" w:hAnsi="Calibri" w:cs="Calibri"/>
          <w:b w:val="0"/>
          <w:bCs w:val="0"/>
          <w:sz w:val="22"/>
          <w:szCs w:val="22"/>
        </w:rPr>
        <w:t>o spare pages in their passport;</w:t>
      </w:r>
      <w:r w:rsidRPr="00BF3973">
        <w:rPr>
          <w:rFonts w:ascii="Calibri" w:hAnsi="Calibri" w:cs="Calibri"/>
          <w:b w:val="0"/>
          <w:bCs w:val="0"/>
          <w:sz w:val="22"/>
          <w:szCs w:val="22"/>
        </w:rPr>
        <w:t xml:space="preserve"> </w:t>
      </w:r>
    </w:p>
    <w:p w:rsidR="00037E45" w:rsidRPr="00BF3973" w:rsidRDefault="00037E45" w:rsidP="0068351C">
      <w:pPr>
        <w:pStyle w:val="Subtitle"/>
        <w:numPr>
          <w:ilvl w:val="0"/>
          <w:numId w:val="5"/>
        </w:numPr>
        <w:spacing w:before="60"/>
        <w:ind w:left="357" w:hanging="357"/>
        <w:jc w:val="both"/>
        <w:rPr>
          <w:rFonts w:ascii="Calibri" w:hAnsi="Calibri" w:cs="Calibri"/>
          <w:b w:val="0"/>
          <w:bCs w:val="0"/>
          <w:sz w:val="22"/>
          <w:szCs w:val="22"/>
        </w:rPr>
      </w:pPr>
      <w:r w:rsidRPr="00BF3973">
        <w:rPr>
          <w:rFonts w:ascii="Calibri" w:hAnsi="Calibri" w:cs="Calibri"/>
          <w:b w:val="0"/>
          <w:bCs w:val="0"/>
          <w:sz w:val="22"/>
          <w:szCs w:val="22"/>
        </w:rPr>
        <w:t>Obtain relevant travel advice and special advisories from Department of Foreign Affairs and Trade (</w:t>
      </w:r>
      <w:hyperlink r:id="rId25" w:tgtFrame="_blank" w:history="1">
        <w:r w:rsidRPr="00BF3973">
          <w:rPr>
            <w:rStyle w:val="Hyperlink"/>
            <w:rFonts w:ascii="Calibri" w:hAnsi="Calibri" w:cs="Calibri"/>
            <w:b w:val="0"/>
            <w:bCs w:val="0"/>
            <w:sz w:val="22"/>
            <w:szCs w:val="22"/>
            <w:lang w:val="en-AU"/>
          </w:rPr>
          <w:t>www.dfat.gov.au</w:t>
        </w:r>
      </w:hyperlink>
      <w:r w:rsidRPr="00BF3973">
        <w:rPr>
          <w:rFonts w:ascii="Calibri" w:hAnsi="Calibri" w:cs="Calibri"/>
          <w:b w:val="0"/>
          <w:bCs w:val="0"/>
          <w:sz w:val="22"/>
          <w:szCs w:val="22"/>
        </w:rPr>
        <w:t>) or from your national embassy</w:t>
      </w:r>
      <w:r w:rsidR="00890FDB">
        <w:rPr>
          <w:rFonts w:ascii="Calibri" w:hAnsi="Calibri" w:cs="Calibri"/>
          <w:b w:val="0"/>
          <w:bCs w:val="0"/>
          <w:sz w:val="22"/>
          <w:szCs w:val="22"/>
        </w:rPr>
        <w:t>;</w:t>
      </w:r>
    </w:p>
    <w:p w:rsidR="00037E45" w:rsidRPr="00BF3973" w:rsidRDefault="00037E45" w:rsidP="0068351C">
      <w:pPr>
        <w:pStyle w:val="Subtitle"/>
        <w:numPr>
          <w:ilvl w:val="0"/>
          <w:numId w:val="5"/>
        </w:numPr>
        <w:spacing w:before="60"/>
        <w:ind w:left="357" w:hanging="357"/>
        <w:jc w:val="both"/>
        <w:rPr>
          <w:rFonts w:ascii="Calibri" w:hAnsi="Calibri" w:cs="Calibri"/>
          <w:b w:val="0"/>
          <w:bCs w:val="0"/>
          <w:sz w:val="22"/>
          <w:szCs w:val="22"/>
        </w:rPr>
      </w:pPr>
      <w:r w:rsidRPr="00BF3973">
        <w:rPr>
          <w:rFonts w:ascii="Calibri" w:hAnsi="Calibri" w:cs="Calibri"/>
          <w:b w:val="0"/>
          <w:bCs w:val="0"/>
          <w:sz w:val="22"/>
          <w:szCs w:val="22"/>
        </w:rPr>
        <w:t>That you have complied with all Australian</w:t>
      </w:r>
      <w:r w:rsidR="00E85C25">
        <w:rPr>
          <w:rFonts w:ascii="Calibri" w:hAnsi="Calibri" w:cs="Calibri"/>
          <w:b w:val="0"/>
          <w:bCs w:val="0"/>
          <w:sz w:val="22"/>
          <w:szCs w:val="22"/>
        </w:rPr>
        <w:t xml:space="preserve"> Customs clearance requirements</w:t>
      </w:r>
      <w:r w:rsidR="00890FDB">
        <w:rPr>
          <w:rFonts w:ascii="Calibri" w:hAnsi="Calibri" w:cs="Calibri"/>
          <w:b w:val="0"/>
          <w:bCs w:val="0"/>
          <w:sz w:val="22"/>
          <w:szCs w:val="22"/>
        </w:rPr>
        <w:t>;</w:t>
      </w:r>
    </w:p>
    <w:p w:rsidR="00037E45" w:rsidRPr="00BF3973" w:rsidRDefault="00037E45" w:rsidP="0068351C">
      <w:pPr>
        <w:pStyle w:val="Subtitle"/>
        <w:numPr>
          <w:ilvl w:val="0"/>
          <w:numId w:val="5"/>
        </w:numPr>
        <w:spacing w:before="60"/>
        <w:ind w:left="357" w:hanging="357"/>
        <w:jc w:val="both"/>
        <w:rPr>
          <w:rFonts w:ascii="Calibri" w:hAnsi="Calibri" w:cs="Calibri"/>
          <w:b w:val="0"/>
          <w:bCs w:val="0"/>
          <w:sz w:val="22"/>
          <w:szCs w:val="22"/>
        </w:rPr>
      </w:pPr>
      <w:r w:rsidRPr="00BF3973">
        <w:rPr>
          <w:rFonts w:ascii="Calibri" w:hAnsi="Calibri" w:cs="Calibri"/>
          <w:b w:val="0"/>
          <w:bCs w:val="0"/>
          <w:sz w:val="22"/>
          <w:szCs w:val="22"/>
        </w:rPr>
        <w:t>Obtain medical/travel insurance in the event you require medical evacuation from Dili</w:t>
      </w:r>
      <w:r w:rsidR="00890FDB">
        <w:rPr>
          <w:rFonts w:ascii="Calibri" w:hAnsi="Calibri" w:cs="Calibri"/>
          <w:b w:val="0"/>
          <w:bCs w:val="0"/>
          <w:sz w:val="22"/>
          <w:szCs w:val="22"/>
        </w:rPr>
        <w:t>;</w:t>
      </w:r>
      <w:r w:rsidRPr="00BF3973">
        <w:rPr>
          <w:rFonts w:ascii="Calibri" w:hAnsi="Calibri" w:cs="Calibri"/>
          <w:b w:val="0"/>
          <w:bCs w:val="0"/>
          <w:sz w:val="22"/>
          <w:szCs w:val="22"/>
        </w:rPr>
        <w:t> </w:t>
      </w:r>
    </w:p>
    <w:p w:rsidR="00037E45" w:rsidRPr="00BF3973" w:rsidRDefault="00037E45" w:rsidP="0068351C">
      <w:pPr>
        <w:pStyle w:val="Subtitle"/>
        <w:numPr>
          <w:ilvl w:val="0"/>
          <w:numId w:val="5"/>
        </w:numPr>
        <w:spacing w:before="60"/>
        <w:ind w:left="357" w:hanging="357"/>
        <w:jc w:val="both"/>
        <w:rPr>
          <w:rFonts w:ascii="Calibri" w:hAnsi="Calibri" w:cs="Calibri"/>
          <w:b w:val="0"/>
          <w:bCs w:val="0"/>
          <w:sz w:val="22"/>
          <w:szCs w:val="22"/>
        </w:rPr>
      </w:pPr>
      <w:r w:rsidRPr="00BF3973">
        <w:rPr>
          <w:rFonts w:ascii="Calibri" w:hAnsi="Calibri" w:cs="Calibri"/>
          <w:b w:val="0"/>
          <w:bCs w:val="0"/>
          <w:sz w:val="22"/>
          <w:szCs w:val="22"/>
        </w:rPr>
        <w:t>Consider international roaming for your mobile</w:t>
      </w:r>
      <w:r w:rsidR="00890FDB">
        <w:rPr>
          <w:rFonts w:ascii="Calibri" w:hAnsi="Calibri" w:cs="Calibri"/>
          <w:b w:val="0"/>
          <w:bCs w:val="0"/>
          <w:sz w:val="22"/>
          <w:szCs w:val="22"/>
        </w:rPr>
        <w:t>;</w:t>
      </w:r>
    </w:p>
    <w:p w:rsidR="00037E45" w:rsidRPr="00BF3973" w:rsidRDefault="00037E45" w:rsidP="0068351C">
      <w:pPr>
        <w:pStyle w:val="Subtitle"/>
        <w:numPr>
          <w:ilvl w:val="0"/>
          <w:numId w:val="5"/>
        </w:numPr>
        <w:spacing w:before="60"/>
        <w:ind w:left="357" w:hanging="357"/>
        <w:jc w:val="both"/>
        <w:rPr>
          <w:rFonts w:ascii="Calibri" w:hAnsi="Calibri" w:cs="Calibri"/>
          <w:b w:val="0"/>
          <w:bCs w:val="0"/>
          <w:sz w:val="22"/>
          <w:szCs w:val="22"/>
        </w:rPr>
      </w:pPr>
      <w:r w:rsidRPr="00BF3973">
        <w:rPr>
          <w:rFonts w:ascii="Calibri" w:hAnsi="Calibri" w:cs="Calibri"/>
          <w:b w:val="0"/>
          <w:bCs w:val="0"/>
          <w:sz w:val="22"/>
          <w:szCs w:val="22"/>
        </w:rPr>
        <w:t xml:space="preserve">Obtain the necessary amount of US dollars or </w:t>
      </w:r>
      <w:proofErr w:type="spellStart"/>
      <w:r w:rsidRPr="00BF3973">
        <w:rPr>
          <w:rFonts w:ascii="Calibri" w:hAnsi="Calibri" w:cs="Calibri"/>
          <w:b w:val="0"/>
          <w:bCs w:val="0"/>
          <w:sz w:val="22"/>
          <w:szCs w:val="22"/>
        </w:rPr>
        <w:t>travellers</w:t>
      </w:r>
      <w:proofErr w:type="spellEnd"/>
      <w:r w:rsidRPr="00BF3973">
        <w:rPr>
          <w:rFonts w:ascii="Calibri" w:hAnsi="Calibri" w:cs="Calibri"/>
          <w:b w:val="0"/>
          <w:bCs w:val="0"/>
          <w:sz w:val="22"/>
          <w:szCs w:val="22"/>
        </w:rPr>
        <w:t xml:space="preserve"> </w:t>
      </w:r>
      <w:proofErr w:type="spellStart"/>
      <w:r w:rsidRPr="00BF3973">
        <w:rPr>
          <w:rFonts w:ascii="Calibri" w:hAnsi="Calibri" w:cs="Calibri"/>
          <w:b w:val="0"/>
          <w:bCs w:val="0"/>
          <w:sz w:val="22"/>
          <w:szCs w:val="22"/>
        </w:rPr>
        <w:t>cheques</w:t>
      </w:r>
      <w:proofErr w:type="spellEnd"/>
      <w:r w:rsidRPr="00BF3973">
        <w:rPr>
          <w:rFonts w:ascii="Calibri" w:hAnsi="Calibri" w:cs="Calibri"/>
          <w:b w:val="0"/>
          <w:bCs w:val="0"/>
          <w:sz w:val="22"/>
          <w:szCs w:val="22"/>
        </w:rPr>
        <w:t xml:space="preserve">. The ANZ Bank and a number of other foreign banks operate in Dili but it is always advisable to arrange some cash or </w:t>
      </w:r>
      <w:proofErr w:type="spellStart"/>
      <w:r w:rsidR="00AC3200" w:rsidRPr="00BF3973">
        <w:rPr>
          <w:rFonts w:ascii="Calibri" w:hAnsi="Calibri" w:cs="Calibri"/>
          <w:b w:val="0"/>
          <w:bCs w:val="0"/>
          <w:sz w:val="22"/>
          <w:szCs w:val="22"/>
        </w:rPr>
        <w:t>travel</w:t>
      </w:r>
      <w:r w:rsidR="00AC3200">
        <w:rPr>
          <w:rFonts w:ascii="Calibri" w:hAnsi="Calibri" w:cs="Calibri"/>
          <w:b w:val="0"/>
          <w:bCs w:val="0"/>
          <w:sz w:val="22"/>
          <w:szCs w:val="22"/>
        </w:rPr>
        <w:t>l</w:t>
      </w:r>
      <w:r w:rsidR="00AC3200" w:rsidRPr="00BF3973">
        <w:rPr>
          <w:rFonts w:ascii="Calibri" w:hAnsi="Calibri" w:cs="Calibri"/>
          <w:b w:val="0"/>
          <w:bCs w:val="0"/>
          <w:sz w:val="22"/>
          <w:szCs w:val="22"/>
        </w:rPr>
        <w:t>ers</w:t>
      </w:r>
      <w:proofErr w:type="spellEnd"/>
      <w:r w:rsidRPr="00BF3973">
        <w:rPr>
          <w:rFonts w:ascii="Calibri" w:hAnsi="Calibri" w:cs="Calibri"/>
          <w:b w:val="0"/>
          <w:bCs w:val="0"/>
          <w:sz w:val="22"/>
          <w:szCs w:val="22"/>
        </w:rPr>
        <w:t xml:space="preserve"> </w:t>
      </w:r>
      <w:proofErr w:type="spellStart"/>
      <w:r w:rsidRPr="00BF3973">
        <w:rPr>
          <w:rFonts w:ascii="Calibri" w:hAnsi="Calibri" w:cs="Calibri"/>
          <w:b w:val="0"/>
          <w:bCs w:val="0"/>
          <w:sz w:val="22"/>
          <w:szCs w:val="22"/>
        </w:rPr>
        <w:t>cheques</w:t>
      </w:r>
      <w:proofErr w:type="spellEnd"/>
      <w:r w:rsidRPr="00BF3973">
        <w:rPr>
          <w:rFonts w:ascii="Calibri" w:hAnsi="Calibri" w:cs="Calibri"/>
          <w:b w:val="0"/>
          <w:bCs w:val="0"/>
          <w:sz w:val="22"/>
          <w:szCs w:val="22"/>
        </w:rPr>
        <w:t xml:space="preserve"> prior to arrival</w:t>
      </w:r>
      <w:r w:rsidR="00890FDB">
        <w:rPr>
          <w:rFonts w:ascii="Calibri" w:hAnsi="Calibri" w:cs="Calibri"/>
          <w:b w:val="0"/>
          <w:bCs w:val="0"/>
          <w:sz w:val="22"/>
          <w:szCs w:val="22"/>
        </w:rPr>
        <w:t>;</w:t>
      </w:r>
      <w:r w:rsidRPr="00BF3973">
        <w:rPr>
          <w:rFonts w:ascii="Calibri" w:hAnsi="Calibri" w:cs="Calibri"/>
          <w:b w:val="0"/>
          <w:bCs w:val="0"/>
          <w:sz w:val="22"/>
          <w:szCs w:val="22"/>
        </w:rPr>
        <w:t> </w:t>
      </w:r>
    </w:p>
    <w:p w:rsidR="00037E45" w:rsidRPr="00BF3973" w:rsidRDefault="00037E45" w:rsidP="0068351C">
      <w:pPr>
        <w:pStyle w:val="Subtitle"/>
        <w:numPr>
          <w:ilvl w:val="0"/>
          <w:numId w:val="5"/>
        </w:numPr>
        <w:spacing w:before="60"/>
        <w:ind w:left="357" w:hanging="357"/>
        <w:jc w:val="both"/>
        <w:rPr>
          <w:rFonts w:ascii="Calibri" w:hAnsi="Calibri" w:cs="Calibri"/>
          <w:b w:val="0"/>
          <w:bCs w:val="0"/>
          <w:sz w:val="22"/>
          <w:szCs w:val="22"/>
        </w:rPr>
      </w:pPr>
      <w:r w:rsidRPr="00BF3973">
        <w:rPr>
          <w:rFonts w:ascii="Calibri" w:hAnsi="Calibri" w:cs="Calibri"/>
          <w:b w:val="0"/>
          <w:bCs w:val="0"/>
          <w:sz w:val="22"/>
          <w:szCs w:val="22"/>
        </w:rPr>
        <w:t>Obtain any necessary prescription medicines and any necessary vaccinations and anti-malarial treatments</w:t>
      </w:r>
      <w:r w:rsidR="00890FDB">
        <w:rPr>
          <w:rFonts w:ascii="Calibri" w:hAnsi="Calibri" w:cs="Calibri"/>
          <w:b w:val="0"/>
          <w:bCs w:val="0"/>
          <w:sz w:val="22"/>
          <w:szCs w:val="22"/>
        </w:rPr>
        <w:t>;</w:t>
      </w:r>
      <w:r w:rsidRPr="00BF3973">
        <w:rPr>
          <w:rFonts w:ascii="Calibri" w:hAnsi="Calibri" w:cs="Calibri"/>
          <w:b w:val="0"/>
          <w:bCs w:val="0"/>
          <w:sz w:val="22"/>
          <w:szCs w:val="22"/>
        </w:rPr>
        <w:t xml:space="preserve"> </w:t>
      </w:r>
    </w:p>
    <w:p w:rsidR="00037E45" w:rsidRPr="00BF3973" w:rsidRDefault="00037E45" w:rsidP="0068351C">
      <w:pPr>
        <w:pStyle w:val="Subtitle"/>
        <w:numPr>
          <w:ilvl w:val="0"/>
          <w:numId w:val="5"/>
        </w:numPr>
        <w:spacing w:before="60"/>
        <w:ind w:left="357" w:hanging="357"/>
        <w:jc w:val="both"/>
        <w:rPr>
          <w:rFonts w:ascii="Calibri" w:hAnsi="Calibri" w:cs="Calibri"/>
          <w:b w:val="0"/>
          <w:bCs w:val="0"/>
          <w:sz w:val="22"/>
          <w:szCs w:val="22"/>
        </w:rPr>
      </w:pPr>
      <w:r w:rsidRPr="00BF3973">
        <w:rPr>
          <w:rFonts w:ascii="Calibri" w:hAnsi="Calibri" w:cs="Calibri"/>
          <w:b w:val="0"/>
          <w:bCs w:val="0"/>
          <w:sz w:val="22"/>
          <w:szCs w:val="22"/>
        </w:rPr>
        <w:t>Obtain a Timor-Leste travel guide e.g. Lonely Planet or equivalent  </w:t>
      </w:r>
    </w:p>
    <w:p w:rsidR="00037E45" w:rsidRPr="00BF3973" w:rsidRDefault="00037E45" w:rsidP="0068351C">
      <w:pPr>
        <w:pStyle w:val="Subtitle"/>
        <w:numPr>
          <w:ilvl w:val="0"/>
          <w:numId w:val="5"/>
        </w:numPr>
        <w:spacing w:before="60"/>
        <w:ind w:left="357" w:hanging="357"/>
        <w:jc w:val="both"/>
        <w:rPr>
          <w:rFonts w:ascii="Calibri" w:hAnsi="Calibri" w:cs="Calibri"/>
          <w:b w:val="0"/>
          <w:bCs w:val="0"/>
          <w:sz w:val="22"/>
          <w:szCs w:val="22"/>
        </w:rPr>
      </w:pPr>
      <w:r w:rsidRPr="00BF3973">
        <w:rPr>
          <w:rFonts w:ascii="Calibri" w:hAnsi="Calibri" w:cs="Calibri"/>
          <w:b w:val="0"/>
          <w:bCs w:val="0"/>
          <w:sz w:val="22"/>
          <w:szCs w:val="22"/>
        </w:rPr>
        <w:t xml:space="preserve">Take supplies of second hand children's clothes, notepads and pens </w:t>
      </w:r>
      <w:proofErr w:type="spellStart"/>
      <w:r w:rsidRPr="00BF3973">
        <w:rPr>
          <w:rFonts w:ascii="Calibri" w:hAnsi="Calibri" w:cs="Calibri"/>
          <w:b w:val="0"/>
          <w:bCs w:val="0"/>
          <w:sz w:val="22"/>
          <w:szCs w:val="22"/>
        </w:rPr>
        <w:t>etc</w:t>
      </w:r>
      <w:proofErr w:type="spellEnd"/>
      <w:r w:rsidRPr="00BF3973">
        <w:rPr>
          <w:rFonts w:ascii="Calibri" w:hAnsi="Calibri" w:cs="Calibri"/>
          <w:b w:val="0"/>
          <w:bCs w:val="0"/>
          <w:sz w:val="22"/>
          <w:szCs w:val="22"/>
        </w:rPr>
        <w:t xml:space="preserve"> to give away in return for the hospitality you will receive at small villages and communities.</w:t>
      </w:r>
    </w:p>
    <w:p w:rsidR="00037E45" w:rsidRPr="00BF3973" w:rsidRDefault="00037E45" w:rsidP="0068351C">
      <w:pPr>
        <w:pStyle w:val="Subtitle"/>
        <w:numPr>
          <w:ilvl w:val="0"/>
          <w:numId w:val="5"/>
        </w:numPr>
        <w:spacing w:before="60" w:after="120"/>
        <w:ind w:left="357" w:hanging="357"/>
        <w:jc w:val="both"/>
        <w:rPr>
          <w:rFonts w:ascii="Calibri" w:hAnsi="Calibri" w:cs="Calibri"/>
          <w:b w:val="0"/>
          <w:bCs w:val="0"/>
          <w:sz w:val="22"/>
          <w:szCs w:val="22"/>
        </w:rPr>
      </w:pPr>
      <w:r w:rsidRPr="00BF3973">
        <w:rPr>
          <w:rFonts w:ascii="Calibri" w:hAnsi="Calibri" w:cs="Calibri"/>
          <w:b w:val="0"/>
          <w:bCs w:val="0"/>
          <w:sz w:val="22"/>
          <w:szCs w:val="22"/>
        </w:rPr>
        <w:t>Learn a few words of Tetum! A smile and a few local words can take you a long way.</w:t>
      </w:r>
    </w:p>
    <w:tbl>
      <w:tblPr>
        <w:tblW w:w="0" w:type="auto"/>
        <w:tblLook w:val="00A0" w:firstRow="1" w:lastRow="0" w:firstColumn="1" w:lastColumn="0" w:noHBand="0" w:noVBand="0"/>
      </w:tblPr>
      <w:tblGrid>
        <w:gridCol w:w="9638"/>
      </w:tblGrid>
      <w:tr w:rsidR="00037E45" w:rsidRPr="003C66D5">
        <w:tc>
          <w:tcPr>
            <w:tcW w:w="9854" w:type="dxa"/>
            <w:shd w:val="clear" w:color="auto" w:fill="1F497D"/>
          </w:tcPr>
          <w:p w:rsidR="00037E45" w:rsidRPr="003C66D5" w:rsidRDefault="00037E45" w:rsidP="00F81B0D">
            <w:pPr>
              <w:pStyle w:val="Subtitle"/>
              <w:spacing w:before="60" w:after="60"/>
              <w:jc w:val="both"/>
              <w:rPr>
                <w:rFonts w:ascii="Calibri" w:hAnsi="Calibri" w:cs="Calibri"/>
                <w:color w:val="FFFFFF"/>
              </w:rPr>
            </w:pPr>
            <w:r w:rsidRPr="003C66D5">
              <w:rPr>
                <w:rFonts w:ascii="Calibri" w:hAnsi="Calibri" w:cs="Calibri"/>
                <w:color w:val="FFFFFF"/>
              </w:rPr>
              <w:t>Time Zones</w:t>
            </w:r>
          </w:p>
        </w:tc>
      </w:tr>
    </w:tbl>
    <w:p w:rsidR="00037E45" w:rsidRPr="00BF3973" w:rsidRDefault="00037E45" w:rsidP="00A757A8">
      <w:pPr>
        <w:pStyle w:val="Subtitle"/>
        <w:spacing w:before="120" w:after="120"/>
        <w:jc w:val="both"/>
        <w:rPr>
          <w:rFonts w:ascii="Calibri" w:hAnsi="Calibri" w:cs="Calibri"/>
          <w:b w:val="0"/>
          <w:bCs w:val="0"/>
          <w:sz w:val="22"/>
          <w:szCs w:val="22"/>
        </w:rPr>
      </w:pPr>
      <w:r w:rsidRPr="00BF3973">
        <w:rPr>
          <w:rFonts w:ascii="Calibri" w:hAnsi="Calibri" w:cs="Calibri"/>
          <w:b w:val="0"/>
          <w:bCs w:val="0"/>
          <w:sz w:val="22"/>
          <w:szCs w:val="22"/>
        </w:rPr>
        <w:t>The Rally will operate on Darwin CST time until each yacht is cleared into Timor-Leste. CST is GMT +9:30, Dili time is GMT +9:00.</w:t>
      </w:r>
    </w:p>
    <w:tbl>
      <w:tblPr>
        <w:tblW w:w="0" w:type="auto"/>
        <w:tblLook w:val="00A0" w:firstRow="1" w:lastRow="0" w:firstColumn="1" w:lastColumn="0" w:noHBand="0" w:noVBand="0"/>
      </w:tblPr>
      <w:tblGrid>
        <w:gridCol w:w="9638"/>
      </w:tblGrid>
      <w:tr w:rsidR="00037E45" w:rsidRPr="003C66D5">
        <w:tc>
          <w:tcPr>
            <w:tcW w:w="9854" w:type="dxa"/>
            <w:shd w:val="clear" w:color="auto" w:fill="1F497D"/>
          </w:tcPr>
          <w:p w:rsidR="00037E45" w:rsidRPr="003C66D5" w:rsidRDefault="00037E45" w:rsidP="009C4E57">
            <w:pPr>
              <w:autoSpaceDE w:val="0"/>
              <w:autoSpaceDN w:val="0"/>
              <w:adjustRightInd w:val="0"/>
              <w:spacing w:before="60" w:after="60"/>
              <w:jc w:val="both"/>
              <w:rPr>
                <w:rFonts w:ascii="Calibri" w:hAnsi="Calibri" w:cs="Calibri"/>
                <w:b/>
                <w:bCs/>
                <w:color w:val="FFFFFF"/>
                <w:sz w:val="24"/>
                <w:szCs w:val="24"/>
              </w:rPr>
            </w:pPr>
            <w:r w:rsidRPr="003C66D5">
              <w:rPr>
                <w:rFonts w:ascii="Calibri" w:hAnsi="Calibri" w:cs="Calibri"/>
                <w:b/>
                <w:bCs/>
                <w:color w:val="FFFFFF"/>
                <w:sz w:val="24"/>
                <w:szCs w:val="24"/>
              </w:rPr>
              <w:t>Sailing Instructions</w:t>
            </w:r>
          </w:p>
        </w:tc>
      </w:tr>
    </w:tbl>
    <w:p w:rsidR="00037E45" w:rsidRPr="00BF3973" w:rsidRDefault="00037E45" w:rsidP="00C53EF7">
      <w:pPr>
        <w:pStyle w:val="Subtitle"/>
        <w:spacing w:before="120" w:after="120"/>
        <w:jc w:val="both"/>
        <w:rPr>
          <w:rFonts w:ascii="Calibri" w:hAnsi="Calibri" w:cs="Calibri"/>
          <w:b w:val="0"/>
          <w:bCs w:val="0"/>
          <w:sz w:val="22"/>
          <w:szCs w:val="22"/>
        </w:rPr>
      </w:pPr>
      <w:r w:rsidRPr="00BF3973">
        <w:rPr>
          <w:rFonts w:ascii="Calibri" w:hAnsi="Calibri" w:cs="Calibri"/>
          <w:b w:val="0"/>
          <w:bCs w:val="0"/>
          <w:sz w:val="22"/>
          <w:szCs w:val="22"/>
        </w:rPr>
        <w:t xml:space="preserve">Rally Sailing Instructions are shown on pages </w:t>
      </w:r>
      <w:r w:rsidR="00880213" w:rsidRPr="00981861">
        <w:rPr>
          <w:rFonts w:ascii="Calibri" w:hAnsi="Calibri" w:cs="Calibri"/>
          <w:b w:val="0"/>
          <w:bCs w:val="0"/>
          <w:sz w:val="22"/>
          <w:szCs w:val="22"/>
        </w:rPr>
        <w:t>21-2</w:t>
      </w:r>
      <w:r w:rsidR="00981861" w:rsidRPr="00981861">
        <w:rPr>
          <w:rFonts w:ascii="Calibri" w:hAnsi="Calibri" w:cs="Calibri"/>
          <w:b w:val="0"/>
          <w:bCs w:val="0"/>
          <w:sz w:val="22"/>
          <w:szCs w:val="22"/>
        </w:rPr>
        <w:t>6</w:t>
      </w:r>
      <w:r w:rsidRPr="00BF3973">
        <w:rPr>
          <w:rFonts w:ascii="Calibri" w:hAnsi="Calibri" w:cs="Calibri"/>
          <w:b w:val="0"/>
          <w:bCs w:val="0"/>
          <w:sz w:val="22"/>
          <w:szCs w:val="22"/>
        </w:rPr>
        <w:t xml:space="preserve"> and are download</w:t>
      </w:r>
      <w:r w:rsidR="00141A47">
        <w:rPr>
          <w:rFonts w:ascii="Calibri" w:hAnsi="Calibri" w:cs="Calibri"/>
          <w:b w:val="0"/>
          <w:bCs w:val="0"/>
          <w:sz w:val="22"/>
          <w:szCs w:val="22"/>
        </w:rPr>
        <w:t xml:space="preserve">able directly from the website: </w:t>
      </w:r>
      <w:hyperlink r:id="rId26" w:history="1">
        <w:r w:rsidR="00093A77" w:rsidRPr="003A0555">
          <w:rPr>
            <w:rStyle w:val="Hyperlink"/>
            <w:rFonts w:ascii="Calibri" w:hAnsi="Calibri" w:cs="Calibri"/>
            <w:b w:val="0"/>
            <w:bCs w:val="0"/>
            <w:sz w:val="22"/>
            <w:szCs w:val="22"/>
          </w:rPr>
          <w:t>http://www.sailtimorleste.org/</w:t>
        </w:r>
      </w:hyperlink>
      <w:r w:rsidR="00141A47">
        <w:rPr>
          <w:rFonts w:ascii="Calibri" w:hAnsi="Calibri" w:cs="Calibri"/>
          <w:b w:val="0"/>
          <w:bCs w:val="0"/>
          <w:sz w:val="22"/>
          <w:szCs w:val="22"/>
        </w:rPr>
        <w:t xml:space="preserve"> </w:t>
      </w:r>
      <w:r w:rsidRPr="00BF3973">
        <w:rPr>
          <w:rFonts w:ascii="Calibri" w:hAnsi="Calibri" w:cs="Calibri"/>
          <w:b w:val="0"/>
          <w:bCs w:val="0"/>
          <w:sz w:val="22"/>
          <w:szCs w:val="22"/>
        </w:rPr>
        <w:t xml:space="preserve"> Yachts need to confirm compliance with the Sailing Instructions when they enter the event. Any changes to the Sailing Instructions will be notified at the Technical Briefing on </w:t>
      </w:r>
      <w:r w:rsidR="008B775F">
        <w:rPr>
          <w:rFonts w:ascii="Calibri" w:hAnsi="Calibri" w:cs="Calibri"/>
          <w:b w:val="0"/>
          <w:bCs w:val="0"/>
          <w:sz w:val="22"/>
          <w:szCs w:val="22"/>
        </w:rPr>
        <w:t>6</w:t>
      </w:r>
      <w:r w:rsidRPr="00BF3973">
        <w:rPr>
          <w:rFonts w:ascii="Calibri" w:hAnsi="Calibri" w:cs="Calibri"/>
          <w:b w:val="0"/>
          <w:bCs w:val="0"/>
          <w:sz w:val="22"/>
          <w:szCs w:val="22"/>
        </w:rPr>
        <w:t xml:space="preserve"> July.</w:t>
      </w:r>
    </w:p>
    <w:tbl>
      <w:tblPr>
        <w:tblW w:w="0" w:type="auto"/>
        <w:tblLook w:val="00A0" w:firstRow="1" w:lastRow="0" w:firstColumn="1" w:lastColumn="0" w:noHBand="0" w:noVBand="0"/>
      </w:tblPr>
      <w:tblGrid>
        <w:gridCol w:w="9638"/>
      </w:tblGrid>
      <w:tr w:rsidR="00037E45" w:rsidRPr="003C66D5">
        <w:tc>
          <w:tcPr>
            <w:tcW w:w="9854" w:type="dxa"/>
            <w:shd w:val="clear" w:color="auto" w:fill="1F497D"/>
          </w:tcPr>
          <w:p w:rsidR="00037E45" w:rsidRPr="003C66D5" w:rsidRDefault="00037E45" w:rsidP="00DB7A77">
            <w:pPr>
              <w:autoSpaceDE w:val="0"/>
              <w:autoSpaceDN w:val="0"/>
              <w:adjustRightInd w:val="0"/>
              <w:spacing w:before="60" w:after="60"/>
              <w:jc w:val="both"/>
              <w:rPr>
                <w:rFonts w:ascii="Calibri" w:hAnsi="Calibri" w:cs="Calibri"/>
                <w:b/>
                <w:bCs/>
                <w:color w:val="FFFFFF"/>
                <w:sz w:val="24"/>
                <w:szCs w:val="24"/>
              </w:rPr>
            </w:pPr>
            <w:r w:rsidRPr="003C66D5">
              <w:rPr>
                <w:rFonts w:ascii="Calibri" w:hAnsi="Calibri" w:cs="Calibri"/>
                <w:b/>
                <w:bCs/>
                <w:color w:val="FFFFFF"/>
                <w:sz w:val="24"/>
                <w:szCs w:val="24"/>
              </w:rPr>
              <w:t>Rules and Safety</w:t>
            </w:r>
          </w:p>
        </w:tc>
      </w:tr>
    </w:tbl>
    <w:p w:rsidR="00E85C25" w:rsidRPr="00BF3973" w:rsidRDefault="00E85C25" w:rsidP="00E85C25">
      <w:pPr>
        <w:spacing w:before="120" w:after="120"/>
        <w:jc w:val="both"/>
        <w:rPr>
          <w:rFonts w:ascii="Calibri" w:hAnsi="Calibri" w:cs="Calibri"/>
        </w:rPr>
      </w:pPr>
      <w:r w:rsidRPr="00BF3973">
        <w:rPr>
          <w:rFonts w:ascii="Calibri" w:hAnsi="Calibri" w:cs="Calibri"/>
        </w:rPr>
        <w:t>The safety of the vessel and its crew is the sole responsibility of the skipper. The Rally is open to M</w:t>
      </w:r>
      <w:r w:rsidRPr="00BF3973">
        <w:rPr>
          <w:rStyle w:val="style101"/>
          <w:rFonts w:ascii="Calibri" w:hAnsi="Calibri" w:cs="Calibri"/>
        </w:rPr>
        <w:t>onohull yachts having a waterline length of not less than 7.3 metres and Multihull yachts with a waterline length of not less than 8.0 metres</w:t>
      </w:r>
      <w:r w:rsidRPr="00BF3973">
        <w:rPr>
          <w:rFonts w:ascii="Calibri" w:hAnsi="Calibri" w:cs="Calibri"/>
        </w:rPr>
        <w:t>. All yachts shall have completed a non</w:t>
      </w:r>
      <w:r w:rsidR="00126E36">
        <w:rPr>
          <w:rFonts w:ascii="Calibri" w:hAnsi="Calibri" w:cs="Calibri"/>
        </w:rPr>
        <w:t>-</w:t>
      </w:r>
      <w:r w:rsidRPr="00BF3973">
        <w:rPr>
          <w:rFonts w:ascii="Calibri" w:hAnsi="Calibri" w:cs="Calibri"/>
        </w:rPr>
        <w:t xml:space="preserve">stop passage of at least 200 miles across open sea and must comply with the SOLAS regulations.  </w:t>
      </w:r>
      <w:r w:rsidR="003819EA">
        <w:rPr>
          <w:rFonts w:ascii="Calibri" w:hAnsi="Calibri" w:cs="Calibri"/>
        </w:rPr>
        <w:t xml:space="preserve">A guide to </w:t>
      </w:r>
      <w:r w:rsidR="00EB63D8">
        <w:rPr>
          <w:rFonts w:ascii="Calibri" w:hAnsi="Calibri" w:cs="Calibri"/>
        </w:rPr>
        <w:t>recommended</w:t>
      </w:r>
      <w:r w:rsidRPr="00BF3973">
        <w:rPr>
          <w:rFonts w:ascii="Calibri" w:hAnsi="Calibri" w:cs="Calibri"/>
        </w:rPr>
        <w:t xml:space="preserve"> </w:t>
      </w:r>
      <w:r w:rsidR="00880213">
        <w:rPr>
          <w:rFonts w:ascii="Calibri" w:hAnsi="Calibri" w:cs="Calibri"/>
        </w:rPr>
        <w:t xml:space="preserve">minimum </w:t>
      </w:r>
      <w:r w:rsidRPr="00BF3973">
        <w:rPr>
          <w:rFonts w:ascii="Calibri" w:hAnsi="Calibri" w:cs="Calibri"/>
        </w:rPr>
        <w:t xml:space="preserve">safety standards </w:t>
      </w:r>
      <w:r w:rsidR="003819EA">
        <w:rPr>
          <w:rFonts w:ascii="Calibri" w:hAnsi="Calibri" w:cs="Calibri"/>
        </w:rPr>
        <w:t>are</w:t>
      </w:r>
      <w:r w:rsidRPr="00BF3973">
        <w:rPr>
          <w:rFonts w:ascii="Calibri" w:hAnsi="Calibri" w:cs="Calibri"/>
        </w:rPr>
        <w:t xml:space="preserve"> posted on the website</w:t>
      </w:r>
      <w:r w:rsidR="003819EA">
        <w:rPr>
          <w:rFonts w:ascii="Calibri" w:hAnsi="Calibri" w:cs="Calibri"/>
        </w:rPr>
        <w:t xml:space="preserve">: </w:t>
      </w:r>
      <w:hyperlink r:id="rId27" w:history="1">
        <w:r w:rsidR="00F55F01" w:rsidRPr="00F55F01">
          <w:rPr>
            <w:rStyle w:val="Hyperlink"/>
            <w:rFonts w:ascii="Calibri" w:hAnsi="Calibri" w:cs="Calibri"/>
          </w:rPr>
          <w:t>http://www.sailtimorleste.org/entry</w:t>
        </w:r>
      </w:hyperlink>
      <w:r w:rsidR="003819EA">
        <w:rPr>
          <w:rFonts w:ascii="Calibri" w:hAnsi="Calibri" w:cs="Calibri"/>
        </w:rPr>
        <w:t xml:space="preserve"> </w:t>
      </w:r>
      <w:r w:rsidRPr="00BF3973">
        <w:rPr>
          <w:rFonts w:ascii="Calibri" w:hAnsi="Calibri" w:cs="Calibri"/>
        </w:rPr>
        <w:t>.</w:t>
      </w:r>
    </w:p>
    <w:p w:rsidR="00037E45" w:rsidRPr="00BF3973" w:rsidRDefault="00037E45" w:rsidP="00396B42">
      <w:pPr>
        <w:spacing w:before="120" w:after="120"/>
        <w:jc w:val="both"/>
        <w:rPr>
          <w:rFonts w:ascii="Calibri" w:hAnsi="Calibri" w:cs="Calibri"/>
        </w:rPr>
      </w:pPr>
      <w:r w:rsidRPr="00BF3973">
        <w:rPr>
          <w:rFonts w:ascii="Calibri" w:hAnsi="Calibri" w:cs="Calibri"/>
        </w:rPr>
        <w:t xml:space="preserve">The Rally will be sailed under the International Regulations for the Prevention of Collisions at Sea. </w:t>
      </w:r>
    </w:p>
    <w:p w:rsidR="00037E45" w:rsidRPr="00BF3973" w:rsidRDefault="00037E45" w:rsidP="00396B42">
      <w:pPr>
        <w:spacing w:before="120" w:after="120"/>
        <w:jc w:val="both"/>
        <w:rPr>
          <w:rFonts w:ascii="Calibri" w:hAnsi="Calibri" w:cs="Calibri"/>
        </w:rPr>
      </w:pPr>
      <w:r w:rsidRPr="00BF3973">
        <w:rPr>
          <w:rFonts w:ascii="Calibri" w:hAnsi="Calibri" w:cs="Calibri"/>
          <w:i/>
          <w:iCs/>
          <w:u w:val="single"/>
        </w:rPr>
        <w:t>Division II</w:t>
      </w:r>
      <w:r w:rsidRPr="00BF3973">
        <w:rPr>
          <w:rFonts w:ascii="Calibri" w:hAnsi="Calibri" w:cs="Calibri"/>
        </w:rPr>
        <w:t xml:space="preserve">: The use of automatic steering is permitted in Division II, and when engine propulsion is used it must be logged, totalled and declared at the finish in Dili. </w:t>
      </w:r>
    </w:p>
    <w:p w:rsidR="00037E45" w:rsidRPr="00BF3973" w:rsidRDefault="00037E45" w:rsidP="00396B42">
      <w:pPr>
        <w:spacing w:before="120" w:after="120"/>
        <w:jc w:val="both"/>
        <w:rPr>
          <w:rFonts w:ascii="Calibri" w:hAnsi="Calibri" w:cs="Calibri"/>
        </w:rPr>
      </w:pPr>
      <w:r w:rsidRPr="00BF3973">
        <w:rPr>
          <w:rFonts w:ascii="Calibri" w:hAnsi="Calibri" w:cs="Calibri"/>
          <w:i/>
          <w:iCs/>
          <w:u w:val="single"/>
        </w:rPr>
        <w:t>All other Divisions</w:t>
      </w:r>
      <w:r w:rsidRPr="00BF3973">
        <w:rPr>
          <w:rFonts w:ascii="Calibri" w:hAnsi="Calibri" w:cs="Calibri"/>
        </w:rPr>
        <w:t>: The use of automatic steering is not permitted. Engine propulsion may only be used when rendering assistance to a vessel or crew in distress or to avoid imminent danger to the vessel or crew.  Engine use and circumstances of use must be logged and reported as soon as practical to the Rally Committee who will adjudicate on its validity and determine the penalty (if any) to be applied.</w:t>
      </w:r>
    </w:p>
    <w:tbl>
      <w:tblPr>
        <w:tblW w:w="0" w:type="auto"/>
        <w:tblLook w:val="00A0" w:firstRow="1" w:lastRow="0" w:firstColumn="1" w:lastColumn="0" w:noHBand="0" w:noVBand="0"/>
      </w:tblPr>
      <w:tblGrid>
        <w:gridCol w:w="9638"/>
      </w:tblGrid>
      <w:tr w:rsidR="00037E45" w:rsidRPr="003C66D5">
        <w:tc>
          <w:tcPr>
            <w:tcW w:w="9854" w:type="dxa"/>
            <w:shd w:val="clear" w:color="auto" w:fill="1F497D"/>
          </w:tcPr>
          <w:p w:rsidR="00037E45" w:rsidRPr="003C66D5" w:rsidRDefault="00037E45" w:rsidP="00396B42">
            <w:pPr>
              <w:autoSpaceDE w:val="0"/>
              <w:autoSpaceDN w:val="0"/>
              <w:adjustRightInd w:val="0"/>
              <w:spacing w:before="60" w:after="60"/>
              <w:jc w:val="both"/>
              <w:rPr>
                <w:rFonts w:ascii="Calibri" w:hAnsi="Calibri" w:cs="Calibri"/>
                <w:b/>
                <w:bCs/>
                <w:color w:val="FFFFFF"/>
                <w:sz w:val="24"/>
                <w:szCs w:val="24"/>
              </w:rPr>
            </w:pPr>
            <w:r w:rsidRPr="003C66D5">
              <w:rPr>
                <w:rFonts w:ascii="Calibri" w:hAnsi="Calibri" w:cs="Calibri"/>
                <w:b/>
                <w:bCs/>
                <w:color w:val="FFFFFF"/>
                <w:sz w:val="24"/>
                <w:szCs w:val="24"/>
              </w:rPr>
              <w:t>Divisions, Handicaps and Prize Money</w:t>
            </w:r>
          </w:p>
        </w:tc>
      </w:tr>
    </w:tbl>
    <w:p w:rsidR="00037E45" w:rsidRPr="00BF3973" w:rsidRDefault="00037E45" w:rsidP="00396B42">
      <w:pPr>
        <w:spacing w:before="120" w:after="120"/>
        <w:jc w:val="both"/>
        <w:rPr>
          <w:rFonts w:ascii="Calibri" w:hAnsi="Calibri" w:cs="Calibri"/>
        </w:rPr>
      </w:pPr>
      <w:r w:rsidRPr="00BF3973">
        <w:rPr>
          <w:rFonts w:ascii="Calibri" w:hAnsi="Calibri" w:cs="Calibri"/>
        </w:rPr>
        <w:lastRenderedPageBreak/>
        <w:t>The following divisions are offered and unless you notify us in writing that you wish to enter a Competitive Cruising Division you will be automatically entered i</w:t>
      </w:r>
      <w:r w:rsidR="00054DD1">
        <w:rPr>
          <w:rFonts w:ascii="Calibri" w:hAnsi="Calibri" w:cs="Calibri"/>
        </w:rPr>
        <w:t>nto the Cruising/Rally Division:</w:t>
      </w:r>
    </w:p>
    <w:p w:rsidR="00054DD1" w:rsidRDefault="00054DD1" w:rsidP="00054DD1">
      <w:pPr>
        <w:numPr>
          <w:ilvl w:val="0"/>
          <w:numId w:val="20"/>
        </w:numPr>
        <w:spacing w:before="120" w:after="120"/>
        <w:jc w:val="both"/>
        <w:rPr>
          <w:rFonts w:ascii="Calibri" w:hAnsi="Calibri" w:cs="Calibri"/>
        </w:rPr>
      </w:pPr>
      <w:r w:rsidRPr="006757EF">
        <w:rPr>
          <w:rFonts w:ascii="Calibri" w:hAnsi="Calibri" w:cs="Calibri"/>
        </w:rPr>
        <w:t>Division I - Monohull Competitive Cruising</w:t>
      </w:r>
      <w:r>
        <w:rPr>
          <w:rFonts w:ascii="Calibri" w:hAnsi="Calibri" w:cs="Calibri"/>
        </w:rPr>
        <w:t xml:space="preserve"> yachts</w:t>
      </w:r>
    </w:p>
    <w:p w:rsidR="00054DD1" w:rsidRPr="009A58CE" w:rsidRDefault="00054DD1" w:rsidP="00054DD1">
      <w:pPr>
        <w:numPr>
          <w:ilvl w:val="0"/>
          <w:numId w:val="20"/>
        </w:numPr>
        <w:spacing w:before="120" w:after="120"/>
        <w:jc w:val="both"/>
        <w:rPr>
          <w:rFonts w:ascii="Calibri" w:hAnsi="Calibri" w:cs="Calibri"/>
        </w:rPr>
      </w:pPr>
      <w:r>
        <w:rPr>
          <w:rFonts w:ascii="Calibri" w:hAnsi="Calibri" w:cs="Calibri"/>
        </w:rPr>
        <w:t>Division I – IRC - In</w:t>
      </w:r>
      <w:r w:rsidRPr="00411671">
        <w:rPr>
          <w:rFonts w:ascii="Calibri" w:hAnsi="Calibri" w:cs="Calibri"/>
        </w:rPr>
        <w:t xml:space="preserve"> the event that </w:t>
      </w:r>
      <w:r>
        <w:rPr>
          <w:rFonts w:ascii="Calibri" w:hAnsi="Calibri" w:cs="Calibri"/>
        </w:rPr>
        <w:t>two</w:t>
      </w:r>
      <w:r w:rsidRPr="00411671">
        <w:rPr>
          <w:rFonts w:ascii="Calibri" w:hAnsi="Calibri" w:cs="Calibri"/>
        </w:rPr>
        <w:t xml:space="preserve"> (</w:t>
      </w:r>
      <w:r>
        <w:rPr>
          <w:rFonts w:ascii="Calibri" w:hAnsi="Calibri" w:cs="Calibri"/>
        </w:rPr>
        <w:t>2</w:t>
      </w:r>
      <w:r w:rsidRPr="00411671">
        <w:rPr>
          <w:rFonts w:ascii="Calibri" w:hAnsi="Calibri" w:cs="Calibri"/>
        </w:rPr>
        <w:t xml:space="preserve">) or more entrants </w:t>
      </w:r>
      <w:r>
        <w:rPr>
          <w:rFonts w:ascii="Calibri" w:hAnsi="Calibri" w:cs="Calibri"/>
        </w:rPr>
        <w:t xml:space="preserve">in Division I </w:t>
      </w:r>
      <w:r w:rsidRPr="00411671">
        <w:rPr>
          <w:rFonts w:ascii="Calibri" w:hAnsi="Calibri" w:cs="Calibri"/>
        </w:rPr>
        <w:t>possess a current IRC</w:t>
      </w:r>
      <w:r>
        <w:rPr>
          <w:rFonts w:ascii="Calibri" w:hAnsi="Calibri" w:cs="Calibri"/>
        </w:rPr>
        <w:t xml:space="preserve"> </w:t>
      </w:r>
      <w:r w:rsidRPr="00411671">
        <w:rPr>
          <w:rFonts w:ascii="Calibri" w:hAnsi="Calibri" w:cs="Calibri"/>
        </w:rPr>
        <w:t>rating, an IRC</w:t>
      </w:r>
      <w:r>
        <w:rPr>
          <w:rFonts w:ascii="Calibri" w:hAnsi="Calibri" w:cs="Calibri"/>
        </w:rPr>
        <w:t xml:space="preserve"> Division will be declared.  </w:t>
      </w:r>
    </w:p>
    <w:p w:rsidR="00054DD1" w:rsidRPr="006757EF" w:rsidRDefault="00054DD1" w:rsidP="00054DD1">
      <w:pPr>
        <w:numPr>
          <w:ilvl w:val="0"/>
          <w:numId w:val="20"/>
        </w:numPr>
        <w:spacing w:before="120" w:after="120"/>
        <w:jc w:val="both"/>
        <w:rPr>
          <w:rFonts w:ascii="Calibri" w:hAnsi="Calibri" w:cs="Calibri"/>
        </w:rPr>
      </w:pPr>
      <w:r w:rsidRPr="006757EF">
        <w:rPr>
          <w:rFonts w:ascii="Calibri" w:hAnsi="Calibri" w:cs="Calibri"/>
        </w:rPr>
        <w:t xml:space="preserve">Division II </w:t>
      </w:r>
      <w:r>
        <w:rPr>
          <w:rFonts w:ascii="Calibri" w:hAnsi="Calibri" w:cs="Calibri"/>
        </w:rPr>
        <w:t>–</w:t>
      </w:r>
      <w:r w:rsidRPr="006757EF">
        <w:rPr>
          <w:rFonts w:ascii="Calibri" w:hAnsi="Calibri" w:cs="Calibri"/>
        </w:rPr>
        <w:t xml:space="preserve"> Cruising</w:t>
      </w:r>
      <w:r>
        <w:rPr>
          <w:rFonts w:ascii="Calibri" w:hAnsi="Calibri" w:cs="Calibri"/>
        </w:rPr>
        <w:t>/</w:t>
      </w:r>
      <w:r w:rsidRPr="006757EF">
        <w:rPr>
          <w:rFonts w:ascii="Calibri" w:hAnsi="Calibri" w:cs="Calibri"/>
        </w:rPr>
        <w:t>Rally</w:t>
      </w:r>
      <w:r>
        <w:rPr>
          <w:rFonts w:ascii="Calibri" w:hAnsi="Calibri" w:cs="Calibri"/>
        </w:rPr>
        <w:t xml:space="preserve"> – open to any vessel, including both sail and motor vessels</w:t>
      </w:r>
    </w:p>
    <w:p w:rsidR="00054DD1" w:rsidRDefault="00054DD1" w:rsidP="00054DD1">
      <w:pPr>
        <w:numPr>
          <w:ilvl w:val="0"/>
          <w:numId w:val="20"/>
        </w:numPr>
        <w:spacing w:before="120" w:after="120"/>
        <w:jc w:val="both"/>
        <w:rPr>
          <w:rFonts w:ascii="Calibri" w:hAnsi="Calibri" w:cs="Calibri"/>
        </w:rPr>
      </w:pPr>
      <w:r w:rsidRPr="006757EF">
        <w:rPr>
          <w:rFonts w:ascii="Calibri" w:hAnsi="Calibri" w:cs="Calibri"/>
        </w:rPr>
        <w:t xml:space="preserve">Division III - Multihull Competitive Cruising </w:t>
      </w:r>
      <w:r>
        <w:rPr>
          <w:rFonts w:ascii="Calibri" w:hAnsi="Calibri" w:cs="Calibri"/>
        </w:rPr>
        <w:t>yachts</w:t>
      </w:r>
    </w:p>
    <w:p w:rsidR="00054DD1" w:rsidRPr="000D18D1" w:rsidRDefault="00054DD1" w:rsidP="00054DD1">
      <w:pPr>
        <w:spacing w:before="120" w:after="120"/>
        <w:jc w:val="both"/>
        <w:rPr>
          <w:rFonts w:ascii="Calibri" w:hAnsi="Calibri" w:cs="Calibri"/>
        </w:rPr>
      </w:pPr>
      <w:r>
        <w:rPr>
          <w:rFonts w:ascii="Calibri" w:hAnsi="Calibri" w:cs="Calibri"/>
        </w:rPr>
        <w:t>The Rally Committee reserves the right to make changes to and within Divisions; any such changes will be advised at the Rally Technical Briefing.</w:t>
      </w:r>
    </w:p>
    <w:p w:rsidR="00054DD1" w:rsidRDefault="00054DD1" w:rsidP="00054DD1">
      <w:pPr>
        <w:spacing w:before="120" w:after="120"/>
        <w:jc w:val="both"/>
        <w:rPr>
          <w:rFonts w:ascii="Calibri" w:hAnsi="Calibri" w:cs="Calibri"/>
        </w:rPr>
      </w:pPr>
      <w:r>
        <w:rPr>
          <w:rFonts w:ascii="Calibri" w:hAnsi="Calibri" w:cs="Calibri"/>
        </w:rPr>
        <w:t xml:space="preserve">The Committee will allocate handicaps as follows: </w:t>
      </w:r>
    </w:p>
    <w:p w:rsidR="00054DD1" w:rsidRPr="00D60F40" w:rsidRDefault="00054DD1" w:rsidP="00054DD1">
      <w:pPr>
        <w:pStyle w:val="ListParagraph"/>
        <w:numPr>
          <w:ilvl w:val="0"/>
          <w:numId w:val="32"/>
        </w:numPr>
        <w:spacing w:before="120" w:after="120"/>
        <w:jc w:val="both"/>
        <w:rPr>
          <w:rFonts w:ascii="Calibri" w:hAnsi="Calibri" w:cs="Calibri"/>
          <w:sz w:val="22"/>
          <w:szCs w:val="22"/>
        </w:rPr>
      </w:pPr>
      <w:r w:rsidRPr="00D60F40">
        <w:rPr>
          <w:rFonts w:ascii="Calibri" w:hAnsi="Calibri" w:cs="Calibri"/>
          <w:sz w:val="22"/>
          <w:szCs w:val="22"/>
        </w:rPr>
        <w:t>Yachts in Divisions I and III will be allocated a Time Correction Factor (TCF) based on the yacht's measurements</w:t>
      </w:r>
      <w:r>
        <w:rPr>
          <w:rFonts w:ascii="Calibri" w:hAnsi="Calibri" w:cs="Calibri"/>
          <w:sz w:val="22"/>
          <w:szCs w:val="22"/>
        </w:rPr>
        <w:t xml:space="preserve"> and performance history (if any)</w:t>
      </w:r>
      <w:r w:rsidRPr="00D60F40">
        <w:rPr>
          <w:rFonts w:ascii="Calibri" w:hAnsi="Calibri" w:cs="Calibri"/>
          <w:sz w:val="22"/>
          <w:szCs w:val="22"/>
        </w:rPr>
        <w:t xml:space="preserve">. The yacht's Elapsed Time will be multiplied by this TCF to give a Corrected Time and </w:t>
      </w:r>
      <w:proofErr w:type="spellStart"/>
      <w:r w:rsidRPr="00D60F40">
        <w:rPr>
          <w:rFonts w:ascii="Calibri" w:hAnsi="Calibri" w:cs="Calibri"/>
          <w:sz w:val="22"/>
          <w:szCs w:val="22"/>
        </w:rPr>
        <w:t>placings</w:t>
      </w:r>
      <w:proofErr w:type="spellEnd"/>
      <w:r w:rsidRPr="00D60F40">
        <w:rPr>
          <w:rFonts w:ascii="Calibri" w:hAnsi="Calibri" w:cs="Calibri"/>
          <w:sz w:val="22"/>
          <w:szCs w:val="22"/>
        </w:rPr>
        <w:t xml:space="preserve">. </w:t>
      </w:r>
    </w:p>
    <w:p w:rsidR="00054DD1" w:rsidRDefault="00054DD1" w:rsidP="00054DD1">
      <w:pPr>
        <w:spacing w:before="120" w:after="120"/>
        <w:ind w:left="284"/>
        <w:jc w:val="both"/>
        <w:rPr>
          <w:rFonts w:ascii="Calibri" w:hAnsi="Calibri" w:cs="Calibri"/>
        </w:rPr>
      </w:pPr>
      <w:r>
        <w:rPr>
          <w:rFonts w:ascii="Calibri" w:hAnsi="Calibri" w:cs="Calibri"/>
        </w:rPr>
        <w:t xml:space="preserve">Any yacht with a valid/current IRC certificate or OMR rating must declare this and provide a copy with their entry. </w:t>
      </w:r>
    </w:p>
    <w:p w:rsidR="00054DD1" w:rsidRDefault="00054DD1" w:rsidP="00054DD1">
      <w:pPr>
        <w:pStyle w:val="ListParagraph"/>
        <w:numPr>
          <w:ilvl w:val="0"/>
          <w:numId w:val="32"/>
        </w:numPr>
        <w:spacing w:before="120" w:after="120"/>
        <w:ind w:left="357" w:hanging="357"/>
        <w:contextualSpacing w:val="0"/>
        <w:jc w:val="both"/>
        <w:rPr>
          <w:rFonts w:ascii="Calibri" w:hAnsi="Calibri" w:cs="Calibri"/>
          <w:sz w:val="22"/>
          <w:szCs w:val="22"/>
        </w:rPr>
      </w:pPr>
      <w:r w:rsidRPr="00D60F40">
        <w:rPr>
          <w:rFonts w:ascii="Calibri" w:hAnsi="Calibri" w:cs="Calibri"/>
          <w:sz w:val="22"/>
          <w:szCs w:val="22"/>
        </w:rPr>
        <w:t xml:space="preserve">IRC Division yachts – the TCF on the yacht’s IRC certificate will be adopted to form handicaps for this division.   </w:t>
      </w:r>
    </w:p>
    <w:p w:rsidR="00054DD1" w:rsidRDefault="00054DD1" w:rsidP="00054DD1">
      <w:pPr>
        <w:pStyle w:val="ListParagraph"/>
        <w:numPr>
          <w:ilvl w:val="0"/>
          <w:numId w:val="32"/>
        </w:numPr>
        <w:spacing w:before="120" w:after="120"/>
        <w:ind w:left="357" w:hanging="357"/>
        <w:contextualSpacing w:val="0"/>
        <w:jc w:val="both"/>
        <w:rPr>
          <w:rFonts w:ascii="Calibri" w:hAnsi="Calibri" w:cs="Calibri"/>
          <w:sz w:val="22"/>
          <w:szCs w:val="22"/>
        </w:rPr>
      </w:pPr>
      <w:r>
        <w:rPr>
          <w:rFonts w:ascii="Calibri" w:hAnsi="Calibri" w:cs="Calibri"/>
          <w:sz w:val="22"/>
          <w:szCs w:val="22"/>
        </w:rPr>
        <w:t xml:space="preserve">Division II yachts – at the discretion of the Committee, </w:t>
      </w:r>
      <w:r w:rsidR="003352C5">
        <w:rPr>
          <w:rFonts w:ascii="Calibri" w:hAnsi="Calibri" w:cs="Calibri"/>
          <w:sz w:val="22"/>
          <w:szCs w:val="22"/>
        </w:rPr>
        <w:t xml:space="preserve">Division II yachts </w:t>
      </w:r>
      <w:r>
        <w:rPr>
          <w:rFonts w:ascii="Calibri" w:hAnsi="Calibri" w:cs="Calibri"/>
          <w:sz w:val="22"/>
          <w:szCs w:val="22"/>
        </w:rPr>
        <w:t xml:space="preserve">may also be allocated a TCF which may be used to guide final award of </w:t>
      </w:r>
      <w:proofErr w:type="spellStart"/>
      <w:r>
        <w:rPr>
          <w:rFonts w:ascii="Calibri" w:hAnsi="Calibri" w:cs="Calibri"/>
          <w:sz w:val="22"/>
          <w:szCs w:val="22"/>
        </w:rPr>
        <w:t>placings</w:t>
      </w:r>
      <w:proofErr w:type="spellEnd"/>
      <w:r>
        <w:rPr>
          <w:rFonts w:ascii="Calibri" w:hAnsi="Calibri" w:cs="Calibri"/>
          <w:sz w:val="22"/>
          <w:szCs w:val="22"/>
        </w:rPr>
        <w:t>.</w:t>
      </w:r>
    </w:p>
    <w:p w:rsidR="008B775F" w:rsidRPr="0080730C" w:rsidRDefault="008B775F" w:rsidP="008B775F">
      <w:pPr>
        <w:spacing w:before="120" w:after="120"/>
        <w:jc w:val="both"/>
        <w:rPr>
          <w:rFonts w:ascii="Calibri" w:hAnsi="Calibri" w:cs="Calibri"/>
        </w:rPr>
      </w:pPr>
      <w:r w:rsidRPr="0080730C">
        <w:rPr>
          <w:rFonts w:ascii="Calibri" w:hAnsi="Calibri" w:cs="Calibri"/>
        </w:rPr>
        <w:t xml:space="preserve">The Government of Timor-Leste </w:t>
      </w:r>
      <w:r>
        <w:rPr>
          <w:rFonts w:ascii="Calibri" w:hAnsi="Calibri" w:cs="Calibri"/>
        </w:rPr>
        <w:t xml:space="preserve">is proposing to offer a special </w:t>
      </w:r>
      <w:r w:rsidRPr="0080730C">
        <w:rPr>
          <w:rFonts w:ascii="Calibri" w:hAnsi="Calibri" w:cs="Calibri"/>
        </w:rPr>
        <w:t xml:space="preserve">prize pool </w:t>
      </w:r>
      <w:r>
        <w:rPr>
          <w:rFonts w:ascii="Calibri" w:hAnsi="Calibri" w:cs="Calibri"/>
        </w:rPr>
        <w:t xml:space="preserve">for the event, as it has done </w:t>
      </w:r>
      <w:r w:rsidR="00054DD1">
        <w:rPr>
          <w:rFonts w:ascii="Calibri" w:hAnsi="Calibri" w:cs="Calibri"/>
        </w:rPr>
        <w:t>annually since</w:t>
      </w:r>
      <w:r>
        <w:rPr>
          <w:rFonts w:ascii="Calibri" w:hAnsi="Calibri" w:cs="Calibri"/>
        </w:rPr>
        <w:t xml:space="preserve"> 2012.  When this is confirmed, the value and allocation of the prize pool will be announced in an update to the Sailing Instructions and emailed to yachts with registered interest in the Rally. </w:t>
      </w:r>
    </w:p>
    <w:p w:rsidR="002066E7" w:rsidRPr="0080730C" w:rsidRDefault="002066E7" w:rsidP="002066E7">
      <w:pPr>
        <w:spacing w:before="120" w:after="120"/>
        <w:jc w:val="both"/>
        <w:rPr>
          <w:rFonts w:ascii="Calibri" w:hAnsi="Calibri" w:cs="Calibri"/>
        </w:rPr>
      </w:pPr>
      <w:r>
        <w:rPr>
          <w:rFonts w:ascii="Calibri" w:hAnsi="Calibri" w:cs="Calibri"/>
        </w:rPr>
        <w:t>Divisional prize pools will be confirmed following finalisation of Divisions at the Pre-Rally Technical Briefing and posted on the website.</w:t>
      </w:r>
    </w:p>
    <w:tbl>
      <w:tblPr>
        <w:tblW w:w="0" w:type="auto"/>
        <w:tblLook w:val="00A0" w:firstRow="1" w:lastRow="0" w:firstColumn="1" w:lastColumn="0" w:noHBand="0" w:noVBand="0"/>
      </w:tblPr>
      <w:tblGrid>
        <w:gridCol w:w="9638"/>
      </w:tblGrid>
      <w:tr w:rsidR="00037E45" w:rsidRPr="003C66D5" w:rsidTr="00054DD1">
        <w:tc>
          <w:tcPr>
            <w:tcW w:w="9638" w:type="dxa"/>
            <w:shd w:val="clear" w:color="auto" w:fill="1F497D"/>
          </w:tcPr>
          <w:p w:rsidR="00037E45" w:rsidRPr="003C66D5" w:rsidRDefault="00037E45" w:rsidP="008B775F">
            <w:pPr>
              <w:autoSpaceDE w:val="0"/>
              <w:autoSpaceDN w:val="0"/>
              <w:adjustRightInd w:val="0"/>
              <w:spacing w:before="60" w:after="60"/>
              <w:jc w:val="both"/>
              <w:rPr>
                <w:rFonts w:ascii="Calibri" w:hAnsi="Calibri" w:cs="Calibri"/>
                <w:b/>
                <w:bCs/>
                <w:color w:val="FFFFFF"/>
                <w:sz w:val="24"/>
                <w:szCs w:val="24"/>
              </w:rPr>
            </w:pPr>
            <w:r w:rsidRPr="003C66D5">
              <w:rPr>
                <w:rFonts w:ascii="Calibri" w:hAnsi="Calibri" w:cs="Calibri"/>
                <w:sz w:val="24"/>
                <w:szCs w:val="24"/>
              </w:rPr>
              <w:br w:type="page"/>
            </w:r>
            <w:r w:rsidRPr="003C66D5">
              <w:rPr>
                <w:rFonts w:ascii="Calibri" w:hAnsi="Calibri" w:cs="Calibri"/>
                <w:b/>
                <w:bCs/>
                <w:color w:val="FFFFFF"/>
                <w:sz w:val="24"/>
                <w:szCs w:val="24"/>
              </w:rPr>
              <w:t xml:space="preserve">Rally Communication </w:t>
            </w:r>
            <w:r w:rsidR="008B775F">
              <w:rPr>
                <w:rFonts w:ascii="Calibri" w:hAnsi="Calibri" w:cs="Calibri"/>
                <w:b/>
                <w:bCs/>
                <w:color w:val="FFFFFF"/>
                <w:sz w:val="24"/>
                <w:szCs w:val="24"/>
              </w:rPr>
              <w:t>and Reporting</w:t>
            </w:r>
          </w:p>
        </w:tc>
      </w:tr>
    </w:tbl>
    <w:p w:rsidR="00585AE8" w:rsidRDefault="002F2D28" w:rsidP="008B775F">
      <w:pPr>
        <w:spacing w:before="120"/>
        <w:jc w:val="both"/>
        <w:rPr>
          <w:rFonts w:ascii="Calibri" w:hAnsi="Calibri" w:cs="Calibri"/>
        </w:rPr>
      </w:pPr>
      <w:hyperlink r:id="rId28" w:history="1">
        <w:r w:rsidR="00054DD1" w:rsidRPr="00300B1E">
          <w:rPr>
            <w:rStyle w:val="Hyperlink"/>
            <w:rFonts w:ascii="Calibri" w:hAnsi="Calibri" w:cs="Calibri"/>
          </w:rPr>
          <w:t>Yellowbrick Yacht Trackers</w:t>
        </w:r>
      </w:hyperlink>
      <w:r w:rsidR="008B775F" w:rsidRPr="00155252">
        <w:rPr>
          <w:rFonts w:ascii="Calibri" w:hAnsi="Calibri" w:cs="Calibri"/>
        </w:rPr>
        <w:t xml:space="preserve"> </w:t>
      </w:r>
      <w:r w:rsidR="008B775F">
        <w:rPr>
          <w:rFonts w:ascii="Calibri" w:hAnsi="Calibri" w:cs="Calibri"/>
        </w:rPr>
        <w:t xml:space="preserve">will be used as the primary reporting medium while the Rally is in transit.  </w:t>
      </w:r>
      <w:r w:rsidR="00585AE8">
        <w:rPr>
          <w:rFonts w:ascii="Calibri" w:hAnsi="Calibri" w:cs="Calibri"/>
        </w:rPr>
        <w:t xml:space="preserve">Yacht positions will be automatically uploaded to the progress page of the Rally website. </w:t>
      </w:r>
      <w:r w:rsidR="008B775F">
        <w:rPr>
          <w:rFonts w:ascii="Calibri" w:hAnsi="Calibri" w:cs="Calibri"/>
        </w:rPr>
        <w:t xml:space="preserve">These </w:t>
      </w:r>
      <w:r w:rsidR="00585AE8">
        <w:rPr>
          <w:rFonts w:ascii="Calibri" w:hAnsi="Calibri" w:cs="Calibri"/>
        </w:rPr>
        <w:t>Yellowbrick yacht trackers are</w:t>
      </w:r>
      <w:r w:rsidR="008B775F">
        <w:rPr>
          <w:rFonts w:ascii="Calibri" w:hAnsi="Calibri" w:cs="Calibri"/>
        </w:rPr>
        <w:t xml:space="preserve"> included in the cost of your entry fee. </w:t>
      </w:r>
    </w:p>
    <w:p w:rsidR="00CE40C4" w:rsidRPr="002674AB" w:rsidRDefault="00CE40C4" w:rsidP="00CE40C4">
      <w:pPr>
        <w:spacing w:before="120"/>
        <w:jc w:val="both"/>
        <w:rPr>
          <w:rFonts w:ascii="Calibri" w:hAnsi="Calibri" w:cs="Calibri"/>
        </w:rPr>
      </w:pPr>
      <w:r>
        <w:rPr>
          <w:rFonts w:ascii="Calibri" w:hAnsi="Calibri" w:cs="Calibri"/>
        </w:rPr>
        <w:t>However, as a secondary back-up, e</w:t>
      </w:r>
      <w:r w:rsidRPr="002674AB">
        <w:rPr>
          <w:rFonts w:ascii="Calibri" w:hAnsi="Calibri" w:cs="Calibri"/>
        </w:rPr>
        <w:t xml:space="preserve">ach yacht should possess </w:t>
      </w:r>
      <w:r w:rsidRPr="002674AB">
        <w:rPr>
          <w:rFonts w:ascii="Calibri" w:hAnsi="Calibri" w:cs="Calibri"/>
          <w:u w:val="single"/>
        </w:rPr>
        <w:t>either</w:t>
      </w:r>
      <w:r w:rsidRPr="002674AB">
        <w:rPr>
          <w:rFonts w:ascii="Calibri" w:hAnsi="Calibri" w:cs="Calibri"/>
        </w:rPr>
        <w:t xml:space="preserve"> a:</w:t>
      </w:r>
    </w:p>
    <w:p w:rsidR="00CE40C4" w:rsidRPr="002674AB" w:rsidRDefault="00CE40C4" w:rsidP="00CE40C4">
      <w:pPr>
        <w:numPr>
          <w:ilvl w:val="0"/>
          <w:numId w:val="19"/>
        </w:numPr>
        <w:ind w:left="357" w:hanging="357"/>
        <w:jc w:val="both"/>
        <w:rPr>
          <w:rFonts w:ascii="Calibri" w:hAnsi="Calibri" w:cs="Calibri"/>
        </w:rPr>
      </w:pPr>
      <w:r w:rsidRPr="002674AB">
        <w:rPr>
          <w:rFonts w:ascii="Calibri" w:hAnsi="Calibri" w:cs="Calibri"/>
        </w:rPr>
        <w:t xml:space="preserve">an HF Radio equipped with HF 4483 KHz (primary) / 2524 KHz (secondary) </w:t>
      </w:r>
      <w:r>
        <w:rPr>
          <w:rFonts w:ascii="Calibri" w:hAnsi="Calibri" w:cs="Calibri"/>
        </w:rPr>
        <w:t>or</w:t>
      </w:r>
    </w:p>
    <w:p w:rsidR="00CE40C4" w:rsidRPr="002674AB" w:rsidRDefault="00CE40C4" w:rsidP="00CE40C4">
      <w:pPr>
        <w:numPr>
          <w:ilvl w:val="0"/>
          <w:numId w:val="19"/>
        </w:numPr>
        <w:ind w:left="357" w:hanging="357"/>
        <w:jc w:val="both"/>
        <w:rPr>
          <w:rFonts w:ascii="Calibri" w:hAnsi="Calibri" w:cs="Calibri"/>
        </w:rPr>
      </w:pPr>
      <w:r>
        <w:rPr>
          <w:rFonts w:ascii="Calibri" w:hAnsi="Calibri" w:cs="Calibri"/>
        </w:rPr>
        <w:t xml:space="preserve">a </w:t>
      </w:r>
      <w:r w:rsidRPr="002674AB">
        <w:rPr>
          <w:rFonts w:ascii="Calibri" w:hAnsi="Calibri" w:cs="Calibri"/>
        </w:rPr>
        <w:t xml:space="preserve">Satellite Phone or </w:t>
      </w:r>
    </w:p>
    <w:p w:rsidR="00093A77" w:rsidRPr="00F55F01" w:rsidRDefault="00CE40C4" w:rsidP="00F55F01">
      <w:pPr>
        <w:numPr>
          <w:ilvl w:val="0"/>
          <w:numId w:val="19"/>
        </w:numPr>
        <w:spacing w:before="120" w:after="120"/>
        <w:ind w:left="357" w:hanging="357"/>
        <w:jc w:val="both"/>
        <w:rPr>
          <w:rFonts w:ascii="Calibri" w:hAnsi="Calibri" w:cs="Calibri"/>
          <w:b/>
          <w:bCs/>
        </w:rPr>
      </w:pPr>
      <w:r w:rsidRPr="00093A77">
        <w:rPr>
          <w:rFonts w:ascii="Calibri" w:hAnsi="Calibri" w:cs="Calibri"/>
        </w:rPr>
        <w:t xml:space="preserve">a satellite communication device such as a </w:t>
      </w:r>
      <w:hyperlink r:id="rId29" w:history="1">
        <w:r w:rsidRPr="00093A77">
          <w:rPr>
            <w:rStyle w:val="Hyperlink"/>
            <w:rFonts w:ascii="Calibri" w:hAnsi="Calibri" w:cs="Calibri"/>
          </w:rPr>
          <w:t>GPS Spot Device</w:t>
        </w:r>
      </w:hyperlink>
      <w:r w:rsidRPr="00093A77">
        <w:rPr>
          <w:rFonts w:ascii="Calibri" w:hAnsi="Calibri" w:cs="Calibri"/>
        </w:rPr>
        <w:t xml:space="preserve"> or a </w:t>
      </w:r>
      <w:hyperlink r:id="rId30" w:history="1">
        <w:r w:rsidRPr="00093A77">
          <w:rPr>
            <w:rStyle w:val="Hyperlink"/>
            <w:rFonts w:ascii="Calibri" w:hAnsi="Calibri" w:cs="Calibri"/>
          </w:rPr>
          <w:t xml:space="preserve">Delorme </w:t>
        </w:r>
        <w:proofErr w:type="spellStart"/>
        <w:r w:rsidRPr="00093A77">
          <w:rPr>
            <w:rStyle w:val="Hyperlink"/>
            <w:rFonts w:ascii="Calibri" w:hAnsi="Calibri" w:cs="Calibri"/>
          </w:rPr>
          <w:t>inReach</w:t>
        </w:r>
        <w:proofErr w:type="spellEnd"/>
        <w:r w:rsidRPr="00093A77">
          <w:rPr>
            <w:rStyle w:val="Hyperlink"/>
            <w:rFonts w:ascii="Calibri" w:hAnsi="Calibri" w:cs="Calibri"/>
          </w:rPr>
          <w:t xml:space="preserve"> Satellite 2-way Communicator</w:t>
        </w:r>
      </w:hyperlink>
      <w:r w:rsidRPr="00093A77">
        <w:rPr>
          <w:rFonts w:ascii="Calibri" w:hAnsi="Calibri" w:cs="Calibri"/>
        </w:rPr>
        <w:t xml:space="preserve"> </w:t>
      </w:r>
    </w:p>
    <w:p w:rsidR="008B775F" w:rsidRPr="00093A77" w:rsidRDefault="008B775F">
      <w:pPr>
        <w:spacing w:before="120" w:after="120"/>
        <w:jc w:val="both"/>
        <w:rPr>
          <w:rFonts w:ascii="Calibri" w:hAnsi="Calibri" w:cs="Calibri"/>
          <w:b/>
          <w:bCs/>
        </w:rPr>
      </w:pPr>
      <w:r w:rsidRPr="00093A77">
        <w:rPr>
          <w:rFonts w:ascii="Calibri" w:hAnsi="Calibri" w:cs="Calibri"/>
        </w:rPr>
        <w:t xml:space="preserve">for the purpose of transmitting twice-daily yacht position reports to the Rally Committee until the yacht crosses the Finish Line in Dili. Yachts must also record their transit time through the </w:t>
      </w:r>
      <w:proofErr w:type="spellStart"/>
      <w:r w:rsidRPr="00093A77">
        <w:rPr>
          <w:rFonts w:ascii="Calibri" w:hAnsi="Calibri" w:cs="Calibri"/>
        </w:rPr>
        <w:t>Jaco</w:t>
      </w:r>
      <w:proofErr w:type="spellEnd"/>
      <w:r w:rsidRPr="00093A77">
        <w:rPr>
          <w:rFonts w:ascii="Calibri" w:hAnsi="Calibri" w:cs="Calibri"/>
        </w:rPr>
        <w:t xml:space="preserve"> Island Time Gate and transmit this to the Rally Committee. </w:t>
      </w:r>
      <w:r w:rsidRPr="00093A77">
        <w:rPr>
          <w:rFonts w:ascii="Calibri" w:hAnsi="Calibri" w:cs="Calibri"/>
          <w:bCs/>
        </w:rPr>
        <w:t>In the event that there is no wind along the coast of Timor-Leste, this time may be used to calculate final results.</w:t>
      </w:r>
      <w:r w:rsidRPr="00093A77">
        <w:rPr>
          <w:rFonts w:ascii="Calibri" w:hAnsi="Calibri" w:cs="Calibri"/>
          <w:b/>
          <w:bCs/>
        </w:rPr>
        <w:t xml:space="preserve"> </w:t>
      </w:r>
    </w:p>
    <w:p w:rsidR="00037E45" w:rsidRPr="00BF3973" w:rsidRDefault="008B775F" w:rsidP="00C53EF7">
      <w:pPr>
        <w:autoSpaceDE w:val="0"/>
        <w:autoSpaceDN w:val="0"/>
        <w:adjustRightInd w:val="0"/>
        <w:spacing w:before="120" w:after="120"/>
        <w:jc w:val="both"/>
        <w:rPr>
          <w:rFonts w:ascii="Calibri" w:hAnsi="Calibri" w:cs="Calibri"/>
        </w:rPr>
      </w:pPr>
      <w:r>
        <w:rPr>
          <w:rFonts w:ascii="Calibri" w:hAnsi="Calibri" w:cs="Calibri"/>
        </w:rPr>
        <w:t xml:space="preserve">Any yacht which is unable to comply with these communication requirements is asked to contact organisers as soon as possible.  </w:t>
      </w:r>
      <w:r w:rsidR="00037E45" w:rsidRPr="00BF3973">
        <w:rPr>
          <w:rFonts w:ascii="Calibri" w:hAnsi="Calibri" w:cs="Calibri"/>
        </w:rPr>
        <w:t xml:space="preserve">Position reporting is as much for your safety as it is for the peace of mind of family and friends ashore.  The Rally website will be updated with the positions of all yachts after each </w:t>
      </w:r>
      <w:proofErr w:type="spellStart"/>
      <w:r w:rsidR="00037E45" w:rsidRPr="00BF3973">
        <w:rPr>
          <w:rFonts w:ascii="Calibri" w:hAnsi="Calibri" w:cs="Calibri"/>
        </w:rPr>
        <w:t>sched</w:t>
      </w:r>
      <w:proofErr w:type="spellEnd"/>
      <w:r w:rsidR="00037E45" w:rsidRPr="00BF3973">
        <w:rPr>
          <w:rFonts w:ascii="Calibri" w:hAnsi="Calibri" w:cs="Calibri"/>
        </w:rPr>
        <w:t>.</w:t>
      </w:r>
    </w:p>
    <w:p w:rsidR="00037E45" w:rsidRPr="00BF3973" w:rsidRDefault="00037E45" w:rsidP="00C53EF7">
      <w:pPr>
        <w:autoSpaceDE w:val="0"/>
        <w:autoSpaceDN w:val="0"/>
        <w:adjustRightInd w:val="0"/>
        <w:spacing w:before="120" w:after="120"/>
        <w:jc w:val="both"/>
        <w:rPr>
          <w:rFonts w:ascii="Calibri" w:hAnsi="Calibri" w:cs="Calibri"/>
        </w:rPr>
      </w:pPr>
      <w:r w:rsidRPr="00BF3973">
        <w:rPr>
          <w:rFonts w:ascii="Calibri" w:hAnsi="Calibri" w:cs="Calibri"/>
        </w:rPr>
        <w:t xml:space="preserve">From Com onwards to Dili, you will receive intermittent mobile phone coverage if your mobile has been activated for international roaming. </w:t>
      </w:r>
    </w:p>
    <w:tbl>
      <w:tblPr>
        <w:tblW w:w="0" w:type="auto"/>
        <w:tblLook w:val="00A0" w:firstRow="1" w:lastRow="0" w:firstColumn="1" w:lastColumn="0" w:noHBand="0" w:noVBand="0"/>
      </w:tblPr>
      <w:tblGrid>
        <w:gridCol w:w="9638"/>
      </w:tblGrid>
      <w:tr w:rsidR="00037E45" w:rsidRPr="003C66D5">
        <w:tc>
          <w:tcPr>
            <w:tcW w:w="9854" w:type="dxa"/>
            <w:shd w:val="clear" w:color="auto" w:fill="1F497D"/>
          </w:tcPr>
          <w:p w:rsidR="00037E45" w:rsidRPr="003C66D5" w:rsidRDefault="00037E45" w:rsidP="00B466DB">
            <w:pPr>
              <w:autoSpaceDE w:val="0"/>
              <w:autoSpaceDN w:val="0"/>
              <w:adjustRightInd w:val="0"/>
              <w:spacing w:before="60" w:after="60"/>
              <w:jc w:val="both"/>
              <w:rPr>
                <w:rFonts w:ascii="Calibri" w:hAnsi="Calibri" w:cs="Calibri"/>
                <w:b/>
                <w:bCs/>
                <w:color w:val="FFFFFF"/>
                <w:sz w:val="24"/>
                <w:szCs w:val="24"/>
              </w:rPr>
            </w:pPr>
            <w:r w:rsidRPr="003C66D5">
              <w:rPr>
                <w:rFonts w:ascii="Calibri" w:hAnsi="Calibri" w:cs="Calibri"/>
                <w:b/>
                <w:bCs/>
                <w:color w:val="FFFFFF"/>
                <w:sz w:val="24"/>
                <w:szCs w:val="24"/>
              </w:rPr>
              <w:t>The Start</w:t>
            </w:r>
          </w:p>
        </w:tc>
      </w:tr>
    </w:tbl>
    <w:p w:rsidR="00CE40C4" w:rsidRPr="00300B1E" w:rsidRDefault="00037E45" w:rsidP="00CE40C4">
      <w:pPr>
        <w:spacing w:before="120" w:after="120"/>
        <w:jc w:val="both"/>
        <w:rPr>
          <w:rFonts w:ascii="Calibri" w:hAnsi="Calibri" w:cs="Calibri"/>
        </w:rPr>
      </w:pPr>
      <w:r w:rsidRPr="00BF3973">
        <w:rPr>
          <w:rFonts w:ascii="Calibri" w:hAnsi="Calibri" w:cs="Calibri"/>
          <w:b/>
          <w:bCs/>
        </w:rPr>
        <w:lastRenderedPageBreak/>
        <w:t xml:space="preserve">The Start will be on </w:t>
      </w:r>
      <w:r w:rsidRPr="00BF3973">
        <w:rPr>
          <w:rFonts w:ascii="Calibri" w:hAnsi="Calibri" w:cs="Calibri"/>
        </w:rPr>
        <w:t>Saturday 1</w:t>
      </w:r>
      <w:r w:rsidR="00CE40C4">
        <w:rPr>
          <w:rFonts w:ascii="Calibri" w:hAnsi="Calibri" w:cs="Calibri"/>
        </w:rPr>
        <w:t>1</w:t>
      </w:r>
      <w:r w:rsidRPr="00BF3973">
        <w:rPr>
          <w:rFonts w:ascii="Calibri" w:hAnsi="Calibri" w:cs="Calibri"/>
        </w:rPr>
        <w:t xml:space="preserve"> July at 1</w:t>
      </w:r>
      <w:r w:rsidR="00CE40C4">
        <w:rPr>
          <w:rFonts w:ascii="Calibri" w:hAnsi="Calibri" w:cs="Calibri"/>
        </w:rPr>
        <w:t>1</w:t>
      </w:r>
      <w:r w:rsidRPr="00BF3973">
        <w:rPr>
          <w:rFonts w:ascii="Calibri" w:hAnsi="Calibri" w:cs="Calibri"/>
        </w:rPr>
        <w:t>00 hours</w:t>
      </w:r>
      <w:r w:rsidRPr="00BF3973">
        <w:rPr>
          <w:rFonts w:ascii="Calibri" w:hAnsi="Calibri" w:cs="Calibri"/>
          <w:b/>
          <w:bCs/>
        </w:rPr>
        <w:t xml:space="preserve"> in the area west of the Darwin Sailing Club as marked on the attached chart on Page </w:t>
      </w:r>
      <w:r w:rsidR="00F8239A" w:rsidRPr="00E54D81">
        <w:rPr>
          <w:rFonts w:ascii="Calibri" w:hAnsi="Calibri" w:cs="Calibri"/>
          <w:b/>
          <w:bCs/>
        </w:rPr>
        <w:t>1</w:t>
      </w:r>
      <w:r w:rsidR="00880213" w:rsidRPr="00E54D81">
        <w:rPr>
          <w:rFonts w:ascii="Calibri" w:hAnsi="Calibri" w:cs="Calibri"/>
          <w:b/>
          <w:bCs/>
        </w:rPr>
        <w:t>7</w:t>
      </w:r>
      <w:r w:rsidRPr="00BF3973">
        <w:rPr>
          <w:rFonts w:ascii="Calibri" w:hAnsi="Calibri" w:cs="Calibri"/>
          <w:b/>
          <w:bCs/>
        </w:rPr>
        <w:t xml:space="preserve">. </w:t>
      </w:r>
      <w:r w:rsidR="00141A47" w:rsidRPr="007E715D">
        <w:rPr>
          <w:rFonts w:ascii="Calibri" w:hAnsi="Calibri" w:cs="Calibri"/>
        </w:rPr>
        <w:t>The Start Line will be between the start boat</w:t>
      </w:r>
      <w:r w:rsidR="00141A47">
        <w:rPr>
          <w:rFonts w:ascii="Calibri" w:hAnsi="Calibri" w:cs="Calibri"/>
        </w:rPr>
        <w:t xml:space="preserve"> (details advised at the Technical Briefing)</w:t>
      </w:r>
      <w:r w:rsidR="00141A47" w:rsidRPr="007E715D">
        <w:rPr>
          <w:rFonts w:ascii="Calibri" w:hAnsi="Calibri" w:cs="Calibri"/>
        </w:rPr>
        <w:t xml:space="preserve"> which will be in a position approximately 100-200 metres NNW of “F” buoy, located in the vicinit</w:t>
      </w:r>
      <w:r w:rsidR="00141A47">
        <w:rPr>
          <w:rFonts w:ascii="Calibri" w:hAnsi="Calibri" w:cs="Calibri"/>
        </w:rPr>
        <w:t xml:space="preserve">y of 12° 25.52’ and 130° 48.14’.  </w:t>
      </w:r>
      <w:r w:rsidR="00CE40C4" w:rsidRPr="00300B1E">
        <w:rPr>
          <w:rFonts w:ascii="Calibri" w:hAnsi="Calibri" w:cs="Calibri"/>
        </w:rPr>
        <w:t>All Rally division yachts must keep clear of any yacht in a competitive division in their vicinity, particularly during the starting sequence.</w:t>
      </w:r>
    </w:p>
    <w:p w:rsidR="00037E45" w:rsidRPr="00BF3973" w:rsidRDefault="00037E45" w:rsidP="00CE40C4">
      <w:pPr>
        <w:spacing w:before="120" w:after="120"/>
        <w:jc w:val="both"/>
        <w:rPr>
          <w:rFonts w:ascii="Calibri" w:hAnsi="Calibri" w:cs="Calibri"/>
        </w:rPr>
      </w:pPr>
      <w:r w:rsidRPr="00BF3973">
        <w:rPr>
          <w:rFonts w:ascii="Calibri" w:hAnsi="Calibri" w:cs="Calibri"/>
        </w:rPr>
        <w:t>The Start Vessel will carry out the following start procedure:</w:t>
      </w:r>
    </w:p>
    <w:p w:rsidR="00585AE8" w:rsidRPr="009068C4" w:rsidRDefault="00CE40C4" w:rsidP="00585AE8">
      <w:pPr>
        <w:numPr>
          <w:ilvl w:val="0"/>
          <w:numId w:val="3"/>
        </w:numPr>
        <w:spacing w:before="120" w:after="120"/>
        <w:jc w:val="both"/>
        <w:rPr>
          <w:rFonts w:ascii="Calibri" w:hAnsi="Calibri" w:cs="Calibri"/>
        </w:rPr>
      </w:pPr>
      <w:r>
        <w:rPr>
          <w:rFonts w:ascii="Calibri" w:hAnsi="Calibri" w:cs="Calibri"/>
          <w:b/>
        </w:rPr>
        <w:t>10</w:t>
      </w:r>
      <w:r w:rsidR="00585AE8" w:rsidRPr="009068C4">
        <w:rPr>
          <w:rFonts w:ascii="Calibri" w:hAnsi="Calibri" w:cs="Calibri"/>
          <w:b/>
        </w:rPr>
        <w:t>50</w:t>
      </w:r>
      <w:r w:rsidR="00585AE8" w:rsidRPr="009068C4">
        <w:rPr>
          <w:rFonts w:ascii="Calibri" w:hAnsi="Calibri" w:cs="Calibri"/>
        </w:rPr>
        <w:t xml:space="preserve"> Hours Warning Sound Signal; Code Flag "P" will be hoisted </w:t>
      </w:r>
    </w:p>
    <w:p w:rsidR="00585AE8" w:rsidRPr="009068C4" w:rsidRDefault="00CE40C4" w:rsidP="00585AE8">
      <w:pPr>
        <w:numPr>
          <w:ilvl w:val="0"/>
          <w:numId w:val="3"/>
        </w:numPr>
        <w:spacing w:before="120" w:after="120"/>
        <w:jc w:val="both"/>
        <w:rPr>
          <w:rFonts w:ascii="Calibri" w:hAnsi="Calibri" w:cs="Calibri"/>
        </w:rPr>
      </w:pPr>
      <w:r>
        <w:rPr>
          <w:rFonts w:ascii="Calibri" w:hAnsi="Calibri" w:cs="Calibri"/>
          <w:b/>
        </w:rPr>
        <w:t>10</w:t>
      </w:r>
      <w:r w:rsidR="00585AE8" w:rsidRPr="009068C4">
        <w:rPr>
          <w:rFonts w:ascii="Calibri" w:hAnsi="Calibri" w:cs="Calibri"/>
          <w:b/>
        </w:rPr>
        <w:t>55</w:t>
      </w:r>
      <w:r w:rsidR="00585AE8" w:rsidRPr="009068C4">
        <w:rPr>
          <w:rFonts w:ascii="Calibri" w:hAnsi="Calibri" w:cs="Calibri"/>
        </w:rPr>
        <w:t xml:space="preserve"> Hours Preparatory Sound Signal; Numeral Pennant 1 will be hoisted </w:t>
      </w:r>
    </w:p>
    <w:p w:rsidR="00585AE8" w:rsidRPr="009068C4" w:rsidRDefault="00CE40C4" w:rsidP="00585AE8">
      <w:pPr>
        <w:numPr>
          <w:ilvl w:val="0"/>
          <w:numId w:val="3"/>
        </w:numPr>
        <w:spacing w:before="120" w:after="120"/>
        <w:jc w:val="both"/>
        <w:rPr>
          <w:rFonts w:ascii="Calibri" w:hAnsi="Calibri" w:cs="Calibri"/>
        </w:rPr>
      </w:pPr>
      <w:r>
        <w:rPr>
          <w:rFonts w:ascii="Calibri" w:hAnsi="Calibri" w:cs="Calibri"/>
          <w:b/>
        </w:rPr>
        <w:t>10</w:t>
      </w:r>
      <w:r w:rsidR="00585AE8" w:rsidRPr="009068C4">
        <w:rPr>
          <w:rFonts w:ascii="Calibri" w:hAnsi="Calibri" w:cs="Calibri"/>
          <w:b/>
        </w:rPr>
        <w:t>59</w:t>
      </w:r>
      <w:r w:rsidR="00585AE8" w:rsidRPr="009068C4">
        <w:rPr>
          <w:rFonts w:ascii="Calibri" w:hAnsi="Calibri" w:cs="Calibri"/>
        </w:rPr>
        <w:t xml:space="preserve"> Hours Code Flag "P" will be lowered</w:t>
      </w:r>
    </w:p>
    <w:p w:rsidR="00037E45" w:rsidRPr="00585AE8" w:rsidRDefault="00585AE8" w:rsidP="00585AE8">
      <w:pPr>
        <w:numPr>
          <w:ilvl w:val="0"/>
          <w:numId w:val="3"/>
        </w:numPr>
        <w:spacing w:before="120" w:after="120"/>
        <w:jc w:val="both"/>
        <w:rPr>
          <w:rFonts w:ascii="Calibri" w:hAnsi="Calibri" w:cs="Calibri"/>
          <w:b/>
        </w:rPr>
      </w:pPr>
      <w:r w:rsidRPr="009068C4">
        <w:rPr>
          <w:rFonts w:ascii="Calibri" w:hAnsi="Calibri" w:cs="Calibri"/>
          <w:b/>
        </w:rPr>
        <w:t>1</w:t>
      </w:r>
      <w:r w:rsidR="00CE40C4">
        <w:rPr>
          <w:rFonts w:ascii="Calibri" w:hAnsi="Calibri" w:cs="Calibri"/>
          <w:b/>
        </w:rPr>
        <w:t>1</w:t>
      </w:r>
      <w:r w:rsidRPr="009068C4">
        <w:rPr>
          <w:rFonts w:ascii="Calibri" w:hAnsi="Calibri" w:cs="Calibri"/>
          <w:b/>
        </w:rPr>
        <w:t>00</w:t>
      </w:r>
      <w:r w:rsidRPr="009068C4">
        <w:rPr>
          <w:rFonts w:ascii="Calibri" w:hAnsi="Calibri" w:cs="Calibri"/>
        </w:rPr>
        <w:t xml:space="preserve"> Hours Starting Sound Signal; Numeral Pennant 1 will be lowered </w:t>
      </w:r>
      <w:r w:rsidR="00037E45" w:rsidRPr="00585AE8">
        <w:rPr>
          <w:rFonts w:ascii="Calibri" w:hAnsi="Calibri" w:cs="Calibri"/>
        </w:rPr>
        <w:t>.</w:t>
      </w:r>
    </w:p>
    <w:p w:rsidR="00037E45" w:rsidRPr="00BF3973" w:rsidRDefault="00037E45" w:rsidP="004C09D2">
      <w:pPr>
        <w:pStyle w:val="Subtitle"/>
        <w:spacing w:before="120" w:after="120"/>
        <w:jc w:val="both"/>
        <w:rPr>
          <w:rFonts w:ascii="Calibri" w:hAnsi="Calibri" w:cs="Calibri"/>
          <w:b w:val="0"/>
          <w:bCs w:val="0"/>
          <w:sz w:val="22"/>
          <w:szCs w:val="22"/>
        </w:rPr>
      </w:pPr>
      <w:r w:rsidRPr="00BF3973">
        <w:rPr>
          <w:rFonts w:ascii="Calibri" w:hAnsi="Calibri" w:cs="Calibri"/>
          <w:b w:val="0"/>
          <w:bCs w:val="0"/>
          <w:sz w:val="22"/>
          <w:szCs w:val="22"/>
        </w:rPr>
        <w:t>Any recalls will be made over VHF radio on Channel 77.</w:t>
      </w:r>
    </w:p>
    <w:p w:rsidR="00037E45" w:rsidRPr="00BF3973" w:rsidRDefault="00037E45" w:rsidP="00A27D7A">
      <w:pPr>
        <w:pStyle w:val="Subtitle"/>
        <w:spacing w:before="120" w:after="120"/>
        <w:jc w:val="both"/>
        <w:rPr>
          <w:rFonts w:ascii="Calibri" w:hAnsi="Calibri" w:cs="Calibri"/>
          <w:b w:val="0"/>
          <w:bCs w:val="0"/>
          <w:sz w:val="22"/>
          <w:szCs w:val="22"/>
        </w:rPr>
      </w:pPr>
      <w:r w:rsidRPr="00BF3973">
        <w:rPr>
          <w:rFonts w:ascii="Calibri" w:hAnsi="Calibri" w:cs="Calibri"/>
          <w:b w:val="0"/>
          <w:bCs w:val="0"/>
          <w:sz w:val="22"/>
          <w:szCs w:val="22"/>
        </w:rPr>
        <w:t xml:space="preserve">The </w:t>
      </w:r>
      <w:r w:rsidRPr="00BF3973">
        <w:rPr>
          <w:rFonts w:ascii="Calibri" w:hAnsi="Calibri" w:cs="Calibri"/>
          <w:sz w:val="22"/>
          <w:szCs w:val="22"/>
        </w:rPr>
        <w:t>tides</w:t>
      </w:r>
      <w:r w:rsidRPr="00BF3973">
        <w:rPr>
          <w:rFonts w:ascii="Calibri" w:hAnsi="Calibri" w:cs="Calibri"/>
          <w:b w:val="0"/>
          <w:bCs w:val="0"/>
          <w:sz w:val="22"/>
          <w:szCs w:val="22"/>
        </w:rPr>
        <w:t xml:space="preserve"> on 1</w:t>
      </w:r>
      <w:r w:rsidR="00CE40C4">
        <w:rPr>
          <w:rFonts w:ascii="Calibri" w:hAnsi="Calibri" w:cs="Calibri"/>
          <w:b w:val="0"/>
          <w:bCs w:val="0"/>
          <w:sz w:val="22"/>
          <w:szCs w:val="22"/>
        </w:rPr>
        <w:t>1</w:t>
      </w:r>
      <w:r w:rsidR="004C5053">
        <w:rPr>
          <w:rFonts w:ascii="Calibri" w:hAnsi="Calibri" w:cs="Calibri"/>
          <w:b w:val="0"/>
          <w:bCs w:val="0"/>
          <w:sz w:val="22"/>
          <w:szCs w:val="22"/>
        </w:rPr>
        <w:t xml:space="preserve"> July are: </w:t>
      </w:r>
      <w:r w:rsidRPr="00BF3973">
        <w:rPr>
          <w:rFonts w:ascii="Calibri" w:hAnsi="Calibri" w:cs="Calibri"/>
          <w:b w:val="0"/>
          <w:bCs w:val="0"/>
          <w:sz w:val="22"/>
          <w:szCs w:val="22"/>
        </w:rPr>
        <w:t xml:space="preserve">a </w:t>
      </w:r>
      <w:r w:rsidR="00CE40C4">
        <w:rPr>
          <w:rFonts w:ascii="Calibri" w:hAnsi="Calibri" w:cs="Calibri"/>
          <w:b w:val="0"/>
          <w:bCs w:val="0"/>
          <w:sz w:val="22"/>
          <w:szCs w:val="22"/>
        </w:rPr>
        <w:t>low</w:t>
      </w:r>
      <w:r w:rsidRPr="00BF3973">
        <w:rPr>
          <w:rFonts w:ascii="Calibri" w:hAnsi="Calibri" w:cs="Calibri"/>
          <w:b w:val="0"/>
          <w:bCs w:val="0"/>
          <w:sz w:val="22"/>
          <w:szCs w:val="22"/>
        </w:rPr>
        <w:t xml:space="preserve"> of </w:t>
      </w:r>
      <w:r w:rsidR="00CE40C4">
        <w:rPr>
          <w:rFonts w:ascii="Calibri" w:hAnsi="Calibri" w:cs="Calibri"/>
          <w:b w:val="0"/>
          <w:bCs w:val="0"/>
          <w:sz w:val="22"/>
          <w:szCs w:val="22"/>
        </w:rPr>
        <w:t>3.29</w:t>
      </w:r>
      <w:r w:rsidRPr="00BF3973">
        <w:rPr>
          <w:rFonts w:ascii="Calibri" w:hAnsi="Calibri" w:cs="Calibri"/>
          <w:b w:val="0"/>
          <w:bCs w:val="0"/>
          <w:sz w:val="22"/>
          <w:szCs w:val="22"/>
        </w:rPr>
        <w:t xml:space="preserve"> metres at 0</w:t>
      </w:r>
      <w:r w:rsidR="00CE40C4">
        <w:rPr>
          <w:rFonts w:ascii="Calibri" w:hAnsi="Calibri" w:cs="Calibri"/>
          <w:b w:val="0"/>
          <w:bCs w:val="0"/>
          <w:sz w:val="22"/>
          <w:szCs w:val="22"/>
        </w:rPr>
        <w:t>711</w:t>
      </w:r>
      <w:r w:rsidRPr="00BF3973">
        <w:rPr>
          <w:rFonts w:ascii="Calibri" w:hAnsi="Calibri" w:cs="Calibri"/>
          <w:b w:val="0"/>
          <w:bCs w:val="0"/>
          <w:sz w:val="22"/>
          <w:szCs w:val="22"/>
        </w:rPr>
        <w:t xml:space="preserve"> hours and a </w:t>
      </w:r>
      <w:r w:rsidR="00CE40C4">
        <w:rPr>
          <w:rFonts w:ascii="Calibri" w:hAnsi="Calibri" w:cs="Calibri"/>
          <w:b w:val="0"/>
          <w:bCs w:val="0"/>
          <w:sz w:val="22"/>
          <w:szCs w:val="22"/>
        </w:rPr>
        <w:t>high</w:t>
      </w:r>
      <w:r w:rsidRPr="00BF3973">
        <w:rPr>
          <w:rFonts w:ascii="Calibri" w:hAnsi="Calibri" w:cs="Calibri"/>
          <w:b w:val="0"/>
          <w:bCs w:val="0"/>
          <w:sz w:val="22"/>
          <w:szCs w:val="22"/>
        </w:rPr>
        <w:t xml:space="preserve"> of </w:t>
      </w:r>
      <w:r w:rsidR="00CE40C4">
        <w:rPr>
          <w:rFonts w:ascii="Calibri" w:hAnsi="Calibri" w:cs="Calibri"/>
          <w:b w:val="0"/>
          <w:bCs w:val="0"/>
          <w:sz w:val="22"/>
          <w:szCs w:val="22"/>
        </w:rPr>
        <w:t>5.52</w:t>
      </w:r>
      <w:r w:rsidRPr="00BF3973">
        <w:rPr>
          <w:rFonts w:ascii="Calibri" w:hAnsi="Calibri" w:cs="Calibri"/>
          <w:b w:val="0"/>
          <w:bCs w:val="0"/>
          <w:sz w:val="22"/>
          <w:szCs w:val="22"/>
        </w:rPr>
        <w:t xml:space="preserve"> metres at </w:t>
      </w:r>
      <w:r w:rsidR="00CE40C4">
        <w:rPr>
          <w:rFonts w:ascii="Calibri" w:hAnsi="Calibri" w:cs="Calibri"/>
          <w:b w:val="0"/>
          <w:bCs w:val="0"/>
          <w:sz w:val="22"/>
          <w:szCs w:val="22"/>
        </w:rPr>
        <w:t>1302</w:t>
      </w:r>
      <w:r w:rsidRPr="00BF3973">
        <w:rPr>
          <w:rFonts w:ascii="Calibri" w:hAnsi="Calibri" w:cs="Calibri"/>
          <w:b w:val="0"/>
          <w:bCs w:val="0"/>
          <w:sz w:val="22"/>
          <w:szCs w:val="22"/>
        </w:rPr>
        <w:t xml:space="preserve"> hours. Be aware that the Sail Indonesia fleet will be in town and the pre-start area is likely to be congested.</w:t>
      </w:r>
    </w:p>
    <w:p w:rsidR="00037E45" w:rsidRPr="00BF3973" w:rsidRDefault="00037E45" w:rsidP="00A27D7A">
      <w:pPr>
        <w:pStyle w:val="Subtitle"/>
        <w:spacing w:before="120" w:after="120"/>
        <w:jc w:val="both"/>
        <w:rPr>
          <w:rFonts w:ascii="Calibri" w:hAnsi="Calibri" w:cs="Calibri"/>
          <w:b w:val="0"/>
          <w:bCs w:val="0"/>
          <w:sz w:val="22"/>
          <w:szCs w:val="22"/>
        </w:rPr>
      </w:pPr>
      <w:r w:rsidRPr="00BF3973">
        <w:rPr>
          <w:rFonts w:ascii="Calibri" w:hAnsi="Calibri" w:cs="Calibri"/>
          <w:b w:val="0"/>
          <w:bCs w:val="0"/>
          <w:sz w:val="22"/>
          <w:szCs w:val="22"/>
        </w:rPr>
        <w:t>In keeping with tradition, there will be awards for the best presented crew and yacht and first over the start line under sail.</w:t>
      </w:r>
    </w:p>
    <w:p w:rsidR="00037E45" w:rsidRPr="00BF3973" w:rsidRDefault="00037E45" w:rsidP="00A27D7A">
      <w:pPr>
        <w:pStyle w:val="Subtitle"/>
        <w:spacing w:before="120" w:after="120"/>
        <w:jc w:val="both"/>
        <w:rPr>
          <w:rFonts w:ascii="Calibri" w:hAnsi="Calibri" w:cs="Calibri"/>
          <w:b w:val="0"/>
          <w:bCs w:val="0"/>
          <w:sz w:val="22"/>
          <w:szCs w:val="22"/>
        </w:rPr>
      </w:pPr>
      <w:r w:rsidRPr="00BF3973">
        <w:rPr>
          <w:rFonts w:ascii="Calibri" w:hAnsi="Calibri" w:cs="Calibri"/>
          <w:b w:val="0"/>
          <w:bCs w:val="0"/>
          <w:sz w:val="22"/>
          <w:szCs w:val="22"/>
        </w:rPr>
        <w:t>Any yacht having to return to Darwin after the Start, or does not Start, or is delayed in starting, should advise Australian Customs and Rally Organisers at the earliest opportunity.</w:t>
      </w:r>
    </w:p>
    <w:tbl>
      <w:tblPr>
        <w:tblW w:w="0" w:type="auto"/>
        <w:tblLook w:val="00A0" w:firstRow="1" w:lastRow="0" w:firstColumn="1" w:lastColumn="0" w:noHBand="0" w:noVBand="0"/>
      </w:tblPr>
      <w:tblGrid>
        <w:gridCol w:w="9638"/>
      </w:tblGrid>
      <w:tr w:rsidR="00037E45" w:rsidRPr="003C66D5">
        <w:tc>
          <w:tcPr>
            <w:tcW w:w="9854" w:type="dxa"/>
            <w:shd w:val="clear" w:color="auto" w:fill="1F497D"/>
          </w:tcPr>
          <w:p w:rsidR="00037E45" w:rsidRPr="003C66D5" w:rsidRDefault="00037E45" w:rsidP="00B466DB">
            <w:pPr>
              <w:autoSpaceDE w:val="0"/>
              <w:autoSpaceDN w:val="0"/>
              <w:adjustRightInd w:val="0"/>
              <w:spacing w:before="60" w:after="60"/>
              <w:jc w:val="both"/>
              <w:rPr>
                <w:rFonts w:ascii="Calibri" w:hAnsi="Calibri" w:cs="Calibri"/>
                <w:b/>
                <w:bCs/>
                <w:color w:val="FFFFFF"/>
                <w:sz w:val="24"/>
                <w:szCs w:val="24"/>
              </w:rPr>
            </w:pPr>
            <w:r w:rsidRPr="003C66D5">
              <w:rPr>
                <w:rFonts w:ascii="Calibri" w:hAnsi="Calibri" w:cs="Calibri"/>
                <w:b/>
                <w:bCs/>
                <w:sz w:val="24"/>
                <w:szCs w:val="24"/>
              </w:rPr>
              <w:br w:type="page"/>
            </w:r>
            <w:r w:rsidRPr="003C66D5">
              <w:rPr>
                <w:rFonts w:ascii="Calibri" w:hAnsi="Calibri" w:cs="Calibri"/>
                <w:b/>
                <w:bCs/>
                <w:color w:val="FFFFFF"/>
                <w:sz w:val="24"/>
                <w:szCs w:val="24"/>
              </w:rPr>
              <w:t>The Course</w:t>
            </w:r>
          </w:p>
        </w:tc>
      </w:tr>
    </w:tbl>
    <w:p w:rsidR="00037E45" w:rsidRPr="00BF3973" w:rsidRDefault="00037E45" w:rsidP="00A757A8">
      <w:pPr>
        <w:pStyle w:val="Subtitle"/>
        <w:spacing w:before="120" w:after="120"/>
        <w:jc w:val="both"/>
        <w:rPr>
          <w:rFonts w:ascii="Calibri" w:hAnsi="Calibri" w:cs="Calibri"/>
          <w:b w:val="0"/>
          <w:bCs w:val="0"/>
          <w:sz w:val="22"/>
          <w:szCs w:val="22"/>
        </w:rPr>
      </w:pPr>
      <w:r w:rsidRPr="00BF3973">
        <w:rPr>
          <w:rFonts w:ascii="Calibri" w:hAnsi="Calibri" w:cs="Calibri"/>
          <w:b w:val="0"/>
          <w:bCs w:val="0"/>
          <w:sz w:val="22"/>
          <w:szCs w:val="22"/>
        </w:rPr>
        <w:t xml:space="preserve">The course is a distance of 425 NM from the Start Line in Darwin </w:t>
      </w:r>
      <w:proofErr w:type="spellStart"/>
      <w:r w:rsidRPr="00BF3973">
        <w:rPr>
          <w:rFonts w:ascii="Calibri" w:hAnsi="Calibri" w:cs="Calibri"/>
          <w:b w:val="0"/>
          <w:bCs w:val="0"/>
          <w:sz w:val="22"/>
          <w:szCs w:val="22"/>
        </w:rPr>
        <w:t>Harbour</w:t>
      </w:r>
      <w:proofErr w:type="spellEnd"/>
      <w:r w:rsidRPr="00BF3973">
        <w:rPr>
          <w:rFonts w:ascii="Calibri" w:hAnsi="Calibri" w:cs="Calibri"/>
          <w:b w:val="0"/>
          <w:bCs w:val="0"/>
          <w:sz w:val="22"/>
          <w:szCs w:val="22"/>
        </w:rPr>
        <w:t xml:space="preserve">, Australia, leaving the </w:t>
      </w:r>
      <w:proofErr w:type="spellStart"/>
      <w:r w:rsidRPr="00BF3973">
        <w:rPr>
          <w:rFonts w:ascii="Calibri" w:hAnsi="Calibri" w:cs="Calibri"/>
          <w:b w:val="0"/>
          <w:bCs w:val="0"/>
          <w:sz w:val="22"/>
          <w:szCs w:val="22"/>
        </w:rPr>
        <w:t>Jaco</w:t>
      </w:r>
      <w:proofErr w:type="spellEnd"/>
      <w:r w:rsidRPr="00BF3973">
        <w:rPr>
          <w:rFonts w:ascii="Calibri" w:hAnsi="Calibri" w:cs="Calibri"/>
          <w:b w:val="0"/>
          <w:bCs w:val="0"/>
          <w:sz w:val="22"/>
          <w:szCs w:val="22"/>
        </w:rPr>
        <w:t xml:space="preserve"> Island (located approximately S8° 26’ and E127° 21.2) to port, to the Finish Line off the city of Dili, Timor </w:t>
      </w:r>
      <w:proofErr w:type="spellStart"/>
      <w:r w:rsidRPr="00BF3973">
        <w:rPr>
          <w:rFonts w:ascii="Calibri" w:hAnsi="Calibri" w:cs="Calibri"/>
          <w:b w:val="0"/>
          <w:bCs w:val="0"/>
          <w:sz w:val="22"/>
          <w:szCs w:val="22"/>
        </w:rPr>
        <w:t>Leste</w:t>
      </w:r>
      <w:proofErr w:type="spellEnd"/>
      <w:r w:rsidRPr="00BF3973">
        <w:rPr>
          <w:rFonts w:ascii="Calibri" w:hAnsi="Calibri" w:cs="Calibri"/>
          <w:b w:val="0"/>
          <w:bCs w:val="0"/>
          <w:sz w:val="22"/>
          <w:szCs w:val="22"/>
        </w:rPr>
        <w:t xml:space="preserve">.  Recommended charts for this passage are:  </w:t>
      </w:r>
      <w:proofErr w:type="spellStart"/>
      <w:r w:rsidRPr="00BF3973">
        <w:rPr>
          <w:rFonts w:ascii="Calibri" w:hAnsi="Calibri" w:cs="Calibri"/>
          <w:b w:val="0"/>
          <w:bCs w:val="0"/>
          <w:sz w:val="22"/>
          <w:szCs w:val="22"/>
        </w:rPr>
        <w:t>Aus</w:t>
      </w:r>
      <w:proofErr w:type="spellEnd"/>
      <w:r w:rsidRPr="00BF3973">
        <w:rPr>
          <w:rFonts w:ascii="Calibri" w:hAnsi="Calibri" w:cs="Calibri"/>
          <w:b w:val="0"/>
          <w:bCs w:val="0"/>
          <w:sz w:val="22"/>
          <w:szCs w:val="22"/>
        </w:rPr>
        <w:t xml:space="preserve"> 26, </w:t>
      </w:r>
      <w:proofErr w:type="spellStart"/>
      <w:r w:rsidRPr="00BF3973">
        <w:rPr>
          <w:rFonts w:ascii="Calibri" w:hAnsi="Calibri" w:cs="Calibri"/>
          <w:b w:val="0"/>
          <w:bCs w:val="0"/>
          <w:sz w:val="22"/>
          <w:szCs w:val="22"/>
        </w:rPr>
        <w:t>Aus</w:t>
      </w:r>
      <w:proofErr w:type="spellEnd"/>
      <w:r w:rsidRPr="00BF3973">
        <w:rPr>
          <w:rFonts w:ascii="Calibri" w:hAnsi="Calibri" w:cs="Calibri"/>
          <w:b w:val="0"/>
          <w:bCs w:val="0"/>
          <w:sz w:val="22"/>
          <w:szCs w:val="22"/>
        </w:rPr>
        <w:t xml:space="preserve"> 313, </w:t>
      </w:r>
      <w:proofErr w:type="spellStart"/>
      <w:r w:rsidRPr="00BF3973">
        <w:rPr>
          <w:rFonts w:ascii="Calibri" w:hAnsi="Calibri" w:cs="Calibri"/>
          <w:b w:val="0"/>
          <w:bCs w:val="0"/>
          <w:sz w:val="22"/>
          <w:szCs w:val="22"/>
        </w:rPr>
        <w:t>Aus</w:t>
      </w:r>
      <w:proofErr w:type="spellEnd"/>
      <w:r w:rsidRPr="00BF3973">
        <w:rPr>
          <w:rFonts w:ascii="Calibri" w:hAnsi="Calibri" w:cs="Calibri"/>
          <w:b w:val="0"/>
          <w:bCs w:val="0"/>
          <w:sz w:val="22"/>
          <w:szCs w:val="22"/>
        </w:rPr>
        <w:t xml:space="preserve"> 4721, </w:t>
      </w:r>
      <w:proofErr w:type="spellStart"/>
      <w:r w:rsidRPr="00BF3973">
        <w:rPr>
          <w:rFonts w:ascii="Calibri" w:hAnsi="Calibri" w:cs="Calibri"/>
          <w:b w:val="0"/>
          <w:bCs w:val="0"/>
          <w:sz w:val="22"/>
          <w:szCs w:val="22"/>
        </w:rPr>
        <w:t>Aus</w:t>
      </w:r>
      <w:proofErr w:type="spellEnd"/>
      <w:r w:rsidRPr="00BF3973">
        <w:rPr>
          <w:rFonts w:ascii="Calibri" w:hAnsi="Calibri" w:cs="Calibri"/>
          <w:b w:val="0"/>
          <w:bCs w:val="0"/>
          <w:sz w:val="22"/>
          <w:szCs w:val="22"/>
        </w:rPr>
        <w:t xml:space="preserve"> 901.  </w:t>
      </w:r>
    </w:p>
    <w:p w:rsidR="00037E45" w:rsidRPr="00BF3973" w:rsidRDefault="00037E45" w:rsidP="008A6C80">
      <w:pPr>
        <w:pStyle w:val="Subtitle"/>
        <w:spacing w:before="120" w:after="120"/>
        <w:jc w:val="both"/>
        <w:rPr>
          <w:rFonts w:ascii="Calibri" w:hAnsi="Calibri" w:cs="Calibri"/>
          <w:b w:val="0"/>
          <w:bCs w:val="0"/>
          <w:sz w:val="22"/>
          <w:szCs w:val="22"/>
        </w:rPr>
      </w:pPr>
      <w:r w:rsidRPr="00BF3973">
        <w:rPr>
          <w:rFonts w:ascii="Calibri" w:hAnsi="Calibri" w:cs="Calibri"/>
          <w:sz w:val="22"/>
          <w:szCs w:val="22"/>
        </w:rPr>
        <w:t xml:space="preserve">A Time Gate has been established at </w:t>
      </w:r>
      <w:proofErr w:type="spellStart"/>
      <w:r w:rsidRPr="00BF3973">
        <w:rPr>
          <w:rFonts w:ascii="Calibri" w:hAnsi="Calibri" w:cs="Calibri"/>
          <w:sz w:val="22"/>
          <w:szCs w:val="22"/>
        </w:rPr>
        <w:t>Jaco</w:t>
      </w:r>
      <w:proofErr w:type="spellEnd"/>
      <w:r w:rsidRPr="00BF3973">
        <w:rPr>
          <w:rFonts w:ascii="Calibri" w:hAnsi="Calibri" w:cs="Calibri"/>
          <w:sz w:val="22"/>
          <w:szCs w:val="22"/>
        </w:rPr>
        <w:t xml:space="preserve"> Island</w:t>
      </w:r>
      <w:r w:rsidRPr="00BF3973">
        <w:rPr>
          <w:rFonts w:ascii="Calibri" w:hAnsi="Calibri" w:cs="Calibri"/>
          <w:b w:val="0"/>
          <w:bCs w:val="0"/>
          <w:sz w:val="22"/>
          <w:szCs w:val="22"/>
        </w:rPr>
        <w:t>.  Yachts must record their time (</w:t>
      </w:r>
      <w:r w:rsidRPr="00BF3973">
        <w:rPr>
          <w:rFonts w:ascii="Calibri" w:hAnsi="Calibri" w:cs="Calibri"/>
          <w:sz w:val="22"/>
          <w:szCs w:val="22"/>
        </w:rPr>
        <w:t>CST Darwin time</w:t>
      </w:r>
      <w:r w:rsidRPr="00BF3973">
        <w:rPr>
          <w:rFonts w:ascii="Calibri" w:hAnsi="Calibri" w:cs="Calibri"/>
          <w:b w:val="0"/>
          <w:bCs w:val="0"/>
          <w:sz w:val="22"/>
          <w:szCs w:val="22"/>
        </w:rPr>
        <w:t xml:space="preserve">) when they pass through Longitude E127° 20’, after rounding </w:t>
      </w:r>
      <w:proofErr w:type="spellStart"/>
      <w:r w:rsidRPr="00BF3973">
        <w:rPr>
          <w:rFonts w:ascii="Calibri" w:hAnsi="Calibri" w:cs="Calibri"/>
          <w:b w:val="0"/>
          <w:bCs w:val="0"/>
          <w:sz w:val="22"/>
          <w:szCs w:val="22"/>
        </w:rPr>
        <w:t>Jaco</w:t>
      </w:r>
      <w:proofErr w:type="spellEnd"/>
      <w:r w:rsidRPr="00BF3973">
        <w:rPr>
          <w:rFonts w:ascii="Calibri" w:hAnsi="Calibri" w:cs="Calibri"/>
          <w:b w:val="0"/>
          <w:bCs w:val="0"/>
          <w:sz w:val="22"/>
          <w:szCs w:val="22"/>
        </w:rPr>
        <w:t xml:space="preserve"> Island (refer Page </w:t>
      </w:r>
      <w:r w:rsidR="00507AF2" w:rsidRPr="00CE40C4">
        <w:rPr>
          <w:rFonts w:ascii="Calibri" w:hAnsi="Calibri" w:cs="Calibri"/>
          <w:b w:val="0"/>
          <w:bCs w:val="0"/>
          <w:sz w:val="22"/>
          <w:szCs w:val="22"/>
          <w:highlight w:val="yellow"/>
        </w:rPr>
        <w:t>1</w:t>
      </w:r>
      <w:r w:rsidR="00880213" w:rsidRPr="00CE40C4">
        <w:rPr>
          <w:rFonts w:ascii="Calibri" w:hAnsi="Calibri" w:cs="Calibri"/>
          <w:b w:val="0"/>
          <w:bCs w:val="0"/>
          <w:sz w:val="22"/>
          <w:szCs w:val="22"/>
          <w:highlight w:val="yellow"/>
        </w:rPr>
        <w:t>8</w:t>
      </w:r>
      <w:r w:rsidRPr="00BF3973">
        <w:rPr>
          <w:rFonts w:ascii="Calibri" w:hAnsi="Calibri" w:cs="Calibri"/>
          <w:b w:val="0"/>
          <w:bCs w:val="0"/>
          <w:sz w:val="22"/>
          <w:szCs w:val="22"/>
        </w:rPr>
        <w:t xml:space="preserve">). This time should be reported to Organisers at the earliest opportunity.  In the event that there is no wind along the coast of Timor-Leste, this time will be used to calculate final results. </w:t>
      </w:r>
    </w:p>
    <w:p w:rsidR="00037E45" w:rsidRPr="00BF3973" w:rsidRDefault="00037E45" w:rsidP="00A27D7A">
      <w:pPr>
        <w:pStyle w:val="Subtitle"/>
        <w:spacing w:before="120" w:after="120"/>
        <w:jc w:val="both"/>
        <w:rPr>
          <w:rFonts w:ascii="Calibri" w:hAnsi="Calibri" w:cs="Calibri"/>
          <w:b w:val="0"/>
          <w:bCs w:val="0"/>
          <w:sz w:val="22"/>
          <w:szCs w:val="22"/>
        </w:rPr>
      </w:pPr>
      <w:r w:rsidRPr="00BF3973">
        <w:rPr>
          <w:rFonts w:ascii="Calibri" w:hAnsi="Calibri" w:cs="Calibri"/>
          <w:b w:val="0"/>
          <w:bCs w:val="0"/>
          <w:sz w:val="22"/>
          <w:szCs w:val="22"/>
        </w:rPr>
        <w:t xml:space="preserve">The Timor-Leste Government has two new naval patrol vessels (Shanghai class III) from China.  In a country with limited territorial waters, it is entirely possible that these naval patrol vessels will meet the fleet as they round </w:t>
      </w:r>
      <w:proofErr w:type="spellStart"/>
      <w:r w:rsidRPr="00BF3973">
        <w:rPr>
          <w:rFonts w:ascii="Calibri" w:hAnsi="Calibri" w:cs="Calibri"/>
          <w:b w:val="0"/>
          <w:bCs w:val="0"/>
          <w:sz w:val="22"/>
          <w:szCs w:val="22"/>
        </w:rPr>
        <w:t>Jaco</w:t>
      </w:r>
      <w:proofErr w:type="spellEnd"/>
      <w:r w:rsidRPr="00BF3973">
        <w:rPr>
          <w:rFonts w:ascii="Calibri" w:hAnsi="Calibri" w:cs="Calibri"/>
          <w:b w:val="0"/>
          <w:bCs w:val="0"/>
          <w:sz w:val="22"/>
          <w:szCs w:val="22"/>
        </w:rPr>
        <w:t xml:space="preserve"> Island (or before!) and provide escort all the way to Dili.</w:t>
      </w:r>
    </w:p>
    <w:tbl>
      <w:tblPr>
        <w:tblW w:w="0" w:type="auto"/>
        <w:tblLook w:val="00A0" w:firstRow="1" w:lastRow="0" w:firstColumn="1" w:lastColumn="0" w:noHBand="0" w:noVBand="0"/>
      </w:tblPr>
      <w:tblGrid>
        <w:gridCol w:w="9638"/>
      </w:tblGrid>
      <w:tr w:rsidR="00037E45" w:rsidRPr="003C66D5">
        <w:tc>
          <w:tcPr>
            <w:tcW w:w="9854" w:type="dxa"/>
            <w:shd w:val="clear" w:color="auto" w:fill="1F497D"/>
          </w:tcPr>
          <w:p w:rsidR="00037E45" w:rsidRPr="003C66D5" w:rsidRDefault="00037E45" w:rsidP="00B466DB">
            <w:pPr>
              <w:autoSpaceDE w:val="0"/>
              <w:autoSpaceDN w:val="0"/>
              <w:adjustRightInd w:val="0"/>
              <w:spacing w:before="60" w:after="60"/>
              <w:jc w:val="both"/>
              <w:rPr>
                <w:rFonts w:ascii="Calibri" w:hAnsi="Calibri" w:cs="Calibri"/>
                <w:b/>
                <w:bCs/>
                <w:color w:val="FFFFFF"/>
                <w:sz w:val="24"/>
                <w:szCs w:val="24"/>
              </w:rPr>
            </w:pPr>
            <w:r w:rsidRPr="003C66D5">
              <w:rPr>
                <w:rFonts w:ascii="Calibri" w:hAnsi="Calibri" w:cs="Calibri"/>
                <w:b/>
                <w:bCs/>
                <w:color w:val="FFFFFF"/>
                <w:sz w:val="24"/>
                <w:szCs w:val="24"/>
              </w:rPr>
              <w:t>The Finish</w:t>
            </w:r>
          </w:p>
        </w:tc>
      </w:tr>
    </w:tbl>
    <w:p w:rsidR="00037E45" w:rsidRPr="00BF3973" w:rsidRDefault="00037E45" w:rsidP="00ED33B6">
      <w:pPr>
        <w:pStyle w:val="Subtitle"/>
        <w:spacing w:before="120" w:after="120"/>
        <w:jc w:val="both"/>
        <w:rPr>
          <w:rFonts w:ascii="Calibri" w:hAnsi="Calibri" w:cs="Calibri"/>
          <w:b w:val="0"/>
          <w:bCs w:val="0"/>
          <w:sz w:val="22"/>
          <w:szCs w:val="22"/>
        </w:rPr>
      </w:pPr>
      <w:r w:rsidRPr="00BF3973">
        <w:rPr>
          <w:rFonts w:ascii="Calibri" w:hAnsi="Calibri" w:cs="Calibri"/>
          <w:b w:val="0"/>
          <w:bCs w:val="0"/>
          <w:sz w:val="22"/>
          <w:szCs w:val="22"/>
        </w:rPr>
        <w:t xml:space="preserve">The finish line is a transit of the longitude E125° 34’ between the drying reef bounding the northern edge of Dili </w:t>
      </w:r>
      <w:proofErr w:type="spellStart"/>
      <w:r w:rsidRPr="00BF3973">
        <w:rPr>
          <w:rFonts w:ascii="Calibri" w:hAnsi="Calibri" w:cs="Calibri"/>
          <w:b w:val="0"/>
          <w:bCs w:val="0"/>
          <w:sz w:val="22"/>
          <w:szCs w:val="22"/>
        </w:rPr>
        <w:t>Harbour</w:t>
      </w:r>
      <w:proofErr w:type="spellEnd"/>
      <w:r w:rsidRPr="00BF3973">
        <w:rPr>
          <w:rFonts w:ascii="Calibri" w:hAnsi="Calibri" w:cs="Calibri"/>
          <w:b w:val="0"/>
          <w:bCs w:val="0"/>
          <w:sz w:val="22"/>
          <w:szCs w:val="22"/>
        </w:rPr>
        <w:t xml:space="preserve"> and the latitude S8° 32’, as marked on the attached chart on Page </w:t>
      </w:r>
      <w:r w:rsidR="00880213" w:rsidRPr="00981861">
        <w:rPr>
          <w:rFonts w:ascii="Calibri" w:hAnsi="Calibri" w:cs="Calibri"/>
          <w:b w:val="0"/>
          <w:bCs w:val="0"/>
          <w:sz w:val="22"/>
          <w:szCs w:val="22"/>
        </w:rPr>
        <w:t>19</w:t>
      </w:r>
      <w:r w:rsidRPr="009A7976">
        <w:rPr>
          <w:rFonts w:ascii="Calibri" w:hAnsi="Calibri" w:cs="Calibri"/>
          <w:b w:val="0"/>
          <w:bCs w:val="0"/>
          <w:sz w:val="22"/>
          <w:szCs w:val="22"/>
        </w:rPr>
        <w:t>.  The finish line is about 500 metres in length.</w:t>
      </w:r>
      <w:r w:rsidRPr="00BF3973">
        <w:rPr>
          <w:rFonts w:ascii="Calibri" w:hAnsi="Calibri" w:cs="Calibri"/>
          <w:b w:val="0"/>
          <w:bCs w:val="0"/>
          <w:sz w:val="22"/>
          <w:szCs w:val="22"/>
        </w:rPr>
        <w:t xml:space="preserve">  </w:t>
      </w:r>
    </w:p>
    <w:p w:rsidR="00037E45" w:rsidRPr="00BF3973" w:rsidRDefault="00037E45" w:rsidP="00594C12">
      <w:pPr>
        <w:pStyle w:val="Subtitle"/>
        <w:spacing w:before="120" w:after="120"/>
        <w:jc w:val="both"/>
        <w:rPr>
          <w:rFonts w:ascii="Calibri" w:hAnsi="Calibri" w:cs="Calibri"/>
          <w:b w:val="0"/>
          <w:bCs w:val="0"/>
          <w:sz w:val="22"/>
          <w:szCs w:val="22"/>
        </w:rPr>
      </w:pPr>
      <w:r w:rsidRPr="00BF3973">
        <w:rPr>
          <w:rFonts w:ascii="Calibri" w:hAnsi="Calibri" w:cs="Calibri"/>
          <w:b w:val="0"/>
          <w:bCs w:val="0"/>
          <w:sz w:val="22"/>
          <w:szCs w:val="22"/>
        </w:rPr>
        <w:t xml:space="preserve">When you pass </w:t>
      </w:r>
      <w:proofErr w:type="spellStart"/>
      <w:r w:rsidRPr="00BF3973">
        <w:rPr>
          <w:rFonts w:ascii="Calibri" w:hAnsi="Calibri" w:cs="Calibri"/>
          <w:b w:val="0"/>
          <w:bCs w:val="0"/>
          <w:sz w:val="22"/>
          <w:szCs w:val="22"/>
        </w:rPr>
        <w:t>Fatocama</w:t>
      </w:r>
      <w:proofErr w:type="spellEnd"/>
      <w:r w:rsidRPr="00BF3973">
        <w:rPr>
          <w:rFonts w:ascii="Calibri" w:hAnsi="Calibri" w:cs="Calibri"/>
          <w:b w:val="0"/>
          <w:bCs w:val="0"/>
          <w:sz w:val="22"/>
          <w:szCs w:val="22"/>
        </w:rPr>
        <w:t xml:space="preserve"> Point (approximate longitude of E125° 36.2) as you approach the finish line, contact the Dili Rally Office in Dili on VHF Channel 77 for any final directions.</w:t>
      </w:r>
      <w:r w:rsidR="00507AF2">
        <w:rPr>
          <w:rFonts w:ascii="Calibri" w:hAnsi="Calibri" w:cs="Calibri"/>
          <w:b w:val="0"/>
          <w:bCs w:val="0"/>
          <w:sz w:val="22"/>
          <w:szCs w:val="22"/>
        </w:rPr>
        <w:t xml:space="preserve"> </w:t>
      </w:r>
      <w:r w:rsidRPr="00BF3973">
        <w:rPr>
          <w:rFonts w:ascii="Calibri" w:hAnsi="Calibri" w:cs="Calibri"/>
          <w:b w:val="0"/>
          <w:bCs w:val="0"/>
          <w:sz w:val="22"/>
          <w:szCs w:val="22"/>
        </w:rPr>
        <w:t>Yachts must take their own finish time (</w:t>
      </w:r>
      <w:r w:rsidRPr="00BF3973">
        <w:rPr>
          <w:rFonts w:ascii="Calibri" w:hAnsi="Calibri" w:cs="Calibri"/>
          <w:sz w:val="22"/>
          <w:szCs w:val="22"/>
        </w:rPr>
        <w:t>CST Darwin time</w:t>
      </w:r>
      <w:r w:rsidRPr="00BF3973">
        <w:rPr>
          <w:rFonts w:ascii="Calibri" w:hAnsi="Calibri" w:cs="Calibri"/>
          <w:b w:val="0"/>
          <w:bCs w:val="0"/>
          <w:sz w:val="22"/>
          <w:szCs w:val="22"/>
        </w:rPr>
        <w:t xml:space="preserve">) and </w:t>
      </w:r>
      <w:r w:rsidRPr="00BF3973">
        <w:rPr>
          <w:rFonts w:ascii="Calibri" w:hAnsi="Calibri" w:cs="Calibri"/>
          <w:sz w:val="22"/>
          <w:szCs w:val="22"/>
        </w:rPr>
        <w:t>advise the Dili Rally Office by radio</w:t>
      </w:r>
      <w:r w:rsidRPr="00BF3973">
        <w:rPr>
          <w:rFonts w:ascii="Calibri" w:hAnsi="Calibri" w:cs="Calibri"/>
          <w:b w:val="0"/>
          <w:bCs w:val="0"/>
          <w:sz w:val="22"/>
          <w:szCs w:val="22"/>
        </w:rPr>
        <w:t xml:space="preserve"> (VHF </w:t>
      </w:r>
      <w:proofErr w:type="spellStart"/>
      <w:r w:rsidRPr="00BF3973">
        <w:rPr>
          <w:rFonts w:ascii="Calibri" w:hAnsi="Calibri" w:cs="Calibri"/>
          <w:b w:val="0"/>
          <w:bCs w:val="0"/>
          <w:sz w:val="22"/>
          <w:szCs w:val="22"/>
        </w:rPr>
        <w:t>Ch</w:t>
      </w:r>
      <w:proofErr w:type="spellEnd"/>
      <w:r w:rsidRPr="00BF3973">
        <w:rPr>
          <w:rFonts w:ascii="Calibri" w:hAnsi="Calibri" w:cs="Calibri"/>
          <w:b w:val="0"/>
          <w:bCs w:val="0"/>
          <w:sz w:val="22"/>
          <w:szCs w:val="22"/>
        </w:rPr>
        <w:t xml:space="preserve"> 77</w:t>
      </w:r>
      <w:r w:rsidR="00507AF2">
        <w:rPr>
          <w:rFonts w:ascii="Calibri" w:hAnsi="Calibri" w:cs="Calibri"/>
          <w:b w:val="0"/>
          <w:bCs w:val="0"/>
          <w:sz w:val="22"/>
          <w:szCs w:val="22"/>
        </w:rPr>
        <w:t xml:space="preserve"> and/or GPS SPOT message</w:t>
      </w:r>
      <w:r w:rsidRPr="00BF3973">
        <w:rPr>
          <w:rFonts w:ascii="Calibri" w:hAnsi="Calibri" w:cs="Calibri"/>
          <w:b w:val="0"/>
          <w:bCs w:val="0"/>
          <w:sz w:val="22"/>
          <w:szCs w:val="22"/>
        </w:rPr>
        <w:t xml:space="preserve">). </w:t>
      </w:r>
    </w:p>
    <w:tbl>
      <w:tblPr>
        <w:tblW w:w="0" w:type="auto"/>
        <w:tblLook w:val="00A0" w:firstRow="1" w:lastRow="0" w:firstColumn="1" w:lastColumn="0" w:noHBand="0" w:noVBand="0"/>
      </w:tblPr>
      <w:tblGrid>
        <w:gridCol w:w="9638"/>
      </w:tblGrid>
      <w:tr w:rsidR="00037E45" w:rsidRPr="003C66D5">
        <w:tc>
          <w:tcPr>
            <w:tcW w:w="9854" w:type="dxa"/>
            <w:shd w:val="clear" w:color="auto" w:fill="1F497D"/>
          </w:tcPr>
          <w:p w:rsidR="00037E45" w:rsidRPr="003C66D5" w:rsidRDefault="00037E45" w:rsidP="00B466DB">
            <w:pPr>
              <w:pStyle w:val="Subtitle"/>
              <w:spacing w:before="60" w:after="60"/>
              <w:jc w:val="both"/>
              <w:rPr>
                <w:rFonts w:ascii="Calibri" w:hAnsi="Calibri" w:cs="Calibri"/>
                <w:color w:val="FFFFFF"/>
              </w:rPr>
            </w:pPr>
            <w:r w:rsidRPr="003C66D5">
              <w:rPr>
                <w:rFonts w:ascii="Calibri" w:hAnsi="Calibri" w:cs="Calibri"/>
                <w:color w:val="FFFFFF"/>
              </w:rPr>
              <w:t>After Finishing</w:t>
            </w:r>
          </w:p>
        </w:tc>
      </w:tr>
    </w:tbl>
    <w:p w:rsidR="00037E45" w:rsidRPr="00BF3973" w:rsidRDefault="00037E45" w:rsidP="0090057A">
      <w:pPr>
        <w:autoSpaceDE w:val="0"/>
        <w:autoSpaceDN w:val="0"/>
        <w:adjustRightInd w:val="0"/>
        <w:spacing w:before="60"/>
        <w:jc w:val="both"/>
        <w:rPr>
          <w:rFonts w:ascii="Calibri" w:hAnsi="Calibri" w:cs="Calibri"/>
        </w:rPr>
      </w:pPr>
      <w:r w:rsidRPr="00BF3973">
        <w:rPr>
          <w:rFonts w:ascii="Calibri" w:hAnsi="Calibri" w:cs="Calibri"/>
        </w:rPr>
        <w:t>When ready, you may enter Dili Harbour and approach the rally anchorage</w:t>
      </w:r>
      <w:r w:rsidR="00A76973">
        <w:rPr>
          <w:rFonts w:ascii="Calibri" w:hAnsi="Calibri" w:cs="Calibri"/>
        </w:rPr>
        <w:t xml:space="preserve"> (page </w:t>
      </w:r>
      <w:r w:rsidR="00F8239A" w:rsidRPr="00981861">
        <w:rPr>
          <w:rFonts w:ascii="Calibri" w:hAnsi="Calibri" w:cs="Calibri"/>
        </w:rPr>
        <w:t>2</w:t>
      </w:r>
      <w:r w:rsidR="00880213" w:rsidRPr="00981861">
        <w:rPr>
          <w:rFonts w:ascii="Calibri" w:hAnsi="Calibri" w:cs="Calibri"/>
        </w:rPr>
        <w:t>0</w:t>
      </w:r>
      <w:r w:rsidR="00A76973" w:rsidRPr="009A7976">
        <w:rPr>
          <w:rFonts w:ascii="Calibri" w:hAnsi="Calibri" w:cs="Calibri"/>
        </w:rPr>
        <w:t>)</w:t>
      </w:r>
      <w:r w:rsidRPr="00BF3973">
        <w:rPr>
          <w:rFonts w:ascii="Calibri" w:hAnsi="Calibri" w:cs="Calibri"/>
        </w:rPr>
        <w:t xml:space="preserve">.  Extreme care should be exercised as you approach and traverse Timor especially close to Dili as it is a working port. </w:t>
      </w:r>
    </w:p>
    <w:p w:rsidR="00037E45" w:rsidRPr="00BF3973" w:rsidRDefault="00037E45" w:rsidP="0068351C">
      <w:pPr>
        <w:numPr>
          <w:ilvl w:val="0"/>
          <w:numId w:val="17"/>
        </w:numPr>
        <w:spacing w:before="60" w:after="60"/>
        <w:ind w:left="357" w:hanging="357"/>
        <w:jc w:val="both"/>
        <w:rPr>
          <w:rFonts w:ascii="Calibri" w:hAnsi="Calibri" w:cs="Calibri"/>
        </w:rPr>
      </w:pPr>
      <w:r w:rsidRPr="00BF3973">
        <w:rPr>
          <w:rFonts w:ascii="Calibri" w:hAnsi="Calibri" w:cs="Calibri"/>
        </w:rPr>
        <w:t xml:space="preserve">Dili Harbour is surrounded by fringing drying reefs, and </w:t>
      </w:r>
      <w:r w:rsidRPr="00BF3973">
        <w:rPr>
          <w:rFonts w:ascii="Calibri" w:hAnsi="Calibri" w:cs="Calibri"/>
          <w:b/>
          <w:bCs/>
          <w:u w:val="single"/>
        </w:rPr>
        <w:t>must</w:t>
      </w:r>
      <w:r w:rsidRPr="00BF3973">
        <w:rPr>
          <w:rFonts w:ascii="Calibri" w:hAnsi="Calibri" w:cs="Calibri"/>
        </w:rPr>
        <w:t xml:space="preserve"> be entered between the designated port and starboard channel markers.</w:t>
      </w:r>
      <w:r w:rsidRPr="00BF3973">
        <w:rPr>
          <w:rFonts w:ascii="Calibri" w:hAnsi="Calibri" w:cs="Calibri"/>
          <w:lang w:val="en-US"/>
        </w:rPr>
        <w:t xml:space="preserve"> </w:t>
      </w:r>
    </w:p>
    <w:p w:rsidR="00037E45" w:rsidRPr="00BF3973" w:rsidRDefault="00037E45" w:rsidP="0068351C">
      <w:pPr>
        <w:numPr>
          <w:ilvl w:val="0"/>
          <w:numId w:val="17"/>
        </w:numPr>
        <w:spacing w:before="60" w:after="60"/>
        <w:ind w:left="357" w:hanging="357"/>
        <w:jc w:val="both"/>
        <w:rPr>
          <w:rFonts w:ascii="Calibri" w:hAnsi="Calibri" w:cs="Calibri"/>
          <w:color w:val="FF0000"/>
        </w:rPr>
      </w:pPr>
      <w:r w:rsidRPr="00BF3973">
        <w:rPr>
          <w:rFonts w:ascii="Calibri" w:hAnsi="Calibri" w:cs="Calibri"/>
        </w:rPr>
        <w:t xml:space="preserve">After entering between the designated port and starboard channel markers you will notice 2 yellow quarantine buoys on your port side.  </w:t>
      </w:r>
      <w:r w:rsidRPr="00BF3973">
        <w:rPr>
          <w:rFonts w:ascii="Calibri" w:hAnsi="Calibri" w:cs="Calibri"/>
          <w:color w:val="FF0000"/>
        </w:rPr>
        <w:t xml:space="preserve">These are </w:t>
      </w:r>
      <w:r w:rsidRPr="00BF3973">
        <w:rPr>
          <w:rFonts w:ascii="Calibri" w:hAnsi="Calibri" w:cs="Calibri"/>
          <w:b/>
          <w:bCs/>
          <w:color w:val="FF0000"/>
        </w:rPr>
        <w:t>NOT</w:t>
      </w:r>
      <w:r w:rsidRPr="00BF3973">
        <w:rPr>
          <w:rFonts w:ascii="Calibri" w:hAnsi="Calibri" w:cs="Calibri"/>
          <w:color w:val="FF0000"/>
        </w:rPr>
        <w:t xml:space="preserve"> to be used by Rally participants. </w:t>
      </w:r>
    </w:p>
    <w:p w:rsidR="00037E45" w:rsidRPr="009B5B8B" w:rsidRDefault="00037E45" w:rsidP="0068351C">
      <w:pPr>
        <w:numPr>
          <w:ilvl w:val="0"/>
          <w:numId w:val="17"/>
        </w:numPr>
        <w:spacing w:before="60" w:after="60"/>
        <w:ind w:left="357" w:hanging="357"/>
        <w:jc w:val="both"/>
        <w:rPr>
          <w:rFonts w:ascii="Calibri" w:hAnsi="Calibri" w:cs="Calibri"/>
        </w:rPr>
      </w:pPr>
      <w:r w:rsidRPr="00BF3973">
        <w:rPr>
          <w:rFonts w:ascii="Calibri" w:hAnsi="Calibri" w:cs="Calibri"/>
        </w:rPr>
        <w:lastRenderedPageBreak/>
        <w:t xml:space="preserve">If approaching at night you will notice in the same area the reef (as shown on the charts) will be lit by </w:t>
      </w:r>
      <w:r w:rsidRPr="009B5B8B">
        <w:rPr>
          <w:rFonts w:ascii="Calibri" w:hAnsi="Calibri" w:cs="Calibri"/>
        </w:rPr>
        <w:t xml:space="preserve">flashing white strobes: one strobe on the western extremity of the reef, one strobe on the eastern extremity of the reef and one strobe on the yellow Quarantine Buoy in the middle </w:t>
      </w:r>
      <w:r w:rsidRPr="009B5B8B">
        <w:rPr>
          <w:rFonts w:ascii="Calibri" w:hAnsi="Calibri" w:cs="Calibri"/>
          <w:b/>
          <w:bCs/>
        </w:rPr>
        <w:t>(this buoy has moved during heavy weather and now sits on top of the reef</w:t>
      </w:r>
      <w:r w:rsidRPr="009B5B8B">
        <w:rPr>
          <w:rFonts w:ascii="Calibri" w:hAnsi="Calibri" w:cs="Calibri"/>
        </w:rPr>
        <w:t xml:space="preserve">!). </w:t>
      </w:r>
    </w:p>
    <w:p w:rsidR="00037E45" w:rsidRPr="00BF3973" w:rsidRDefault="00037E45" w:rsidP="0068351C">
      <w:pPr>
        <w:numPr>
          <w:ilvl w:val="0"/>
          <w:numId w:val="17"/>
        </w:numPr>
        <w:spacing w:before="60" w:after="60"/>
        <w:ind w:left="357" w:hanging="357"/>
        <w:jc w:val="both"/>
        <w:rPr>
          <w:rFonts w:ascii="Calibri" w:hAnsi="Calibri" w:cs="Calibri"/>
        </w:rPr>
      </w:pPr>
      <w:r w:rsidRPr="00BF3973">
        <w:rPr>
          <w:rFonts w:ascii="Calibri" w:hAnsi="Calibri" w:cs="Calibri"/>
        </w:rPr>
        <w:t xml:space="preserve">You may then proceed to the rally anchorage on the port side of the main wharf. The CIQ/Rally anchorage is located at approximately S8° 33.10’ and E125° 34.5’ as marked on the attached chart on Page </w:t>
      </w:r>
      <w:r w:rsidR="00F8239A">
        <w:rPr>
          <w:rFonts w:ascii="Calibri" w:hAnsi="Calibri" w:cs="Calibri"/>
        </w:rPr>
        <w:t>21</w:t>
      </w:r>
      <w:r w:rsidRPr="00BF3973">
        <w:rPr>
          <w:rFonts w:ascii="Calibri" w:hAnsi="Calibri" w:cs="Calibri"/>
        </w:rPr>
        <w:t xml:space="preserve">.  </w:t>
      </w:r>
      <w:r w:rsidRPr="00BF3973">
        <w:rPr>
          <w:rFonts w:ascii="Calibri" w:hAnsi="Calibri" w:cs="Calibri"/>
          <w:color w:val="FF0000"/>
        </w:rPr>
        <w:t xml:space="preserve">Please use extreme caution </w:t>
      </w:r>
      <w:r w:rsidR="00507AF2">
        <w:rPr>
          <w:rFonts w:ascii="Calibri" w:hAnsi="Calibri" w:cs="Calibri"/>
          <w:color w:val="FF0000"/>
        </w:rPr>
        <w:t>if</w:t>
      </w:r>
      <w:r w:rsidRPr="00BF3973">
        <w:rPr>
          <w:rFonts w:ascii="Calibri" w:hAnsi="Calibri" w:cs="Calibri"/>
          <w:color w:val="FF0000"/>
        </w:rPr>
        <w:t xml:space="preserve"> entering the Rally anchorage at night particularly in the event that Murphy is in operation, and the strobes have failed.</w:t>
      </w:r>
    </w:p>
    <w:p w:rsidR="00037E45" w:rsidRPr="00BF3973" w:rsidRDefault="00037E45" w:rsidP="0068351C">
      <w:pPr>
        <w:numPr>
          <w:ilvl w:val="0"/>
          <w:numId w:val="17"/>
        </w:numPr>
        <w:spacing w:before="60" w:after="60"/>
        <w:ind w:left="357" w:hanging="357"/>
        <w:jc w:val="both"/>
        <w:rPr>
          <w:rFonts w:ascii="Calibri" w:hAnsi="Calibri" w:cs="Calibri"/>
        </w:rPr>
      </w:pPr>
      <w:r w:rsidRPr="00BF3973">
        <w:rPr>
          <w:rFonts w:ascii="Calibri" w:hAnsi="Calibri" w:cs="Calibri"/>
        </w:rPr>
        <w:t xml:space="preserve">The following flags must be hoisted:  Code flag Q, Timor </w:t>
      </w:r>
      <w:proofErr w:type="spellStart"/>
      <w:r w:rsidRPr="00BF3973">
        <w:rPr>
          <w:rFonts w:ascii="Calibri" w:hAnsi="Calibri" w:cs="Calibri"/>
        </w:rPr>
        <w:t>Leste</w:t>
      </w:r>
      <w:proofErr w:type="spellEnd"/>
      <w:r w:rsidRPr="00BF3973">
        <w:rPr>
          <w:rFonts w:ascii="Calibri" w:hAnsi="Calibri" w:cs="Calibri"/>
        </w:rPr>
        <w:t xml:space="preserve"> courtesy flag, Darwin Dili Rally pennant.</w:t>
      </w:r>
    </w:p>
    <w:p w:rsidR="00CE40C4" w:rsidRDefault="003819EA" w:rsidP="00CE40C4">
      <w:pPr>
        <w:numPr>
          <w:ilvl w:val="0"/>
          <w:numId w:val="17"/>
        </w:numPr>
        <w:spacing w:before="60" w:after="60"/>
        <w:ind w:left="357" w:hanging="357"/>
        <w:jc w:val="both"/>
        <w:rPr>
          <w:rFonts w:ascii="Calibri" w:hAnsi="Calibri" w:cs="Calibri"/>
        </w:rPr>
      </w:pPr>
      <w:r w:rsidRPr="00CE40C4">
        <w:rPr>
          <w:rFonts w:ascii="Calibri" w:hAnsi="Calibri" w:cs="Calibri"/>
        </w:rPr>
        <w:t>Dili</w:t>
      </w:r>
      <w:r w:rsidRPr="00CE40C4">
        <w:rPr>
          <w:rFonts w:ascii="Calibri" w:hAnsi="Calibri" w:cs="Calibri"/>
          <w:b/>
        </w:rPr>
        <w:t xml:space="preserve"> Bay Moorings - </w:t>
      </w:r>
      <w:r w:rsidR="00CE40C4">
        <w:rPr>
          <w:rFonts w:ascii="Calibri" w:hAnsi="Calibri" w:cs="Calibri"/>
        </w:rPr>
        <w:t>Moorings in Dili Bay are currently being inspected and refurbished and may be available for use by Rally yachts free of charge. Use of the moorings is not compulsory and yachts may elect to anchor instead.  However Rally Organisers make no warranty as to their fitness for purpose. Yachts which use the moorings do so at their own risk.</w:t>
      </w:r>
    </w:p>
    <w:p w:rsidR="003819EA" w:rsidRPr="00CE40C4" w:rsidRDefault="003819EA" w:rsidP="008F1A9C">
      <w:pPr>
        <w:numPr>
          <w:ilvl w:val="0"/>
          <w:numId w:val="17"/>
        </w:numPr>
        <w:spacing w:before="120" w:after="120"/>
        <w:jc w:val="both"/>
        <w:rPr>
          <w:rFonts w:ascii="Calibri" w:hAnsi="Calibri" w:cs="Calibri"/>
        </w:rPr>
      </w:pPr>
      <w:r w:rsidRPr="00CE40C4">
        <w:rPr>
          <w:rFonts w:ascii="Calibri" w:hAnsi="Calibri" w:cs="Calibri"/>
        </w:rPr>
        <w:t xml:space="preserve">Yachts arriving during daylight hours may be met by a tender and guided to available moorings.  Yachts arriving by night are advised to anchor until the following day when they may be guided to a mooring. </w:t>
      </w:r>
    </w:p>
    <w:p w:rsidR="003819EA" w:rsidRDefault="00594C12" w:rsidP="00594C12">
      <w:pPr>
        <w:numPr>
          <w:ilvl w:val="0"/>
          <w:numId w:val="17"/>
        </w:numPr>
        <w:spacing w:before="120" w:after="120"/>
        <w:ind w:left="357" w:hanging="357"/>
        <w:jc w:val="both"/>
        <w:rPr>
          <w:rFonts w:ascii="Calibri" w:hAnsi="Calibri" w:cs="Calibri"/>
        </w:rPr>
      </w:pPr>
      <w:r>
        <w:rPr>
          <w:rFonts w:ascii="Calibri" w:hAnsi="Calibri" w:cs="Calibri"/>
        </w:rPr>
        <w:t xml:space="preserve">Dili has a tidal range of 2-3 metres.  </w:t>
      </w:r>
      <w:r w:rsidR="003819EA" w:rsidRPr="00BF3973">
        <w:rPr>
          <w:rFonts w:ascii="Calibri" w:hAnsi="Calibri" w:cs="Calibri"/>
        </w:rPr>
        <w:t xml:space="preserve">Projected tides in Dili Bay </w:t>
      </w:r>
      <w:r>
        <w:rPr>
          <w:rFonts w:ascii="Calibri" w:hAnsi="Calibri" w:cs="Calibri"/>
        </w:rPr>
        <w:t>can be</w:t>
      </w:r>
      <w:r w:rsidR="003819EA" w:rsidRPr="00BF3973">
        <w:rPr>
          <w:rFonts w:ascii="Calibri" w:hAnsi="Calibri" w:cs="Calibri"/>
        </w:rPr>
        <w:t xml:space="preserve"> sourced from Admiralty Easy Tide </w:t>
      </w:r>
      <w:hyperlink r:id="rId31" w:history="1">
        <w:r w:rsidR="003819EA" w:rsidRPr="00A81D2B">
          <w:rPr>
            <w:rStyle w:val="Hyperlink"/>
            <w:rFonts w:ascii="Calibri" w:hAnsi="Calibri" w:cs="Calibri"/>
          </w:rPr>
          <w:t>http://easytide.ukho.gov.uk/EASYTIDE/EasyTide/index.aspx</w:t>
        </w:r>
      </w:hyperlink>
      <w:r w:rsidR="003819EA">
        <w:rPr>
          <w:rFonts w:ascii="Calibri" w:hAnsi="Calibri" w:cs="Calibri"/>
        </w:rPr>
        <w:t xml:space="preserve"> </w:t>
      </w:r>
      <w:r>
        <w:rPr>
          <w:rFonts w:ascii="Calibri" w:hAnsi="Calibri" w:cs="Calibri"/>
        </w:rPr>
        <w:t>and are free for the immediate 7-day period</w:t>
      </w:r>
      <w:r w:rsidR="003819EA" w:rsidRPr="00BF3973">
        <w:rPr>
          <w:rFonts w:ascii="Calibri" w:hAnsi="Calibri" w:cs="Calibri"/>
        </w:rPr>
        <w:t>.  No responsibility is assumed for their accuracy.</w:t>
      </w:r>
    </w:p>
    <w:tbl>
      <w:tblPr>
        <w:tblW w:w="0" w:type="auto"/>
        <w:tblLook w:val="00A0" w:firstRow="1" w:lastRow="0" w:firstColumn="1" w:lastColumn="0" w:noHBand="0" w:noVBand="0"/>
      </w:tblPr>
      <w:tblGrid>
        <w:gridCol w:w="9638"/>
      </w:tblGrid>
      <w:tr w:rsidR="00037E45" w:rsidRPr="003C66D5">
        <w:tc>
          <w:tcPr>
            <w:tcW w:w="9854" w:type="dxa"/>
            <w:shd w:val="clear" w:color="auto" w:fill="1F497D"/>
          </w:tcPr>
          <w:p w:rsidR="00037E45" w:rsidRPr="003C66D5" w:rsidRDefault="00037E45" w:rsidP="00B466DB">
            <w:pPr>
              <w:pStyle w:val="Subtitle"/>
              <w:spacing w:before="60" w:after="60"/>
              <w:jc w:val="both"/>
              <w:rPr>
                <w:rFonts w:ascii="Calibri" w:hAnsi="Calibri" w:cs="Calibri"/>
                <w:color w:val="FFFFFF"/>
              </w:rPr>
            </w:pPr>
            <w:r w:rsidRPr="003C66D5">
              <w:rPr>
                <w:rFonts w:ascii="Calibri" w:hAnsi="Calibri" w:cs="Calibri"/>
                <w:color w:val="FFFFFF"/>
              </w:rPr>
              <w:t>Timor-Leste CIQP and other Arrangements</w:t>
            </w:r>
          </w:p>
        </w:tc>
      </w:tr>
    </w:tbl>
    <w:p w:rsidR="00037E45" w:rsidRPr="00BF3973" w:rsidRDefault="00037E45" w:rsidP="00C45F7E">
      <w:pPr>
        <w:autoSpaceDE w:val="0"/>
        <w:autoSpaceDN w:val="0"/>
        <w:adjustRightInd w:val="0"/>
        <w:spacing w:before="60"/>
        <w:jc w:val="both"/>
        <w:rPr>
          <w:rFonts w:ascii="Calibri" w:hAnsi="Calibri" w:cs="Calibri"/>
        </w:rPr>
      </w:pPr>
      <w:r w:rsidRPr="00BF3973">
        <w:rPr>
          <w:rFonts w:ascii="Calibri" w:hAnsi="Calibri" w:cs="Calibri"/>
        </w:rPr>
        <w:t xml:space="preserve">Dili Rally Office will operate a radio </w:t>
      </w:r>
      <w:proofErr w:type="spellStart"/>
      <w:r w:rsidRPr="00BF3973">
        <w:rPr>
          <w:rFonts w:ascii="Calibri" w:hAnsi="Calibri" w:cs="Calibri"/>
        </w:rPr>
        <w:t>sched</w:t>
      </w:r>
      <w:proofErr w:type="spellEnd"/>
      <w:r w:rsidRPr="00BF3973">
        <w:rPr>
          <w:rFonts w:ascii="Calibri" w:hAnsi="Calibri" w:cs="Calibri"/>
        </w:rPr>
        <w:t xml:space="preserve"> every morning on VHF </w:t>
      </w:r>
      <w:proofErr w:type="spellStart"/>
      <w:r w:rsidRPr="00BF3973">
        <w:rPr>
          <w:rFonts w:ascii="Calibri" w:hAnsi="Calibri" w:cs="Calibri"/>
        </w:rPr>
        <w:t>Ch</w:t>
      </w:r>
      <w:proofErr w:type="spellEnd"/>
      <w:r w:rsidRPr="00BF3973">
        <w:rPr>
          <w:rFonts w:ascii="Calibri" w:hAnsi="Calibri" w:cs="Calibri"/>
        </w:rPr>
        <w:t xml:space="preserve"> 77 at 0810 hours (Dili time) to make general information announcements </w:t>
      </w:r>
      <w:proofErr w:type="spellStart"/>
      <w:r w:rsidRPr="00BF3973">
        <w:rPr>
          <w:rFonts w:ascii="Calibri" w:hAnsi="Calibri" w:cs="Calibri"/>
        </w:rPr>
        <w:t>etc</w:t>
      </w:r>
      <w:proofErr w:type="spellEnd"/>
      <w:r w:rsidRPr="00BF3973">
        <w:rPr>
          <w:rFonts w:ascii="Calibri" w:hAnsi="Calibri" w:cs="Calibri"/>
        </w:rPr>
        <w:t xml:space="preserve"> to the fleet.</w:t>
      </w:r>
    </w:p>
    <w:p w:rsidR="00037E45" w:rsidRPr="00BF3973" w:rsidRDefault="00037E45" w:rsidP="004B58DC">
      <w:pPr>
        <w:pStyle w:val="Subtitle"/>
        <w:spacing w:before="120" w:after="120"/>
        <w:jc w:val="both"/>
        <w:rPr>
          <w:rFonts w:ascii="Calibri" w:hAnsi="Calibri" w:cs="Calibri"/>
          <w:b w:val="0"/>
          <w:bCs w:val="0"/>
          <w:sz w:val="22"/>
          <w:szCs w:val="22"/>
        </w:rPr>
      </w:pPr>
      <w:r w:rsidRPr="00BF3973">
        <w:rPr>
          <w:rFonts w:ascii="Calibri" w:hAnsi="Calibri" w:cs="Calibri"/>
          <w:b w:val="0"/>
          <w:bCs w:val="0"/>
          <w:sz w:val="22"/>
          <w:szCs w:val="22"/>
        </w:rPr>
        <w:t xml:space="preserve">The Timor-Leste Organising Committee will have a ‘one stop shop’ for Rally participants.  This will be located on the foreshore next to Maritime Police Headquarters as your come ashore.  The one stop shop will cover the following: </w:t>
      </w:r>
    </w:p>
    <w:tbl>
      <w:tblPr>
        <w:tblW w:w="0" w:type="auto"/>
        <w:tblLook w:val="00A0" w:firstRow="1" w:lastRow="0" w:firstColumn="1" w:lastColumn="0" w:noHBand="0" w:noVBand="0"/>
      </w:tblPr>
      <w:tblGrid>
        <w:gridCol w:w="4839"/>
        <w:gridCol w:w="4799"/>
      </w:tblGrid>
      <w:tr w:rsidR="00037E45" w:rsidRPr="00BF3973">
        <w:trPr>
          <w:trHeight w:hRule="exact" w:val="340"/>
        </w:trPr>
        <w:tc>
          <w:tcPr>
            <w:tcW w:w="4927" w:type="dxa"/>
          </w:tcPr>
          <w:p w:rsidR="00037E45" w:rsidRPr="00BF3973" w:rsidRDefault="00037E45" w:rsidP="0068351C">
            <w:pPr>
              <w:numPr>
                <w:ilvl w:val="1"/>
                <w:numId w:val="6"/>
              </w:numPr>
              <w:tabs>
                <w:tab w:val="clear" w:pos="1440"/>
                <w:tab w:val="num" w:pos="426"/>
              </w:tabs>
              <w:autoSpaceDE w:val="0"/>
              <w:autoSpaceDN w:val="0"/>
              <w:adjustRightInd w:val="0"/>
              <w:ind w:hanging="1440"/>
              <w:jc w:val="both"/>
              <w:rPr>
                <w:rFonts w:ascii="Calibri" w:hAnsi="Calibri" w:cs="Calibri"/>
              </w:rPr>
            </w:pPr>
            <w:r w:rsidRPr="00BF3973">
              <w:rPr>
                <w:rFonts w:ascii="Calibri" w:hAnsi="Calibri" w:cs="Calibri"/>
              </w:rPr>
              <w:t>CIQ and clearance matters</w:t>
            </w:r>
          </w:p>
          <w:p w:rsidR="00037E45" w:rsidRPr="00BF3973" w:rsidRDefault="00037E45" w:rsidP="00BD7E9A">
            <w:pPr>
              <w:pStyle w:val="Subtitle"/>
              <w:tabs>
                <w:tab w:val="num" w:pos="426"/>
              </w:tabs>
              <w:spacing w:before="120" w:after="120"/>
              <w:ind w:hanging="1440"/>
              <w:jc w:val="both"/>
              <w:rPr>
                <w:rFonts w:ascii="Calibri" w:hAnsi="Calibri" w:cs="Calibri"/>
                <w:b w:val="0"/>
                <w:bCs w:val="0"/>
                <w:sz w:val="22"/>
                <w:szCs w:val="22"/>
              </w:rPr>
            </w:pPr>
          </w:p>
        </w:tc>
        <w:tc>
          <w:tcPr>
            <w:tcW w:w="4927" w:type="dxa"/>
          </w:tcPr>
          <w:p w:rsidR="00037E45" w:rsidRPr="00BF3973" w:rsidRDefault="00037E45" w:rsidP="0068351C">
            <w:pPr>
              <w:numPr>
                <w:ilvl w:val="1"/>
                <w:numId w:val="6"/>
              </w:numPr>
              <w:tabs>
                <w:tab w:val="clear" w:pos="1440"/>
                <w:tab w:val="num" w:pos="318"/>
              </w:tabs>
              <w:autoSpaceDE w:val="0"/>
              <w:autoSpaceDN w:val="0"/>
              <w:adjustRightInd w:val="0"/>
              <w:ind w:left="318" w:hanging="283"/>
              <w:jc w:val="both"/>
              <w:rPr>
                <w:rFonts w:ascii="Calibri" w:hAnsi="Calibri" w:cs="Calibri"/>
              </w:rPr>
            </w:pPr>
            <w:r w:rsidRPr="00BF3973">
              <w:rPr>
                <w:rFonts w:ascii="Calibri" w:hAnsi="Calibri" w:cs="Calibri"/>
              </w:rPr>
              <w:t>Laundry, fuel and water services (user pays)</w:t>
            </w:r>
          </w:p>
        </w:tc>
      </w:tr>
      <w:tr w:rsidR="00037E45" w:rsidRPr="00BF3973">
        <w:trPr>
          <w:trHeight w:hRule="exact" w:val="340"/>
        </w:trPr>
        <w:tc>
          <w:tcPr>
            <w:tcW w:w="4927" w:type="dxa"/>
          </w:tcPr>
          <w:p w:rsidR="00037E45" w:rsidRPr="00BF3973" w:rsidRDefault="00037E45" w:rsidP="0068351C">
            <w:pPr>
              <w:numPr>
                <w:ilvl w:val="1"/>
                <w:numId w:val="6"/>
              </w:numPr>
              <w:tabs>
                <w:tab w:val="clear" w:pos="1440"/>
                <w:tab w:val="num" w:pos="426"/>
              </w:tabs>
              <w:autoSpaceDE w:val="0"/>
              <w:autoSpaceDN w:val="0"/>
              <w:adjustRightInd w:val="0"/>
              <w:ind w:hanging="1440"/>
              <w:jc w:val="both"/>
              <w:rPr>
                <w:rFonts w:ascii="Calibri" w:hAnsi="Calibri" w:cs="Calibri"/>
              </w:rPr>
            </w:pPr>
            <w:r w:rsidRPr="00BF3973">
              <w:rPr>
                <w:rFonts w:ascii="Calibri" w:hAnsi="Calibri" w:cs="Calibri"/>
              </w:rPr>
              <w:t>Assistance with spare part importation</w:t>
            </w:r>
          </w:p>
          <w:p w:rsidR="00037E45" w:rsidRPr="00BF3973" w:rsidRDefault="00037E45" w:rsidP="00BD7E9A">
            <w:pPr>
              <w:pStyle w:val="Subtitle"/>
              <w:tabs>
                <w:tab w:val="num" w:pos="426"/>
              </w:tabs>
              <w:spacing w:before="120" w:after="120"/>
              <w:ind w:hanging="1440"/>
              <w:jc w:val="both"/>
              <w:rPr>
                <w:rFonts w:ascii="Calibri" w:hAnsi="Calibri" w:cs="Calibri"/>
                <w:b w:val="0"/>
                <w:bCs w:val="0"/>
                <w:sz w:val="22"/>
                <w:szCs w:val="22"/>
              </w:rPr>
            </w:pPr>
          </w:p>
        </w:tc>
        <w:tc>
          <w:tcPr>
            <w:tcW w:w="4927" w:type="dxa"/>
          </w:tcPr>
          <w:p w:rsidR="00037E45" w:rsidRPr="00BF3973" w:rsidRDefault="00037E45" w:rsidP="0068351C">
            <w:pPr>
              <w:numPr>
                <w:ilvl w:val="1"/>
                <w:numId w:val="6"/>
              </w:numPr>
              <w:tabs>
                <w:tab w:val="clear" w:pos="1440"/>
                <w:tab w:val="num" w:pos="318"/>
              </w:tabs>
              <w:autoSpaceDE w:val="0"/>
              <w:autoSpaceDN w:val="0"/>
              <w:adjustRightInd w:val="0"/>
              <w:ind w:left="318" w:hanging="283"/>
              <w:jc w:val="both"/>
              <w:rPr>
                <w:rFonts w:ascii="Calibri" w:hAnsi="Calibri" w:cs="Calibri"/>
              </w:rPr>
            </w:pPr>
            <w:r w:rsidRPr="00BF3973">
              <w:rPr>
                <w:rFonts w:ascii="Calibri" w:hAnsi="Calibri" w:cs="Calibri"/>
              </w:rPr>
              <w:t xml:space="preserve">Tourism opportunities &amp; general assistance </w:t>
            </w:r>
          </w:p>
        </w:tc>
      </w:tr>
    </w:tbl>
    <w:p w:rsidR="00037E45" w:rsidRDefault="00037E45" w:rsidP="00426D9B">
      <w:pPr>
        <w:autoSpaceDE w:val="0"/>
        <w:autoSpaceDN w:val="0"/>
        <w:adjustRightInd w:val="0"/>
        <w:spacing w:before="120" w:after="120"/>
        <w:jc w:val="both"/>
        <w:rPr>
          <w:rFonts w:ascii="Calibri" w:hAnsi="Calibri" w:cs="Calibri"/>
          <w:lang w:val="en-US"/>
        </w:rPr>
      </w:pPr>
      <w:r w:rsidRPr="00BF3973">
        <w:rPr>
          <w:rFonts w:ascii="Calibri" w:hAnsi="Calibri" w:cs="Calibri"/>
          <w:lang w:val="en-US"/>
        </w:rPr>
        <w:t>A Welcome package will be provided to each participant on arrival.</w:t>
      </w:r>
      <w:r w:rsidRPr="00BF3973">
        <w:rPr>
          <w:rFonts w:ascii="Calibri" w:hAnsi="Calibri" w:cs="Calibri"/>
          <w:b/>
          <w:bCs/>
        </w:rPr>
        <w:t xml:space="preserve"> </w:t>
      </w:r>
      <w:r w:rsidRPr="00BF3973">
        <w:rPr>
          <w:rFonts w:ascii="Calibri" w:hAnsi="Calibri" w:cs="Calibri"/>
          <w:lang w:val="en-US"/>
        </w:rPr>
        <w:t xml:space="preserve">Documentation for yacht entry into Timor </w:t>
      </w:r>
      <w:proofErr w:type="spellStart"/>
      <w:r w:rsidRPr="00BF3973">
        <w:rPr>
          <w:rFonts w:ascii="Calibri" w:hAnsi="Calibri" w:cs="Calibri"/>
          <w:lang w:val="en-US"/>
        </w:rPr>
        <w:t>Leste</w:t>
      </w:r>
      <w:proofErr w:type="spellEnd"/>
      <w:r w:rsidRPr="00BF3973">
        <w:rPr>
          <w:rFonts w:ascii="Calibri" w:hAnsi="Calibri" w:cs="Calibri"/>
          <w:lang w:val="en-US"/>
        </w:rPr>
        <w:t xml:space="preserve">, immigration and health forms will be provided to participants before you leave Darwin at the Technical Briefing in Darwin on </w:t>
      </w:r>
      <w:r w:rsidR="004C5053">
        <w:rPr>
          <w:rFonts w:ascii="Calibri" w:hAnsi="Calibri" w:cs="Calibri"/>
          <w:lang w:val="en-US"/>
        </w:rPr>
        <w:t>7</w:t>
      </w:r>
      <w:r w:rsidRPr="00BF3973">
        <w:rPr>
          <w:rFonts w:ascii="Calibri" w:hAnsi="Calibri" w:cs="Calibri"/>
          <w:lang w:val="en-US"/>
        </w:rPr>
        <w:t xml:space="preserve"> July. Inwards documentation is </w:t>
      </w:r>
      <w:proofErr w:type="spellStart"/>
      <w:r w:rsidRPr="00BF3973">
        <w:rPr>
          <w:rFonts w:ascii="Calibri" w:hAnsi="Calibri" w:cs="Calibri"/>
          <w:lang w:val="en-US"/>
        </w:rPr>
        <w:t>summarised</w:t>
      </w:r>
      <w:proofErr w:type="spellEnd"/>
      <w:r w:rsidRPr="00BF3973">
        <w:rPr>
          <w:rFonts w:ascii="Calibri" w:hAnsi="Calibri" w:cs="Calibri"/>
          <w:lang w:val="en-US"/>
        </w:rPr>
        <w:t xml:space="preserve"> on Page </w:t>
      </w:r>
      <w:r w:rsidR="009A7976" w:rsidRPr="00981861">
        <w:rPr>
          <w:rFonts w:ascii="Calibri" w:hAnsi="Calibri" w:cs="Calibri"/>
          <w:lang w:val="en-US"/>
        </w:rPr>
        <w:t>31</w:t>
      </w:r>
      <w:r w:rsidRPr="00BF3973">
        <w:rPr>
          <w:rFonts w:ascii="Calibri" w:hAnsi="Calibri" w:cs="Calibri"/>
          <w:lang w:val="en-US"/>
        </w:rPr>
        <w:t xml:space="preserve"> and includes:</w:t>
      </w:r>
    </w:p>
    <w:tbl>
      <w:tblPr>
        <w:tblW w:w="0" w:type="auto"/>
        <w:tblBorders>
          <w:insideH w:val="single" w:sz="4" w:space="0" w:color="808080"/>
          <w:insideV w:val="single" w:sz="4" w:space="0" w:color="808080"/>
        </w:tblBorders>
        <w:tblLook w:val="00A0" w:firstRow="1" w:lastRow="0" w:firstColumn="1" w:lastColumn="0" w:noHBand="0" w:noVBand="0"/>
      </w:tblPr>
      <w:tblGrid>
        <w:gridCol w:w="2200"/>
        <w:gridCol w:w="7438"/>
      </w:tblGrid>
      <w:tr w:rsidR="00594C12" w:rsidRPr="00BF3973" w:rsidTr="000C393D">
        <w:tc>
          <w:tcPr>
            <w:tcW w:w="2235" w:type="dxa"/>
          </w:tcPr>
          <w:p w:rsidR="00594C12" w:rsidRPr="00BF3973" w:rsidRDefault="00594C12" w:rsidP="000C393D">
            <w:pPr>
              <w:pStyle w:val="Subtitle"/>
              <w:spacing w:before="120" w:after="120"/>
              <w:rPr>
                <w:rFonts w:ascii="Calibri" w:hAnsi="Calibri" w:cs="Calibri"/>
                <w:sz w:val="22"/>
                <w:szCs w:val="22"/>
              </w:rPr>
            </w:pPr>
            <w:r w:rsidRPr="00BF3973">
              <w:rPr>
                <w:rFonts w:ascii="Calibri" w:hAnsi="Calibri" w:cs="Calibri"/>
                <w:sz w:val="22"/>
                <w:szCs w:val="22"/>
              </w:rPr>
              <w:t>For All Crew Members</w:t>
            </w:r>
          </w:p>
        </w:tc>
        <w:tc>
          <w:tcPr>
            <w:tcW w:w="7619" w:type="dxa"/>
          </w:tcPr>
          <w:p w:rsidR="00594C12" w:rsidRPr="00B33561" w:rsidRDefault="00594C12" w:rsidP="000C393D">
            <w:pPr>
              <w:numPr>
                <w:ilvl w:val="0"/>
                <w:numId w:val="14"/>
              </w:numPr>
              <w:autoSpaceDE w:val="0"/>
              <w:autoSpaceDN w:val="0"/>
              <w:adjustRightInd w:val="0"/>
              <w:jc w:val="both"/>
              <w:rPr>
                <w:rFonts w:ascii="Calibri" w:hAnsi="Calibri" w:cs="Calibri"/>
                <w:i/>
              </w:rPr>
            </w:pPr>
            <w:r w:rsidRPr="00B33561">
              <w:rPr>
                <w:rFonts w:ascii="Calibri" w:hAnsi="Calibri" w:cs="Calibri"/>
                <w:i/>
              </w:rPr>
              <w:t xml:space="preserve">Immigration Arrival Cards (Refer point 2 </w:t>
            </w:r>
            <w:r>
              <w:rPr>
                <w:rFonts w:ascii="Calibri" w:hAnsi="Calibri" w:cs="Calibri"/>
                <w:i/>
              </w:rPr>
              <w:t>below</w:t>
            </w:r>
            <w:r w:rsidRPr="00B33561">
              <w:rPr>
                <w:rFonts w:ascii="Calibri" w:hAnsi="Calibri" w:cs="Calibri"/>
                <w:i/>
              </w:rPr>
              <w:t>)</w:t>
            </w:r>
          </w:p>
          <w:p w:rsidR="00594C12" w:rsidRPr="00B57D2B" w:rsidRDefault="00594C12" w:rsidP="000C393D">
            <w:pPr>
              <w:numPr>
                <w:ilvl w:val="0"/>
                <w:numId w:val="14"/>
              </w:numPr>
              <w:autoSpaceDE w:val="0"/>
              <w:autoSpaceDN w:val="0"/>
              <w:adjustRightInd w:val="0"/>
              <w:jc w:val="both"/>
              <w:rPr>
                <w:rFonts w:ascii="Calibri" w:hAnsi="Calibri" w:cs="Calibri"/>
                <w:i/>
              </w:rPr>
            </w:pPr>
            <w:r w:rsidRPr="00B33561">
              <w:rPr>
                <w:rFonts w:ascii="Calibri" w:hAnsi="Calibri" w:cs="Calibri"/>
                <w:i/>
              </w:rPr>
              <w:t xml:space="preserve">A Customs duty free goods declaration (Refer point 2 </w:t>
            </w:r>
            <w:r>
              <w:rPr>
                <w:rFonts w:ascii="Calibri" w:hAnsi="Calibri" w:cs="Calibri"/>
                <w:i/>
              </w:rPr>
              <w:t>below</w:t>
            </w:r>
            <w:r w:rsidRPr="00B33561">
              <w:rPr>
                <w:rFonts w:ascii="Calibri" w:hAnsi="Calibri" w:cs="Calibri"/>
                <w:i/>
              </w:rPr>
              <w:t>)</w:t>
            </w:r>
          </w:p>
        </w:tc>
      </w:tr>
      <w:tr w:rsidR="00594C12" w:rsidRPr="00BF3973" w:rsidTr="000C393D">
        <w:tc>
          <w:tcPr>
            <w:tcW w:w="2235" w:type="dxa"/>
          </w:tcPr>
          <w:p w:rsidR="00594C12" w:rsidRPr="00BF3973" w:rsidRDefault="00594C12" w:rsidP="000C393D">
            <w:pPr>
              <w:pStyle w:val="Subtitle"/>
              <w:spacing w:before="120" w:after="120"/>
              <w:jc w:val="both"/>
              <w:rPr>
                <w:rFonts w:ascii="Calibri" w:hAnsi="Calibri" w:cs="Calibri"/>
                <w:sz w:val="22"/>
                <w:szCs w:val="22"/>
              </w:rPr>
            </w:pPr>
            <w:r w:rsidRPr="00BF3973">
              <w:rPr>
                <w:rFonts w:ascii="Calibri" w:hAnsi="Calibri" w:cs="Calibri"/>
                <w:sz w:val="22"/>
                <w:szCs w:val="22"/>
              </w:rPr>
              <w:t xml:space="preserve">For the Yacht </w:t>
            </w:r>
          </w:p>
        </w:tc>
        <w:tc>
          <w:tcPr>
            <w:tcW w:w="7619" w:type="dxa"/>
          </w:tcPr>
          <w:p w:rsidR="00594C12" w:rsidRPr="00BF3973" w:rsidRDefault="00594C12" w:rsidP="000C393D">
            <w:pPr>
              <w:numPr>
                <w:ilvl w:val="0"/>
                <w:numId w:val="15"/>
              </w:numPr>
              <w:autoSpaceDE w:val="0"/>
              <w:autoSpaceDN w:val="0"/>
              <w:adjustRightInd w:val="0"/>
              <w:jc w:val="both"/>
              <w:rPr>
                <w:rFonts w:ascii="Calibri" w:hAnsi="Calibri" w:cs="Calibri"/>
              </w:rPr>
            </w:pPr>
            <w:r w:rsidRPr="00BF3973">
              <w:rPr>
                <w:rFonts w:ascii="Calibri" w:hAnsi="Calibri" w:cs="Calibri"/>
              </w:rPr>
              <w:t>A Vessel Inward Report</w:t>
            </w:r>
          </w:p>
          <w:p w:rsidR="00594C12" w:rsidRPr="00221C50" w:rsidRDefault="00594C12" w:rsidP="000C393D">
            <w:pPr>
              <w:numPr>
                <w:ilvl w:val="0"/>
                <w:numId w:val="15"/>
              </w:numPr>
              <w:autoSpaceDE w:val="0"/>
              <w:autoSpaceDN w:val="0"/>
              <w:adjustRightInd w:val="0"/>
              <w:jc w:val="both"/>
              <w:rPr>
                <w:rFonts w:ascii="Calibri" w:hAnsi="Calibri" w:cs="Calibri"/>
              </w:rPr>
            </w:pPr>
            <w:r w:rsidRPr="00BF3973">
              <w:rPr>
                <w:rFonts w:ascii="Calibri" w:hAnsi="Calibri" w:cs="Calibri"/>
              </w:rPr>
              <w:t xml:space="preserve">Port Clearance from Darwin </w:t>
            </w:r>
            <w:r w:rsidRPr="00BF3973">
              <w:rPr>
                <w:rFonts w:ascii="Calibri" w:hAnsi="Calibri" w:cs="Calibri"/>
                <w:b/>
                <w:bCs/>
              </w:rPr>
              <w:t>***</w:t>
            </w:r>
          </w:p>
          <w:p w:rsidR="00594C12" w:rsidRPr="00B33561" w:rsidRDefault="00594C12" w:rsidP="000C393D">
            <w:pPr>
              <w:numPr>
                <w:ilvl w:val="0"/>
                <w:numId w:val="14"/>
              </w:numPr>
              <w:autoSpaceDE w:val="0"/>
              <w:autoSpaceDN w:val="0"/>
              <w:adjustRightInd w:val="0"/>
              <w:jc w:val="both"/>
              <w:rPr>
                <w:rFonts w:ascii="Calibri" w:hAnsi="Calibri" w:cs="Calibri"/>
                <w:i/>
              </w:rPr>
            </w:pPr>
            <w:r w:rsidRPr="00B33561">
              <w:rPr>
                <w:rFonts w:ascii="Calibri" w:hAnsi="Calibri" w:cs="Calibri"/>
                <w:i/>
              </w:rPr>
              <w:t>Pre-Arrival Ship Report (</w:t>
            </w:r>
            <w:r>
              <w:rPr>
                <w:rFonts w:ascii="Calibri" w:hAnsi="Calibri" w:cs="Calibri"/>
                <w:i/>
              </w:rPr>
              <w:t>Already completed by Organisers</w:t>
            </w:r>
            <w:r w:rsidRPr="00B33561">
              <w:rPr>
                <w:rFonts w:ascii="Calibri" w:hAnsi="Calibri" w:cs="Calibri"/>
                <w:i/>
              </w:rPr>
              <w:t>)</w:t>
            </w:r>
          </w:p>
          <w:p w:rsidR="00594C12" w:rsidRPr="00BF3973" w:rsidRDefault="00594C12" w:rsidP="000C393D">
            <w:pPr>
              <w:numPr>
                <w:ilvl w:val="0"/>
                <w:numId w:val="15"/>
              </w:numPr>
              <w:autoSpaceDE w:val="0"/>
              <w:autoSpaceDN w:val="0"/>
              <w:adjustRightInd w:val="0"/>
              <w:jc w:val="both"/>
              <w:rPr>
                <w:rFonts w:ascii="Calibri" w:hAnsi="Calibri" w:cs="Calibri"/>
              </w:rPr>
            </w:pPr>
            <w:r w:rsidRPr="00BF3973">
              <w:rPr>
                <w:rFonts w:ascii="Calibri" w:hAnsi="Calibri" w:cs="Calibri"/>
              </w:rPr>
              <w:t>An Arrival Information Report</w:t>
            </w:r>
          </w:p>
          <w:p w:rsidR="00594C12" w:rsidRDefault="00594C12" w:rsidP="000C393D">
            <w:pPr>
              <w:numPr>
                <w:ilvl w:val="0"/>
                <w:numId w:val="15"/>
              </w:numPr>
              <w:autoSpaceDE w:val="0"/>
              <w:autoSpaceDN w:val="0"/>
              <w:adjustRightInd w:val="0"/>
              <w:jc w:val="both"/>
              <w:rPr>
                <w:rFonts w:ascii="Calibri" w:hAnsi="Calibri" w:cs="Calibri"/>
              </w:rPr>
            </w:pPr>
            <w:r w:rsidRPr="00BF3973">
              <w:rPr>
                <w:rFonts w:ascii="Calibri" w:hAnsi="Calibri" w:cs="Calibri"/>
              </w:rPr>
              <w:t>A Ship Inspection Report</w:t>
            </w:r>
          </w:p>
          <w:p w:rsidR="00594C12" w:rsidRPr="00BF3973" w:rsidRDefault="00594C12" w:rsidP="000C393D">
            <w:pPr>
              <w:numPr>
                <w:ilvl w:val="0"/>
                <w:numId w:val="15"/>
              </w:numPr>
              <w:autoSpaceDE w:val="0"/>
              <w:autoSpaceDN w:val="0"/>
              <w:adjustRightInd w:val="0"/>
              <w:jc w:val="both"/>
              <w:rPr>
                <w:rFonts w:ascii="Calibri" w:hAnsi="Calibri" w:cs="Calibri"/>
              </w:rPr>
            </w:pPr>
            <w:r>
              <w:rPr>
                <w:rFonts w:ascii="Calibri" w:hAnsi="Calibri" w:cs="Calibri"/>
              </w:rPr>
              <w:t>A Ship and Crew Health Report</w:t>
            </w:r>
          </w:p>
          <w:p w:rsidR="00594C12" w:rsidRPr="00BF3973" w:rsidRDefault="00594C12" w:rsidP="000C393D">
            <w:pPr>
              <w:numPr>
                <w:ilvl w:val="0"/>
                <w:numId w:val="15"/>
              </w:numPr>
              <w:autoSpaceDE w:val="0"/>
              <w:autoSpaceDN w:val="0"/>
              <w:adjustRightInd w:val="0"/>
              <w:jc w:val="both"/>
              <w:rPr>
                <w:rFonts w:ascii="Calibri" w:hAnsi="Calibri" w:cs="Calibri"/>
                <w:b/>
                <w:bCs/>
              </w:rPr>
            </w:pPr>
            <w:r w:rsidRPr="00BF3973">
              <w:rPr>
                <w:rFonts w:ascii="Calibri" w:hAnsi="Calibri" w:cs="Calibri"/>
              </w:rPr>
              <w:t>Quarantine Inspection Advice and Clearance</w:t>
            </w:r>
          </w:p>
        </w:tc>
      </w:tr>
    </w:tbl>
    <w:p w:rsidR="00037E45" w:rsidRPr="00BF3973" w:rsidRDefault="00037E45" w:rsidP="004B58DC">
      <w:pPr>
        <w:pStyle w:val="Subtitle"/>
        <w:spacing w:before="120" w:after="120"/>
        <w:jc w:val="both"/>
        <w:rPr>
          <w:rFonts w:ascii="Calibri" w:hAnsi="Calibri" w:cs="Calibri"/>
          <w:b w:val="0"/>
          <w:bCs w:val="0"/>
          <w:sz w:val="22"/>
          <w:szCs w:val="22"/>
        </w:rPr>
      </w:pPr>
      <w:r w:rsidRPr="00BF3973">
        <w:rPr>
          <w:rFonts w:ascii="Calibri" w:hAnsi="Calibri" w:cs="Calibri"/>
          <w:b w:val="0"/>
          <w:bCs w:val="0"/>
          <w:sz w:val="22"/>
          <w:szCs w:val="22"/>
        </w:rPr>
        <w:t xml:space="preserve">Timor </w:t>
      </w:r>
      <w:proofErr w:type="spellStart"/>
      <w:r w:rsidRPr="00BF3973">
        <w:rPr>
          <w:rFonts w:ascii="Calibri" w:hAnsi="Calibri" w:cs="Calibri"/>
          <w:b w:val="0"/>
          <w:bCs w:val="0"/>
          <w:sz w:val="22"/>
          <w:szCs w:val="22"/>
        </w:rPr>
        <w:t>Leste</w:t>
      </w:r>
      <w:proofErr w:type="spellEnd"/>
      <w:r w:rsidRPr="00BF3973">
        <w:rPr>
          <w:rFonts w:ascii="Calibri" w:hAnsi="Calibri" w:cs="Calibri"/>
          <w:b w:val="0"/>
          <w:bCs w:val="0"/>
          <w:sz w:val="22"/>
          <w:szCs w:val="22"/>
        </w:rPr>
        <w:t xml:space="preserve"> CIQ officials </w:t>
      </w:r>
      <w:r w:rsidR="004C5053">
        <w:rPr>
          <w:rFonts w:ascii="Calibri" w:hAnsi="Calibri" w:cs="Calibri"/>
          <w:b w:val="0"/>
          <w:bCs w:val="0"/>
          <w:sz w:val="22"/>
          <w:szCs w:val="22"/>
        </w:rPr>
        <w:t>will be</w:t>
      </w:r>
      <w:r w:rsidRPr="00BF3973">
        <w:rPr>
          <w:rFonts w:ascii="Calibri" w:hAnsi="Calibri" w:cs="Calibri"/>
          <w:b w:val="0"/>
          <w:bCs w:val="0"/>
          <w:sz w:val="22"/>
          <w:szCs w:val="22"/>
        </w:rPr>
        <w:t xml:space="preserve"> provided with relevant information included on your entry form prior to your arrival in Dili to facilitate your entry into Timor-Leste; however you will need to provide copies of various documentation.</w:t>
      </w:r>
    </w:p>
    <w:p w:rsidR="00037E45" w:rsidRPr="00BF3973" w:rsidRDefault="00037E45" w:rsidP="00E51405">
      <w:pPr>
        <w:pStyle w:val="Subtitle"/>
        <w:spacing w:before="120" w:after="120"/>
        <w:ind w:left="567" w:hanging="567"/>
        <w:jc w:val="both"/>
        <w:rPr>
          <w:rFonts w:ascii="Calibri" w:hAnsi="Calibri" w:cs="Calibri"/>
          <w:sz w:val="22"/>
          <w:szCs w:val="22"/>
        </w:rPr>
      </w:pPr>
      <w:r w:rsidRPr="00BF3973">
        <w:rPr>
          <w:rFonts w:ascii="Calibri" w:hAnsi="Calibri" w:cs="Calibri"/>
          <w:sz w:val="22"/>
          <w:szCs w:val="22"/>
        </w:rPr>
        <w:t>NB:</w:t>
      </w:r>
      <w:r w:rsidRPr="00BF3973">
        <w:rPr>
          <w:rFonts w:ascii="Calibri" w:hAnsi="Calibri" w:cs="Calibri"/>
          <w:sz w:val="22"/>
          <w:szCs w:val="22"/>
        </w:rPr>
        <w:tab/>
        <w:t>Skippers are responsible for supplying the Port Clearance from Darwin to TL CIQ.  This clearance is provided to you by Australian Customs as your yacht clears from Australia.</w:t>
      </w:r>
    </w:p>
    <w:p w:rsidR="00386CDD" w:rsidRDefault="00386CDD" w:rsidP="00B466DB">
      <w:pPr>
        <w:pStyle w:val="Subtitle"/>
        <w:spacing w:before="60" w:after="60"/>
        <w:jc w:val="both"/>
        <w:rPr>
          <w:rFonts w:ascii="Calibri" w:hAnsi="Calibri" w:cs="Calibri"/>
          <w:color w:val="FFFFFF"/>
        </w:rPr>
        <w:sectPr w:rsidR="00386CDD" w:rsidSect="008850BE">
          <w:headerReference w:type="default" r:id="rId32"/>
          <w:pgSz w:w="11906" w:h="16838" w:code="9"/>
          <w:pgMar w:top="1134" w:right="1134" w:bottom="1134" w:left="1134" w:header="567" w:footer="567" w:gutter="0"/>
          <w:cols w:space="708"/>
          <w:docGrid w:linePitch="360"/>
        </w:sectPr>
      </w:pPr>
    </w:p>
    <w:tbl>
      <w:tblPr>
        <w:tblW w:w="0" w:type="auto"/>
        <w:tblLook w:val="00A0" w:firstRow="1" w:lastRow="0" w:firstColumn="1" w:lastColumn="0" w:noHBand="0" w:noVBand="0"/>
      </w:tblPr>
      <w:tblGrid>
        <w:gridCol w:w="9638"/>
      </w:tblGrid>
      <w:tr w:rsidR="00037E45" w:rsidRPr="003C66D5">
        <w:tc>
          <w:tcPr>
            <w:tcW w:w="9854" w:type="dxa"/>
            <w:shd w:val="clear" w:color="auto" w:fill="1F497D"/>
          </w:tcPr>
          <w:p w:rsidR="00037E45" w:rsidRPr="003C66D5" w:rsidRDefault="00037E45" w:rsidP="00B466DB">
            <w:pPr>
              <w:pStyle w:val="Subtitle"/>
              <w:spacing w:before="60" w:after="60"/>
              <w:jc w:val="both"/>
              <w:rPr>
                <w:rFonts w:ascii="Calibri" w:hAnsi="Calibri" w:cs="Calibri"/>
                <w:color w:val="FFFFFF"/>
              </w:rPr>
            </w:pPr>
            <w:r w:rsidRPr="003C66D5">
              <w:rPr>
                <w:rFonts w:ascii="Calibri" w:hAnsi="Calibri" w:cs="Calibri"/>
                <w:color w:val="FFFFFF"/>
              </w:rPr>
              <w:lastRenderedPageBreak/>
              <w:t>Dili Arrival Customs, Immigration, Quarantine and Port Clearance (CIQP)</w:t>
            </w:r>
          </w:p>
        </w:tc>
      </w:tr>
    </w:tbl>
    <w:p w:rsidR="00037E45" w:rsidRPr="00BF3973" w:rsidRDefault="00037E45" w:rsidP="00F3192E">
      <w:pPr>
        <w:pStyle w:val="Subtitle"/>
        <w:spacing w:before="120" w:after="120"/>
        <w:jc w:val="both"/>
        <w:rPr>
          <w:rFonts w:ascii="Calibri" w:hAnsi="Calibri" w:cs="Calibri"/>
          <w:b w:val="0"/>
          <w:bCs w:val="0"/>
          <w:sz w:val="22"/>
          <w:szCs w:val="22"/>
        </w:rPr>
      </w:pPr>
      <w:r w:rsidRPr="00BF3973">
        <w:rPr>
          <w:rFonts w:ascii="Calibri" w:hAnsi="Calibri" w:cs="Calibri"/>
          <w:b w:val="0"/>
          <w:bCs w:val="0"/>
          <w:sz w:val="22"/>
          <w:szCs w:val="22"/>
        </w:rPr>
        <w:t>CIQP will be conducted between 0900 hours and 1700 hours daily.  If you arrive during the night, you must stay aboard your yacht until CIQP commences the following day.  The procedure will be as follows:</w:t>
      </w:r>
    </w:p>
    <w:p w:rsidR="00037E45" w:rsidRPr="00BF3973" w:rsidRDefault="00037E45" w:rsidP="0068351C">
      <w:pPr>
        <w:pStyle w:val="Subtitle"/>
        <w:numPr>
          <w:ilvl w:val="0"/>
          <w:numId w:val="10"/>
        </w:numPr>
        <w:spacing w:before="60" w:after="60"/>
        <w:ind w:left="357" w:hanging="357"/>
        <w:jc w:val="both"/>
        <w:rPr>
          <w:rFonts w:ascii="Calibri" w:hAnsi="Calibri" w:cs="Calibri"/>
          <w:b w:val="0"/>
          <w:bCs w:val="0"/>
          <w:sz w:val="22"/>
          <w:szCs w:val="22"/>
        </w:rPr>
      </w:pPr>
      <w:r w:rsidRPr="00BF3973">
        <w:rPr>
          <w:rFonts w:ascii="Calibri" w:hAnsi="Calibri" w:cs="Calibri"/>
          <w:b w:val="0"/>
          <w:bCs w:val="0"/>
          <w:sz w:val="22"/>
          <w:szCs w:val="22"/>
        </w:rPr>
        <w:t>Between the hours of 0900 and 1700 hours daily, the skipper and all crew of an arriving yacht are to make their way to the CIQP Office on the beach</w:t>
      </w:r>
      <w:r w:rsidR="00E51405">
        <w:rPr>
          <w:rFonts w:ascii="Calibri" w:hAnsi="Calibri" w:cs="Calibri"/>
          <w:b w:val="0"/>
          <w:bCs w:val="0"/>
          <w:sz w:val="22"/>
          <w:szCs w:val="22"/>
        </w:rPr>
        <w:t xml:space="preserve"> adjacent to Maritime Police offices</w:t>
      </w:r>
      <w:r w:rsidRPr="00BF3973">
        <w:rPr>
          <w:rFonts w:ascii="Calibri" w:hAnsi="Calibri" w:cs="Calibri"/>
          <w:b w:val="0"/>
          <w:bCs w:val="0"/>
          <w:sz w:val="22"/>
          <w:szCs w:val="22"/>
        </w:rPr>
        <w:t xml:space="preserve">. </w:t>
      </w:r>
    </w:p>
    <w:p w:rsidR="00037E45" w:rsidRPr="00BF3973" w:rsidRDefault="00037E45" w:rsidP="0068351C">
      <w:pPr>
        <w:pStyle w:val="Subtitle"/>
        <w:numPr>
          <w:ilvl w:val="0"/>
          <w:numId w:val="10"/>
        </w:numPr>
        <w:spacing w:before="60" w:after="60"/>
        <w:ind w:left="357" w:hanging="357"/>
        <w:jc w:val="both"/>
        <w:rPr>
          <w:rFonts w:ascii="Calibri" w:hAnsi="Calibri" w:cs="Calibri"/>
          <w:b w:val="0"/>
          <w:bCs w:val="0"/>
          <w:sz w:val="22"/>
          <w:szCs w:val="22"/>
        </w:rPr>
      </w:pPr>
      <w:r w:rsidRPr="00BF3973">
        <w:rPr>
          <w:rFonts w:ascii="Calibri" w:hAnsi="Calibri" w:cs="Calibri"/>
          <w:b w:val="0"/>
          <w:bCs w:val="0"/>
          <w:sz w:val="22"/>
          <w:szCs w:val="22"/>
        </w:rPr>
        <w:t xml:space="preserve">At the CIQP office, skippers will need to supply officials with a copy of your yacht’s Registration Certificate, a crew list, your </w:t>
      </w:r>
      <w:r w:rsidRPr="001364B5">
        <w:rPr>
          <w:rFonts w:ascii="Calibri" w:hAnsi="Calibri" w:cs="Calibri"/>
          <w:b w:val="0"/>
          <w:bCs w:val="0"/>
          <w:sz w:val="22"/>
          <w:szCs w:val="22"/>
          <w:u w:val="single"/>
        </w:rPr>
        <w:t>Port Clearance from Darwin</w:t>
      </w:r>
      <w:r w:rsidRPr="00BF3973">
        <w:rPr>
          <w:rFonts w:ascii="Calibri" w:hAnsi="Calibri" w:cs="Calibri"/>
          <w:b w:val="0"/>
          <w:bCs w:val="0"/>
          <w:sz w:val="22"/>
          <w:szCs w:val="22"/>
        </w:rPr>
        <w:t>, all passports</w:t>
      </w:r>
      <w:r w:rsidR="00E51405">
        <w:rPr>
          <w:rFonts w:ascii="Calibri" w:hAnsi="Calibri" w:cs="Calibri"/>
          <w:b w:val="0"/>
          <w:bCs w:val="0"/>
          <w:sz w:val="22"/>
          <w:szCs w:val="22"/>
        </w:rPr>
        <w:t xml:space="preserve"> and USD$30 per crew member for Visa fees</w:t>
      </w:r>
      <w:r w:rsidRPr="00BF3973">
        <w:rPr>
          <w:rFonts w:ascii="Calibri" w:hAnsi="Calibri" w:cs="Calibri"/>
          <w:b w:val="0"/>
          <w:bCs w:val="0"/>
          <w:sz w:val="22"/>
          <w:szCs w:val="22"/>
        </w:rPr>
        <w:t xml:space="preserve">. </w:t>
      </w:r>
    </w:p>
    <w:p w:rsidR="00037E45" w:rsidRPr="00BF3973" w:rsidRDefault="00FE2497" w:rsidP="00FE2497">
      <w:pPr>
        <w:pStyle w:val="Subtitle"/>
        <w:spacing w:before="60" w:after="60"/>
        <w:ind w:left="357"/>
        <w:jc w:val="both"/>
        <w:rPr>
          <w:rFonts w:ascii="Calibri" w:hAnsi="Calibri" w:cs="Calibri"/>
          <w:b w:val="0"/>
          <w:bCs w:val="0"/>
          <w:sz w:val="22"/>
          <w:szCs w:val="22"/>
        </w:rPr>
      </w:pPr>
      <w:r w:rsidRPr="00FE2497">
        <w:rPr>
          <w:rFonts w:ascii="Calibri" w:hAnsi="Calibri" w:cs="Calibri"/>
          <w:bCs w:val="0"/>
          <w:sz w:val="22"/>
          <w:szCs w:val="22"/>
        </w:rPr>
        <w:t>Note</w:t>
      </w:r>
      <w:r>
        <w:rPr>
          <w:rFonts w:ascii="Calibri" w:hAnsi="Calibri" w:cs="Calibri"/>
          <w:b w:val="0"/>
          <w:bCs w:val="0"/>
          <w:sz w:val="22"/>
          <w:szCs w:val="22"/>
        </w:rPr>
        <w:t xml:space="preserve">: </w:t>
      </w:r>
      <w:r w:rsidR="00037E45" w:rsidRPr="00BF3973">
        <w:rPr>
          <w:rFonts w:ascii="Calibri" w:hAnsi="Calibri" w:cs="Calibri"/>
          <w:b w:val="0"/>
          <w:bCs w:val="0"/>
          <w:sz w:val="22"/>
          <w:szCs w:val="22"/>
        </w:rPr>
        <w:t>Immigration Arrival Cards and Customs Declarations for all crew members</w:t>
      </w:r>
      <w:r w:rsidR="00037E45" w:rsidRPr="00BF3973">
        <w:rPr>
          <w:rFonts w:ascii="Calibri" w:hAnsi="Calibri" w:cs="Calibri"/>
          <w:sz w:val="22"/>
          <w:szCs w:val="22"/>
        </w:rPr>
        <w:t xml:space="preserve"> </w:t>
      </w:r>
      <w:r w:rsidR="00037E45" w:rsidRPr="00BF3973">
        <w:rPr>
          <w:rFonts w:ascii="Calibri" w:hAnsi="Calibri" w:cs="Calibri"/>
          <w:b w:val="0"/>
          <w:bCs w:val="0"/>
          <w:sz w:val="22"/>
          <w:szCs w:val="22"/>
          <w:u w:val="single"/>
        </w:rPr>
        <w:t xml:space="preserve">should be completed and provided to </w:t>
      </w:r>
      <w:r w:rsidR="00037E45">
        <w:rPr>
          <w:rFonts w:ascii="Calibri" w:hAnsi="Calibri" w:cs="Calibri"/>
          <w:b w:val="0"/>
          <w:bCs w:val="0"/>
          <w:sz w:val="22"/>
          <w:szCs w:val="22"/>
          <w:u w:val="single"/>
        </w:rPr>
        <w:t>Organisers</w:t>
      </w:r>
      <w:r w:rsidR="00037E45" w:rsidRPr="00BF3973">
        <w:rPr>
          <w:rFonts w:ascii="Calibri" w:hAnsi="Calibri" w:cs="Calibri"/>
          <w:b w:val="0"/>
          <w:bCs w:val="0"/>
          <w:sz w:val="22"/>
          <w:szCs w:val="22"/>
          <w:u w:val="single"/>
        </w:rPr>
        <w:t xml:space="preserve"> prior to departing Darwin</w:t>
      </w:r>
      <w:r w:rsidR="00037E45" w:rsidRPr="00BF3973">
        <w:rPr>
          <w:rFonts w:ascii="Calibri" w:hAnsi="Calibri" w:cs="Calibri"/>
          <w:b w:val="0"/>
          <w:bCs w:val="0"/>
          <w:sz w:val="22"/>
          <w:szCs w:val="22"/>
        </w:rPr>
        <w:t xml:space="preserve">.  This is to enable pre-clearance and processing of Timor-Leste visas </w:t>
      </w:r>
      <w:r w:rsidR="00037E45" w:rsidRPr="00BF3973">
        <w:rPr>
          <w:rFonts w:ascii="Calibri" w:hAnsi="Calibri" w:cs="Calibri"/>
          <w:b w:val="0"/>
          <w:bCs w:val="0"/>
          <w:sz w:val="22"/>
          <w:szCs w:val="22"/>
          <w:u w:val="single"/>
        </w:rPr>
        <w:t>before</w:t>
      </w:r>
      <w:r w:rsidR="00037E45" w:rsidRPr="00BF3973">
        <w:rPr>
          <w:rFonts w:ascii="Calibri" w:hAnsi="Calibri" w:cs="Calibri"/>
          <w:b w:val="0"/>
          <w:bCs w:val="0"/>
          <w:sz w:val="22"/>
          <w:szCs w:val="22"/>
        </w:rPr>
        <w:t xml:space="preserve"> you arrive.  Completed forms for each crew member can be delivered to </w:t>
      </w:r>
      <w:r w:rsidR="00037E45">
        <w:rPr>
          <w:rFonts w:ascii="Calibri" w:hAnsi="Calibri" w:cs="Calibri"/>
          <w:b w:val="0"/>
          <w:bCs w:val="0"/>
          <w:sz w:val="22"/>
          <w:szCs w:val="22"/>
        </w:rPr>
        <w:t>Organisers</w:t>
      </w:r>
      <w:r w:rsidR="00037E45" w:rsidRPr="00BF3973">
        <w:rPr>
          <w:rFonts w:ascii="Calibri" w:hAnsi="Calibri" w:cs="Calibri"/>
          <w:b w:val="0"/>
          <w:bCs w:val="0"/>
          <w:sz w:val="22"/>
          <w:szCs w:val="22"/>
        </w:rPr>
        <w:t xml:space="preserve"> at the Darwin Sailing Club Committee Room </w:t>
      </w:r>
      <w:r w:rsidR="004C5053">
        <w:rPr>
          <w:rFonts w:ascii="Calibri" w:hAnsi="Calibri" w:cs="Calibri"/>
          <w:b w:val="0"/>
          <w:bCs w:val="0"/>
          <w:sz w:val="22"/>
          <w:szCs w:val="22"/>
        </w:rPr>
        <w:t xml:space="preserve">when you do your Outward Clearance with Australian Customs </w:t>
      </w:r>
      <w:r w:rsidR="00CE40C4">
        <w:rPr>
          <w:rFonts w:ascii="Calibri" w:hAnsi="Calibri" w:cs="Calibri"/>
          <w:b w:val="0"/>
          <w:bCs w:val="0"/>
          <w:sz w:val="22"/>
          <w:szCs w:val="22"/>
        </w:rPr>
        <w:t xml:space="preserve">currently scheduled </w:t>
      </w:r>
      <w:r w:rsidR="00037E45" w:rsidRPr="00BF3973">
        <w:rPr>
          <w:rFonts w:ascii="Calibri" w:hAnsi="Calibri" w:cs="Calibri"/>
          <w:b w:val="0"/>
          <w:bCs w:val="0"/>
          <w:sz w:val="22"/>
          <w:szCs w:val="22"/>
        </w:rPr>
        <w:t>Friday 1</w:t>
      </w:r>
      <w:r w:rsidR="00CE40C4">
        <w:rPr>
          <w:rFonts w:ascii="Calibri" w:hAnsi="Calibri" w:cs="Calibri"/>
          <w:b w:val="0"/>
          <w:bCs w:val="0"/>
          <w:sz w:val="22"/>
          <w:szCs w:val="22"/>
        </w:rPr>
        <w:t>0</w:t>
      </w:r>
      <w:r w:rsidR="00037E45" w:rsidRPr="00BF3973">
        <w:rPr>
          <w:rFonts w:ascii="Calibri" w:hAnsi="Calibri" w:cs="Calibri"/>
          <w:b w:val="0"/>
          <w:bCs w:val="0"/>
          <w:sz w:val="22"/>
          <w:szCs w:val="22"/>
        </w:rPr>
        <w:t xml:space="preserve"> July between </w:t>
      </w:r>
      <w:r w:rsidR="004C5053">
        <w:rPr>
          <w:rFonts w:ascii="Calibri" w:hAnsi="Calibri" w:cs="Calibri"/>
          <w:b w:val="0"/>
          <w:bCs w:val="0"/>
          <w:sz w:val="22"/>
          <w:szCs w:val="22"/>
        </w:rPr>
        <w:t>0900-1100</w:t>
      </w:r>
      <w:r w:rsidR="00037E45" w:rsidRPr="00BF3973">
        <w:rPr>
          <w:rFonts w:ascii="Calibri" w:hAnsi="Calibri" w:cs="Calibri"/>
          <w:b w:val="0"/>
          <w:bCs w:val="0"/>
          <w:sz w:val="22"/>
          <w:szCs w:val="22"/>
        </w:rPr>
        <w:t xml:space="preserve"> hours.  If you are unable to do this prior to departure, it is not a problem; it just means that the process will have to be done when you arrive in Dili and will take a little longer! </w:t>
      </w:r>
    </w:p>
    <w:p w:rsidR="00FE2497" w:rsidRDefault="00FE2497" w:rsidP="0068351C">
      <w:pPr>
        <w:pStyle w:val="Subtitle"/>
        <w:numPr>
          <w:ilvl w:val="0"/>
          <w:numId w:val="10"/>
        </w:numPr>
        <w:spacing w:before="60" w:after="60"/>
        <w:ind w:left="357" w:hanging="357"/>
        <w:jc w:val="both"/>
        <w:rPr>
          <w:rFonts w:ascii="Calibri" w:hAnsi="Calibri" w:cs="Calibri"/>
          <w:b w:val="0"/>
          <w:bCs w:val="0"/>
          <w:sz w:val="22"/>
          <w:szCs w:val="22"/>
        </w:rPr>
      </w:pPr>
      <w:r>
        <w:rPr>
          <w:rFonts w:ascii="Calibri" w:hAnsi="Calibri" w:cs="Calibri"/>
          <w:b w:val="0"/>
          <w:bCs w:val="0"/>
          <w:sz w:val="22"/>
          <w:szCs w:val="22"/>
        </w:rPr>
        <w:t>Officials will assist skippers to complete inwards paperwork, and a receipt for all passports will be provided to the skipper. Passports will then be taken to the Dili Port Authority for electronic processing.</w:t>
      </w:r>
    </w:p>
    <w:p w:rsidR="00037E45" w:rsidRDefault="00037E45" w:rsidP="0068351C">
      <w:pPr>
        <w:pStyle w:val="Subtitle"/>
        <w:numPr>
          <w:ilvl w:val="0"/>
          <w:numId w:val="10"/>
        </w:numPr>
        <w:spacing w:before="60" w:after="60"/>
        <w:ind w:left="357" w:hanging="357"/>
        <w:jc w:val="both"/>
        <w:rPr>
          <w:rFonts w:ascii="Calibri" w:hAnsi="Calibri" w:cs="Calibri"/>
          <w:b w:val="0"/>
          <w:bCs w:val="0"/>
          <w:sz w:val="22"/>
          <w:szCs w:val="22"/>
        </w:rPr>
      </w:pPr>
      <w:r w:rsidRPr="00BF3973">
        <w:rPr>
          <w:rFonts w:ascii="Calibri" w:hAnsi="Calibri" w:cs="Calibri"/>
          <w:b w:val="0"/>
          <w:bCs w:val="0"/>
          <w:sz w:val="22"/>
          <w:szCs w:val="22"/>
        </w:rPr>
        <w:t xml:space="preserve">Customs and Quarantine officials will then interview skippers and decide whether they will be making an inspection of the vessel.  Inspections </w:t>
      </w:r>
      <w:r w:rsidRPr="00BF3973">
        <w:rPr>
          <w:rFonts w:ascii="Calibri" w:hAnsi="Calibri" w:cs="Calibri"/>
          <w:b w:val="0"/>
          <w:bCs w:val="0"/>
          <w:sz w:val="22"/>
          <w:szCs w:val="22"/>
          <w:u w:val="single"/>
        </w:rPr>
        <w:t>will</w:t>
      </w:r>
      <w:r w:rsidRPr="00BF3973">
        <w:rPr>
          <w:rFonts w:ascii="Calibri" w:hAnsi="Calibri" w:cs="Calibri"/>
          <w:b w:val="0"/>
          <w:bCs w:val="0"/>
          <w:sz w:val="22"/>
          <w:szCs w:val="22"/>
        </w:rPr>
        <w:t xml:space="preserve"> be conducted on a random basis.</w:t>
      </w:r>
    </w:p>
    <w:p w:rsidR="00FE2497" w:rsidRPr="00BF3973" w:rsidRDefault="00FE2497" w:rsidP="0068351C">
      <w:pPr>
        <w:pStyle w:val="Subtitle"/>
        <w:numPr>
          <w:ilvl w:val="0"/>
          <w:numId w:val="10"/>
        </w:numPr>
        <w:spacing w:before="60" w:after="60"/>
        <w:ind w:left="357" w:hanging="357"/>
        <w:jc w:val="both"/>
        <w:rPr>
          <w:rFonts w:ascii="Calibri" w:hAnsi="Calibri" w:cs="Calibri"/>
          <w:b w:val="0"/>
          <w:bCs w:val="0"/>
          <w:sz w:val="22"/>
          <w:szCs w:val="22"/>
        </w:rPr>
      </w:pPr>
      <w:r>
        <w:rPr>
          <w:rFonts w:ascii="Calibri" w:hAnsi="Calibri" w:cs="Calibri"/>
          <w:b w:val="0"/>
          <w:bCs w:val="0"/>
          <w:sz w:val="22"/>
          <w:szCs w:val="22"/>
        </w:rPr>
        <w:t>Once all inwards forms have been completed and passports provided to Immigration officials, the yacht and all crew members have effectively cleared into Timor-Leste and are free to tour and enjoy the festivities. A</w:t>
      </w:r>
      <w:r w:rsidRPr="00BF3973">
        <w:rPr>
          <w:rFonts w:ascii="Calibri" w:hAnsi="Calibri" w:cs="Calibri"/>
          <w:b w:val="0"/>
          <w:bCs w:val="0"/>
          <w:sz w:val="22"/>
          <w:szCs w:val="22"/>
        </w:rPr>
        <w:t xml:space="preserve"> crew member must return to your yacht and take down the yellow “Q” flag.</w:t>
      </w:r>
    </w:p>
    <w:p w:rsidR="00A47728" w:rsidRPr="00BF3973" w:rsidRDefault="00A47728" w:rsidP="00A47728">
      <w:pPr>
        <w:pStyle w:val="Subtitle"/>
        <w:numPr>
          <w:ilvl w:val="0"/>
          <w:numId w:val="12"/>
        </w:numPr>
        <w:spacing w:before="60" w:after="60"/>
        <w:ind w:left="357" w:hanging="357"/>
        <w:jc w:val="both"/>
        <w:rPr>
          <w:rFonts w:ascii="Calibri" w:hAnsi="Calibri" w:cs="Calibri"/>
          <w:b w:val="0"/>
          <w:bCs w:val="0"/>
          <w:sz w:val="22"/>
          <w:szCs w:val="22"/>
        </w:rPr>
      </w:pPr>
      <w:r w:rsidRPr="00BF3973">
        <w:rPr>
          <w:rFonts w:ascii="Calibri" w:hAnsi="Calibri" w:cs="Calibri"/>
          <w:b w:val="0"/>
          <w:bCs w:val="0"/>
          <w:sz w:val="22"/>
          <w:szCs w:val="22"/>
        </w:rPr>
        <w:t xml:space="preserve">The Skipper should then officially sign-off from the Rally (including formal declaration of your finish time) at the Rally Office (next to CIQ).  </w:t>
      </w:r>
    </w:p>
    <w:p w:rsidR="00BE4DD8" w:rsidRPr="00BF3973" w:rsidRDefault="00BE4DD8" w:rsidP="000C393D">
      <w:pPr>
        <w:pStyle w:val="Subtitle"/>
        <w:tabs>
          <w:tab w:val="left" w:pos="426"/>
        </w:tabs>
        <w:spacing w:before="60"/>
        <w:ind w:left="357" w:hanging="357"/>
        <w:jc w:val="both"/>
        <w:rPr>
          <w:rFonts w:ascii="Calibri" w:hAnsi="Calibri" w:cs="Calibri"/>
          <w:b w:val="0"/>
          <w:bCs w:val="0"/>
          <w:sz w:val="22"/>
          <w:szCs w:val="22"/>
        </w:rPr>
      </w:pPr>
      <w:r>
        <w:rPr>
          <w:rFonts w:ascii="Calibri" w:hAnsi="Calibri" w:cs="Calibri"/>
          <w:b w:val="0"/>
          <w:bCs w:val="0"/>
          <w:sz w:val="22"/>
          <w:szCs w:val="22"/>
        </w:rPr>
        <w:t>7.</w:t>
      </w:r>
      <w:r>
        <w:rPr>
          <w:rFonts w:ascii="Calibri" w:hAnsi="Calibri" w:cs="Calibri"/>
          <w:b w:val="0"/>
          <w:bCs w:val="0"/>
          <w:sz w:val="22"/>
          <w:szCs w:val="22"/>
        </w:rPr>
        <w:tab/>
        <w:t>All paperwork and passports will be processed within 24 hours and passports will be available for collection by the skipper of the yacht from the CIQP desk at Rally HQ. At this time you will also be provided with:</w:t>
      </w:r>
    </w:p>
    <w:p w:rsidR="00BE4DD8" w:rsidRDefault="00BE4DD8" w:rsidP="000C393D">
      <w:pPr>
        <w:numPr>
          <w:ilvl w:val="0"/>
          <w:numId w:val="11"/>
        </w:numPr>
        <w:ind w:left="924" w:hanging="357"/>
        <w:jc w:val="both"/>
        <w:rPr>
          <w:rFonts w:ascii="Calibri" w:hAnsi="Calibri" w:cs="Calibri"/>
        </w:rPr>
      </w:pPr>
      <w:r w:rsidRPr="00BF3973">
        <w:rPr>
          <w:rFonts w:ascii="Calibri" w:hAnsi="Calibri" w:cs="Calibri"/>
        </w:rPr>
        <w:t>A Clearance Form Stamped by Customs, Immigration, Quarantine</w:t>
      </w:r>
    </w:p>
    <w:p w:rsidR="00BE4DD8" w:rsidRPr="00BF3973" w:rsidRDefault="00BE4DD8" w:rsidP="000C393D">
      <w:pPr>
        <w:numPr>
          <w:ilvl w:val="0"/>
          <w:numId w:val="11"/>
        </w:numPr>
        <w:jc w:val="both"/>
        <w:rPr>
          <w:rFonts w:ascii="Calibri" w:hAnsi="Calibri" w:cs="Calibri"/>
        </w:rPr>
      </w:pPr>
      <w:r>
        <w:rPr>
          <w:rFonts w:ascii="Calibri" w:hAnsi="Calibri" w:cs="Calibri"/>
        </w:rPr>
        <w:t>A Health Clearance</w:t>
      </w:r>
    </w:p>
    <w:p w:rsidR="00BE4DD8" w:rsidRPr="00BF3973" w:rsidRDefault="00BE4DD8" w:rsidP="000C393D">
      <w:pPr>
        <w:numPr>
          <w:ilvl w:val="0"/>
          <w:numId w:val="11"/>
        </w:numPr>
        <w:jc w:val="both"/>
        <w:rPr>
          <w:rFonts w:ascii="Calibri" w:hAnsi="Calibri" w:cs="Calibri"/>
        </w:rPr>
      </w:pPr>
      <w:r w:rsidRPr="00BF3973">
        <w:rPr>
          <w:rFonts w:ascii="Calibri" w:hAnsi="Calibri" w:cs="Calibri"/>
        </w:rPr>
        <w:t>A Port Clearance issued by the Harbor Master’s office</w:t>
      </w:r>
    </w:p>
    <w:p w:rsidR="00BE4DD8" w:rsidRDefault="00BE4DD8" w:rsidP="00BE4DD8">
      <w:pPr>
        <w:numPr>
          <w:ilvl w:val="0"/>
          <w:numId w:val="11"/>
        </w:numPr>
        <w:spacing w:after="120"/>
        <w:jc w:val="both"/>
        <w:rPr>
          <w:rFonts w:ascii="Calibri" w:hAnsi="Calibri" w:cs="Calibri"/>
        </w:rPr>
      </w:pPr>
      <w:r w:rsidRPr="00BF3973">
        <w:rPr>
          <w:rFonts w:ascii="Calibri" w:hAnsi="Calibri" w:cs="Calibri"/>
        </w:rPr>
        <w:t xml:space="preserve">A </w:t>
      </w:r>
      <w:r>
        <w:rPr>
          <w:rFonts w:ascii="Calibri" w:hAnsi="Calibri" w:cs="Calibri"/>
        </w:rPr>
        <w:t xml:space="preserve">formal </w:t>
      </w:r>
      <w:r w:rsidRPr="00BF3973">
        <w:rPr>
          <w:rFonts w:ascii="Calibri" w:hAnsi="Calibri" w:cs="Calibri"/>
        </w:rPr>
        <w:t>receipt for Visa fees</w:t>
      </w:r>
    </w:p>
    <w:tbl>
      <w:tblPr>
        <w:tblW w:w="0" w:type="auto"/>
        <w:tblLook w:val="00A0" w:firstRow="1" w:lastRow="0" w:firstColumn="1" w:lastColumn="0" w:noHBand="0" w:noVBand="0"/>
      </w:tblPr>
      <w:tblGrid>
        <w:gridCol w:w="9638"/>
      </w:tblGrid>
      <w:tr w:rsidR="00037E45" w:rsidRPr="003C66D5">
        <w:tc>
          <w:tcPr>
            <w:tcW w:w="9854" w:type="dxa"/>
            <w:shd w:val="clear" w:color="auto" w:fill="1F497D"/>
          </w:tcPr>
          <w:p w:rsidR="00037E45" w:rsidRPr="003C66D5" w:rsidRDefault="00037E45" w:rsidP="00C67BA8">
            <w:pPr>
              <w:pStyle w:val="Subtitle"/>
              <w:spacing w:before="60" w:after="60"/>
              <w:jc w:val="both"/>
              <w:rPr>
                <w:rFonts w:ascii="Calibri" w:hAnsi="Calibri" w:cs="Calibri"/>
              </w:rPr>
            </w:pPr>
            <w:r w:rsidRPr="003C66D5">
              <w:rPr>
                <w:rFonts w:ascii="Calibri" w:hAnsi="Calibri" w:cs="Calibri"/>
                <w:color w:val="FFFFFF"/>
              </w:rPr>
              <w:t>Timor-Leste Visas on Arrival and Sailing Authorisations/Clearing Out</w:t>
            </w:r>
          </w:p>
        </w:tc>
      </w:tr>
    </w:tbl>
    <w:p w:rsidR="00037E45" w:rsidRPr="00BF3973" w:rsidRDefault="00037E45" w:rsidP="00FD04C3">
      <w:pPr>
        <w:pStyle w:val="Subtitle"/>
        <w:spacing w:before="120" w:after="120"/>
        <w:jc w:val="both"/>
        <w:rPr>
          <w:rFonts w:ascii="Calibri" w:hAnsi="Calibri" w:cs="Calibri"/>
          <w:b w:val="0"/>
          <w:bCs w:val="0"/>
          <w:sz w:val="22"/>
          <w:szCs w:val="22"/>
        </w:rPr>
      </w:pPr>
      <w:r w:rsidRPr="0017244E">
        <w:rPr>
          <w:rFonts w:ascii="Calibri" w:hAnsi="Calibri" w:cs="Calibri"/>
          <w:b w:val="0"/>
          <w:bCs w:val="0"/>
          <w:sz w:val="22"/>
          <w:szCs w:val="22"/>
        </w:rPr>
        <w:t>All foreigners seeking to enter Timor-Leste on a temporary visa are required to have a valid national passport with an expiry date not less than 6 months from the date of entry into Timor-Leste</w:t>
      </w:r>
      <w:r w:rsidR="00880213">
        <w:rPr>
          <w:rFonts w:ascii="Calibri" w:hAnsi="Calibri" w:cs="Calibri"/>
          <w:b w:val="0"/>
          <w:bCs w:val="0"/>
          <w:sz w:val="22"/>
          <w:szCs w:val="22"/>
        </w:rPr>
        <w:t xml:space="preserve"> </w:t>
      </w:r>
      <w:r w:rsidR="00880213" w:rsidRPr="00880213">
        <w:rPr>
          <w:rFonts w:ascii="Calibri" w:hAnsi="Calibri" w:cs="Calibri"/>
          <w:b w:val="0"/>
          <w:bCs w:val="0"/>
          <w:sz w:val="22"/>
          <w:szCs w:val="22"/>
          <w:u w:val="single"/>
        </w:rPr>
        <w:t>and</w:t>
      </w:r>
      <w:r w:rsidR="00880213">
        <w:rPr>
          <w:rFonts w:ascii="Calibri" w:hAnsi="Calibri" w:cs="Calibri"/>
          <w:b w:val="0"/>
          <w:bCs w:val="0"/>
          <w:sz w:val="22"/>
          <w:szCs w:val="22"/>
        </w:rPr>
        <w:t xml:space="preserve"> at least two spare pages in their passport</w:t>
      </w:r>
      <w:r>
        <w:rPr>
          <w:rFonts w:ascii="Helvetica" w:hAnsi="Helvetica" w:cs="Helvetica"/>
          <w:color w:val="333333"/>
          <w:sz w:val="12"/>
          <w:szCs w:val="12"/>
          <w:lang w:val="en-GB"/>
        </w:rPr>
        <w:t>.</w:t>
      </w:r>
      <w:r w:rsidRPr="00BF3973">
        <w:rPr>
          <w:rFonts w:ascii="Calibri" w:hAnsi="Calibri" w:cs="Calibri"/>
          <w:b w:val="0"/>
          <w:bCs w:val="0"/>
          <w:sz w:val="22"/>
          <w:szCs w:val="22"/>
        </w:rPr>
        <w:t xml:space="preserve"> Each Crew Member will be issued with a 30 day Visa on arrival at a cost of USD</w:t>
      </w:r>
      <w:r w:rsidR="00A76973">
        <w:rPr>
          <w:rFonts w:ascii="Calibri" w:hAnsi="Calibri" w:cs="Calibri"/>
          <w:b w:val="0"/>
          <w:bCs w:val="0"/>
          <w:sz w:val="22"/>
          <w:szCs w:val="22"/>
        </w:rPr>
        <w:t>$</w:t>
      </w:r>
      <w:r w:rsidRPr="00BF3973">
        <w:rPr>
          <w:rFonts w:ascii="Calibri" w:hAnsi="Calibri" w:cs="Calibri"/>
          <w:b w:val="0"/>
          <w:bCs w:val="0"/>
          <w:sz w:val="22"/>
          <w:szCs w:val="22"/>
        </w:rPr>
        <w:t>30.  Visas may be extended prospectively for a further 30 days + 30 days (i.e. 60 days in total) for a further payment of USD</w:t>
      </w:r>
      <w:r w:rsidR="00A76973">
        <w:rPr>
          <w:rFonts w:ascii="Calibri" w:hAnsi="Calibri" w:cs="Calibri"/>
          <w:b w:val="0"/>
          <w:bCs w:val="0"/>
          <w:sz w:val="22"/>
          <w:szCs w:val="22"/>
        </w:rPr>
        <w:t>$</w:t>
      </w:r>
      <w:r w:rsidRPr="00BF3973">
        <w:rPr>
          <w:rFonts w:ascii="Calibri" w:hAnsi="Calibri" w:cs="Calibri"/>
          <w:b w:val="0"/>
          <w:bCs w:val="0"/>
          <w:sz w:val="22"/>
          <w:szCs w:val="22"/>
        </w:rPr>
        <w:t>35 per 30 day extension.  The total costs for a Visa for a 90 day stay is USD</w:t>
      </w:r>
      <w:r w:rsidR="00A76973">
        <w:rPr>
          <w:rFonts w:ascii="Calibri" w:hAnsi="Calibri" w:cs="Calibri"/>
          <w:b w:val="0"/>
          <w:bCs w:val="0"/>
          <w:sz w:val="22"/>
          <w:szCs w:val="22"/>
        </w:rPr>
        <w:t>$</w:t>
      </w:r>
      <w:r w:rsidRPr="00BF3973">
        <w:rPr>
          <w:rFonts w:ascii="Calibri" w:hAnsi="Calibri" w:cs="Calibri"/>
          <w:b w:val="0"/>
          <w:bCs w:val="0"/>
          <w:sz w:val="22"/>
          <w:szCs w:val="22"/>
        </w:rPr>
        <w:t xml:space="preserve">100. On arrival, </w:t>
      </w:r>
      <w:r w:rsidR="00E51405">
        <w:rPr>
          <w:rFonts w:ascii="Calibri" w:hAnsi="Calibri" w:cs="Calibri"/>
          <w:b w:val="0"/>
          <w:bCs w:val="0"/>
          <w:sz w:val="22"/>
          <w:szCs w:val="22"/>
        </w:rPr>
        <w:t xml:space="preserve">all </w:t>
      </w:r>
      <w:r w:rsidRPr="00BF3973">
        <w:rPr>
          <w:rFonts w:ascii="Calibri" w:hAnsi="Calibri" w:cs="Calibri"/>
          <w:b w:val="0"/>
          <w:bCs w:val="0"/>
          <w:sz w:val="22"/>
          <w:szCs w:val="22"/>
        </w:rPr>
        <w:t xml:space="preserve">visas will be enabled for 30 days and extensions will be arranged through the one stop shop after initial clearance has taken place. </w:t>
      </w:r>
    </w:p>
    <w:p w:rsidR="00037E45" w:rsidRPr="00BF3973" w:rsidRDefault="00037E45" w:rsidP="00FD04C3">
      <w:pPr>
        <w:pStyle w:val="Subtitle"/>
        <w:spacing w:before="120" w:after="120"/>
        <w:jc w:val="both"/>
        <w:rPr>
          <w:rFonts w:ascii="Calibri" w:hAnsi="Calibri" w:cs="Calibri"/>
          <w:b w:val="0"/>
          <w:bCs w:val="0"/>
          <w:sz w:val="22"/>
          <w:szCs w:val="22"/>
        </w:rPr>
      </w:pPr>
      <w:r w:rsidRPr="00BF3973">
        <w:rPr>
          <w:rFonts w:ascii="Calibri" w:hAnsi="Calibri" w:cs="Calibri"/>
          <w:b w:val="0"/>
          <w:bCs w:val="0"/>
          <w:sz w:val="22"/>
          <w:szCs w:val="22"/>
        </w:rPr>
        <w:t xml:space="preserve">Sailing </w:t>
      </w:r>
      <w:r w:rsidRPr="00BF3973">
        <w:rPr>
          <w:rFonts w:ascii="Calibri" w:hAnsi="Calibri" w:cs="Calibri"/>
          <w:b w:val="0"/>
          <w:bCs w:val="0"/>
          <w:sz w:val="22"/>
          <w:szCs w:val="22"/>
          <w:lang w:val="en-AU"/>
        </w:rPr>
        <w:t>Authorisations</w:t>
      </w:r>
      <w:r w:rsidRPr="00BF3973">
        <w:rPr>
          <w:rFonts w:ascii="Calibri" w:hAnsi="Calibri" w:cs="Calibri"/>
          <w:b w:val="0"/>
          <w:bCs w:val="0"/>
          <w:sz w:val="22"/>
          <w:szCs w:val="22"/>
        </w:rPr>
        <w:t xml:space="preserve"> for Timor-Leste waters (Cruising Permits) will be issued to all Rally participants based on the information supplied in the entry form for a maximum stay of 3 months.  The Port Authority/</w:t>
      </w:r>
      <w:proofErr w:type="spellStart"/>
      <w:r w:rsidRPr="00BF3973">
        <w:rPr>
          <w:rFonts w:ascii="Calibri" w:hAnsi="Calibri" w:cs="Calibri"/>
          <w:b w:val="0"/>
          <w:bCs w:val="0"/>
          <w:sz w:val="22"/>
          <w:szCs w:val="22"/>
        </w:rPr>
        <w:t>Harbour</w:t>
      </w:r>
      <w:proofErr w:type="spellEnd"/>
      <w:r w:rsidRPr="00BF3973">
        <w:rPr>
          <w:rFonts w:ascii="Calibri" w:hAnsi="Calibri" w:cs="Calibri"/>
          <w:b w:val="0"/>
          <w:bCs w:val="0"/>
          <w:sz w:val="22"/>
          <w:szCs w:val="22"/>
        </w:rPr>
        <w:t xml:space="preserve"> Master will issue </w:t>
      </w:r>
      <w:r w:rsidR="00E51405">
        <w:rPr>
          <w:rFonts w:ascii="Calibri" w:hAnsi="Calibri" w:cs="Calibri"/>
          <w:b w:val="0"/>
          <w:bCs w:val="0"/>
          <w:sz w:val="22"/>
          <w:szCs w:val="22"/>
        </w:rPr>
        <w:t>Sailing</w:t>
      </w:r>
      <w:r w:rsidRPr="00BF3973">
        <w:rPr>
          <w:rFonts w:ascii="Calibri" w:hAnsi="Calibri" w:cs="Calibri"/>
          <w:b w:val="0"/>
          <w:bCs w:val="0"/>
          <w:sz w:val="22"/>
          <w:szCs w:val="22"/>
        </w:rPr>
        <w:t xml:space="preserve"> </w:t>
      </w:r>
      <w:r w:rsidRPr="00BF3973">
        <w:rPr>
          <w:rFonts w:ascii="Calibri" w:hAnsi="Calibri" w:cs="Calibri"/>
          <w:b w:val="0"/>
          <w:bCs w:val="0"/>
          <w:sz w:val="22"/>
          <w:szCs w:val="22"/>
          <w:lang w:val="en-AU"/>
        </w:rPr>
        <w:t>Authorisations</w:t>
      </w:r>
      <w:r w:rsidRPr="00BF3973">
        <w:rPr>
          <w:rFonts w:ascii="Calibri" w:hAnsi="Calibri" w:cs="Calibri"/>
          <w:b w:val="0"/>
          <w:bCs w:val="0"/>
          <w:sz w:val="22"/>
          <w:szCs w:val="22"/>
        </w:rPr>
        <w:t xml:space="preserve"> to Rally Participants as they clear from Dili (and Timor-Leste). You must have valid visa extensions for the entire period of your Sailing Authorisation. </w:t>
      </w:r>
    </w:p>
    <w:p w:rsidR="00037E45" w:rsidRPr="00BF3973" w:rsidRDefault="00037E45" w:rsidP="00FD04C3">
      <w:pPr>
        <w:pStyle w:val="Subtitle"/>
        <w:spacing w:before="120" w:after="120"/>
        <w:jc w:val="both"/>
        <w:rPr>
          <w:rFonts w:ascii="Calibri" w:hAnsi="Calibri" w:cs="Calibri"/>
          <w:b w:val="0"/>
          <w:bCs w:val="0"/>
          <w:sz w:val="22"/>
          <w:szCs w:val="22"/>
        </w:rPr>
      </w:pPr>
      <w:r w:rsidRPr="00BF3973">
        <w:rPr>
          <w:rFonts w:ascii="Calibri" w:hAnsi="Calibri" w:cs="Calibri"/>
          <w:b w:val="0"/>
          <w:bCs w:val="0"/>
          <w:sz w:val="22"/>
          <w:szCs w:val="22"/>
        </w:rPr>
        <w:t xml:space="preserve">The Sailing </w:t>
      </w:r>
      <w:r w:rsidRPr="00BF3973">
        <w:rPr>
          <w:rFonts w:ascii="Calibri" w:hAnsi="Calibri" w:cs="Calibri"/>
          <w:b w:val="0"/>
          <w:bCs w:val="0"/>
          <w:sz w:val="22"/>
          <w:szCs w:val="22"/>
          <w:lang w:val="en-AU"/>
        </w:rPr>
        <w:t>Authorisations</w:t>
      </w:r>
      <w:r w:rsidRPr="00BF3973">
        <w:rPr>
          <w:rFonts w:ascii="Calibri" w:hAnsi="Calibri" w:cs="Calibri"/>
          <w:b w:val="0"/>
          <w:bCs w:val="0"/>
          <w:sz w:val="22"/>
          <w:szCs w:val="22"/>
        </w:rPr>
        <w:t xml:space="preserve"> will allow yachts to visit all</w:t>
      </w:r>
      <w:r w:rsidRPr="00BF3973">
        <w:rPr>
          <w:rFonts w:ascii="Calibri" w:hAnsi="Calibri" w:cs="Calibri"/>
          <w:color w:val="0D0D0D"/>
          <w:sz w:val="22"/>
          <w:szCs w:val="22"/>
        </w:rPr>
        <w:t xml:space="preserve"> </w:t>
      </w:r>
      <w:r w:rsidRPr="00BF3973">
        <w:rPr>
          <w:rFonts w:ascii="Calibri" w:hAnsi="Calibri" w:cs="Calibri"/>
          <w:b w:val="0"/>
          <w:bCs w:val="0"/>
          <w:sz w:val="22"/>
          <w:szCs w:val="22"/>
        </w:rPr>
        <w:t xml:space="preserve">waters and ports on the northern and eastern coasts of Timor </w:t>
      </w:r>
      <w:proofErr w:type="spellStart"/>
      <w:r w:rsidRPr="00BF3973">
        <w:rPr>
          <w:rFonts w:ascii="Calibri" w:hAnsi="Calibri" w:cs="Calibri"/>
          <w:b w:val="0"/>
          <w:bCs w:val="0"/>
          <w:sz w:val="22"/>
          <w:szCs w:val="22"/>
        </w:rPr>
        <w:t>Leste</w:t>
      </w:r>
      <w:proofErr w:type="spellEnd"/>
      <w:r w:rsidRPr="00BF3973">
        <w:rPr>
          <w:rFonts w:ascii="Calibri" w:hAnsi="Calibri" w:cs="Calibri"/>
          <w:b w:val="0"/>
          <w:bCs w:val="0"/>
          <w:sz w:val="22"/>
          <w:szCs w:val="22"/>
        </w:rPr>
        <w:t xml:space="preserve"> including the enclave of </w:t>
      </w:r>
      <w:proofErr w:type="spellStart"/>
      <w:r w:rsidRPr="00BF3973">
        <w:rPr>
          <w:rFonts w:ascii="Calibri" w:hAnsi="Calibri" w:cs="Calibri"/>
          <w:b w:val="0"/>
          <w:bCs w:val="0"/>
          <w:sz w:val="22"/>
          <w:szCs w:val="22"/>
        </w:rPr>
        <w:t>Oecusse</w:t>
      </w:r>
      <w:proofErr w:type="spellEnd"/>
      <w:r w:rsidRPr="00BF3973">
        <w:rPr>
          <w:rFonts w:ascii="Calibri" w:hAnsi="Calibri" w:cs="Calibri"/>
          <w:b w:val="0"/>
          <w:bCs w:val="0"/>
          <w:sz w:val="22"/>
          <w:szCs w:val="22"/>
        </w:rPr>
        <w:t xml:space="preserve"> and </w:t>
      </w:r>
      <w:proofErr w:type="spellStart"/>
      <w:r w:rsidRPr="00BF3973">
        <w:rPr>
          <w:rFonts w:ascii="Calibri" w:hAnsi="Calibri" w:cs="Calibri"/>
          <w:b w:val="0"/>
          <w:bCs w:val="0"/>
          <w:sz w:val="22"/>
          <w:szCs w:val="22"/>
        </w:rPr>
        <w:t>Atauro</w:t>
      </w:r>
      <w:proofErr w:type="spellEnd"/>
      <w:r w:rsidRPr="00BF3973">
        <w:rPr>
          <w:rFonts w:ascii="Calibri" w:hAnsi="Calibri" w:cs="Calibri"/>
          <w:b w:val="0"/>
          <w:bCs w:val="0"/>
          <w:sz w:val="22"/>
          <w:szCs w:val="22"/>
        </w:rPr>
        <w:t xml:space="preserve"> Island.  All </w:t>
      </w:r>
      <w:r w:rsidRPr="00E51405">
        <w:rPr>
          <w:rFonts w:ascii="Calibri" w:hAnsi="Calibri" w:cs="Calibri"/>
          <w:b w:val="0"/>
          <w:bCs w:val="0"/>
          <w:sz w:val="22"/>
          <w:szCs w:val="22"/>
          <w:u w:val="single"/>
        </w:rPr>
        <w:t>outward</w:t>
      </w:r>
      <w:r w:rsidRPr="00BF3973">
        <w:rPr>
          <w:rFonts w:ascii="Calibri" w:hAnsi="Calibri" w:cs="Calibri"/>
          <w:b w:val="0"/>
          <w:bCs w:val="0"/>
          <w:sz w:val="22"/>
          <w:szCs w:val="22"/>
        </w:rPr>
        <w:t xml:space="preserve"> clearance procedures will be managed by the one stop shop.  Refer also to the Outwards Clearance documentation listed on Page </w:t>
      </w:r>
      <w:r w:rsidR="00F8239A" w:rsidRPr="00981861">
        <w:rPr>
          <w:rFonts w:ascii="Calibri" w:hAnsi="Calibri" w:cs="Calibri"/>
          <w:b w:val="0"/>
          <w:bCs w:val="0"/>
          <w:sz w:val="22"/>
          <w:szCs w:val="22"/>
        </w:rPr>
        <w:t>3</w:t>
      </w:r>
      <w:r w:rsidR="009A7976" w:rsidRPr="00981861">
        <w:rPr>
          <w:rFonts w:ascii="Calibri" w:hAnsi="Calibri" w:cs="Calibri"/>
          <w:b w:val="0"/>
          <w:bCs w:val="0"/>
          <w:sz w:val="22"/>
          <w:szCs w:val="22"/>
        </w:rPr>
        <w:t>1</w:t>
      </w:r>
      <w:r w:rsidRPr="009A7976">
        <w:rPr>
          <w:rFonts w:ascii="Calibri" w:hAnsi="Calibri" w:cs="Calibri"/>
          <w:b w:val="0"/>
          <w:bCs w:val="0"/>
          <w:sz w:val="22"/>
          <w:szCs w:val="22"/>
        </w:rPr>
        <w:t xml:space="preserve"> and the sample Sailing Authorisation on Page </w:t>
      </w:r>
      <w:r w:rsidR="00F8239A" w:rsidRPr="00981861">
        <w:rPr>
          <w:rFonts w:ascii="Calibri" w:hAnsi="Calibri" w:cs="Calibri"/>
          <w:b w:val="0"/>
          <w:bCs w:val="0"/>
          <w:sz w:val="22"/>
          <w:szCs w:val="22"/>
        </w:rPr>
        <w:t>3</w:t>
      </w:r>
      <w:r w:rsidR="009A7976" w:rsidRPr="00981861">
        <w:rPr>
          <w:rFonts w:ascii="Calibri" w:hAnsi="Calibri" w:cs="Calibri"/>
          <w:b w:val="0"/>
          <w:bCs w:val="0"/>
          <w:sz w:val="22"/>
          <w:szCs w:val="22"/>
        </w:rPr>
        <w:t>2</w:t>
      </w:r>
      <w:r w:rsidRPr="00981861">
        <w:rPr>
          <w:rFonts w:ascii="Calibri" w:hAnsi="Calibri" w:cs="Calibri"/>
          <w:b w:val="0"/>
          <w:bCs w:val="0"/>
          <w:sz w:val="22"/>
          <w:szCs w:val="22"/>
        </w:rPr>
        <w:t>.</w:t>
      </w:r>
    </w:p>
    <w:tbl>
      <w:tblPr>
        <w:tblW w:w="0" w:type="auto"/>
        <w:tblLook w:val="00A0" w:firstRow="1" w:lastRow="0" w:firstColumn="1" w:lastColumn="0" w:noHBand="0" w:noVBand="0"/>
      </w:tblPr>
      <w:tblGrid>
        <w:gridCol w:w="9638"/>
      </w:tblGrid>
      <w:tr w:rsidR="00037E45" w:rsidRPr="003C66D5">
        <w:tc>
          <w:tcPr>
            <w:tcW w:w="9854" w:type="dxa"/>
            <w:shd w:val="clear" w:color="auto" w:fill="1F497D"/>
          </w:tcPr>
          <w:p w:rsidR="00037E45" w:rsidRPr="003C66D5" w:rsidRDefault="00037E45" w:rsidP="00E14D95">
            <w:pPr>
              <w:pStyle w:val="Subtitle"/>
              <w:spacing w:before="60" w:after="60"/>
              <w:jc w:val="both"/>
              <w:rPr>
                <w:rFonts w:ascii="Calibri" w:hAnsi="Calibri" w:cs="Calibri"/>
              </w:rPr>
            </w:pPr>
            <w:r w:rsidRPr="003C66D5">
              <w:rPr>
                <w:rFonts w:ascii="Calibri" w:hAnsi="Calibri" w:cs="Calibri"/>
                <w:color w:val="FFFFFF"/>
              </w:rPr>
              <w:lastRenderedPageBreak/>
              <w:t>Crew joining the yacht in Dili</w:t>
            </w:r>
          </w:p>
        </w:tc>
      </w:tr>
    </w:tbl>
    <w:p w:rsidR="00037E45" w:rsidRPr="00BF3973" w:rsidRDefault="00037E45" w:rsidP="00FD04C3">
      <w:pPr>
        <w:pStyle w:val="Subtitle"/>
        <w:spacing w:before="120" w:after="120"/>
        <w:jc w:val="both"/>
        <w:rPr>
          <w:rFonts w:ascii="Calibri" w:hAnsi="Calibri" w:cs="Calibri"/>
          <w:b w:val="0"/>
          <w:bCs w:val="0"/>
          <w:sz w:val="22"/>
          <w:szCs w:val="22"/>
        </w:rPr>
      </w:pPr>
      <w:r w:rsidRPr="00BF3973">
        <w:rPr>
          <w:rFonts w:ascii="Calibri" w:hAnsi="Calibri" w:cs="Calibri"/>
          <w:b w:val="0"/>
          <w:bCs w:val="0"/>
          <w:sz w:val="22"/>
          <w:szCs w:val="22"/>
        </w:rPr>
        <w:t>If your yacht is having any crew changes i.e. either crew leaving the yacht and/or new crew joining the yacht in Dili, please advise the</w:t>
      </w:r>
      <w:r w:rsidR="00E51405">
        <w:rPr>
          <w:rFonts w:ascii="Calibri" w:hAnsi="Calibri" w:cs="Calibri"/>
          <w:b w:val="0"/>
          <w:bCs w:val="0"/>
          <w:sz w:val="22"/>
          <w:szCs w:val="22"/>
        </w:rPr>
        <w:t>se on the entry form so they can be</w:t>
      </w:r>
      <w:r w:rsidRPr="00BF3973">
        <w:rPr>
          <w:rFonts w:ascii="Calibri" w:hAnsi="Calibri" w:cs="Calibri"/>
          <w:b w:val="0"/>
          <w:bCs w:val="0"/>
          <w:sz w:val="22"/>
          <w:szCs w:val="22"/>
        </w:rPr>
        <w:t xml:space="preserve"> add</w:t>
      </w:r>
      <w:r w:rsidR="00E51405">
        <w:rPr>
          <w:rFonts w:ascii="Calibri" w:hAnsi="Calibri" w:cs="Calibri"/>
          <w:b w:val="0"/>
          <w:bCs w:val="0"/>
          <w:sz w:val="22"/>
          <w:szCs w:val="22"/>
        </w:rPr>
        <w:t>ed</w:t>
      </w:r>
      <w:r w:rsidRPr="00BF3973">
        <w:rPr>
          <w:rFonts w:ascii="Calibri" w:hAnsi="Calibri" w:cs="Calibri"/>
          <w:b w:val="0"/>
          <w:bCs w:val="0"/>
          <w:sz w:val="22"/>
          <w:szCs w:val="22"/>
        </w:rPr>
        <w:t xml:space="preserve"> onto your yacht’s </w:t>
      </w:r>
      <w:r w:rsidR="00E51405">
        <w:rPr>
          <w:rFonts w:ascii="Calibri" w:hAnsi="Calibri" w:cs="Calibri"/>
          <w:b w:val="0"/>
          <w:bCs w:val="0"/>
          <w:sz w:val="22"/>
          <w:szCs w:val="22"/>
        </w:rPr>
        <w:t xml:space="preserve">outward </w:t>
      </w:r>
      <w:r w:rsidRPr="00BF3973">
        <w:rPr>
          <w:rFonts w:ascii="Calibri" w:hAnsi="Calibri" w:cs="Calibri"/>
          <w:b w:val="0"/>
          <w:bCs w:val="0"/>
          <w:sz w:val="22"/>
          <w:szCs w:val="22"/>
        </w:rPr>
        <w:t>Sailing Authorisation.  This should be done prior to departure from Darwin, but can be done in Dili if necessary.</w:t>
      </w:r>
    </w:p>
    <w:p w:rsidR="00037E45" w:rsidRPr="00BF3973" w:rsidRDefault="00037E45" w:rsidP="00FD04C3">
      <w:pPr>
        <w:pStyle w:val="Subtitle"/>
        <w:spacing w:before="120" w:after="120"/>
        <w:jc w:val="both"/>
        <w:rPr>
          <w:rFonts w:ascii="Calibri" w:hAnsi="Calibri" w:cs="Calibri"/>
          <w:b w:val="0"/>
          <w:bCs w:val="0"/>
          <w:sz w:val="22"/>
          <w:szCs w:val="22"/>
        </w:rPr>
      </w:pPr>
      <w:r w:rsidRPr="00BF3973">
        <w:rPr>
          <w:rFonts w:ascii="Calibri" w:hAnsi="Calibri" w:cs="Calibri"/>
          <w:b w:val="0"/>
          <w:bCs w:val="0"/>
          <w:sz w:val="22"/>
          <w:szCs w:val="22"/>
        </w:rPr>
        <w:t>For any new crew arriving in Dili by air, it would also be prudent for the skipper of the yacht to provide a letter of confirmation to the crew member indicating they are joining your yacht’s crew that they can show at Dili Airport as they clear through Immigration, if necessary.  Any crew departing by air will need to pay a USD10 departure tax at the airport.  Crews departing by yacht do not pay a departure tax.</w:t>
      </w:r>
    </w:p>
    <w:tbl>
      <w:tblPr>
        <w:tblW w:w="0" w:type="auto"/>
        <w:tblLook w:val="00A0" w:firstRow="1" w:lastRow="0" w:firstColumn="1" w:lastColumn="0" w:noHBand="0" w:noVBand="0"/>
      </w:tblPr>
      <w:tblGrid>
        <w:gridCol w:w="9638"/>
      </w:tblGrid>
      <w:tr w:rsidR="00037E45" w:rsidRPr="003C66D5">
        <w:tc>
          <w:tcPr>
            <w:tcW w:w="9854" w:type="dxa"/>
            <w:shd w:val="clear" w:color="auto" w:fill="1F497D"/>
          </w:tcPr>
          <w:p w:rsidR="00037E45" w:rsidRPr="003C66D5" w:rsidRDefault="00037E45" w:rsidP="00C24845">
            <w:pPr>
              <w:pStyle w:val="Subtitle"/>
              <w:spacing w:before="60" w:after="60"/>
              <w:jc w:val="both"/>
              <w:rPr>
                <w:rFonts w:ascii="Calibri" w:hAnsi="Calibri" w:cs="Calibri"/>
              </w:rPr>
            </w:pPr>
            <w:r w:rsidRPr="003C66D5">
              <w:rPr>
                <w:rFonts w:ascii="Calibri" w:hAnsi="Calibri" w:cs="Calibri"/>
                <w:color w:val="FFFFFF"/>
              </w:rPr>
              <w:t>Dili Beach Security</w:t>
            </w:r>
          </w:p>
        </w:tc>
      </w:tr>
    </w:tbl>
    <w:p w:rsidR="00037E45" w:rsidRPr="00BF3973" w:rsidRDefault="00037E45" w:rsidP="006F5FD3">
      <w:pPr>
        <w:spacing w:before="120" w:after="120"/>
        <w:jc w:val="both"/>
        <w:rPr>
          <w:rFonts w:ascii="Calibri" w:hAnsi="Calibri" w:cs="Calibri"/>
        </w:rPr>
      </w:pPr>
      <w:r w:rsidRPr="00BF3973">
        <w:rPr>
          <w:rFonts w:ascii="Calibri" w:hAnsi="Calibri" w:cs="Calibri"/>
        </w:rPr>
        <w:t xml:space="preserve">The anchorage is located directly in front of the Maritime Police Offices </w:t>
      </w:r>
      <w:r w:rsidR="00E51405">
        <w:rPr>
          <w:rFonts w:ascii="Calibri" w:hAnsi="Calibri" w:cs="Calibri"/>
        </w:rPr>
        <w:t>which oversees security</w:t>
      </w:r>
      <w:r w:rsidRPr="00BF3973">
        <w:rPr>
          <w:rFonts w:ascii="Calibri" w:hAnsi="Calibri" w:cs="Calibri"/>
        </w:rPr>
        <w:t xml:space="preserve">. </w:t>
      </w:r>
      <w:r>
        <w:rPr>
          <w:rFonts w:ascii="Calibri" w:hAnsi="Calibri" w:cs="Calibri"/>
        </w:rPr>
        <w:t xml:space="preserve">No security incidents </w:t>
      </w:r>
      <w:r w:rsidR="004C5053">
        <w:rPr>
          <w:rFonts w:ascii="Calibri" w:hAnsi="Calibri" w:cs="Calibri"/>
        </w:rPr>
        <w:t xml:space="preserve">were reported by yachts in 2010, </w:t>
      </w:r>
      <w:r>
        <w:rPr>
          <w:rFonts w:ascii="Calibri" w:hAnsi="Calibri" w:cs="Calibri"/>
        </w:rPr>
        <w:t>2011</w:t>
      </w:r>
      <w:r w:rsidR="00594C12">
        <w:rPr>
          <w:rFonts w:ascii="Calibri" w:hAnsi="Calibri" w:cs="Calibri"/>
        </w:rPr>
        <w:t>, 2012</w:t>
      </w:r>
      <w:r w:rsidR="00CE40C4">
        <w:rPr>
          <w:rFonts w:ascii="Calibri" w:hAnsi="Calibri" w:cs="Calibri"/>
        </w:rPr>
        <w:t>, 2013</w:t>
      </w:r>
      <w:r w:rsidR="00594C12">
        <w:rPr>
          <w:rFonts w:ascii="Calibri" w:hAnsi="Calibri" w:cs="Calibri"/>
        </w:rPr>
        <w:t xml:space="preserve"> or</w:t>
      </w:r>
      <w:r w:rsidR="004C5053">
        <w:rPr>
          <w:rFonts w:ascii="Calibri" w:hAnsi="Calibri" w:cs="Calibri"/>
        </w:rPr>
        <w:t xml:space="preserve"> 201</w:t>
      </w:r>
      <w:r w:rsidR="00CE40C4">
        <w:rPr>
          <w:rFonts w:ascii="Calibri" w:hAnsi="Calibri" w:cs="Calibri"/>
        </w:rPr>
        <w:t>4</w:t>
      </w:r>
      <w:r>
        <w:rPr>
          <w:rFonts w:ascii="Calibri" w:hAnsi="Calibri" w:cs="Calibri"/>
        </w:rPr>
        <w:t xml:space="preserve">.  </w:t>
      </w:r>
      <w:r w:rsidRPr="00BF3973">
        <w:rPr>
          <w:rFonts w:ascii="Calibri" w:hAnsi="Calibri" w:cs="Calibri"/>
        </w:rPr>
        <w:t>However it is wise not to put temptation in the way and a neighbourhood watch system is suggested.  Dinghies should be beached as close as possible to Maritime Police Offices. Opportunistic water taxis are also likely to be in operation; negotiate any fees first!</w:t>
      </w:r>
    </w:p>
    <w:tbl>
      <w:tblPr>
        <w:tblW w:w="0" w:type="auto"/>
        <w:tblLook w:val="00A0" w:firstRow="1" w:lastRow="0" w:firstColumn="1" w:lastColumn="0" w:noHBand="0" w:noVBand="0"/>
      </w:tblPr>
      <w:tblGrid>
        <w:gridCol w:w="9638"/>
      </w:tblGrid>
      <w:tr w:rsidR="00037E45" w:rsidRPr="003C66D5">
        <w:tc>
          <w:tcPr>
            <w:tcW w:w="9854" w:type="dxa"/>
            <w:shd w:val="clear" w:color="auto" w:fill="1F497D"/>
          </w:tcPr>
          <w:p w:rsidR="00037E45" w:rsidRPr="003C66D5" w:rsidRDefault="00037E45" w:rsidP="00B466DB">
            <w:pPr>
              <w:pStyle w:val="Subtitle"/>
              <w:spacing w:before="60" w:after="60"/>
              <w:jc w:val="both"/>
              <w:rPr>
                <w:rFonts w:ascii="Calibri" w:hAnsi="Calibri" w:cs="Calibri"/>
              </w:rPr>
            </w:pPr>
            <w:r>
              <w:rPr>
                <w:b w:val="0"/>
                <w:bCs w:val="0"/>
                <w:sz w:val="22"/>
                <w:szCs w:val="22"/>
                <w:lang w:val="en-AU"/>
              </w:rPr>
              <w:br w:type="page"/>
            </w:r>
            <w:r>
              <w:rPr>
                <w:b w:val="0"/>
                <w:bCs w:val="0"/>
              </w:rPr>
              <w:br w:type="page"/>
            </w:r>
            <w:r w:rsidRPr="003C66D5">
              <w:rPr>
                <w:rFonts w:ascii="Calibri" w:hAnsi="Calibri" w:cs="Calibri"/>
                <w:b w:val="0"/>
                <w:bCs w:val="0"/>
                <w:highlight w:val="yellow"/>
              </w:rPr>
              <w:br w:type="page"/>
            </w:r>
            <w:r w:rsidRPr="003C66D5">
              <w:rPr>
                <w:rFonts w:ascii="Calibri" w:hAnsi="Calibri" w:cs="Calibri"/>
                <w:b w:val="0"/>
                <w:bCs w:val="0"/>
                <w:highlight w:val="yellow"/>
              </w:rPr>
              <w:br w:type="page"/>
            </w:r>
            <w:r w:rsidRPr="003C66D5">
              <w:rPr>
                <w:rFonts w:ascii="Calibri" w:hAnsi="Calibri" w:cs="Calibri"/>
                <w:color w:val="FFFFFF"/>
              </w:rPr>
              <w:t>Official Program in Dili</w:t>
            </w:r>
          </w:p>
        </w:tc>
      </w:tr>
    </w:tbl>
    <w:p w:rsidR="00037E45" w:rsidRDefault="00037E45" w:rsidP="006D2DBD">
      <w:pPr>
        <w:spacing w:before="120" w:after="120"/>
        <w:jc w:val="both"/>
        <w:rPr>
          <w:rFonts w:ascii="Calibri" w:hAnsi="Calibri" w:cs="Calibri"/>
        </w:rPr>
      </w:pPr>
      <w:r w:rsidRPr="00BF3973">
        <w:rPr>
          <w:rFonts w:ascii="Calibri" w:hAnsi="Calibri" w:cs="Calibri"/>
        </w:rPr>
        <w:t xml:space="preserve">The preliminary program is shown below. A final program will be issued to each participant on arrival in Dili and any changes will be advised on the radio </w:t>
      </w:r>
      <w:proofErr w:type="spellStart"/>
      <w:r w:rsidRPr="00BF3973">
        <w:rPr>
          <w:rFonts w:ascii="Calibri" w:hAnsi="Calibri" w:cs="Calibri"/>
        </w:rPr>
        <w:t>sched</w:t>
      </w:r>
      <w:proofErr w:type="spellEnd"/>
      <w:r w:rsidRPr="00BF3973">
        <w:rPr>
          <w:rFonts w:ascii="Calibri" w:hAnsi="Calibri" w:cs="Calibri"/>
        </w:rPr>
        <w:t xml:space="preserve"> on VHF </w:t>
      </w:r>
      <w:proofErr w:type="spellStart"/>
      <w:r w:rsidRPr="00BF3973">
        <w:rPr>
          <w:rFonts w:ascii="Calibri" w:hAnsi="Calibri" w:cs="Calibri"/>
        </w:rPr>
        <w:t>Ch</w:t>
      </w:r>
      <w:proofErr w:type="spellEnd"/>
      <w:r w:rsidRPr="00BF3973">
        <w:rPr>
          <w:rFonts w:ascii="Calibri" w:hAnsi="Calibri" w:cs="Calibri"/>
        </w:rPr>
        <w:t xml:space="preserve"> 77 at 0810 hours </w:t>
      </w:r>
      <w:r w:rsidRPr="00BF3973">
        <w:rPr>
          <w:rFonts w:ascii="Calibri" w:hAnsi="Calibri" w:cs="Calibri"/>
          <w:u w:val="single"/>
        </w:rPr>
        <w:t>Dili time</w:t>
      </w:r>
      <w:r w:rsidRPr="00BF3973">
        <w:rPr>
          <w:rFonts w:ascii="Calibri" w:hAnsi="Calibri" w:cs="Calibri"/>
        </w:rPr>
        <w:t xml:space="preserve"> each morning.  CST is GMT +9:30, Dili time is GMT +9:00.</w:t>
      </w:r>
    </w:p>
    <w:tbl>
      <w:tblPr>
        <w:tblW w:w="11058" w:type="dxa"/>
        <w:tblInd w:w="-601" w:type="dxa"/>
        <w:tblBorders>
          <w:top w:val="single" w:sz="12" w:space="0" w:color="000000"/>
          <w:bottom w:val="single" w:sz="12" w:space="0" w:color="000000"/>
        </w:tblBorders>
        <w:tblLook w:val="04A0" w:firstRow="1" w:lastRow="0" w:firstColumn="1" w:lastColumn="0" w:noHBand="0" w:noVBand="1"/>
      </w:tblPr>
      <w:tblGrid>
        <w:gridCol w:w="1702"/>
        <w:gridCol w:w="5386"/>
        <w:gridCol w:w="3970"/>
      </w:tblGrid>
      <w:tr w:rsidR="00594C12" w:rsidRPr="00B569AA" w:rsidTr="00B569AA">
        <w:trPr>
          <w:trHeight w:hRule="exact" w:val="340"/>
        </w:trPr>
        <w:tc>
          <w:tcPr>
            <w:tcW w:w="1702" w:type="dxa"/>
            <w:tcBorders>
              <w:top w:val="single" w:sz="12" w:space="0" w:color="000000"/>
              <w:bottom w:val="single" w:sz="6" w:space="0" w:color="404040"/>
              <w:right w:val="single" w:sz="6" w:space="0" w:color="404040"/>
            </w:tcBorders>
            <w:shd w:val="clear" w:color="auto" w:fill="auto"/>
            <w:vAlign w:val="center"/>
          </w:tcPr>
          <w:p w:rsidR="00594C12" w:rsidRPr="00B569AA" w:rsidRDefault="00594C12" w:rsidP="000C393D">
            <w:pPr>
              <w:jc w:val="center"/>
              <w:rPr>
                <w:rStyle w:val="style101"/>
                <w:rFonts w:ascii="Calibri" w:hAnsi="Calibri" w:cs="Calibri"/>
                <w:b/>
                <w:bCs/>
                <w:i/>
                <w:iCs/>
                <w:sz w:val="20"/>
                <w:szCs w:val="20"/>
              </w:rPr>
            </w:pPr>
            <w:r w:rsidRPr="00B569AA">
              <w:rPr>
                <w:rStyle w:val="style101"/>
                <w:rFonts w:ascii="Calibri" w:hAnsi="Calibri" w:cs="Calibri"/>
                <w:i/>
                <w:iCs/>
                <w:sz w:val="20"/>
                <w:szCs w:val="20"/>
              </w:rPr>
              <w:t>Date</w:t>
            </w:r>
          </w:p>
        </w:tc>
        <w:tc>
          <w:tcPr>
            <w:tcW w:w="5386" w:type="dxa"/>
            <w:tcBorders>
              <w:top w:val="single" w:sz="12" w:space="0" w:color="000000"/>
              <w:left w:val="single" w:sz="6" w:space="0" w:color="404040"/>
              <w:bottom w:val="single" w:sz="6" w:space="0" w:color="404040"/>
            </w:tcBorders>
            <w:shd w:val="clear" w:color="auto" w:fill="auto"/>
            <w:vAlign w:val="center"/>
          </w:tcPr>
          <w:p w:rsidR="00594C12" w:rsidRPr="00B569AA" w:rsidRDefault="00594C12" w:rsidP="000C393D">
            <w:pPr>
              <w:jc w:val="center"/>
              <w:rPr>
                <w:rStyle w:val="style101"/>
                <w:rFonts w:ascii="Calibri" w:hAnsi="Calibri" w:cs="Calibri"/>
                <w:b/>
                <w:i/>
                <w:iCs/>
                <w:sz w:val="20"/>
                <w:szCs w:val="20"/>
              </w:rPr>
            </w:pPr>
            <w:r w:rsidRPr="00B569AA">
              <w:rPr>
                <w:rStyle w:val="style101"/>
                <w:rFonts w:ascii="Calibri" w:hAnsi="Calibri" w:cs="Calibri"/>
                <w:i/>
                <w:iCs/>
                <w:sz w:val="20"/>
                <w:szCs w:val="20"/>
              </w:rPr>
              <w:t>Activity</w:t>
            </w:r>
          </w:p>
        </w:tc>
        <w:tc>
          <w:tcPr>
            <w:tcW w:w="3970" w:type="dxa"/>
            <w:tcBorders>
              <w:top w:val="single" w:sz="12" w:space="0" w:color="000000"/>
              <w:left w:val="single" w:sz="6" w:space="0" w:color="404040"/>
              <w:bottom w:val="single" w:sz="6" w:space="0" w:color="404040"/>
            </w:tcBorders>
          </w:tcPr>
          <w:p w:rsidR="00594C12" w:rsidRPr="00B569AA" w:rsidRDefault="00594C12" w:rsidP="000C393D">
            <w:pPr>
              <w:jc w:val="center"/>
              <w:rPr>
                <w:rStyle w:val="style101"/>
                <w:rFonts w:ascii="Calibri" w:hAnsi="Calibri" w:cs="Calibri"/>
                <w:b/>
                <w:i/>
                <w:iCs/>
                <w:sz w:val="20"/>
                <w:szCs w:val="20"/>
              </w:rPr>
            </w:pPr>
            <w:r w:rsidRPr="00B569AA">
              <w:rPr>
                <w:rStyle w:val="style101"/>
                <w:rFonts w:ascii="Calibri" w:hAnsi="Calibri" w:cs="Calibri"/>
                <w:i/>
                <w:iCs/>
                <w:sz w:val="20"/>
                <w:szCs w:val="20"/>
              </w:rPr>
              <w:t>Venue</w:t>
            </w:r>
          </w:p>
        </w:tc>
      </w:tr>
      <w:tr w:rsidR="00594C12" w:rsidRPr="00B569AA" w:rsidTr="00B569AA">
        <w:trPr>
          <w:trHeight w:val="170"/>
        </w:trPr>
        <w:tc>
          <w:tcPr>
            <w:tcW w:w="7088" w:type="dxa"/>
            <w:gridSpan w:val="2"/>
            <w:tcBorders>
              <w:top w:val="single" w:sz="6" w:space="0" w:color="404040"/>
              <w:bottom w:val="single" w:sz="6" w:space="0" w:color="404040"/>
              <w:right w:val="single" w:sz="6" w:space="0" w:color="404040"/>
            </w:tcBorders>
            <w:shd w:val="clear" w:color="auto" w:fill="0070C0"/>
            <w:vAlign w:val="center"/>
          </w:tcPr>
          <w:p w:rsidR="00594C12" w:rsidRPr="00B569AA" w:rsidRDefault="00594C12" w:rsidP="00CE40C4">
            <w:pPr>
              <w:spacing w:before="60" w:after="60"/>
              <w:rPr>
                <w:rStyle w:val="style101"/>
                <w:rFonts w:ascii="Calibri" w:hAnsi="Calibri" w:cs="Calibri"/>
                <w:b/>
                <w:color w:val="FFFFFF"/>
                <w:sz w:val="20"/>
                <w:szCs w:val="20"/>
              </w:rPr>
            </w:pPr>
            <w:r w:rsidRPr="00B569AA">
              <w:rPr>
                <w:rStyle w:val="style101"/>
                <w:rFonts w:ascii="Calibri" w:hAnsi="Calibri" w:cs="Calibri"/>
                <w:b/>
                <w:color w:val="FFFFFF"/>
                <w:sz w:val="20"/>
                <w:szCs w:val="20"/>
              </w:rPr>
              <w:t xml:space="preserve">Sunday </w:t>
            </w:r>
            <w:r w:rsidR="00CE40C4">
              <w:rPr>
                <w:rStyle w:val="style101"/>
                <w:rFonts w:ascii="Calibri" w:hAnsi="Calibri" w:cs="Calibri"/>
                <w:b/>
                <w:color w:val="FFFFFF"/>
                <w:sz w:val="20"/>
                <w:szCs w:val="20"/>
              </w:rPr>
              <w:t>5</w:t>
            </w:r>
            <w:r w:rsidRPr="00B569AA">
              <w:rPr>
                <w:rStyle w:val="style101"/>
                <w:rFonts w:ascii="Calibri" w:hAnsi="Calibri" w:cs="Calibri"/>
                <w:b/>
                <w:color w:val="FFFFFF"/>
                <w:sz w:val="20"/>
                <w:szCs w:val="20"/>
              </w:rPr>
              <w:t xml:space="preserve"> July</w:t>
            </w:r>
          </w:p>
        </w:tc>
        <w:tc>
          <w:tcPr>
            <w:tcW w:w="3970" w:type="dxa"/>
            <w:tcBorders>
              <w:top w:val="single" w:sz="6" w:space="0" w:color="404040"/>
              <w:left w:val="single" w:sz="6" w:space="0" w:color="404040"/>
              <w:bottom w:val="single" w:sz="6" w:space="0" w:color="404040"/>
            </w:tcBorders>
            <w:shd w:val="clear" w:color="auto" w:fill="0070C0"/>
          </w:tcPr>
          <w:p w:rsidR="00594C12" w:rsidRPr="00B569AA" w:rsidRDefault="00594C12" w:rsidP="000C393D">
            <w:pPr>
              <w:spacing w:before="60" w:after="60"/>
              <w:rPr>
                <w:rStyle w:val="style101"/>
                <w:rFonts w:ascii="Calibri" w:hAnsi="Calibri" w:cs="Calibri"/>
                <w:b/>
                <w:bCs/>
                <w:color w:val="FFFFFF"/>
                <w:sz w:val="20"/>
                <w:szCs w:val="20"/>
              </w:rPr>
            </w:pPr>
            <w:r w:rsidRPr="00B569AA">
              <w:rPr>
                <w:rStyle w:val="style101"/>
                <w:rFonts w:ascii="Calibri" w:hAnsi="Calibri" w:cs="Calibri"/>
                <w:b/>
                <w:color w:val="FFFFFF"/>
                <w:sz w:val="20"/>
                <w:szCs w:val="20"/>
              </w:rPr>
              <w:t>Darwin</w:t>
            </w:r>
          </w:p>
        </w:tc>
      </w:tr>
      <w:tr w:rsidR="00594C12" w:rsidRPr="00B569AA" w:rsidTr="00B569AA">
        <w:trPr>
          <w:trHeight w:val="20"/>
        </w:trPr>
        <w:tc>
          <w:tcPr>
            <w:tcW w:w="1702" w:type="dxa"/>
            <w:tcBorders>
              <w:top w:val="single" w:sz="6" w:space="0" w:color="404040"/>
              <w:bottom w:val="single" w:sz="6" w:space="0" w:color="404040"/>
              <w:right w:val="single" w:sz="6" w:space="0" w:color="404040"/>
            </w:tcBorders>
            <w:shd w:val="clear" w:color="auto" w:fill="auto"/>
            <w:vAlign w:val="center"/>
          </w:tcPr>
          <w:p w:rsidR="00594C12" w:rsidRPr="00B569AA" w:rsidRDefault="00594C12" w:rsidP="000C393D">
            <w:pPr>
              <w:spacing w:before="60" w:after="60"/>
              <w:jc w:val="right"/>
              <w:rPr>
                <w:rStyle w:val="style101"/>
                <w:rFonts w:ascii="Calibri" w:hAnsi="Calibri" w:cs="Calibri"/>
                <w:b/>
                <w:bCs/>
                <w:i/>
                <w:sz w:val="20"/>
                <w:szCs w:val="20"/>
              </w:rPr>
            </w:pPr>
            <w:r w:rsidRPr="00B569AA">
              <w:rPr>
                <w:rStyle w:val="style101"/>
                <w:rFonts w:ascii="Calibri" w:hAnsi="Calibri" w:cs="Calibri"/>
                <w:i/>
                <w:sz w:val="20"/>
                <w:szCs w:val="20"/>
              </w:rPr>
              <w:t>1400 hours</w:t>
            </w:r>
          </w:p>
        </w:tc>
        <w:tc>
          <w:tcPr>
            <w:tcW w:w="5386" w:type="dxa"/>
            <w:tcBorders>
              <w:top w:val="single" w:sz="6" w:space="0" w:color="404040"/>
              <w:left w:val="single" w:sz="6" w:space="0" w:color="404040"/>
              <w:bottom w:val="single" w:sz="6" w:space="0" w:color="404040"/>
            </w:tcBorders>
            <w:shd w:val="clear" w:color="auto" w:fill="auto"/>
            <w:vAlign w:val="center"/>
          </w:tcPr>
          <w:p w:rsidR="00594C12" w:rsidRPr="00B569AA" w:rsidRDefault="00594C12" w:rsidP="000C393D">
            <w:pPr>
              <w:spacing w:before="60" w:after="60"/>
              <w:jc w:val="both"/>
              <w:rPr>
                <w:rStyle w:val="style101"/>
                <w:rFonts w:ascii="Calibri" w:hAnsi="Calibri" w:cs="Calibri"/>
                <w:sz w:val="20"/>
                <w:szCs w:val="20"/>
              </w:rPr>
            </w:pPr>
            <w:r w:rsidRPr="00B569AA">
              <w:rPr>
                <w:rStyle w:val="style101"/>
                <w:rFonts w:ascii="Calibri" w:hAnsi="Calibri" w:cs="Calibri"/>
                <w:sz w:val="20"/>
                <w:szCs w:val="20"/>
              </w:rPr>
              <w:t xml:space="preserve">Rally Technical Briefing </w:t>
            </w:r>
          </w:p>
        </w:tc>
        <w:tc>
          <w:tcPr>
            <w:tcW w:w="3970" w:type="dxa"/>
            <w:tcBorders>
              <w:top w:val="single" w:sz="6" w:space="0" w:color="404040"/>
              <w:left w:val="single" w:sz="6" w:space="0" w:color="404040"/>
              <w:bottom w:val="single" w:sz="6" w:space="0" w:color="404040"/>
            </w:tcBorders>
          </w:tcPr>
          <w:p w:rsidR="00594C12" w:rsidRPr="00B569AA" w:rsidRDefault="00594C12" w:rsidP="000C393D">
            <w:pPr>
              <w:spacing w:before="60" w:after="60"/>
              <w:jc w:val="both"/>
              <w:rPr>
                <w:rStyle w:val="style101"/>
                <w:rFonts w:ascii="Calibri" w:hAnsi="Calibri" w:cs="Calibri"/>
                <w:b/>
                <w:sz w:val="20"/>
                <w:szCs w:val="20"/>
              </w:rPr>
            </w:pPr>
            <w:r w:rsidRPr="00B569AA">
              <w:rPr>
                <w:rStyle w:val="style101"/>
                <w:rFonts w:ascii="Calibri" w:hAnsi="Calibri" w:cs="Calibri"/>
                <w:sz w:val="20"/>
                <w:szCs w:val="20"/>
              </w:rPr>
              <w:t>Training Room Darwin Sailing Club</w:t>
            </w:r>
          </w:p>
        </w:tc>
      </w:tr>
      <w:tr w:rsidR="00594C12" w:rsidRPr="00B569AA" w:rsidTr="00B569AA">
        <w:trPr>
          <w:trHeight w:val="20"/>
        </w:trPr>
        <w:tc>
          <w:tcPr>
            <w:tcW w:w="1702" w:type="dxa"/>
            <w:tcBorders>
              <w:top w:val="single" w:sz="6" w:space="0" w:color="404040"/>
              <w:bottom w:val="single" w:sz="6" w:space="0" w:color="404040"/>
              <w:right w:val="single" w:sz="6" w:space="0" w:color="404040"/>
            </w:tcBorders>
            <w:shd w:val="clear" w:color="auto" w:fill="auto"/>
            <w:vAlign w:val="center"/>
          </w:tcPr>
          <w:p w:rsidR="00594C12" w:rsidRPr="00B569AA" w:rsidRDefault="00594C12" w:rsidP="000C393D">
            <w:pPr>
              <w:spacing w:before="60" w:after="60"/>
              <w:jc w:val="right"/>
              <w:rPr>
                <w:rStyle w:val="style101"/>
                <w:rFonts w:ascii="Calibri" w:hAnsi="Calibri" w:cs="Calibri"/>
                <w:b/>
                <w:bCs/>
                <w:i/>
                <w:sz w:val="20"/>
                <w:szCs w:val="20"/>
              </w:rPr>
            </w:pPr>
            <w:r w:rsidRPr="00B569AA">
              <w:rPr>
                <w:rStyle w:val="style101"/>
                <w:rFonts w:ascii="Calibri" w:hAnsi="Calibri" w:cs="Calibri"/>
                <w:i/>
                <w:sz w:val="20"/>
                <w:szCs w:val="20"/>
              </w:rPr>
              <w:t>1800 hours</w:t>
            </w:r>
          </w:p>
        </w:tc>
        <w:tc>
          <w:tcPr>
            <w:tcW w:w="5386" w:type="dxa"/>
            <w:tcBorders>
              <w:top w:val="single" w:sz="6" w:space="0" w:color="404040"/>
              <w:left w:val="single" w:sz="6" w:space="0" w:color="404040"/>
              <w:bottom w:val="single" w:sz="6" w:space="0" w:color="404040"/>
            </w:tcBorders>
            <w:shd w:val="clear" w:color="auto" w:fill="auto"/>
            <w:vAlign w:val="center"/>
          </w:tcPr>
          <w:p w:rsidR="00594C12" w:rsidRPr="00B569AA" w:rsidRDefault="00594C12" w:rsidP="000C393D">
            <w:pPr>
              <w:spacing w:before="60" w:after="60"/>
              <w:jc w:val="both"/>
              <w:rPr>
                <w:rStyle w:val="style101"/>
                <w:rFonts w:ascii="Calibri" w:hAnsi="Calibri" w:cs="Calibri"/>
                <w:sz w:val="20"/>
                <w:szCs w:val="20"/>
              </w:rPr>
            </w:pPr>
            <w:r w:rsidRPr="00B569AA">
              <w:rPr>
                <w:rStyle w:val="style101"/>
                <w:rFonts w:ascii="Calibri" w:hAnsi="Calibri" w:cs="Calibri"/>
                <w:sz w:val="20"/>
                <w:szCs w:val="20"/>
              </w:rPr>
              <w:t xml:space="preserve">Rally Farewell Dinner </w:t>
            </w:r>
          </w:p>
        </w:tc>
        <w:tc>
          <w:tcPr>
            <w:tcW w:w="3970" w:type="dxa"/>
            <w:tcBorders>
              <w:top w:val="single" w:sz="6" w:space="0" w:color="404040"/>
              <w:left w:val="single" w:sz="6" w:space="0" w:color="404040"/>
              <w:bottom w:val="single" w:sz="6" w:space="0" w:color="404040"/>
            </w:tcBorders>
          </w:tcPr>
          <w:p w:rsidR="00594C12" w:rsidRPr="00B569AA" w:rsidRDefault="00594C12" w:rsidP="000C393D">
            <w:pPr>
              <w:spacing w:before="60" w:after="60"/>
              <w:jc w:val="both"/>
              <w:rPr>
                <w:rStyle w:val="style101"/>
                <w:rFonts w:ascii="Calibri" w:hAnsi="Calibri" w:cs="Calibri"/>
                <w:b/>
                <w:sz w:val="20"/>
                <w:szCs w:val="20"/>
              </w:rPr>
            </w:pPr>
            <w:r w:rsidRPr="00B569AA">
              <w:rPr>
                <w:rStyle w:val="style101"/>
                <w:rFonts w:ascii="Calibri" w:hAnsi="Calibri" w:cs="Calibri"/>
                <w:sz w:val="20"/>
                <w:szCs w:val="20"/>
              </w:rPr>
              <w:t>Darwin Sailing Club</w:t>
            </w:r>
          </w:p>
        </w:tc>
      </w:tr>
      <w:tr w:rsidR="00594C12" w:rsidRPr="00B569AA" w:rsidTr="00B569AA">
        <w:trPr>
          <w:trHeight w:val="20"/>
        </w:trPr>
        <w:tc>
          <w:tcPr>
            <w:tcW w:w="7088" w:type="dxa"/>
            <w:gridSpan w:val="2"/>
            <w:tcBorders>
              <w:top w:val="single" w:sz="6" w:space="0" w:color="404040"/>
              <w:bottom w:val="single" w:sz="6" w:space="0" w:color="404040"/>
              <w:right w:val="single" w:sz="6" w:space="0" w:color="404040"/>
            </w:tcBorders>
            <w:shd w:val="clear" w:color="auto" w:fill="0070C0"/>
            <w:vAlign w:val="center"/>
          </w:tcPr>
          <w:p w:rsidR="00594C12" w:rsidRPr="00B569AA" w:rsidRDefault="00594C12" w:rsidP="00CE40C4">
            <w:pPr>
              <w:spacing w:before="60" w:after="60"/>
              <w:jc w:val="both"/>
              <w:rPr>
                <w:rStyle w:val="style101"/>
                <w:rFonts w:ascii="Calibri" w:hAnsi="Calibri" w:cs="Calibri"/>
                <w:b/>
                <w:color w:val="FFFFFF"/>
                <w:sz w:val="20"/>
                <w:szCs w:val="20"/>
              </w:rPr>
            </w:pPr>
            <w:r w:rsidRPr="00B569AA">
              <w:rPr>
                <w:rStyle w:val="style101"/>
                <w:rFonts w:ascii="Calibri" w:hAnsi="Calibri" w:cs="Calibri"/>
                <w:b/>
                <w:color w:val="FFFFFF"/>
                <w:sz w:val="20"/>
                <w:szCs w:val="20"/>
              </w:rPr>
              <w:t>Friday 1</w:t>
            </w:r>
            <w:r w:rsidR="00CE40C4">
              <w:rPr>
                <w:rStyle w:val="style101"/>
                <w:rFonts w:ascii="Calibri" w:hAnsi="Calibri" w:cs="Calibri"/>
                <w:b/>
                <w:color w:val="FFFFFF"/>
                <w:sz w:val="20"/>
                <w:szCs w:val="20"/>
              </w:rPr>
              <w:t>0</w:t>
            </w:r>
            <w:r w:rsidRPr="00B569AA">
              <w:rPr>
                <w:rStyle w:val="style101"/>
                <w:rFonts w:ascii="Calibri" w:hAnsi="Calibri" w:cs="Calibri"/>
                <w:b/>
                <w:color w:val="FFFFFF"/>
                <w:sz w:val="20"/>
                <w:szCs w:val="20"/>
              </w:rPr>
              <w:t xml:space="preserve"> July</w:t>
            </w:r>
          </w:p>
        </w:tc>
        <w:tc>
          <w:tcPr>
            <w:tcW w:w="3970" w:type="dxa"/>
            <w:tcBorders>
              <w:top w:val="single" w:sz="6" w:space="0" w:color="404040"/>
              <w:left w:val="single" w:sz="6" w:space="0" w:color="404040"/>
              <w:bottom w:val="single" w:sz="6" w:space="0" w:color="404040"/>
            </w:tcBorders>
            <w:shd w:val="clear" w:color="auto" w:fill="0070C0"/>
          </w:tcPr>
          <w:p w:rsidR="00594C12" w:rsidRPr="00B569AA" w:rsidRDefault="00594C12" w:rsidP="000C393D">
            <w:pPr>
              <w:spacing w:before="60" w:after="60"/>
              <w:jc w:val="both"/>
              <w:rPr>
                <w:rStyle w:val="style101"/>
                <w:rFonts w:ascii="Calibri" w:hAnsi="Calibri" w:cs="Calibri"/>
                <w:b/>
                <w:bCs/>
                <w:color w:val="FFFFFF"/>
                <w:sz w:val="20"/>
                <w:szCs w:val="20"/>
              </w:rPr>
            </w:pPr>
            <w:r w:rsidRPr="00B569AA">
              <w:rPr>
                <w:rStyle w:val="style101"/>
                <w:rFonts w:ascii="Calibri" w:hAnsi="Calibri" w:cs="Calibri"/>
                <w:b/>
                <w:color w:val="FFFFFF"/>
                <w:sz w:val="20"/>
                <w:szCs w:val="20"/>
              </w:rPr>
              <w:t>Darwin</w:t>
            </w:r>
          </w:p>
        </w:tc>
      </w:tr>
      <w:tr w:rsidR="00594C12" w:rsidRPr="00B569AA" w:rsidTr="00B569AA">
        <w:trPr>
          <w:trHeight w:val="20"/>
        </w:trPr>
        <w:tc>
          <w:tcPr>
            <w:tcW w:w="1702" w:type="dxa"/>
            <w:tcBorders>
              <w:top w:val="single" w:sz="6" w:space="0" w:color="404040"/>
              <w:bottom w:val="single" w:sz="6" w:space="0" w:color="404040"/>
              <w:right w:val="single" w:sz="6" w:space="0" w:color="404040"/>
            </w:tcBorders>
            <w:shd w:val="clear" w:color="auto" w:fill="auto"/>
            <w:vAlign w:val="center"/>
          </w:tcPr>
          <w:p w:rsidR="00594C12" w:rsidRPr="00B569AA" w:rsidRDefault="00594C12" w:rsidP="000C393D">
            <w:pPr>
              <w:spacing w:before="60" w:after="60"/>
              <w:ind w:left="-391" w:firstLine="283"/>
              <w:jc w:val="right"/>
              <w:rPr>
                <w:rStyle w:val="style101"/>
                <w:rFonts w:ascii="Calibri" w:hAnsi="Calibri" w:cs="Calibri"/>
                <w:b/>
                <w:bCs/>
                <w:i/>
                <w:sz w:val="20"/>
                <w:szCs w:val="20"/>
              </w:rPr>
            </w:pPr>
            <w:r w:rsidRPr="00B569AA">
              <w:rPr>
                <w:rStyle w:val="style101"/>
                <w:rFonts w:ascii="Calibri" w:hAnsi="Calibri" w:cs="Calibri"/>
                <w:i/>
                <w:sz w:val="20"/>
                <w:szCs w:val="20"/>
              </w:rPr>
              <w:t>0900-1100 hours</w:t>
            </w:r>
          </w:p>
        </w:tc>
        <w:tc>
          <w:tcPr>
            <w:tcW w:w="5386" w:type="dxa"/>
            <w:tcBorders>
              <w:top w:val="single" w:sz="6" w:space="0" w:color="404040"/>
              <w:left w:val="single" w:sz="6" w:space="0" w:color="404040"/>
              <w:bottom w:val="single" w:sz="6" w:space="0" w:color="404040"/>
            </w:tcBorders>
            <w:shd w:val="clear" w:color="auto" w:fill="auto"/>
            <w:vAlign w:val="center"/>
          </w:tcPr>
          <w:p w:rsidR="00594C12" w:rsidRPr="00B569AA" w:rsidRDefault="00594C12" w:rsidP="000C393D">
            <w:pPr>
              <w:spacing w:before="60" w:after="60"/>
              <w:jc w:val="both"/>
              <w:rPr>
                <w:rStyle w:val="style101"/>
                <w:rFonts w:ascii="Calibri" w:hAnsi="Calibri" w:cs="Calibri"/>
                <w:sz w:val="20"/>
                <w:szCs w:val="20"/>
              </w:rPr>
            </w:pPr>
            <w:r w:rsidRPr="00B569AA">
              <w:rPr>
                <w:rStyle w:val="style101"/>
                <w:rFonts w:ascii="Calibri" w:hAnsi="Calibri" w:cs="Calibri"/>
                <w:sz w:val="20"/>
                <w:szCs w:val="20"/>
              </w:rPr>
              <w:t xml:space="preserve">Outward Clearance from Australia </w:t>
            </w:r>
          </w:p>
        </w:tc>
        <w:tc>
          <w:tcPr>
            <w:tcW w:w="3970" w:type="dxa"/>
            <w:tcBorders>
              <w:top w:val="single" w:sz="6" w:space="0" w:color="404040"/>
              <w:left w:val="single" w:sz="6" w:space="0" w:color="404040"/>
              <w:bottom w:val="single" w:sz="6" w:space="0" w:color="404040"/>
            </w:tcBorders>
          </w:tcPr>
          <w:p w:rsidR="00594C12" w:rsidRPr="00B569AA" w:rsidRDefault="00594C12" w:rsidP="000C393D">
            <w:pPr>
              <w:spacing w:before="60" w:after="60"/>
              <w:jc w:val="both"/>
              <w:rPr>
                <w:rStyle w:val="style101"/>
                <w:rFonts w:ascii="Calibri" w:hAnsi="Calibri" w:cs="Calibri"/>
                <w:b/>
                <w:sz w:val="20"/>
                <w:szCs w:val="20"/>
              </w:rPr>
            </w:pPr>
            <w:r w:rsidRPr="00B569AA">
              <w:rPr>
                <w:rStyle w:val="style101"/>
                <w:rFonts w:ascii="Calibri" w:hAnsi="Calibri" w:cs="Calibri"/>
                <w:sz w:val="20"/>
                <w:szCs w:val="20"/>
              </w:rPr>
              <w:t>Darwin Sailing Club</w:t>
            </w:r>
          </w:p>
        </w:tc>
      </w:tr>
      <w:tr w:rsidR="00594C12" w:rsidRPr="00B569AA" w:rsidTr="00B569AA">
        <w:trPr>
          <w:trHeight w:val="20"/>
        </w:trPr>
        <w:tc>
          <w:tcPr>
            <w:tcW w:w="7088" w:type="dxa"/>
            <w:gridSpan w:val="2"/>
            <w:tcBorders>
              <w:top w:val="single" w:sz="6" w:space="0" w:color="404040"/>
              <w:bottom w:val="single" w:sz="6" w:space="0" w:color="404040"/>
              <w:right w:val="single" w:sz="6" w:space="0" w:color="404040"/>
            </w:tcBorders>
            <w:shd w:val="clear" w:color="auto" w:fill="0070C0"/>
            <w:vAlign w:val="center"/>
          </w:tcPr>
          <w:p w:rsidR="00594C12" w:rsidRPr="00B569AA" w:rsidRDefault="00594C12" w:rsidP="00CE40C4">
            <w:pPr>
              <w:spacing w:before="60" w:after="60"/>
              <w:jc w:val="both"/>
              <w:rPr>
                <w:rStyle w:val="style101"/>
                <w:rFonts w:ascii="Calibri" w:hAnsi="Calibri" w:cs="Calibri"/>
                <w:b/>
                <w:color w:val="FFFFFF"/>
                <w:sz w:val="20"/>
                <w:szCs w:val="20"/>
              </w:rPr>
            </w:pPr>
            <w:r w:rsidRPr="00B569AA">
              <w:rPr>
                <w:rStyle w:val="style101"/>
                <w:rFonts w:ascii="Calibri" w:hAnsi="Calibri" w:cs="Calibri"/>
                <w:b/>
                <w:color w:val="FFFFFF"/>
                <w:sz w:val="20"/>
                <w:szCs w:val="20"/>
              </w:rPr>
              <w:t>Saturday 1</w:t>
            </w:r>
            <w:r w:rsidR="00CE40C4">
              <w:rPr>
                <w:rStyle w:val="style101"/>
                <w:rFonts w:ascii="Calibri" w:hAnsi="Calibri" w:cs="Calibri"/>
                <w:b/>
                <w:color w:val="FFFFFF"/>
                <w:sz w:val="20"/>
                <w:szCs w:val="20"/>
              </w:rPr>
              <w:t>1</w:t>
            </w:r>
            <w:r w:rsidRPr="00B569AA">
              <w:rPr>
                <w:rStyle w:val="style101"/>
                <w:rFonts w:ascii="Calibri" w:hAnsi="Calibri" w:cs="Calibri"/>
                <w:b/>
                <w:color w:val="FFFFFF"/>
                <w:sz w:val="20"/>
                <w:szCs w:val="20"/>
              </w:rPr>
              <w:t xml:space="preserve"> July</w:t>
            </w:r>
          </w:p>
        </w:tc>
        <w:tc>
          <w:tcPr>
            <w:tcW w:w="3970" w:type="dxa"/>
            <w:tcBorders>
              <w:top w:val="single" w:sz="6" w:space="0" w:color="404040"/>
              <w:left w:val="single" w:sz="6" w:space="0" w:color="404040"/>
              <w:bottom w:val="single" w:sz="6" w:space="0" w:color="404040"/>
            </w:tcBorders>
            <w:shd w:val="clear" w:color="auto" w:fill="0070C0"/>
          </w:tcPr>
          <w:p w:rsidR="00594C12" w:rsidRPr="00B569AA" w:rsidRDefault="00594C12" w:rsidP="000C393D">
            <w:pPr>
              <w:spacing w:before="60" w:after="60"/>
              <w:jc w:val="both"/>
              <w:rPr>
                <w:rStyle w:val="style101"/>
                <w:rFonts w:ascii="Calibri" w:hAnsi="Calibri" w:cs="Calibri"/>
                <w:b/>
                <w:bCs/>
                <w:color w:val="FFFFFF"/>
                <w:sz w:val="20"/>
                <w:szCs w:val="20"/>
              </w:rPr>
            </w:pPr>
            <w:r w:rsidRPr="00B569AA">
              <w:rPr>
                <w:rStyle w:val="style101"/>
                <w:rFonts w:ascii="Calibri" w:hAnsi="Calibri" w:cs="Calibri"/>
                <w:b/>
                <w:color w:val="FFFFFF"/>
                <w:sz w:val="20"/>
                <w:szCs w:val="20"/>
              </w:rPr>
              <w:t>Darwin</w:t>
            </w:r>
          </w:p>
        </w:tc>
      </w:tr>
      <w:tr w:rsidR="00594C12" w:rsidRPr="00B569AA" w:rsidTr="00B569AA">
        <w:trPr>
          <w:trHeight w:val="20"/>
        </w:trPr>
        <w:tc>
          <w:tcPr>
            <w:tcW w:w="1702" w:type="dxa"/>
            <w:tcBorders>
              <w:top w:val="single" w:sz="6" w:space="0" w:color="404040"/>
              <w:bottom w:val="single" w:sz="6" w:space="0" w:color="404040"/>
              <w:right w:val="single" w:sz="6" w:space="0" w:color="404040"/>
            </w:tcBorders>
            <w:shd w:val="clear" w:color="auto" w:fill="auto"/>
            <w:vAlign w:val="center"/>
          </w:tcPr>
          <w:p w:rsidR="00594C12" w:rsidRPr="00B569AA" w:rsidRDefault="00594C12" w:rsidP="00CE40C4">
            <w:pPr>
              <w:spacing w:before="60" w:after="60"/>
              <w:jc w:val="right"/>
              <w:rPr>
                <w:rStyle w:val="style101"/>
                <w:rFonts w:ascii="Calibri" w:hAnsi="Calibri" w:cs="Calibri"/>
                <w:b/>
                <w:bCs/>
                <w:i/>
                <w:color w:val="FF0000"/>
                <w:sz w:val="20"/>
                <w:szCs w:val="20"/>
              </w:rPr>
            </w:pPr>
            <w:r w:rsidRPr="00B569AA">
              <w:rPr>
                <w:rStyle w:val="style101"/>
                <w:rFonts w:ascii="Calibri" w:hAnsi="Calibri" w:cs="Calibri"/>
                <w:i/>
                <w:color w:val="FF0000"/>
                <w:sz w:val="20"/>
                <w:szCs w:val="20"/>
              </w:rPr>
              <w:t>1</w:t>
            </w:r>
            <w:r w:rsidR="00CE40C4">
              <w:rPr>
                <w:rStyle w:val="style101"/>
                <w:rFonts w:ascii="Calibri" w:hAnsi="Calibri" w:cs="Calibri"/>
                <w:i/>
                <w:color w:val="FF0000"/>
                <w:sz w:val="20"/>
                <w:szCs w:val="20"/>
              </w:rPr>
              <w:t>1</w:t>
            </w:r>
            <w:r w:rsidRPr="00B569AA">
              <w:rPr>
                <w:rStyle w:val="style101"/>
                <w:rFonts w:ascii="Calibri" w:hAnsi="Calibri" w:cs="Calibri"/>
                <w:i/>
                <w:color w:val="FF0000"/>
                <w:sz w:val="20"/>
                <w:szCs w:val="20"/>
              </w:rPr>
              <w:t>00 hours</w:t>
            </w:r>
          </w:p>
        </w:tc>
        <w:tc>
          <w:tcPr>
            <w:tcW w:w="5386" w:type="dxa"/>
            <w:tcBorders>
              <w:top w:val="single" w:sz="6" w:space="0" w:color="404040"/>
              <w:left w:val="single" w:sz="6" w:space="0" w:color="404040"/>
              <w:bottom w:val="single" w:sz="6" w:space="0" w:color="404040"/>
            </w:tcBorders>
            <w:shd w:val="clear" w:color="auto" w:fill="auto"/>
            <w:vAlign w:val="center"/>
          </w:tcPr>
          <w:p w:rsidR="00594C12" w:rsidRPr="00B569AA" w:rsidRDefault="00594C12" w:rsidP="000C393D">
            <w:pPr>
              <w:spacing w:before="60" w:after="60"/>
              <w:jc w:val="both"/>
              <w:rPr>
                <w:rStyle w:val="style101"/>
                <w:rFonts w:ascii="Calibri" w:hAnsi="Calibri" w:cs="Calibri"/>
                <w:b/>
                <w:color w:val="FF0000"/>
                <w:sz w:val="20"/>
                <w:szCs w:val="20"/>
              </w:rPr>
            </w:pPr>
            <w:r w:rsidRPr="00B569AA">
              <w:rPr>
                <w:rStyle w:val="style101"/>
                <w:rFonts w:ascii="Calibri" w:hAnsi="Calibri" w:cs="Calibri"/>
                <w:color w:val="FF0000"/>
                <w:sz w:val="20"/>
                <w:szCs w:val="20"/>
              </w:rPr>
              <w:t xml:space="preserve">Rally Start </w:t>
            </w:r>
          </w:p>
        </w:tc>
        <w:tc>
          <w:tcPr>
            <w:tcW w:w="3970" w:type="dxa"/>
            <w:tcBorders>
              <w:top w:val="single" w:sz="6" w:space="0" w:color="404040"/>
              <w:left w:val="single" w:sz="6" w:space="0" w:color="404040"/>
              <w:bottom w:val="single" w:sz="6" w:space="0" w:color="404040"/>
            </w:tcBorders>
          </w:tcPr>
          <w:p w:rsidR="00594C12" w:rsidRPr="00B569AA" w:rsidRDefault="00594C12" w:rsidP="000C393D">
            <w:pPr>
              <w:spacing w:before="60" w:after="60"/>
              <w:jc w:val="both"/>
              <w:rPr>
                <w:rStyle w:val="style101"/>
                <w:rFonts w:ascii="Calibri" w:hAnsi="Calibri" w:cs="Calibri"/>
                <w:b/>
                <w:sz w:val="20"/>
                <w:szCs w:val="20"/>
              </w:rPr>
            </w:pPr>
            <w:r w:rsidRPr="00B569AA">
              <w:rPr>
                <w:rStyle w:val="style101"/>
                <w:rFonts w:ascii="Calibri" w:hAnsi="Calibri" w:cs="Calibri"/>
                <w:sz w:val="20"/>
                <w:szCs w:val="20"/>
              </w:rPr>
              <w:t>Refer Sailing Instructions</w:t>
            </w:r>
          </w:p>
        </w:tc>
      </w:tr>
      <w:tr w:rsidR="00594C12" w:rsidRPr="00B569AA" w:rsidTr="00B569AA">
        <w:trPr>
          <w:trHeight w:val="20"/>
        </w:trPr>
        <w:tc>
          <w:tcPr>
            <w:tcW w:w="7088" w:type="dxa"/>
            <w:gridSpan w:val="2"/>
            <w:tcBorders>
              <w:top w:val="single" w:sz="6" w:space="0" w:color="404040"/>
              <w:bottom w:val="single" w:sz="6" w:space="0" w:color="404040"/>
              <w:right w:val="single" w:sz="6" w:space="0" w:color="404040"/>
            </w:tcBorders>
            <w:shd w:val="clear" w:color="auto" w:fill="0070C0"/>
            <w:vAlign w:val="center"/>
          </w:tcPr>
          <w:p w:rsidR="00594C12" w:rsidRPr="00B569AA" w:rsidRDefault="00594C12" w:rsidP="00CE40C4">
            <w:pPr>
              <w:spacing w:before="60" w:after="60"/>
              <w:jc w:val="both"/>
              <w:rPr>
                <w:rStyle w:val="style101"/>
                <w:rFonts w:ascii="Calibri" w:hAnsi="Calibri" w:cs="Calibri"/>
                <w:b/>
                <w:color w:val="FFFFFF"/>
                <w:sz w:val="20"/>
                <w:szCs w:val="20"/>
              </w:rPr>
            </w:pPr>
            <w:r w:rsidRPr="00B569AA">
              <w:rPr>
                <w:rStyle w:val="style101"/>
                <w:rFonts w:ascii="Calibri" w:hAnsi="Calibri" w:cs="Calibri"/>
                <w:b/>
                <w:color w:val="FFFFFF"/>
                <w:sz w:val="20"/>
                <w:szCs w:val="20"/>
              </w:rPr>
              <w:t>Monday-Wednesday 1</w:t>
            </w:r>
            <w:r w:rsidR="00CE40C4">
              <w:rPr>
                <w:rStyle w:val="style101"/>
                <w:rFonts w:ascii="Calibri" w:hAnsi="Calibri" w:cs="Calibri"/>
                <w:b/>
                <w:color w:val="FFFFFF"/>
                <w:sz w:val="20"/>
                <w:szCs w:val="20"/>
              </w:rPr>
              <w:t>3</w:t>
            </w:r>
            <w:r w:rsidRPr="00B569AA">
              <w:rPr>
                <w:rStyle w:val="style101"/>
                <w:rFonts w:ascii="Calibri" w:hAnsi="Calibri" w:cs="Calibri"/>
                <w:b/>
                <w:color w:val="FFFFFF"/>
                <w:sz w:val="20"/>
                <w:szCs w:val="20"/>
              </w:rPr>
              <w:t>-1</w:t>
            </w:r>
            <w:r w:rsidR="00CE40C4">
              <w:rPr>
                <w:rStyle w:val="style101"/>
                <w:rFonts w:ascii="Calibri" w:hAnsi="Calibri" w:cs="Calibri"/>
                <w:b/>
                <w:color w:val="FFFFFF"/>
                <w:sz w:val="20"/>
                <w:szCs w:val="20"/>
              </w:rPr>
              <w:t>5</w:t>
            </w:r>
            <w:r w:rsidRPr="00B569AA">
              <w:rPr>
                <w:rStyle w:val="style101"/>
                <w:rFonts w:ascii="Calibri" w:hAnsi="Calibri" w:cs="Calibri"/>
                <w:b/>
                <w:color w:val="FFFFFF"/>
                <w:sz w:val="20"/>
                <w:szCs w:val="20"/>
              </w:rPr>
              <w:t xml:space="preserve"> July</w:t>
            </w:r>
          </w:p>
        </w:tc>
        <w:tc>
          <w:tcPr>
            <w:tcW w:w="3970" w:type="dxa"/>
            <w:tcBorders>
              <w:top w:val="single" w:sz="6" w:space="0" w:color="404040"/>
              <w:left w:val="single" w:sz="6" w:space="0" w:color="404040"/>
              <w:bottom w:val="single" w:sz="6" w:space="0" w:color="404040"/>
            </w:tcBorders>
            <w:shd w:val="clear" w:color="auto" w:fill="0070C0"/>
          </w:tcPr>
          <w:p w:rsidR="00594C12" w:rsidRPr="00B569AA" w:rsidRDefault="00594C12" w:rsidP="000C393D">
            <w:pPr>
              <w:spacing w:before="60" w:after="60"/>
              <w:jc w:val="both"/>
              <w:rPr>
                <w:rStyle w:val="style101"/>
                <w:rFonts w:ascii="Calibri" w:hAnsi="Calibri" w:cs="Calibri"/>
                <w:b/>
                <w:bCs/>
                <w:color w:val="FFFFFF"/>
                <w:sz w:val="20"/>
                <w:szCs w:val="20"/>
              </w:rPr>
            </w:pPr>
            <w:r w:rsidRPr="00B569AA">
              <w:rPr>
                <w:rStyle w:val="style101"/>
                <w:rFonts w:ascii="Calibri" w:hAnsi="Calibri" w:cs="Calibri"/>
                <w:b/>
                <w:color w:val="FFFFFF"/>
                <w:sz w:val="20"/>
                <w:szCs w:val="20"/>
              </w:rPr>
              <w:t>Dili</w:t>
            </w:r>
          </w:p>
        </w:tc>
      </w:tr>
      <w:tr w:rsidR="00594C12" w:rsidRPr="00B569AA" w:rsidTr="00B569AA">
        <w:trPr>
          <w:trHeight w:val="20"/>
        </w:trPr>
        <w:tc>
          <w:tcPr>
            <w:tcW w:w="1702" w:type="dxa"/>
            <w:tcBorders>
              <w:top w:val="single" w:sz="6" w:space="0" w:color="404040"/>
              <w:bottom w:val="single" w:sz="6" w:space="0" w:color="404040"/>
              <w:right w:val="single" w:sz="6" w:space="0" w:color="404040"/>
            </w:tcBorders>
            <w:shd w:val="clear" w:color="auto" w:fill="auto"/>
            <w:vAlign w:val="center"/>
          </w:tcPr>
          <w:p w:rsidR="00594C12" w:rsidRPr="00B569AA" w:rsidRDefault="00594C12" w:rsidP="000C393D">
            <w:pPr>
              <w:spacing w:before="60" w:after="60"/>
              <w:rPr>
                <w:rStyle w:val="style101"/>
                <w:rFonts w:ascii="Calibri" w:hAnsi="Calibri" w:cs="Calibri"/>
                <w:b/>
                <w:bCs/>
                <w:sz w:val="20"/>
                <w:szCs w:val="20"/>
              </w:rPr>
            </w:pPr>
          </w:p>
        </w:tc>
        <w:tc>
          <w:tcPr>
            <w:tcW w:w="5386" w:type="dxa"/>
            <w:tcBorders>
              <w:top w:val="single" w:sz="6" w:space="0" w:color="404040"/>
              <w:left w:val="single" w:sz="6" w:space="0" w:color="404040"/>
              <w:bottom w:val="single" w:sz="6" w:space="0" w:color="404040"/>
            </w:tcBorders>
            <w:shd w:val="clear" w:color="auto" w:fill="auto"/>
            <w:vAlign w:val="center"/>
          </w:tcPr>
          <w:p w:rsidR="00594C12" w:rsidRPr="00B569AA" w:rsidRDefault="00594C12" w:rsidP="000C393D">
            <w:pPr>
              <w:spacing w:before="60" w:after="60"/>
              <w:jc w:val="both"/>
              <w:rPr>
                <w:rStyle w:val="style101"/>
                <w:rFonts w:ascii="Calibri" w:hAnsi="Calibri" w:cs="Calibri"/>
                <w:sz w:val="20"/>
                <w:szCs w:val="20"/>
              </w:rPr>
            </w:pPr>
            <w:r w:rsidRPr="00B569AA">
              <w:rPr>
                <w:rStyle w:val="style101"/>
                <w:rFonts w:ascii="Calibri" w:hAnsi="Calibri" w:cs="Calibri"/>
                <w:sz w:val="20"/>
                <w:szCs w:val="20"/>
              </w:rPr>
              <w:t>Yachts Arrive Dili (free time)</w:t>
            </w:r>
          </w:p>
        </w:tc>
        <w:tc>
          <w:tcPr>
            <w:tcW w:w="3970" w:type="dxa"/>
            <w:tcBorders>
              <w:top w:val="single" w:sz="6" w:space="0" w:color="404040"/>
              <w:left w:val="single" w:sz="6" w:space="0" w:color="404040"/>
              <w:bottom w:val="single" w:sz="6" w:space="0" w:color="404040"/>
            </w:tcBorders>
          </w:tcPr>
          <w:p w:rsidR="00594C12" w:rsidRPr="00B569AA" w:rsidRDefault="00594C12" w:rsidP="000C393D">
            <w:pPr>
              <w:spacing w:before="60" w:after="60"/>
              <w:jc w:val="both"/>
              <w:rPr>
                <w:rStyle w:val="style101"/>
                <w:rFonts w:ascii="Calibri" w:hAnsi="Calibri" w:cs="Calibri"/>
                <w:sz w:val="20"/>
                <w:szCs w:val="20"/>
              </w:rPr>
            </w:pPr>
          </w:p>
        </w:tc>
      </w:tr>
      <w:tr w:rsidR="00594C12" w:rsidRPr="00B569AA" w:rsidTr="00B569AA">
        <w:trPr>
          <w:trHeight w:val="20"/>
        </w:trPr>
        <w:tc>
          <w:tcPr>
            <w:tcW w:w="1702" w:type="dxa"/>
            <w:tcBorders>
              <w:top w:val="single" w:sz="6" w:space="0" w:color="404040"/>
              <w:bottom w:val="single" w:sz="6" w:space="0" w:color="404040"/>
              <w:right w:val="single" w:sz="6" w:space="0" w:color="404040"/>
            </w:tcBorders>
            <w:shd w:val="clear" w:color="auto" w:fill="auto"/>
            <w:vAlign w:val="center"/>
          </w:tcPr>
          <w:p w:rsidR="00594C12" w:rsidRPr="00B569AA" w:rsidRDefault="00594C12" w:rsidP="000C393D">
            <w:pPr>
              <w:spacing w:before="60" w:after="60"/>
              <w:jc w:val="right"/>
              <w:rPr>
                <w:rStyle w:val="style101"/>
                <w:rFonts w:ascii="Calibri" w:hAnsi="Calibri" w:cs="Calibri"/>
                <w:b/>
                <w:bCs/>
                <w:sz w:val="20"/>
                <w:szCs w:val="20"/>
              </w:rPr>
            </w:pPr>
            <w:r w:rsidRPr="00B569AA">
              <w:rPr>
                <w:rStyle w:val="style101"/>
                <w:rFonts w:ascii="Calibri" w:hAnsi="Calibri" w:cs="Calibri"/>
                <w:i/>
                <w:sz w:val="20"/>
                <w:szCs w:val="20"/>
              </w:rPr>
              <w:t>0900-1700 hours</w:t>
            </w:r>
          </w:p>
        </w:tc>
        <w:tc>
          <w:tcPr>
            <w:tcW w:w="5386" w:type="dxa"/>
            <w:tcBorders>
              <w:top w:val="single" w:sz="6" w:space="0" w:color="404040"/>
              <w:left w:val="single" w:sz="6" w:space="0" w:color="404040"/>
              <w:bottom w:val="single" w:sz="6" w:space="0" w:color="404040"/>
            </w:tcBorders>
            <w:shd w:val="clear" w:color="auto" w:fill="auto"/>
            <w:vAlign w:val="center"/>
          </w:tcPr>
          <w:p w:rsidR="00594C12" w:rsidRPr="00B569AA" w:rsidRDefault="00594C12" w:rsidP="000C393D">
            <w:pPr>
              <w:spacing w:before="60" w:after="60"/>
              <w:jc w:val="both"/>
              <w:rPr>
                <w:rStyle w:val="style101"/>
                <w:rFonts w:ascii="Calibri" w:hAnsi="Calibri" w:cs="Calibri"/>
                <w:b/>
                <w:sz w:val="20"/>
                <w:szCs w:val="20"/>
              </w:rPr>
            </w:pPr>
            <w:r w:rsidRPr="00B569AA">
              <w:rPr>
                <w:rStyle w:val="style101"/>
                <w:rFonts w:ascii="Calibri" w:hAnsi="Calibri" w:cs="Calibri"/>
                <w:sz w:val="20"/>
                <w:szCs w:val="20"/>
              </w:rPr>
              <w:t>CIQP – inwards clearance into Timor-Leste</w:t>
            </w:r>
          </w:p>
        </w:tc>
        <w:tc>
          <w:tcPr>
            <w:tcW w:w="3970" w:type="dxa"/>
            <w:tcBorders>
              <w:top w:val="single" w:sz="6" w:space="0" w:color="404040"/>
              <w:left w:val="single" w:sz="6" w:space="0" w:color="404040"/>
              <w:bottom w:val="single" w:sz="6" w:space="0" w:color="404040"/>
            </w:tcBorders>
          </w:tcPr>
          <w:p w:rsidR="00594C12" w:rsidRPr="00B569AA" w:rsidRDefault="00594C12" w:rsidP="00B569AA">
            <w:pPr>
              <w:spacing w:before="60" w:after="60"/>
              <w:jc w:val="both"/>
              <w:rPr>
                <w:rStyle w:val="style101"/>
                <w:rFonts w:ascii="Calibri" w:hAnsi="Calibri" w:cs="Calibri"/>
                <w:sz w:val="20"/>
                <w:szCs w:val="20"/>
              </w:rPr>
            </w:pPr>
            <w:r w:rsidRPr="00B569AA">
              <w:rPr>
                <w:rStyle w:val="style101"/>
                <w:rFonts w:ascii="Calibri" w:hAnsi="Calibri" w:cs="Calibri"/>
                <w:sz w:val="20"/>
                <w:szCs w:val="20"/>
              </w:rPr>
              <w:t>Rally HQ (near Maritime Police Building)</w:t>
            </w:r>
          </w:p>
        </w:tc>
      </w:tr>
      <w:tr w:rsidR="00594C12" w:rsidRPr="00B569AA" w:rsidTr="00B569AA">
        <w:trPr>
          <w:trHeight w:val="20"/>
        </w:trPr>
        <w:tc>
          <w:tcPr>
            <w:tcW w:w="7088" w:type="dxa"/>
            <w:gridSpan w:val="2"/>
            <w:tcBorders>
              <w:top w:val="single" w:sz="6" w:space="0" w:color="404040"/>
              <w:bottom w:val="single" w:sz="6" w:space="0" w:color="404040"/>
              <w:right w:val="single" w:sz="6" w:space="0" w:color="404040"/>
            </w:tcBorders>
            <w:shd w:val="clear" w:color="auto" w:fill="0070C0"/>
            <w:vAlign w:val="center"/>
          </w:tcPr>
          <w:p w:rsidR="00594C12" w:rsidRPr="00B569AA" w:rsidRDefault="00594C12" w:rsidP="00CE40C4">
            <w:pPr>
              <w:spacing w:before="60" w:after="60"/>
              <w:jc w:val="both"/>
              <w:rPr>
                <w:rStyle w:val="style101"/>
                <w:rFonts w:ascii="Calibri" w:hAnsi="Calibri" w:cs="Calibri"/>
                <w:b/>
                <w:color w:val="FFFFFF"/>
                <w:sz w:val="20"/>
                <w:szCs w:val="20"/>
              </w:rPr>
            </w:pPr>
            <w:r w:rsidRPr="00B569AA">
              <w:rPr>
                <w:rStyle w:val="style101"/>
                <w:rFonts w:ascii="Calibri" w:hAnsi="Calibri" w:cs="Calibri"/>
                <w:b/>
                <w:color w:val="FFFFFF"/>
                <w:sz w:val="20"/>
                <w:szCs w:val="20"/>
              </w:rPr>
              <w:t>Thursday 1</w:t>
            </w:r>
            <w:r w:rsidR="00CE40C4">
              <w:rPr>
                <w:rStyle w:val="style101"/>
                <w:rFonts w:ascii="Calibri" w:hAnsi="Calibri" w:cs="Calibri"/>
                <w:b/>
                <w:color w:val="FFFFFF"/>
                <w:sz w:val="20"/>
                <w:szCs w:val="20"/>
              </w:rPr>
              <w:t>6</w:t>
            </w:r>
            <w:r w:rsidRPr="00B569AA">
              <w:rPr>
                <w:rStyle w:val="style101"/>
                <w:rFonts w:ascii="Calibri" w:hAnsi="Calibri" w:cs="Calibri"/>
                <w:b/>
                <w:color w:val="FFFFFF"/>
                <w:sz w:val="20"/>
                <w:szCs w:val="20"/>
              </w:rPr>
              <w:t xml:space="preserve"> July</w:t>
            </w:r>
          </w:p>
        </w:tc>
        <w:tc>
          <w:tcPr>
            <w:tcW w:w="3970" w:type="dxa"/>
            <w:tcBorders>
              <w:top w:val="single" w:sz="6" w:space="0" w:color="404040"/>
              <w:left w:val="single" w:sz="6" w:space="0" w:color="404040"/>
              <w:bottom w:val="single" w:sz="6" w:space="0" w:color="404040"/>
            </w:tcBorders>
            <w:shd w:val="clear" w:color="auto" w:fill="0070C0"/>
          </w:tcPr>
          <w:p w:rsidR="00594C12" w:rsidRPr="00B569AA" w:rsidRDefault="00594C12" w:rsidP="000C393D">
            <w:pPr>
              <w:spacing w:before="60" w:after="60"/>
              <w:jc w:val="both"/>
              <w:rPr>
                <w:rStyle w:val="style101"/>
                <w:rFonts w:ascii="Calibri" w:hAnsi="Calibri" w:cs="Calibri"/>
                <w:b/>
                <w:bCs/>
                <w:color w:val="FFFFFF"/>
                <w:sz w:val="20"/>
                <w:szCs w:val="20"/>
              </w:rPr>
            </w:pPr>
            <w:r w:rsidRPr="00B569AA">
              <w:rPr>
                <w:rStyle w:val="style101"/>
                <w:rFonts w:ascii="Calibri" w:hAnsi="Calibri" w:cs="Calibri"/>
                <w:b/>
                <w:color w:val="FFFFFF"/>
                <w:sz w:val="20"/>
                <w:szCs w:val="20"/>
              </w:rPr>
              <w:t>Dili</w:t>
            </w:r>
          </w:p>
        </w:tc>
      </w:tr>
      <w:tr w:rsidR="00594C12" w:rsidRPr="00B569AA" w:rsidTr="00B569AA">
        <w:trPr>
          <w:trHeight w:val="20"/>
        </w:trPr>
        <w:tc>
          <w:tcPr>
            <w:tcW w:w="1702" w:type="dxa"/>
            <w:tcBorders>
              <w:top w:val="single" w:sz="6" w:space="0" w:color="404040"/>
              <w:bottom w:val="nil"/>
              <w:right w:val="single" w:sz="6" w:space="0" w:color="404040"/>
            </w:tcBorders>
            <w:shd w:val="clear" w:color="auto" w:fill="FFFFFF"/>
            <w:vAlign w:val="center"/>
          </w:tcPr>
          <w:p w:rsidR="00594C12" w:rsidRPr="00B569AA" w:rsidRDefault="00594C12" w:rsidP="000C393D">
            <w:pPr>
              <w:spacing w:before="60" w:after="60"/>
              <w:jc w:val="right"/>
              <w:rPr>
                <w:rStyle w:val="style101"/>
                <w:rFonts w:ascii="Calibri" w:hAnsi="Calibri" w:cs="Calibri"/>
                <w:b/>
                <w:bCs/>
                <w:i/>
                <w:sz w:val="20"/>
                <w:szCs w:val="20"/>
              </w:rPr>
            </w:pPr>
            <w:r w:rsidRPr="00B569AA">
              <w:rPr>
                <w:rStyle w:val="style101"/>
                <w:rFonts w:ascii="Calibri" w:hAnsi="Calibri" w:cs="Calibri"/>
                <w:i/>
                <w:sz w:val="20"/>
                <w:szCs w:val="20"/>
              </w:rPr>
              <w:t>0900-1700 hours</w:t>
            </w:r>
          </w:p>
        </w:tc>
        <w:tc>
          <w:tcPr>
            <w:tcW w:w="5386" w:type="dxa"/>
            <w:tcBorders>
              <w:top w:val="single" w:sz="6" w:space="0" w:color="404040"/>
              <w:left w:val="single" w:sz="6" w:space="0" w:color="404040"/>
              <w:bottom w:val="nil"/>
            </w:tcBorders>
            <w:shd w:val="clear" w:color="auto" w:fill="FFFFFF"/>
            <w:vAlign w:val="center"/>
          </w:tcPr>
          <w:p w:rsidR="00594C12" w:rsidRPr="00B569AA" w:rsidRDefault="00594C12" w:rsidP="000C393D">
            <w:pPr>
              <w:spacing w:before="60" w:after="60"/>
              <w:rPr>
                <w:rStyle w:val="style101"/>
                <w:rFonts w:ascii="Calibri" w:hAnsi="Calibri" w:cs="Calibri"/>
                <w:b/>
                <w:sz w:val="20"/>
                <w:szCs w:val="20"/>
              </w:rPr>
            </w:pPr>
            <w:r w:rsidRPr="00B569AA">
              <w:rPr>
                <w:rStyle w:val="style101"/>
                <w:rFonts w:ascii="Calibri" w:hAnsi="Calibri" w:cs="Calibri"/>
                <w:sz w:val="20"/>
                <w:szCs w:val="20"/>
              </w:rPr>
              <w:t xml:space="preserve">Inwards Clearance continues for arriving Yachts </w:t>
            </w:r>
          </w:p>
        </w:tc>
        <w:tc>
          <w:tcPr>
            <w:tcW w:w="3970" w:type="dxa"/>
            <w:tcBorders>
              <w:top w:val="single" w:sz="6" w:space="0" w:color="404040"/>
              <w:left w:val="single" w:sz="6" w:space="0" w:color="404040"/>
              <w:bottom w:val="nil"/>
            </w:tcBorders>
            <w:shd w:val="clear" w:color="auto" w:fill="FFFFFF"/>
            <w:vAlign w:val="center"/>
          </w:tcPr>
          <w:p w:rsidR="00594C12" w:rsidRPr="00B569AA" w:rsidRDefault="00594C12" w:rsidP="000C393D">
            <w:pPr>
              <w:spacing w:before="60" w:after="60"/>
              <w:rPr>
                <w:rStyle w:val="style101"/>
                <w:rFonts w:ascii="Calibri" w:hAnsi="Calibri" w:cs="Calibri"/>
                <w:sz w:val="20"/>
                <w:szCs w:val="20"/>
              </w:rPr>
            </w:pPr>
            <w:r w:rsidRPr="00B569AA">
              <w:rPr>
                <w:rStyle w:val="style101"/>
                <w:rFonts w:ascii="Calibri" w:hAnsi="Calibri" w:cs="Calibri"/>
                <w:sz w:val="20"/>
                <w:szCs w:val="20"/>
              </w:rPr>
              <w:t>Rally HQ</w:t>
            </w:r>
          </w:p>
        </w:tc>
      </w:tr>
      <w:tr w:rsidR="00594C12" w:rsidRPr="00B569AA" w:rsidTr="00B569AA">
        <w:trPr>
          <w:trHeight w:val="20"/>
        </w:trPr>
        <w:tc>
          <w:tcPr>
            <w:tcW w:w="1702" w:type="dxa"/>
            <w:tcBorders>
              <w:top w:val="single" w:sz="6" w:space="0" w:color="404040"/>
              <w:bottom w:val="nil"/>
              <w:right w:val="single" w:sz="6" w:space="0" w:color="404040"/>
            </w:tcBorders>
            <w:shd w:val="clear" w:color="auto" w:fill="FFFFFF"/>
            <w:vAlign w:val="center"/>
          </w:tcPr>
          <w:p w:rsidR="00594C12" w:rsidRPr="00B569AA" w:rsidRDefault="00594C12" w:rsidP="000C393D">
            <w:pPr>
              <w:spacing w:before="60" w:after="60"/>
              <w:jc w:val="right"/>
              <w:rPr>
                <w:rStyle w:val="style101"/>
                <w:rFonts w:ascii="Calibri" w:hAnsi="Calibri" w:cs="Calibri"/>
                <w:b/>
                <w:bCs/>
                <w:i/>
                <w:sz w:val="20"/>
                <w:szCs w:val="20"/>
              </w:rPr>
            </w:pPr>
            <w:r w:rsidRPr="00B569AA">
              <w:rPr>
                <w:rStyle w:val="style101"/>
                <w:rFonts w:ascii="Calibri" w:hAnsi="Calibri" w:cs="Calibri"/>
                <w:i/>
                <w:sz w:val="20"/>
                <w:szCs w:val="20"/>
              </w:rPr>
              <w:t>0930 hours</w:t>
            </w:r>
          </w:p>
        </w:tc>
        <w:tc>
          <w:tcPr>
            <w:tcW w:w="5386" w:type="dxa"/>
            <w:tcBorders>
              <w:top w:val="single" w:sz="6" w:space="0" w:color="404040"/>
              <w:left w:val="single" w:sz="6" w:space="0" w:color="404040"/>
              <w:bottom w:val="nil"/>
            </w:tcBorders>
            <w:shd w:val="clear" w:color="auto" w:fill="FFFFFF"/>
            <w:vAlign w:val="center"/>
          </w:tcPr>
          <w:p w:rsidR="00594C12" w:rsidRPr="00B569AA" w:rsidRDefault="00594C12" w:rsidP="000C393D">
            <w:pPr>
              <w:spacing w:before="60" w:after="60"/>
              <w:rPr>
                <w:rStyle w:val="style101"/>
                <w:rFonts w:ascii="Calibri" w:hAnsi="Calibri" w:cs="Calibri"/>
                <w:sz w:val="20"/>
                <w:szCs w:val="20"/>
              </w:rPr>
            </w:pPr>
            <w:r w:rsidRPr="00B569AA">
              <w:rPr>
                <w:rStyle w:val="style101"/>
                <w:rFonts w:ascii="Calibri" w:hAnsi="Calibri" w:cs="Calibri"/>
                <w:sz w:val="20"/>
                <w:szCs w:val="20"/>
              </w:rPr>
              <w:t>Complementary Tour of Dili for participants</w:t>
            </w:r>
          </w:p>
        </w:tc>
        <w:tc>
          <w:tcPr>
            <w:tcW w:w="3970" w:type="dxa"/>
            <w:tcBorders>
              <w:top w:val="single" w:sz="6" w:space="0" w:color="404040"/>
              <w:left w:val="single" w:sz="6" w:space="0" w:color="404040"/>
              <w:bottom w:val="nil"/>
            </w:tcBorders>
            <w:shd w:val="clear" w:color="auto" w:fill="FFFFFF"/>
          </w:tcPr>
          <w:p w:rsidR="00594C12" w:rsidRPr="00B569AA" w:rsidRDefault="00594C12" w:rsidP="000C393D">
            <w:pPr>
              <w:spacing w:before="60" w:after="60"/>
              <w:rPr>
                <w:rStyle w:val="style101"/>
                <w:rFonts w:ascii="Calibri" w:hAnsi="Calibri" w:cs="Calibri"/>
                <w:sz w:val="20"/>
                <w:szCs w:val="20"/>
              </w:rPr>
            </w:pPr>
            <w:r w:rsidRPr="00B569AA">
              <w:rPr>
                <w:rStyle w:val="style101"/>
                <w:rFonts w:ascii="Calibri" w:hAnsi="Calibri" w:cs="Calibri"/>
                <w:sz w:val="20"/>
                <w:szCs w:val="20"/>
              </w:rPr>
              <w:t>Assemble Rally HQ</w:t>
            </w:r>
          </w:p>
        </w:tc>
      </w:tr>
      <w:tr w:rsidR="00594C12" w:rsidRPr="00B569AA" w:rsidTr="00B569AA">
        <w:trPr>
          <w:trHeight w:val="20"/>
        </w:trPr>
        <w:tc>
          <w:tcPr>
            <w:tcW w:w="1702" w:type="dxa"/>
            <w:tcBorders>
              <w:top w:val="single" w:sz="6" w:space="0" w:color="404040"/>
              <w:bottom w:val="single" w:sz="6" w:space="0" w:color="404040"/>
              <w:right w:val="single" w:sz="6" w:space="0" w:color="404040"/>
            </w:tcBorders>
            <w:shd w:val="clear" w:color="auto" w:fill="auto"/>
            <w:vAlign w:val="center"/>
          </w:tcPr>
          <w:p w:rsidR="00594C12" w:rsidRPr="00B569AA" w:rsidRDefault="00594C12" w:rsidP="000C393D">
            <w:pPr>
              <w:spacing w:before="60" w:after="60"/>
              <w:jc w:val="right"/>
              <w:rPr>
                <w:rStyle w:val="style101"/>
                <w:rFonts w:ascii="Calibri" w:hAnsi="Calibri" w:cs="Calibri"/>
                <w:b/>
                <w:bCs/>
                <w:i/>
                <w:sz w:val="20"/>
                <w:szCs w:val="20"/>
              </w:rPr>
            </w:pPr>
            <w:r w:rsidRPr="00B569AA">
              <w:rPr>
                <w:rStyle w:val="style101"/>
                <w:rFonts w:ascii="Calibri" w:hAnsi="Calibri" w:cs="Calibri"/>
                <w:i/>
                <w:sz w:val="20"/>
                <w:szCs w:val="20"/>
              </w:rPr>
              <w:t>Afternoon</w:t>
            </w:r>
          </w:p>
        </w:tc>
        <w:tc>
          <w:tcPr>
            <w:tcW w:w="5386" w:type="dxa"/>
            <w:tcBorders>
              <w:top w:val="single" w:sz="6" w:space="0" w:color="404040"/>
              <w:left w:val="single" w:sz="6" w:space="0" w:color="404040"/>
              <w:bottom w:val="single" w:sz="6" w:space="0" w:color="404040"/>
            </w:tcBorders>
            <w:shd w:val="clear" w:color="auto" w:fill="auto"/>
            <w:vAlign w:val="center"/>
          </w:tcPr>
          <w:p w:rsidR="00594C12" w:rsidRPr="00B569AA" w:rsidRDefault="00594C12" w:rsidP="000C393D">
            <w:pPr>
              <w:spacing w:before="60" w:after="60"/>
              <w:rPr>
                <w:rStyle w:val="style101"/>
                <w:rFonts w:ascii="Calibri" w:hAnsi="Calibri" w:cs="Calibri"/>
                <w:sz w:val="20"/>
                <w:szCs w:val="20"/>
              </w:rPr>
            </w:pPr>
            <w:r w:rsidRPr="00B569AA">
              <w:rPr>
                <w:rStyle w:val="style101"/>
                <w:rFonts w:ascii="Calibri" w:hAnsi="Calibri" w:cs="Calibri"/>
                <w:sz w:val="20"/>
                <w:szCs w:val="20"/>
              </w:rPr>
              <w:t>Free Time</w:t>
            </w:r>
          </w:p>
        </w:tc>
        <w:tc>
          <w:tcPr>
            <w:tcW w:w="3970" w:type="dxa"/>
            <w:tcBorders>
              <w:top w:val="single" w:sz="6" w:space="0" w:color="404040"/>
              <w:left w:val="single" w:sz="6" w:space="0" w:color="404040"/>
              <w:bottom w:val="single" w:sz="6" w:space="0" w:color="404040"/>
            </w:tcBorders>
          </w:tcPr>
          <w:p w:rsidR="00594C12" w:rsidRPr="00B569AA" w:rsidRDefault="00594C12" w:rsidP="000C393D">
            <w:pPr>
              <w:spacing w:before="60" w:after="60"/>
              <w:rPr>
                <w:rStyle w:val="style101"/>
                <w:rFonts w:ascii="Calibri" w:hAnsi="Calibri" w:cs="Calibri"/>
                <w:sz w:val="20"/>
                <w:szCs w:val="20"/>
              </w:rPr>
            </w:pPr>
          </w:p>
        </w:tc>
      </w:tr>
      <w:tr w:rsidR="00594C12" w:rsidRPr="00B569AA" w:rsidTr="00B569AA">
        <w:trPr>
          <w:trHeight w:val="20"/>
        </w:trPr>
        <w:tc>
          <w:tcPr>
            <w:tcW w:w="1702" w:type="dxa"/>
            <w:tcBorders>
              <w:top w:val="single" w:sz="6" w:space="0" w:color="404040"/>
              <w:bottom w:val="single" w:sz="6" w:space="0" w:color="404040"/>
              <w:right w:val="single" w:sz="6" w:space="0" w:color="404040"/>
            </w:tcBorders>
            <w:shd w:val="clear" w:color="auto" w:fill="auto"/>
            <w:vAlign w:val="center"/>
          </w:tcPr>
          <w:p w:rsidR="00594C12" w:rsidRPr="00B569AA" w:rsidRDefault="00594C12" w:rsidP="000C393D">
            <w:pPr>
              <w:spacing w:before="60" w:after="60"/>
              <w:jc w:val="right"/>
              <w:rPr>
                <w:rStyle w:val="style101"/>
                <w:rFonts w:ascii="Calibri" w:hAnsi="Calibri" w:cs="Calibri"/>
                <w:b/>
                <w:bCs/>
                <w:i/>
                <w:sz w:val="20"/>
                <w:szCs w:val="20"/>
              </w:rPr>
            </w:pPr>
            <w:r w:rsidRPr="00B569AA">
              <w:rPr>
                <w:rStyle w:val="style101"/>
                <w:rFonts w:ascii="Calibri" w:hAnsi="Calibri" w:cs="Calibri"/>
                <w:i/>
                <w:sz w:val="20"/>
                <w:szCs w:val="20"/>
              </w:rPr>
              <w:t>Evening</w:t>
            </w:r>
          </w:p>
        </w:tc>
        <w:tc>
          <w:tcPr>
            <w:tcW w:w="5386" w:type="dxa"/>
            <w:tcBorders>
              <w:top w:val="single" w:sz="6" w:space="0" w:color="404040"/>
              <w:left w:val="single" w:sz="6" w:space="0" w:color="404040"/>
              <w:bottom w:val="single" w:sz="6" w:space="0" w:color="404040"/>
            </w:tcBorders>
            <w:shd w:val="clear" w:color="auto" w:fill="auto"/>
            <w:vAlign w:val="center"/>
          </w:tcPr>
          <w:p w:rsidR="00594C12" w:rsidRPr="00B569AA" w:rsidRDefault="00594C12" w:rsidP="000C393D">
            <w:pPr>
              <w:spacing w:before="60" w:after="60"/>
              <w:rPr>
                <w:rStyle w:val="style101"/>
                <w:rFonts w:ascii="Calibri" w:hAnsi="Calibri" w:cs="Calibri"/>
                <w:sz w:val="20"/>
                <w:szCs w:val="20"/>
              </w:rPr>
            </w:pPr>
            <w:r w:rsidRPr="00B569AA">
              <w:rPr>
                <w:rStyle w:val="style101"/>
                <w:rFonts w:ascii="Calibri" w:hAnsi="Calibri" w:cs="Calibri"/>
                <w:sz w:val="20"/>
                <w:szCs w:val="20"/>
              </w:rPr>
              <w:t>(Optional function for fleet)</w:t>
            </w:r>
          </w:p>
        </w:tc>
        <w:tc>
          <w:tcPr>
            <w:tcW w:w="3970" w:type="dxa"/>
            <w:tcBorders>
              <w:top w:val="single" w:sz="6" w:space="0" w:color="404040"/>
              <w:left w:val="single" w:sz="6" w:space="0" w:color="404040"/>
              <w:bottom w:val="single" w:sz="6" w:space="0" w:color="404040"/>
            </w:tcBorders>
          </w:tcPr>
          <w:p w:rsidR="00594C12" w:rsidRPr="00B569AA" w:rsidRDefault="00594C12" w:rsidP="000C393D">
            <w:pPr>
              <w:spacing w:before="60" w:after="60"/>
              <w:rPr>
                <w:rStyle w:val="style101"/>
                <w:rFonts w:ascii="Calibri" w:hAnsi="Calibri" w:cs="Calibri"/>
                <w:sz w:val="20"/>
                <w:szCs w:val="20"/>
              </w:rPr>
            </w:pPr>
            <w:r w:rsidRPr="00B569AA">
              <w:rPr>
                <w:rStyle w:val="style101"/>
                <w:rFonts w:ascii="Calibri" w:hAnsi="Calibri" w:cs="Calibri"/>
                <w:sz w:val="20"/>
                <w:szCs w:val="20"/>
              </w:rPr>
              <w:t>TBA</w:t>
            </w:r>
          </w:p>
        </w:tc>
      </w:tr>
      <w:tr w:rsidR="00594C12" w:rsidRPr="00B569AA" w:rsidTr="00B569AA">
        <w:trPr>
          <w:trHeight w:val="20"/>
        </w:trPr>
        <w:tc>
          <w:tcPr>
            <w:tcW w:w="7088" w:type="dxa"/>
            <w:gridSpan w:val="2"/>
            <w:tcBorders>
              <w:top w:val="single" w:sz="6" w:space="0" w:color="404040"/>
              <w:bottom w:val="single" w:sz="6" w:space="0" w:color="404040"/>
              <w:right w:val="single" w:sz="6" w:space="0" w:color="404040"/>
            </w:tcBorders>
            <w:shd w:val="clear" w:color="auto" w:fill="0070C0"/>
            <w:vAlign w:val="center"/>
          </w:tcPr>
          <w:p w:rsidR="00594C12" w:rsidRPr="00B569AA" w:rsidRDefault="00594C12" w:rsidP="00CE40C4">
            <w:pPr>
              <w:spacing w:before="60" w:after="60"/>
              <w:jc w:val="both"/>
              <w:rPr>
                <w:rStyle w:val="style101"/>
                <w:rFonts w:ascii="Calibri" w:hAnsi="Calibri" w:cs="Calibri"/>
                <w:b/>
                <w:color w:val="FFFFFF"/>
                <w:sz w:val="20"/>
                <w:szCs w:val="20"/>
              </w:rPr>
            </w:pPr>
            <w:r w:rsidRPr="00B569AA">
              <w:rPr>
                <w:rStyle w:val="style101"/>
                <w:rFonts w:ascii="Calibri" w:hAnsi="Calibri" w:cs="Calibri"/>
                <w:b/>
                <w:color w:val="FFFFFF"/>
                <w:sz w:val="20"/>
                <w:szCs w:val="20"/>
              </w:rPr>
              <w:t>Friday 1</w:t>
            </w:r>
            <w:r w:rsidR="00CE40C4">
              <w:rPr>
                <w:rStyle w:val="style101"/>
                <w:rFonts w:ascii="Calibri" w:hAnsi="Calibri" w:cs="Calibri"/>
                <w:b/>
                <w:color w:val="FFFFFF"/>
                <w:sz w:val="20"/>
                <w:szCs w:val="20"/>
              </w:rPr>
              <w:t>7</w:t>
            </w:r>
            <w:r w:rsidRPr="00B569AA">
              <w:rPr>
                <w:rStyle w:val="style101"/>
                <w:rFonts w:ascii="Calibri" w:hAnsi="Calibri" w:cs="Calibri"/>
                <w:b/>
                <w:color w:val="FFFFFF"/>
                <w:sz w:val="20"/>
                <w:szCs w:val="20"/>
              </w:rPr>
              <w:t xml:space="preserve"> July</w:t>
            </w:r>
          </w:p>
        </w:tc>
        <w:tc>
          <w:tcPr>
            <w:tcW w:w="3970" w:type="dxa"/>
            <w:tcBorders>
              <w:top w:val="single" w:sz="6" w:space="0" w:color="404040"/>
              <w:left w:val="single" w:sz="6" w:space="0" w:color="404040"/>
              <w:bottom w:val="single" w:sz="6" w:space="0" w:color="404040"/>
            </w:tcBorders>
            <w:shd w:val="clear" w:color="auto" w:fill="0070C0"/>
          </w:tcPr>
          <w:p w:rsidR="00594C12" w:rsidRPr="00B569AA" w:rsidRDefault="00594C12" w:rsidP="000C393D">
            <w:pPr>
              <w:spacing w:before="60" w:after="60"/>
              <w:jc w:val="both"/>
              <w:rPr>
                <w:rStyle w:val="style101"/>
                <w:rFonts w:ascii="Calibri" w:hAnsi="Calibri" w:cs="Calibri"/>
                <w:b/>
                <w:bCs/>
                <w:color w:val="FFFFFF"/>
                <w:sz w:val="20"/>
                <w:szCs w:val="20"/>
              </w:rPr>
            </w:pPr>
            <w:r w:rsidRPr="00B569AA">
              <w:rPr>
                <w:rStyle w:val="style101"/>
                <w:rFonts w:ascii="Calibri" w:hAnsi="Calibri" w:cs="Calibri"/>
                <w:b/>
                <w:color w:val="FFFFFF"/>
                <w:sz w:val="20"/>
                <w:szCs w:val="20"/>
              </w:rPr>
              <w:t>Dili</w:t>
            </w:r>
          </w:p>
        </w:tc>
      </w:tr>
      <w:tr w:rsidR="00594C12" w:rsidRPr="00B569AA" w:rsidTr="00B569AA">
        <w:trPr>
          <w:trHeight w:val="20"/>
        </w:trPr>
        <w:tc>
          <w:tcPr>
            <w:tcW w:w="1702" w:type="dxa"/>
            <w:tcBorders>
              <w:top w:val="single" w:sz="6" w:space="0" w:color="404040"/>
              <w:bottom w:val="single" w:sz="6" w:space="0" w:color="404040"/>
              <w:right w:val="single" w:sz="6" w:space="0" w:color="404040"/>
            </w:tcBorders>
            <w:shd w:val="clear" w:color="auto" w:fill="auto"/>
            <w:vAlign w:val="center"/>
          </w:tcPr>
          <w:p w:rsidR="00594C12" w:rsidRPr="00B569AA" w:rsidRDefault="00594C12" w:rsidP="000C393D">
            <w:pPr>
              <w:spacing w:before="60" w:after="60"/>
              <w:jc w:val="right"/>
              <w:rPr>
                <w:rStyle w:val="style101"/>
                <w:rFonts w:ascii="Calibri" w:hAnsi="Calibri" w:cs="Calibri"/>
                <w:b/>
                <w:bCs/>
                <w:i/>
                <w:sz w:val="20"/>
                <w:szCs w:val="20"/>
              </w:rPr>
            </w:pPr>
            <w:r w:rsidRPr="00B569AA">
              <w:rPr>
                <w:rStyle w:val="style101"/>
                <w:rFonts w:ascii="Calibri" w:hAnsi="Calibri" w:cs="Calibri"/>
                <w:i/>
                <w:sz w:val="20"/>
                <w:szCs w:val="20"/>
              </w:rPr>
              <w:t>1000-1200 hours</w:t>
            </w:r>
          </w:p>
        </w:tc>
        <w:tc>
          <w:tcPr>
            <w:tcW w:w="5386" w:type="dxa"/>
            <w:tcBorders>
              <w:top w:val="single" w:sz="6" w:space="0" w:color="404040"/>
              <w:left w:val="single" w:sz="6" w:space="0" w:color="404040"/>
              <w:bottom w:val="single" w:sz="6" w:space="0" w:color="404040"/>
            </w:tcBorders>
            <w:shd w:val="clear" w:color="auto" w:fill="auto"/>
            <w:vAlign w:val="center"/>
          </w:tcPr>
          <w:p w:rsidR="00594C12" w:rsidRPr="00B569AA" w:rsidRDefault="00594C12" w:rsidP="000C393D">
            <w:pPr>
              <w:spacing w:before="60" w:after="60"/>
              <w:jc w:val="both"/>
              <w:rPr>
                <w:rStyle w:val="style101"/>
                <w:rFonts w:ascii="Calibri" w:hAnsi="Calibri" w:cs="Calibri"/>
                <w:sz w:val="20"/>
                <w:szCs w:val="20"/>
              </w:rPr>
            </w:pPr>
            <w:r w:rsidRPr="00B569AA">
              <w:rPr>
                <w:rStyle w:val="style101"/>
                <w:rFonts w:ascii="Calibri" w:hAnsi="Calibri" w:cs="Calibri"/>
                <w:sz w:val="20"/>
                <w:szCs w:val="20"/>
              </w:rPr>
              <w:t>Rally Welcoming and Presentation Ceremony – entertainment, cultural events, handicrafts and Scholarship presentations</w:t>
            </w:r>
          </w:p>
        </w:tc>
        <w:tc>
          <w:tcPr>
            <w:tcW w:w="3970" w:type="dxa"/>
            <w:tcBorders>
              <w:top w:val="single" w:sz="6" w:space="0" w:color="404040"/>
              <w:left w:val="single" w:sz="6" w:space="0" w:color="404040"/>
              <w:bottom w:val="single" w:sz="6" w:space="0" w:color="404040"/>
            </w:tcBorders>
          </w:tcPr>
          <w:p w:rsidR="00594C12" w:rsidRPr="00B569AA" w:rsidRDefault="00594C12" w:rsidP="000C393D">
            <w:pPr>
              <w:spacing w:before="60" w:after="60"/>
              <w:jc w:val="both"/>
              <w:rPr>
                <w:rStyle w:val="style101"/>
                <w:rFonts w:ascii="Calibri" w:hAnsi="Calibri" w:cs="Calibri"/>
                <w:sz w:val="20"/>
                <w:szCs w:val="20"/>
              </w:rPr>
            </w:pPr>
            <w:r w:rsidRPr="00B569AA">
              <w:rPr>
                <w:rStyle w:val="style101"/>
                <w:rFonts w:ascii="Calibri" w:hAnsi="Calibri" w:cs="Calibri"/>
                <w:sz w:val="20"/>
                <w:szCs w:val="20"/>
              </w:rPr>
              <w:t>On foreshore near Rally HQ</w:t>
            </w:r>
          </w:p>
        </w:tc>
      </w:tr>
      <w:tr w:rsidR="00594C12" w:rsidRPr="00B569AA" w:rsidTr="00B569AA">
        <w:trPr>
          <w:trHeight w:val="20"/>
        </w:trPr>
        <w:tc>
          <w:tcPr>
            <w:tcW w:w="1702" w:type="dxa"/>
            <w:tcBorders>
              <w:top w:val="single" w:sz="6" w:space="0" w:color="404040"/>
              <w:bottom w:val="single" w:sz="6" w:space="0" w:color="404040"/>
              <w:right w:val="single" w:sz="6" w:space="0" w:color="404040"/>
            </w:tcBorders>
            <w:shd w:val="clear" w:color="auto" w:fill="auto"/>
            <w:vAlign w:val="center"/>
          </w:tcPr>
          <w:p w:rsidR="00594C12" w:rsidRPr="00B569AA" w:rsidRDefault="00594C12" w:rsidP="000C393D">
            <w:pPr>
              <w:spacing w:before="60" w:after="60"/>
              <w:jc w:val="right"/>
              <w:rPr>
                <w:rStyle w:val="style101"/>
                <w:rFonts w:ascii="Calibri" w:hAnsi="Calibri" w:cs="Calibri"/>
                <w:b/>
                <w:bCs/>
                <w:i/>
                <w:sz w:val="20"/>
                <w:szCs w:val="20"/>
              </w:rPr>
            </w:pPr>
            <w:r w:rsidRPr="00B569AA">
              <w:rPr>
                <w:rStyle w:val="style101"/>
                <w:rFonts w:ascii="Calibri" w:hAnsi="Calibri" w:cs="Calibri"/>
                <w:i/>
                <w:sz w:val="20"/>
                <w:szCs w:val="20"/>
              </w:rPr>
              <w:t>Afternoon</w:t>
            </w:r>
          </w:p>
        </w:tc>
        <w:tc>
          <w:tcPr>
            <w:tcW w:w="5386" w:type="dxa"/>
            <w:tcBorders>
              <w:top w:val="single" w:sz="6" w:space="0" w:color="404040"/>
              <w:left w:val="single" w:sz="6" w:space="0" w:color="404040"/>
              <w:bottom w:val="single" w:sz="6" w:space="0" w:color="404040"/>
            </w:tcBorders>
            <w:shd w:val="clear" w:color="auto" w:fill="auto"/>
            <w:vAlign w:val="center"/>
          </w:tcPr>
          <w:p w:rsidR="00594C12" w:rsidRPr="00B569AA" w:rsidRDefault="00594C12" w:rsidP="000C393D">
            <w:pPr>
              <w:spacing w:before="60" w:after="60"/>
              <w:rPr>
                <w:rStyle w:val="style101"/>
                <w:rFonts w:ascii="Calibri" w:hAnsi="Calibri" w:cs="Calibri"/>
                <w:sz w:val="20"/>
                <w:szCs w:val="20"/>
              </w:rPr>
            </w:pPr>
            <w:r w:rsidRPr="00B569AA">
              <w:rPr>
                <w:rStyle w:val="style101"/>
                <w:rFonts w:ascii="Calibri" w:hAnsi="Calibri" w:cs="Calibri"/>
                <w:sz w:val="20"/>
                <w:szCs w:val="20"/>
              </w:rPr>
              <w:t>Free Time</w:t>
            </w:r>
          </w:p>
        </w:tc>
        <w:tc>
          <w:tcPr>
            <w:tcW w:w="3970" w:type="dxa"/>
            <w:tcBorders>
              <w:top w:val="single" w:sz="6" w:space="0" w:color="404040"/>
              <w:left w:val="single" w:sz="6" w:space="0" w:color="404040"/>
              <w:bottom w:val="single" w:sz="6" w:space="0" w:color="404040"/>
            </w:tcBorders>
          </w:tcPr>
          <w:p w:rsidR="00594C12" w:rsidRPr="00B569AA" w:rsidRDefault="00594C12" w:rsidP="000C393D">
            <w:pPr>
              <w:spacing w:before="60" w:after="60"/>
              <w:rPr>
                <w:rStyle w:val="style101"/>
                <w:rFonts w:ascii="Calibri" w:hAnsi="Calibri" w:cs="Calibri"/>
                <w:sz w:val="20"/>
                <w:szCs w:val="20"/>
              </w:rPr>
            </w:pPr>
          </w:p>
        </w:tc>
      </w:tr>
      <w:tr w:rsidR="00594C12" w:rsidRPr="00B569AA" w:rsidTr="00B569AA">
        <w:trPr>
          <w:trHeight w:val="20"/>
        </w:trPr>
        <w:tc>
          <w:tcPr>
            <w:tcW w:w="1702" w:type="dxa"/>
            <w:tcBorders>
              <w:top w:val="single" w:sz="6" w:space="0" w:color="auto"/>
              <w:bottom w:val="single" w:sz="6" w:space="0" w:color="404040"/>
              <w:right w:val="single" w:sz="6" w:space="0" w:color="404040"/>
            </w:tcBorders>
            <w:shd w:val="clear" w:color="auto" w:fill="auto"/>
            <w:vAlign w:val="center"/>
          </w:tcPr>
          <w:p w:rsidR="00594C12" w:rsidRPr="00B569AA" w:rsidRDefault="00594C12" w:rsidP="000C393D">
            <w:pPr>
              <w:spacing w:before="60" w:after="60"/>
              <w:jc w:val="right"/>
              <w:rPr>
                <w:rStyle w:val="style101"/>
                <w:rFonts w:ascii="Calibri" w:hAnsi="Calibri" w:cs="Calibri"/>
                <w:b/>
                <w:bCs/>
                <w:i/>
                <w:sz w:val="20"/>
                <w:szCs w:val="20"/>
              </w:rPr>
            </w:pPr>
            <w:r w:rsidRPr="00B569AA">
              <w:rPr>
                <w:rStyle w:val="style101"/>
                <w:rFonts w:ascii="Calibri" w:hAnsi="Calibri" w:cs="Calibri"/>
                <w:i/>
                <w:sz w:val="20"/>
                <w:szCs w:val="20"/>
              </w:rPr>
              <w:t>Evening</w:t>
            </w:r>
          </w:p>
        </w:tc>
        <w:tc>
          <w:tcPr>
            <w:tcW w:w="5386" w:type="dxa"/>
            <w:tcBorders>
              <w:top w:val="single" w:sz="6" w:space="0" w:color="auto"/>
              <w:left w:val="single" w:sz="6" w:space="0" w:color="404040"/>
              <w:bottom w:val="single" w:sz="6" w:space="0" w:color="404040"/>
            </w:tcBorders>
            <w:shd w:val="clear" w:color="auto" w:fill="auto"/>
            <w:vAlign w:val="center"/>
          </w:tcPr>
          <w:p w:rsidR="00594C12" w:rsidRPr="00B569AA" w:rsidRDefault="00594C12" w:rsidP="000C393D">
            <w:pPr>
              <w:spacing w:before="60" w:after="60"/>
              <w:rPr>
                <w:rStyle w:val="style101"/>
                <w:rFonts w:ascii="Calibri" w:hAnsi="Calibri" w:cs="Calibri"/>
                <w:sz w:val="20"/>
                <w:szCs w:val="20"/>
              </w:rPr>
            </w:pPr>
            <w:r w:rsidRPr="00B569AA">
              <w:rPr>
                <w:rStyle w:val="style101"/>
                <w:rFonts w:ascii="Calibri" w:hAnsi="Calibri" w:cs="Calibri"/>
                <w:sz w:val="20"/>
                <w:szCs w:val="20"/>
              </w:rPr>
              <w:t xml:space="preserve">Rally Dinner </w:t>
            </w:r>
          </w:p>
        </w:tc>
        <w:tc>
          <w:tcPr>
            <w:tcW w:w="3970" w:type="dxa"/>
            <w:tcBorders>
              <w:top w:val="single" w:sz="6" w:space="0" w:color="auto"/>
              <w:left w:val="single" w:sz="6" w:space="0" w:color="404040"/>
              <w:bottom w:val="single" w:sz="6" w:space="0" w:color="404040"/>
            </w:tcBorders>
          </w:tcPr>
          <w:p w:rsidR="00594C12" w:rsidRPr="00B569AA" w:rsidRDefault="00594C12" w:rsidP="00B569AA">
            <w:pPr>
              <w:spacing w:before="60" w:after="60"/>
              <w:rPr>
                <w:rStyle w:val="style101"/>
                <w:rFonts w:ascii="Calibri" w:hAnsi="Calibri" w:cs="Calibri"/>
                <w:b/>
                <w:sz w:val="20"/>
                <w:szCs w:val="20"/>
              </w:rPr>
            </w:pPr>
            <w:r w:rsidRPr="00B569AA">
              <w:rPr>
                <w:rStyle w:val="style101"/>
                <w:rFonts w:ascii="Calibri" w:hAnsi="Calibri" w:cs="Calibri"/>
                <w:sz w:val="20"/>
                <w:szCs w:val="20"/>
              </w:rPr>
              <w:t xml:space="preserve">Venue </w:t>
            </w:r>
            <w:r w:rsidR="00B569AA">
              <w:rPr>
                <w:rStyle w:val="style101"/>
                <w:rFonts w:ascii="Calibri" w:hAnsi="Calibri" w:cs="Calibri"/>
                <w:sz w:val="20"/>
                <w:szCs w:val="20"/>
              </w:rPr>
              <w:t>TBA</w:t>
            </w:r>
            <w:r w:rsidRPr="00B569AA">
              <w:rPr>
                <w:rStyle w:val="style101"/>
                <w:rFonts w:ascii="Calibri" w:hAnsi="Calibri" w:cs="Calibri"/>
                <w:sz w:val="20"/>
                <w:szCs w:val="20"/>
              </w:rPr>
              <w:t>. Assemble Rally HQ for transport.</w:t>
            </w:r>
          </w:p>
        </w:tc>
      </w:tr>
    </w:tbl>
    <w:p w:rsidR="00B569AA" w:rsidRDefault="00B569AA">
      <w:r>
        <w:br w:type="page"/>
      </w:r>
    </w:p>
    <w:tbl>
      <w:tblPr>
        <w:tblW w:w="11058" w:type="dxa"/>
        <w:tblInd w:w="-601" w:type="dxa"/>
        <w:tblBorders>
          <w:top w:val="single" w:sz="12" w:space="0" w:color="000000"/>
          <w:bottom w:val="single" w:sz="12" w:space="0" w:color="000000"/>
        </w:tblBorders>
        <w:tblLook w:val="04A0" w:firstRow="1" w:lastRow="0" w:firstColumn="1" w:lastColumn="0" w:noHBand="0" w:noVBand="1"/>
      </w:tblPr>
      <w:tblGrid>
        <w:gridCol w:w="1702"/>
        <w:gridCol w:w="5386"/>
        <w:gridCol w:w="3970"/>
      </w:tblGrid>
      <w:tr w:rsidR="00594C12" w:rsidRPr="00B569AA" w:rsidTr="00B569AA">
        <w:trPr>
          <w:trHeight w:val="20"/>
        </w:trPr>
        <w:tc>
          <w:tcPr>
            <w:tcW w:w="7088" w:type="dxa"/>
            <w:gridSpan w:val="2"/>
            <w:tcBorders>
              <w:top w:val="single" w:sz="6" w:space="0" w:color="404040"/>
              <w:bottom w:val="single" w:sz="6" w:space="0" w:color="404040"/>
              <w:right w:val="single" w:sz="6" w:space="0" w:color="404040"/>
            </w:tcBorders>
            <w:shd w:val="clear" w:color="auto" w:fill="0070C0"/>
            <w:vAlign w:val="center"/>
          </w:tcPr>
          <w:p w:rsidR="00594C12" w:rsidRPr="00B569AA" w:rsidRDefault="00594C12" w:rsidP="00CE40C4">
            <w:pPr>
              <w:spacing w:before="60" w:after="60"/>
              <w:rPr>
                <w:rStyle w:val="style101"/>
                <w:rFonts w:ascii="Calibri" w:hAnsi="Calibri" w:cs="Calibri"/>
                <w:b/>
                <w:color w:val="FFFFFF"/>
                <w:sz w:val="20"/>
                <w:szCs w:val="20"/>
              </w:rPr>
            </w:pPr>
            <w:r w:rsidRPr="00B569AA">
              <w:rPr>
                <w:rStyle w:val="style101"/>
                <w:rFonts w:ascii="Calibri" w:hAnsi="Calibri" w:cs="Calibri"/>
                <w:b/>
                <w:color w:val="FFFFFF"/>
                <w:sz w:val="20"/>
                <w:szCs w:val="20"/>
              </w:rPr>
              <w:lastRenderedPageBreak/>
              <w:t>Saturday 1</w:t>
            </w:r>
            <w:r w:rsidR="00CE40C4">
              <w:rPr>
                <w:rStyle w:val="style101"/>
                <w:rFonts w:ascii="Calibri" w:hAnsi="Calibri" w:cs="Calibri"/>
                <w:b/>
                <w:color w:val="FFFFFF"/>
                <w:sz w:val="20"/>
                <w:szCs w:val="20"/>
              </w:rPr>
              <w:t>8</w:t>
            </w:r>
            <w:r w:rsidRPr="00B569AA">
              <w:rPr>
                <w:rStyle w:val="style101"/>
                <w:rFonts w:ascii="Calibri" w:hAnsi="Calibri" w:cs="Calibri"/>
                <w:b/>
                <w:color w:val="FFFFFF"/>
                <w:sz w:val="20"/>
                <w:szCs w:val="20"/>
              </w:rPr>
              <w:t xml:space="preserve"> July</w:t>
            </w:r>
          </w:p>
        </w:tc>
        <w:tc>
          <w:tcPr>
            <w:tcW w:w="3970" w:type="dxa"/>
            <w:tcBorders>
              <w:top w:val="single" w:sz="6" w:space="0" w:color="404040"/>
              <w:left w:val="single" w:sz="6" w:space="0" w:color="404040"/>
              <w:bottom w:val="single" w:sz="6" w:space="0" w:color="404040"/>
            </w:tcBorders>
            <w:shd w:val="clear" w:color="auto" w:fill="0070C0"/>
          </w:tcPr>
          <w:p w:rsidR="00594C12" w:rsidRPr="00B569AA" w:rsidRDefault="00594C12" w:rsidP="000C393D">
            <w:pPr>
              <w:spacing w:before="60" w:after="60"/>
              <w:rPr>
                <w:rStyle w:val="style101"/>
                <w:rFonts w:ascii="Calibri" w:hAnsi="Calibri" w:cs="Calibri"/>
                <w:b/>
                <w:bCs/>
                <w:color w:val="FFFFFF"/>
                <w:sz w:val="20"/>
                <w:szCs w:val="20"/>
              </w:rPr>
            </w:pPr>
            <w:r w:rsidRPr="00B569AA">
              <w:rPr>
                <w:rStyle w:val="style101"/>
                <w:rFonts w:ascii="Calibri" w:hAnsi="Calibri" w:cs="Calibri"/>
                <w:b/>
                <w:color w:val="FFFFFF"/>
                <w:sz w:val="20"/>
                <w:szCs w:val="20"/>
              </w:rPr>
              <w:t>Dili</w:t>
            </w:r>
          </w:p>
        </w:tc>
      </w:tr>
      <w:tr w:rsidR="00594C12" w:rsidRPr="00B569AA" w:rsidTr="00B569AA">
        <w:trPr>
          <w:trHeight w:val="20"/>
        </w:trPr>
        <w:tc>
          <w:tcPr>
            <w:tcW w:w="1702" w:type="dxa"/>
            <w:tcBorders>
              <w:top w:val="single" w:sz="6" w:space="0" w:color="404040"/>
              <w:bottom w:val="single" w:sz="6" w:space="0" w:color="404040"/>
              <w:right w:val="single" w:sz="6" w:space="0" w:color="404040"/>
            </w:tcBorders>
            <w:shd w:val="clear" w:color="auto" w:fill="auto"/>
            <w:vAlign w:val="center"/>
          </w:tcPr>
          <w:p w:rsidR="00594C12" w:rsidRPr="00B569AA" w:rsidRDefault="00594C12" w:rsidP="000C393D">
            <w:pPr>
              <w:spacing w:before="60" w:after="60"/>
              <w:jc w:val="right"/>
              <w:rPr>
                <w:rStyle w:val="style101"/>
                <w:rFonts w:ascii="Calibri" w:hAnsi="Calibri" w:cs="Calibri"/>
                <w:b/>
                <w:bCs/>
                <w:i/>
                <w:sz w:val="20"/>
                <w:szCs w:val="20"/>
              </w:rPr>
            </w:pPr>
            <w:r w:rsidRPr="00B569AA">
              <w:rPr>
                <w:rStyle w:val="style101"/>
                <w:rFonts w:ascii="Calibri" w:hAnsi="Calibri" w:cs="Calibri"/>
                <w:i/>
                <w:sz w:val="20"/>
                <w:szCs w:val="20"/>
              </w:rPr>
              <w:t>1000 hours</w:t>
            </w:r>
          </w:p>
        </w:tc>
        <w:tc>
          <w:tcPr>
            <w:tcW w:w="5386" w:type="dxa"/>
            <w:tcBorders>
              <w:top w:val="single" w:sz="6" w:space="0" w:color="404040"/>
              <w:left w:val="single" w:sz="6" w:space="0" w:color="404040"/>
              <w:bottom w:val="single" w:sz="6" w:space="0" w:color="404040"/>
            </w:tcBorders>
            <w:shd w:val="clear" w:color="auto" w:fill="auto"/>
            <w:vAlign w:val="center"/>
          </w:tcPr>
          <w:p w:rsidR="00594C12" w:rsidRPr="00B569AA" w:rsidRDefault="00594C12" w:rsidP="000C393D">
            <w:pPr>
              <w:spacing w:before="60" w:after="60"/>
              <w:rPr>
                <w:rStyle w:val="style101"/>
                <w:rFonts w:ascii="Calibri" w:hAnsi="Calibri" w:cs="Calibri"/>
                <w:b/>
                <w:sz w:val="20"/>
                <w:szCs w:val="20"/>
              </w:rPr>
            </w:pPr>
            <w:r w:rsidRPr="00B569AA">
              <w:rPr>
                <w:rStyle w:val="style101"/>
                <w:rFonts w:ascii="Calibri" w:hAnsi="Calibri" w:cs="Calibri"/>
                <w:sz w:val="20"/>
                <w:szCs w:val="20"/>
              </w:rPr>
              <w:t xml:space="preserve">Sail Past </w:t>
            </w:r>
          </w:p>
        </w:tc>
        <w:tc>
          <w:tcPr>
            <w:tcW w:w="3970" w:type="dxa"/>
            <w:tcBorders>
              <w:top w:val="single" w:sz="6" w:space="0" w:color="404040"/>
              <w:left w:val="single" w:sz="6" w:space="0" w:color="404040"/>
              <w:bottom w:val="single" w:sz="6" w:space="0" w:color="404040"/>
            </w:tcBorders>
          </w:tcPr>
          <w:p w:rsidR="00594C12" w:rsidRPr="00B569AA" w:rsidRDefault="00594C12" w:rsidP="000C393D">
            <w:pPr>
              <w:spacing w:before="60" w:after="60"/>
              <w:rPr>
                <w:rStyle w:val="style101"/>
                <w:rFonts w:ascii="Calibri" w:hAnsi="Calibri" w:cs="Calibri"/>
                <w:sz w:val="20"/>
                <w:szCs w:val="20"/>
              </w:rPr>
            </w:pPr>
            <w:r w:rsidRPr="00B569AA">
              <w:rPr>
                <w:rStyle w:val="style101"/>
                <w:rFonts w:ascii="Calibri" w:hAnsi="Calibri" w:cs="Calibri"/>
                <w:sz w:val="20"/>
                <w:szCs w:val="20"/>
              </w:rPr>
              <w:t>Dili Harbour</w:t>
            </w:r>
          </w:p>
        </w:tc>
      </w:tr>
      <w:tr w:rsidR="00594C12" w:rsidRPr="00B569AA" w:rsidTr="00B569AA">
        <w:trPr>
          <w:trHeight w:val="20"/>
        </w:trPr>
        <w:tc>
          <w:tcPr>
            <w:tcW w:w="1702" w:type="dxa"/>
            <w:tcBorders>
              <w:top w:val="single" w:sz="6" w:space="0" w:color="404040"/>
              <w:bottom w:val="single" w:sz="6" w:space="0" w:color="404040"/>
              <w:right w:val="single" w:sz="6" w:space="0" w:color="404040"/>
            </w:tcBorders>
            <w:shd w:val="clear" w:color="auto" w:fill="auto"/>
            <w:vAlign w:val="center"/>
          </w:tcPr>
          <w:p w:rsidR="00594C12" w:rsidRPr="00B569AA" w:rsidRDefault="00594C12" w:rsidP="000C393D">
            <w:pPr>
              <w:spacing w:before="60" w:after="60"/>
              <w:jc w:val="right"/>
              <w:rPr>
                <w:rStyle w:val="style101"/>
                <w:rFonts w:ascii="Calibri" w:hAnsi="Calibri" w:cs="Calibri"/>
                <w:bCs/>
                <w:i/>
                <w:sz w:val="20"/>
                <w:szCs w:val="20"/>
              </w:rPr>
            </w:pPr>
            <w:r w:rsidRPr="00B569AA">
              <w:rPr>
                <w:rStyle w:val="style101"/>
                <w:rFonts w:ascii="Calibri" w:hAnsi="Calibri" w:cs="Calibri"/>
                <w:i/>
                <w:sz w:val="20"/>
                <w:szCs w:val="20"/>
              </w:rPr>
              <w:t>0900-1400 hours</w:t>
            </w:r>
          </w:p>
        </w:tc>
        <w:tc>
          <w:tcPr>
            <w:tcW w:w="5386" w:type="dxa"/>
            <w:tcBorders>
              <w:top w:val="single" w:sz="6" w:space="0" w:color="404040"/>
              <w:left w:val="single" w:sz="6" w:space="0" w:color="404040"/>
              <w:bottom w:val="single" w:sz="6" w:space="0" w:color="404040"/>
            </w:tcBorders>
            <w:shd w:val="clear" w:color="auto" w:fill="auto"/>
            <w:vAlign w:val="center"/>
          </w:tcPr>
          <w:p w:rsidR="00594C12" w:rsidRPr="00B569AA" w:rsidRDefault="00594C12" w:rsidP="000C393D">
            <w:pPr>
              <w:spacing w:before="60" w:after="60"/>
              <w:rPr>
                <w:rStyle w:val="style101"/>
                <w:rFonts w:ascii="Calibri" w:hAnsi="Calibri" w:cs="Calibri"/>
                <w:sz w:val="20"/>
                <w:szCs w:val="20"/>
              </w:rPr>
            </w:pPr>
            <w:r w:rsidRPr="00B569AA">
              <w:rPr>
                <w:rStyle w:val="style101"/>
                <w:rFonts w:ascii="Calibri" w:hAnsi="Calibri" w:cs="Calibri"/>
                <w:sz w:val="20"/>
                <w:szCs w:val="20"/>
              </w:rPr>
              <w:t>Traditional Boat/Canoe Racing on Dili Bay (Rally teams are encouraged) - organised by TL Kayak Federation</w:t>
            </w:r>
          </w:p>
        </w:tc>
        <w:tc>
          <w:tcPr>
            <w:tcW w:w="3970" w:type="dxa"/>
            <w:tcBorders>
              <w:top w:val="single" w:sz="6" w:space="0" w:color="404040"/>
              <w:left w:val="single" w:sz="6" w:space="0" w:color="404040"/>
              <w:bottom w:val="single" w:sz="6" w:space="0" w:color="404040"/>
            </w:tcBorders>
          </w:tcPr>
          <w:p w:rsidR="00594C12" w:rsidRPr="00B569AA" w:rsidRDefault="00594C12" w:rsidP="000C393D">
            <w:pPr>
              <w:spacing w:before="60" w:after="60"/>
              <w:rPr>
                <w:rStyle w:val="style101"/>
                <w:rFonts w:ascii="Calibri" w:hAnsi="Calibri" w:cs="Calibri"/>
                <w:sz w:val="20"/>
                <w:szCs w:val="20"/>
              </w:rPr>
            </w:pPr>
            <w:r w:rsidRPr="00B569AA">
              <w:rPr>
                <w:rStyle w:val="style101"/>
                <w:rFonts w:ascii="Calibri" w:hAnsi="Calibri" w:cs="Calibri"/>
                <w:sz w:val="20"/>
                <w:szCs w:val="20"/>
              </w:rPr>
              <w:t>Dili Harbour</w:t>
            </w:r>
          </w:p>
        </w:tc>
      </w:tr>
      <w:tr w:rsidR="00594C12" w:rsidRPr="00B569AA" w:rsidTr="00B569AA">
        <w:trPr>
          <w:trHeight w:val="20"/>
        </w:trPr>
        <w:tc>
          <w:tcPr>
            <w:tcW w:w="1702" w:type="dxa"/>
            <w:tcBorders>
              <w:top w:val="single" w:sz="6" w:space="0" w:color="404040"/>
              <w:bottom w:val="single" w:sz="6" w:space="0" w:color="404040"/>
              <w:right w:val="single" w:sz="6" w:space="0" w:color="404040"/>
            </w:tcBorders>
            <w:shd w:val="clear" w:color="auto" w:fill="auto"/>
            <w:vAlign w:val="center"/>
          </w:tcPr>
          <w:p w:rsidR="00594C12" w:rsidRPr="00B569AA" w:rsidRDefault="00594C12" w:rsidP="000C393D">
            <w:pPr>
              <w:spacing w:before="60" w:after="60"/>
              <w:jc w:val="right"/>
              <w:rPr>
                <w:rStyle w:val="style101"/>
                <w:rFonts w:ascii="Calibri" w:hAnsi="Calibri" w:cs="Calibri"/>
                <w:b/>
                <w:bCs/>
                <w:i/>
                <w:sz w:val="20"/>
                <w:szCs w:val="20"/>
              </w:rPr>
            </w:pPr>
            <w:r w:rsidRPr="00B569AA">
              <w:rPr>
                <w:rStyle w:val="style101"/>
                <w:rFonts w:ascii="Calibri" w:hAnsi="Calibri" w:cs="Calibri"/>
                <w:i/>
                <w:sz w:val="20"/>
                <w:szCs w:val="20"/>
              </w:rPr>
              <w:t>1600 hours</w:t>
            </w:r>
          </w:p>
        </w:tc>
        <w:tc>
          <w:tcPr>
            <w:tcW w:w="5386" w:type="dxa"/>
            <w:tcBorders>
              <w:top w:val="single" w:sz="6" w:space="0" w:color="404040"/>
              <w:left w:val="single" w:sz="6" w:space="0" w:color="404040"/>
              <w:bottom w:val="single" w:sz="6" w:space="0" w:color="404040"/>
            </w:tcBorders>
            <w:shd w:val="clear" w:color="auto" w:fill="auto"/>
            <w:vAlign w:val="center"/>
          </w:tcPr>
          <w:p w:rsidR="00594C12" w:rsidRPr="00B569AA" w:rsidRDefault="00594C12" w:rsidP="000C393D">
            <w:pPr>
              <w:spacing w:before="60" w:after="60"/>
              <w:rPr>
                <w:rStyle w:val="style101"/>
                <w:rFonts w:ascii="Calibri" w:hAnsi="Calibri" w:cs="Calibri"/>
                <w:sz w:val="20"/>
                <w:szCs w:val="20"/>
              </w:rPr>
            </w:pPr>
            <w:r w:rsidRPr="00B569AA">
              <w:rPr>
                <w:rStyle w:val="style101"/>
                <w:rFonts w:ascii="Calibri" w:hAnsi="Calibri" w:cs="Calibri"/>
                <w:sz w:val="20"/>
                <w:szCs w:val="20"/>
              </w:rPr>
              <w:t xml:space="preserve">Briefing on Cruising TL Waters, Distribution of Sailing Authorisations and Port Clearances (for yachts departing with 2 days). </w:t>
            </w:r>
          </w:p>
        </w:tc>
        <w:tc>
          <w:tcPr>
            <w:tcW w:w="3970" w:type="dxa"/>
            <w:tcBorders>
              <w:top w:val="single" w:sz="6" w:space="0" w:color="404040"/>
              <w:left w:val="single" w:sz="6" w:space="0" w:color="404040"/>
              <w:bottom w:val="single" w:sz="6" w:space="0" w:color="404040"/>
            </w:tcBorders>
          </w:tcPr>
          <w:p w:rsidR="00594C12" w:rsidRPr="00B569AA" w:rsidRDefault="00594C12" w:rsidP="000C393D">
            <w:pPr>
              <w:spacing w:before="60" w:after="60"/>
              <w:rPr>
                <w:rStyle w:val="style101"/>
                <w:rFonts w:ascii="Calibri" w:hAnsi="Calibri" w:cs="Calibri"/>
                <w:b/>
                <w:sz w:val="20"/>
                <w:szCs w:val="20"/>
              </w:rPr>
            </w:pPr>
            <w:r w:rsidRPr="00B569AA">
              <w:rPr>
                <w:rStyle w:val="style101"/>
                <w:rFonts w:ascii="Calibri" w:hAnsi="Calibri" w:cs="Calibri"/>
                <w:sz w:val="20"/>
                <w:szCs w:val="20"/>
              </w:rPr>
              <w:t>Rally HQ</w:t>
            </w:r>
          </w:p>
        </w:tc>
      </w:tr>
      <w:tr w:rsidR="00594C12" w:rsidRPr="00B569AA" w:rsidTr="00B569AA">
        <w:trPr>
          <w:trHeight w:val="20"/>
        </w:trPr>
        <w:tc>
          <w:tcPr>
            <w:tcW w:w="7088" w:type="dxa"/>
            <w:gridSpan w:val="2"/>
            <w:tcBorders>
              <w:top w:val="single" w:sz="6" w:space="0" w:color="404040"/>
              <w:bottom w:val="single" w:sz="6" w:space="0" w:color="404040"/>
              <w:right w:val="single" w:sz="6" w:space="0" w:color="404040"/>
            </w:tcBorders>
            <w:shd w:val="clear" w:color="auto" w:fill="0070C0"/>
            <w:vAlign w:val="center"/>
          </w:tcPr>
          <w:p w:rsidR="00594C12" w:rsidRPr="00B569AA" w:rsidRDefault="00594C12" w:rsidP="00CE40C4">
            <w:pPr>
              <w:spacing w:before="60" w:after="60"/>
              <w:rPr>
                <w:rStyle w:val="style101"/>
                <w:rFonts w:ascii="Calibri" w:hAnsi="Calibri" w:cs="Calibri"/>
                <w:b/>
                <w:color w:val="FFFFFF"/>
                <w:sz w:val="20"/>
                <w:szCs w:val="20"/>
              </w:rPr>
            </w:pPr>
            <w:r w:rsidRPr="00B569AA">
              <w:rPr>
                <w:rStyle w:val="style101"/>
                <w:rFonts w:ascii="Calibri" w:hAnsi="Calibri" w:cs="Calibri"/>
                <w:b/>
                <w:color w:val="FFFFFF"/>
                <w:sz w:val="20"/>
                <w:szCs w:val="20"/>
              </w:rPr>
              <w:t xml:space="preserve">Sunday </w:t>
            </w:r>
            <w:r w:rsidR="00CE40C4">
              <w:rPr>
                <w:rStyle w:val="style101"/>
                <w:rFonts w:ascii="Calibri" w:hAnsi="Calibri" w:cs="Calibri"/>
                <w:b/>
                <w:color w:val="FFFFFF"/>
                <w:sz w:val="20"/>
                <w:szCs w:val="20"/>
              </w:rPr>
              <w:t>19</w:t>
            </w:r>
            <w:r w:rsidRPr="00B569AA">
              <w:rPr>
                <w:rStyle w:val="style101"/>
                <w:rFonts w:ascii="Calibri" w:hAnsi="Calibri" w:cs="Calibri"/>
                <w:b/>
                <w:color w:val="FFFFFF"/>
                <w:sz w:val="20"/>
                <w:szCs w:val="20"/>
              </w:rPr>
              <w:t xml:space="preserve"> July</w:t>
            </w:r>
          </w:p>
        </w:tc>
        <w:tc>
          <w:tcPr>
            <w:tcW w:w="3970" w:type="dxa"/>
            <w:tcBorders>
              <w:top w:val="single" w:sz="6" w:space="0" w:color="404040"/>
              <w:left w:val="single" w:sz="6" w:space="0" w:color="404040"/>
              <w:bottom w:val="single" w:sz="6" w:space="0" w:color="404040"/>
            </w:tcBorders>
            <w:shd w:val="clear" w:color="auto" w:fill="0070C0"/>
          </w:tcPr>
          <w:p w:rsidR="00594C12" w:rsidRPr="00B569AA" w:rsidRDefault="00594C12" w:rsidP="000C393D">
            <w:pPr>
              <w:spacing w:before="60" w:after="60"/>
              <w:rPr>
                <w:rStyle w:val="style101"/>
                <w:rFonts w:ascii="Calibri" w:hAnsi="Calibri" w:cs="Calibri"/>
                <w:b/>
                <w:bCs/>
                <w:color w:val="FFFFFF"/>
                <w:sz w:val="20"/>
                <w:szCs w:val="20"/>
              </w:rPr>
            </w:pPr>
            <w:r w:rsidRPr="00B569AA">
              <w:rPr>
                <w:rStyle w:val="style101"/>
                <w:rFonts w:ascii="Calibri" w:hAnsi="Calibri" w:cs="Calibri"/>
                <w:b/>
                <w:color w:val="FFFFFF"/>
                <w:sz w:val="20"/>
                <w:szCs w:val="20"/>
              </w:rPr>
              <w:t>Dili</w:t>
            </w:r>
          </w:p>
        </w:tc>
      </w:tr>
      <w:tr w:rsidR="00594C12" w:rsidRPr="00B569AA" w:rsidTr="00B569AA">
        <w:trPr>
          <w:trHeight w:val="20"/>
        </w:trPr>
        <w:tc>
          <w:tcPr>
            <w:tcW w:w="1702" w:type="dxa"/>
            <w:tcBorders>
              <w:top w:val="single" w:sz="6" w:space="0" w:color="404040"/>
              <w:bottom w:val="single" w:sz="6" w:space="0" w:color="404040"/>
              <w:right w:val="single" w:sz="6" w:space="0" w:color="404040"/>
            </w:tcBorders>
            <w:shd w:val="clear" w:color="auto" w:fill="auto"/>
            <w:vAlign w:val="center"/>
          </w:tcPr>
          <w:p w:rsidR="00594C12" w:rsidRPr="00B569AA" w:rsidRDefault="00594C12" w:rsidP="000C393D">
            <w:pPr>
              <w:spacing w:before="60" w:after="60"/>
              <w:jc w:val="right"/>
              <w:rPr>
                <w:rStyle w:val="style101"/>
                <w:rFonts w:ascii="Calibri" w:hAnsi="Calibri" w:cs="Calibri"/>
                <w:b/>
                <w:bCs/>
                <w:i/>
                <w:sz w:val="20"/>
                <w:szCs w:val="20"/>
              </w:rPr>
            </w:pPr>
            <w:r w:rsidRPr="00B569AA">
              <w:rPr>
                <w:rStyle w:val="style101"/>
                <w:rFonts w:ascii="Calibri" w:hAnsi="Calibri" w:cs="Calibri"/>
                <w:i/>
                <w:sz w:val="20"/>
                <w:szCs w:val="20"/>
              </w:rPr>
              <w:t>0900</w:t>
            </w:r>
          </w:p>
        </w:tc>
        <w:tc>
          <w:tcPr>
            <w:tcW w:w="5386" w:type="dxa"/>
            <w:tcBorders>
              <w:top w:val="single" w:sz="6" w:space="0" w:color="404040"/>
              <w:left w:val="single" w:sz="6" w:space="0" w:color="404040"/>
              <w:bottom w:val="single" w:sz="6" w:space="0" w:color="404040"/>
            </w:tcBorders>
            <w:shd w:val="clear" w:color="auto" w:fill="auto"/>
            <w:vAlign w:val="center"/>
          </w:tcPr>
          <w:p w:rsidR="00594C12" w:rsidRPr="00B569AA" w:rsidRDefault="00594C12" w:rsidP="000C393D">
            <w:pPr>
              <w:spacing w:before="60" w:after="60"/>
              <w:rPr>
                <w:rStyle w:val="style101"/>
                <w:rFonts w:ascii="Calibri" w:hAnsi="Calibri" w:cs="Calibri"/>
                <w:b/>
                <w:sz w:val="20"/>
                <w:szCs w:val="20"/>
              </w:rPr>
            </w:pPr>
            <w:r w:rsidRPr="00B569AA">
              <w:rPr>
                <w:rStyle w:val="style101"/>
                <w:rFonts w:ascii="Calibri" w:hAnsi="Calibri" w:cs="Calibri"/>
                <w:sz w:val="20"/>
                <w:szCs w:val="20"/>
              </w:rPr>
              <w:t xml:space="preserve">Beyond Dili Tour </w:t>
            </w:r>
          </w:p>
        </w:tc>
        <w:tc>
          <w:tcPr>
            <w:tcW w:w="3970" w:type="dxa"/>
            <w:tcBorders>
              <w:top w:val="single" w:sz="6" w:space="0" w:color="404040"/>
              <w:left w:val="single" w:sz="6" w:space="0" w:color="404040"/>
              <w:bottom w:val="single" w:sz="6" w:space="0" w:color="404040"/>
            </w:tcBorders>
          </w:tcPr>
          <w:p w:rsidR="00594C12" w:rsidRPr="00B569AA" w:rsidRDefault="00594C12" w:rsidP="000C393D">
            <w:pPr>
              <w:spacing w:before="60" w:after="60"/>
              <w:rPr>
                <w:rStyle w:val="style101"/>
                <w:rFonts w:ascii="Calibri" w:hAnsi="Calibri" w:cs="Calibri"/>
                <w:sz w:val="20"/>
                <w:szCs w:val="20"/>
              </w:rPr>
            </w:pPr>
            <w:r w:rsidRPr="00B569AA">
              <w:rPr>
                <w:rStyle w:val="style101"/>
                <w:rFonts w:ascii="Calibri" w:hAnsi="Calibri" w:cs="Calibri"/>
                <w:sz w:val="20"/>
                <w:szCs w:val="20"/>
              </w:rPr>
              <w:t>Assemble Rally HQ</w:t>
            </w:r>
          </w:p>
        </w:tc>
      </w:tr>
      <w:tr w:rsidR="00594C12" w:rsidRPr="00B569AA" w:rsidTr="00594C12">
        <w:trPr>
          <w:trHeight w:val="20"/>
        </w:trPr>
        <w:tc>
          <w:tcPr>
            <w:tcW w:w="11058" w:type="dxa"/>
            <w:gridSpan w:val="3"/>
            <w:tcBorders>
              <w:top w:val="single" w:sz="6" w:space="0" w:color="404040"/>
              <w:bottom w:val="single" w:sz="6" w:space="0" w:color="auto"/>
            </w:tcBorders>
            <w:shd w:val="clear" w:color="auto" w:fill="auto"/>
            <w:vAlign w:val="center"/>
          </w:tcPr>
          <w:p w:rsidR="00594C12" w:rsidRPr="00B569AA" w:rsidRDefault="00594C12" w:rsidP="000C393D">
            <w:pPr>
              <w:spacing w:before="60" w:after="60"/>
              <w:rPr>
                <w:rStyle w:val="style101"/>
                <w:rFonts w:ascii="Calibri" w:hAnsi="Calibri" w:cs="Calibri"/>
                <w:sz w:val="20"/>
                <w:szCs w:val="20"/>
              </w:rPr>
            </w:pPr>
            <w:r w:rsidRPr="00B569AA">
              <w:rPr>
                <w:rStyle w:val="style101"/>
                <w:rFonts w:ascii="Calibri" w:hAnsi="Calibri" w:cs="Calibri"/>
                <w:sz w:val="20"/>
                <w:szCs w:val="20"/>
              </w:rPr>
              <w:t>Rally participants are very welcome to stay longer in Dili or undertake overland tours in Timor-Leste.  Visa extensions, tours and yacht minding can be arranged if required.</w:t>
            </w:r>
          </w:p>
        </w:tc>
      </w:tr>
    </w:tbl>
    <w:p w:rsidR="00037E45" w:rsidRPr="00BF3973" w:rsidRDefault="00037E45" w:rsidP="00D86A6C">
      <w:pPr>
        <w:spacing w:before="120" w:after="120"/>
        <w:jc w:val="both"/>
        <w:rPr>
          <w:rFonts w:ascii="Calibri" w:hAnsi="Calibri" w:cs="Calibri"/>
        </w:rPr>
      </w:pPr>
      <w:r w:rsidRPr="00BF3973">
        <w:rPr>
          <w:rFonts w:ascii="Calibri" w:hAnsi="Calibri" w:cs="Calibri"/>
          <w:b/>
          <w:bCs/>
          <w:i/>
          <w:iCs/>
        </w:rPr>
        <w:t xml:space="preserve">(*) Arrangements for the Official Sail Past and details of transport arrangements to official functions will be advised on the radio </w:t>
      </w:r>
      <w:proofErr w:type="spellStart"/>
      <w:r w:rsidRPr="00BF3973">
        <w:rPr>
          <w:rFonts w:ascii="Calibri" w:hAnsi="Calibri" w:cs="Calibri"/>
          <w:b/>
          <w:bCs/>
          <w:i/>
          <w:iCs/>
        </w:rPr>
        <w:t>sched</w:t>
      </w:r>
      <w:proofErr w:type="spellEnd"/>
      <w:r w:rsidRPr="00BF3973">
        <w:rPr>
          <w:rFonts w:ascii="Calibri" w:hAnsi="Calibri" w:cs="Calibri"/>
          <w:b/>
          <w:bCs/>
          <w:i/>
          <w:iCs/>
        </w:rPr>
        <w:t xml:space="preserve"> on VHF </w:t>
      </w:r>
      <w:proofErr w:type="spellStart"/>
      <w:r w:rsidRPr="00BF3973">
        <w:rPr>
          <w:rFonts w:ascii="Calibri" w:hAnsi="Calibri" w:cs="Calibri"/>
          <w:b/>
          <w:bCs/>
          <w:i/>
          <w:iCs/>
        </w:rPr>
        <w:t>Ch</w:t>
      </w:r>
      <w:proofErr w:type="spellEnd"/>
      <w:r w:rsidRPr="00BF3973">
        <w:rPr>
          <w:rFonts w:ascii="Calibri" w:hAnsi="Calibri" w:cs="Calibri"/>
          <w:b/>
          <w:bCs/>
          <w:i/>
          <w:iCs/>
        </w:rPr>
        <w:t xml:space="preserve"> 77 conducted at 0810 hours Dili time each morning.  They will also be detailed on the notice board at Rally HQ.</w:t>
      </w:r>
    </w:p>
    <w:p w:rsidR="00037E45" w:rsidRDefault="00037E45" w:rsidP="006A55E6">
      <w:pPr>
        <w:spacing w:before="120" w:after="120"/>
        <w:jc w:val="both"/>
        <w:rPr>
          <w:rFonts w:ascii="Calibri" w:hAnsi="Calibri" w:cs="Calibri"/>
        </w:rPr>
      </w:pPr>
      <w:r w:rsidRPr="00BF3973">
        <w:rPr>
          <w:rFonts w:ascii="Calibri" w:hAnsi="Calibri" w:cs="Calibri"/>
        </w:rPr>
        <w:t xml:space="preserve">After leaving Dili, yachts will be able to cruise at leisure along the northern and eastern coasts of Timor-Leste. Details of possible stop-over points will be provided to participants but there will be no formal arranged activities at these places. Sailing Authorisations will be issued as part of the </w:t>
      </w:r>
      <w:r w:rsidR="00757132">
        <w:rPr>
          <w:rFonts w:ascii="Calibri" w:hAnsi="Calibri" w:cs="Calibri"/>
        </w:rPr>
        <w:t xml:space="preserve">outward </w:t>
      </w:r>
      <w:r w:rsidRPr="00BF3973">
        <w:rPr>
          <w:rFonts w:ascii="Calibri" w:hAnsi="Calibri" w:cs="Calibri"/>
        </w:rPr>
        <w:t>CIQ</w:t>
      </w:r>
      <w:r w:rsidR="00757132">
        <w:rPr>
          <w:rFonts w:ascii="Calibri" w:hAnsi="Calibri" w:cs="Calibri"/>
        </w:rPr>
        <w:t>P</w:t>
      </w:r>
      <w:r w:rsidRPr="00BF3973">
        <w:rPr>
          <w:rFonts w:ascii="Calibri" w:hAnsi="Calibri" w:cs="Calibri"/>
        </w:rPr>
        <w:t xml:space="preserve"> process to all participants to suit their schedule and timetable.</w:t>
      </w:r>
    </w:p>
    <w:tbl>
      <w:tblPr>
        <w:tblW w:w="0" w:type="auto"/>
        <w:tblLook w:val="00A0" w:firstRow="1" w:lastRow="0" w:firstColumn="1" w:lastColumn="0" w:noHBand="0" w:noVBand="0"/>
      </w:tblPr>
      <w:tblGrid>
        <w:gridCol w:w="9638"/>
      </w:tblGrid>
      <w:tr w:rsidR="00757132" w:rsidRPr="003C66D5" w:rsidTr="00AE5BBE">
        <w:tc>
          <w:tcPr>
            <w:tcW w:w="9854" w:type="dxa"/>
            <w:shd w:val="clear" w:color="auto" w:fill="1F497D"/>
          </w:tcPr>
          <w:p w:rsidR="00757132" w:rsidRPr="003C66D5" w:rsidRDefault="00757132" w:rsidP="00AE5BBE">
            <w:pPr>
              <w:pStyle w:val="Subtitle"/>
              <w:spacing w:before="60" w:after="60"/>
              <w:jc w:val="both"/>
              <w:rPr>
                <w:rFonts w:ascii="Calibri" w:hAnsi="Calibri" w:cs="Calibri"/>
                <w:b w:val="0"/>
                <w:bCs w:val="0"/>
              </w:rPr>
            </w:pPr>
            <w:r w:rsidRPr="003C66D5">
              <w:rPr>
                <w:rFonts w:ascii="Calibri" w:hAnsi="Calibri" w:cs="Calibri"/>
                <w:color w:val="FFFFFF"/>
              </w:rPr>
              <w:t>T-Shirts</w:t>
            </w:r>
          </w:p>
        </w:tc>
      </w:tr>
    </w:tbl>
    <w:p w:rsidR="00757132" w:rsidRDefault="00757132" w:rsidP="00757132">
      <w:pPr>
        <w:pStyle w:val="Subtitle"/>
        <w:spacing w:before="120" w:after="120"/>
        <w:jc w:val="both"/>
        <w:rPr>
          <w:rFonts w:ascii="Calibri" w:hAnsi="Calibri" w:cs="Calibri"/>
          <w:b w:val="0"/>
          <w:bCs w:val="0"/>
          <w:sz w:val="22"/>
          <w:szCs w:val="22"/>
        </w:rPr>
      </w:pPr>
      <w:r w:rsidRPr="00BF3973">
        <w:rPr>
          <w:rFonts w:ascii="Calibri" w:hAnsi="Calibri" w:cs="Calibri"/>
          <w:b w:val="0"/>
          <w:bCs w:val="0"/>
          <w:sz w:val="22"/>
          <w:szCs w:val="22"/>
        </w:rPr>
        <w:t>Each participant will be presented with a complementary official Rally T-Shirt as they come ashore in Dili.  These T-shirts will bear the Sail Timor-Leste and Rally logos.  Additional T-shirts may be available for purchase through the one stop shop.</w:t>
      </w:r>
    </w:p>
    <w:tbl>
      <w:tblPr>
        <w:tblW w:w="0" w:type="auto"/>
        <w:tblLook w:val="00A0" w:firstRow="1" w:lastRow="0" w:firstColumn="1" w:lastColumn="0" w:noHBand="0" w:noVBand="0"/>
      </w:tblPr>
      <w:tblGrid>
        <w:gridCol w:w="9638"/>
      </w:tblGrid>
      <w:tr w:rsidR="00757132" w:rsidRPr="003C66D5" w:rsidTr="00AE5BBE">
        <w:tc>
          <w:tcPr>
            <w:tcW w:w="9854" w:type="dxa"/>
            <w:shd w:val="clear" w:color="auto" w:fill="1F497D"/>
          </w:tcPr>
          <w:p w:rsidR="00757132" w:rsidRPr="003C66D5" w:rsidRDefault="00757132" w:rsidP="00AE5BBE">
            <w:pPr>
              <w:pStyle w:val="Subtitle"/>
              <w:spacing w:before="60" w:after="60"/>
              <w:jc w:val="both"/>
              <w:rPr>
                <w:rFonts w:ascii="Calibri" w:hAnsi="Calibri" w:cs="Calibri"/>
                <w:color w:val="FFFFFF"/>
              </w:rPr>
            </w:pPr>
            <w:r w:rsidRPr="003C66D5">
              <w:rPr>
                <w:rFonts w:ascii="Calibri" w:hAnsi="Calibri" w:cs="Calibri"/>
                <w:color w:val="FFFFFF"/>
              </w:rPr>
              <w:t>Other Important Matters</w:t>
            </w:r>
          </w:p>
        </w:tc>
      </w:tr>
    </w:tbl>
    <w:p w:rsidR="00757132" w:rsidRPr="00BF3973" w:rsidRDefault="00757132" w:rsidP="00757132">
      <w:pPr>
        <w:spacing w:before="120" w:after="120"/>
        <w:jc w:val="both"/>
        <w:rPr>
          <w:rFonts w:ascii="Calibri" w:hAnsi="Calibri" w:cs="Calibri"/>
          <w:b/>
          <w:bCs/>
          <w:color w:val="FF0000"/>
        </w:rPr>
      </w:pPr>
      <w:r w:rsidRPr="00BF3973">
        <w:rPr>
          <w:rFonts w:ascii="Calibri" w:hAnsi="Calibri" w:cs="Calibri"/>
        </w:rPr>
        <w:t>Duty-free alcohol and other goods are permitted as Ships Stores.  However, like every other country in the world, you are not permitted to bring these goods ashore except as the individual duty-free allowance of crew members where the limit is strictly 2 litres of alcohol and 1 carton of cigarettes</w:t>
      </w:r>
      <w:r w:rsidR="005D3D37" w:rsidRPr="005D3D37">
        <w:rPr>
          <w:rFonts w:ascii="Calibri" w:hAnsi="Calibri" w:cs="Calibri"/>
        </w:rPr>
        <w:t xml:space="preserve"> </w:t>
      </w:r>
      <w:r w:rsidR="005D3D37" w:rsidRPr="00BF3973">
        <w:rPr>
          <w:rFonts w:ascii="Calibri" w:hAnsi="Calibri" w:cs="Calibri"/>
        </w:rPr>
        <w:t>per person</w:t>
      </w:r>
      <w:r w:rsidRPr="00BF3973">
        <w:rPr>
          <w:rFonts w:ascii="Calibri" w:hAnsi="Calibri" w:cs="Calibri"/>
        </w:rPr>
        <w:t>.  Dili boasts some excellent bars and restaurants – see the Services and Suppliers page on the Sail Timor-Leste website.</w:t>
      </w:r>
      <w:r w:rsidR="002C392C">
        <w:rPr>
          <w:rFonts w:ascii="Calibri" w:hAnsi="Calibri" w:cs="Calibri"/>
        </w:rPr>
        <w:t xml:space="preserve"> </w:t>
      </w:r>
      <w:r w:rsidRPr="00BF3973">
        <w:rPr>
          <w:rFonts w:ascii="Calibri" w:hAnsi="Calibri" w:cs="Calibri"/>
        </w:rPr>
        <w:t xml:space="preserve">Guns, firearms and ammunition are strictly prohibited imports into Timor </w:t>
      </w:r>
      <w:proofErr w:type="spellStart"/>
      <w:r w:rsidRPr="00BF3973">
        <w:rPr>
          <w:rFonts w:ascii="Calibri" w:hAnsi="Calibri" w:cs="Calibri"/>
        </w:rPr>
        <w:t>Leste</w:t>
      </w:r>
      <w:proofErr w:type="spellEnd"/>
      <w:r w:rsidRPr="00BF3973">
        <w:rPr>
          <w:rFonts w:ascii="Calibri" w:hAnsi="Calibri" w:cs="Calibri"/>
        </w:rPr>
        <w:t xml:space="preserve">.  </w:t>
      </w:r>
      <w:r w:rsidRPr="00BF3973">
        <w:rPr>
          <w:rFonts w:ascii="Calibri" w:hAnsi="Calibri" w:cs="Calibri"/>
          <w:b/>
          <w:bCs/>
          <w:color w:val="FF0000"/>
        </w:rPr>
        <w:t>DO NOT CARRY ANY GUNS ABOARD YOUR VESSEL.</w:t>
      </w:r>
    </w:p>
    <w:tbl>
      <w:tblPr>
        <w:tblW w:w="0" w:type="auto"/>
        <w:tblLook w:val="00A0" w:firstRow="1" w:lastRow="0" w:firstColumn="1" w:lastColumn="0" w:noHBand="0" w:noVBand="0"/>
      </w:tblPr>
      <w:tblGrid>
        <w:gridCol w:w="9638"/>
      </w:tblGrid>
      <w:tr w:rsidR="00757132" w:rsidRPr="003C66D5" w:rsidTr="00AE5BBE">
        <w:tc>
          <w:tcPr>
            <w:tcW w:w="9854" w:type="dxa"/>
            <w:shd w:val="clear" w:color="auto" w:fill="1F497D"/>
          </w:tcPr>
          <w:p w:rsidR="00757132" w:rsidRPr="003C66D5" w:rsidRDefault="00757132" w:rsidP="00AE5BBE">
            <w:pPr>
              <w:pStyle w:val="Subtitle"/>
              <w:spacing w:before="60" w:after="60"/>
              <w:jc w:val="both"/>
              <w:rPr>
                <w:rFonts w:ascii="Calibri" w:hAnsi="Calibri" w:cs="Calibri"/>
                <w:color w:val="FFFFFF"/>
              </w:rPr>
            </w:pPr>
            <w:r w:rsidRPr="003C66D5">
              <w:rPr>
                <w:rFonts w:ascii="Calibri" w:hAnsi="Calibri" w:cs="Calibri"/>
                <w:color w:val="FFFFFF"/>
              </w:rPr>
              <w:t>Dress in Timor-Leste</w:t>
            </w:r>
          </w:p>
        </w:tc>
      </w:tr>
    </w:tbl>
    <w:p w:rsidR="00757132" w:rsidRPr="00BF3973" w:rsidRDefault="00757132" w:rsidP="00757132">
      <w:pPr>
        <w:spacing w:before="120" w:after="120"/>
        <w:jc w:val="both"/>
        <w:rPr>
          <w:rFonts w:ascii="Calibri" w:hAnsi="Calibri" w:cs="Calibri"/>
        </w:rPr>
      </w:pPr>
      <w:r w:rsidRPr="00BF3973">
        <w:rPr>
          <w:rFonts w:ascii="Calibri" w:hAnsi="Calibri" w:cs="Calibri"/>
        </w:rPr>
        <w:t xml:space="preserve">Dress standards mean a lot in Timor-Leste. Smart casual clothes are ideal especially when dealing with officials and it is best not to wear expensive jewellery when you are out and about.  </w:t>
      </w:r>
    </w:p>
    <w:p w:rsidR="00757132" w:rsidRDefault="00757132" w:rsidP="00757132">
      <w:pPr>
        <w:spacing w:before="120" w:after="120"/>
        <w:jc w:val="both"/>
        <w:rPr>
          <w:rFonts w:ascii="Calibri" w:hAnsi="Calibri" w:cs="Calibri"/>
        </w:rPr>
      </w:pPr>
      <w:r w:rsidRPr="00BF3973">
        <w:rPr>
          <w:rFonts w:ascii="Calibri" w:hAnsi="Calibri" w:cs="Calibri"/>
        </w:rPr>
        <w:t>When visiting remote islands or villages, basic protocols and respect for local customs and people should be adopted.</w:t>
      </w:r>
    </w:p>
    <w:tbl>
      <w:tblPr>
        <w:tblW w:w="0" w:type="auto"/>
        <w:tblLook w:val="00A0" w:firstRow="1" w:lastRow="0" w:firstColumn="1" w:lastColumn="0" w:noHBand="0" w:noVBand="0"/>
      </w:tblPr>
      <w:tblGrid>
        <w:gridCol w:w="9638"/>
      </w:tblGrid>
      <w:tr w:rsidR="00037E45" w:rsidRPr="003C66D5">
        <w:tc>
          <w:tcPr>
            <w:tcW w:w="9854" w:type="dxa"/>
            <w:shd w:val="clear" w:color="auto" w:fill="1F497D"/>
          </w:tcPr>
          <w:p w:rsidR="00037E45" w:rsidRPr="003C66D5" w:rsidRDefault="00037E45" w:rsidP="00B466DB">
            <w:pPr>
              <w:pStyle w:val="Subtitle"/>
              <w:spacing w:before="60" w:after="60"/>
              <w:jc w:val="both"/>
              <w:rPr>
                <w:rFonts w:ascii="Calibri" w:hAnsi="Calibri" w:cs="Calibri"/>
              </w:rPr>
            </w:pPr>
            <w:r w:rsidRPr="003C66D5">
              <w:rPr>
                <w:rFonts w:ascii="Calibri" w:hAnsi="Calibri" w:cs="Calibri"/>
                <w:color w:val="FFFFFF"/>
              </w:rPr>
              <w:t>Cruising After Dili and Intermediate Ports</w:t>
            </w:r>
          </w:p>
        </w:tc>
      </w:tr>
    </w:tbl>
    <w:p w:rsidR="00037E45" w:rsidRPr="00BF3973" w:rsidRDefault="00037E45" w:rsidP="006A55E6">
      <w:pPr>
        <w:spacing w:before="120" w:after="120"/>
        <w:jc w:val="both"/>
        <w:rPr>
          <w:rFonts w:ascii="Calibri" w:hAnsi="Calibri" w:cs="Calibri"/>
        </w:rPr>
      </w:pPr>
      <w:r w:rsidRPr="00BF3973">
        <w:rPr>
          <w:rFonts w:ascii="Calibri" w:hAnsi="Calibri" w:cs="Calibri"/>
        </w:rPr>
        <w:t>The</w:t>
      </w:r>
      <w:r w:rsidRPr="00BF3973">
        <w:rPr>
          <w:rFonts w:ascii="Calibri" w:hAnsi="Calibri" w:cs="Calibri"/>
          <w:lang w:val="en-US"/>
        </w:rPr>
        <w:t xml:space="preserve"> </w:t>
      </w:r>
      <w:r w:rsidRPr="00BF3973">
        <w:rPr>
          <w:rFonts w:ascii="Calibri" w:hAnsi="Calibri" w:cs="Calibri"/>
        </w:rPr>
        <w:t>Sailing Authorisations</w:t>
      </w:r>
      <w:r w:rsidRPr="00BF3973">
        <w:rPr>
          <w:rFonts w:ascii="Calibri" w:hAnsi="Calibri" w:cs="Calibri"/>
          <w:lang w:val="en-US"/>
        </w:rPr>
        <w:t xml:space="preserve"> </w:t>
      </w:r>
      <w:r w:rsidRPr="00BF3973">
        <w:rPr>
          <w:rFonts w:ascii="Calibri" w:hAnsi="Calibri" w:cs="Calibri"/>
        </w:rPr>
        <w:t xml:space="preserve">will allow yachts to visit all waters and ports on the northern and eastern coasts of Timor </w:t>
      </w:r>
      <w:proofErr w:type="spellStart"/>
      <w:r w:rsidRPr="00BF3973">
        <w:rPr>
          <w:rFonts w:ascii="Calibri" w:hAnsi="Calibri" w:cs="Calibri"/>
        </w:rPr>
        <w:t>Leste</w:t>
      </w:r>
      <w:proofErr w:type="spellEnd"/>
      <w:r w:rsidRPr="00BF3973">
        <w:rPr>
          <w:rFonts w:ascii="Calibri" w:hAnsi="Calibri" w:cs="Calibri"/>
        </w:rPr>
        <w:t xml:space="preserve"> including </w:t>
      </w:r>
      <w:proofErr w:type="spellStart"/>
      <w:r w:rsidRPr="00BF3973">
        <w:rPr>
          <w:rFonts w:ascii="Calibri" w:hAnsi="Calibri" w:cs="Calibri"/>
        </w:rPr>
        <w:t>Oecusse</w:t>
      </w:r>
      <w:proofErr w:type="spellEnd"/>
      <w:r w:rsidRPr="00BF3973">
        <w:rPr>
          <w:rFonts w:ascii="Calibri" w:hAnsi="Calibri" w:cs="Calibri"/>
        </w:rPr>
        <w:t xml:space="preserve"> and </w:t>
      </w:r>
      <w:proofErr w:type="spellStart"/>
      <w:r w:rsidRPr="00BF3973">
        <w:rPr>
          <w:rFonts w:ascii="Calibri" w:hAnsi="Calibri" w:cs="Calibri"/>
        </w:rPr>
        <w:t>Atauro</w:t>
      </w:r>
      <w:proofErr w:type="spellEnd"/>
      <w:r w:rsidRPr="00BF3973">
        <w:rPr>
          <w:rFonts w:ascii="Calibri" w:hAnsi="Calibri" w:cs="Calibri"/>
        </w:rPr>
        <w:t xml:space="preserve"> Island. An information briefing on cruising TL waters will be </w:t>
      </w:r>
      <w:r w:rsidR="00981861">
        <w:rPr>
          <w:rFonts w:ascii="Calibri" w:hAnsi="Calibri" w:cs="Calibri"/>
        </w:rPr>
        <w:t>held</w:t>
      </w:r>
      <w:r w:rsidRPr="00BF3973">
        <w:rPr>
          <w:rFonts w:ascii="Calibri" w:hAnsi="Calibri" w:cs="Calibri"/>
        </w:rPr>
        <w:t xml:space="preserve"> on </w:t>
      </w:r>
      <w:r w:rsidRPr="00981861">
        <w:rPr>
          <w:rFonts w:ascii="Calibri" w:hAnsi="Calibri" w:cs="Calibri"/>
        </w:rPr>
        <w:t xml:space="preserve">Saturday </w:t>
      </w:r>
      <w:r w:rsidR="00CE40C4" w:rsidRPr="00981861">
        <w:rPr>
          <w:rFonts w:ascii="Calibri" w:hAnsi="Calibri" w:cs="Calibri"/>
        </w:rPr>
        <w:t>18</w:t>
      </w:r>
      <w:r w:rsidRPr="00981861">
        <w:rPr>
          <w:rFonts w:ascii="Calibri" w:hAnsi="Calibri" w:cs="Calibri"/>
        </w:rPr>
        <w:t xml:space="preserve"> July at 1</w:t>
      </w:r>
      <w:r w:rsidR="00CE40C4" w:rsidRPr="00981861">
        <w:rPr>
          <w:rFonts w:ascii="Calibri" w:hAnsi="Calibri" w:cs="Calibri"/>
        </w:rPr>
        <w:t>6</w:t>
      </w:r>
      <w:r w:rsidRPr="00981861">
        <w:rPr>
          <w:rFonts w:ascii="Calibri" w:hAnsi="Calibri" w:cs="Calibri"/>
        </w:rPr>
        <w:t>00 hours</w:t>
      </w:r>
      <w:r w:rsidRPr="00BF3973">
        <w:rPr>
          <w:rFonts w:ascii="Calibri" w:hAnsi="Calibri" w:cs="Calibri"/>
        </w:rPr>
        <w:t xml:space="preserve"> at the Hotel Dili.  </w:t>
      </w:r>
    </w:p>
    <w:p w:rsidR="00757132" w:rsidRDefault="00037E45" w:rsidP="00C43BF7">
      <w:pPr>
        <w:spacing w:before="120" w:after="120"/>
        <w:jc w:val="both"/>
        <w:rPr>
          <w:rFonts w:ascii="Calibri" w:hAnsi="Calibri" w:cs="Calibri"/>
        </w:rPr>
      </w:pPr>
      <w:r w:rsidRPr="00BF3973">
        <w:rPr>
          <w:rFonts w:ascii="Calibri" w:hAnsi="Calibri" w:cs="Calibri"/>
        </w:rPr>
        <w:t xml:space="preserve">The Rally Organising Committee has advised all ports in Timor-Leste of the Rally and the likelihood that yachts will be calling in on their onward or return voyage to Darwin.  It is not necessary for yachts to formally clear into and out of each port however basic port protocol is recommended wherever necessary. Timor-Leste has an abundance of natural beauty including rugged mountains and a spectacular coastline. Major centres along the coastline include </w:t>
      </w:r>
      <w:proofErr w:type="spellStart"/>
      <w:r w:rsidRPr="00BF3973">
        <w:rPr>
          <w:rFonts w:ascii="Calibri" w:hAnsi="Calibri" w:cs="Calibri"/>
        </w:rPr>
        <w:t>Manatuto</w:t>
      </w:r>
      <w:proofErr w:type="spellEnd"/>
      <w:r w:rsidRPr="00BF3973">
        <w:rPr>
          <w:rFonts w:ascii="Calibri" w:hAnsi="Calibri" w:cs="Calibri"/>
        </w:rPr>
        <w:t xml:space="preserve">, </w:t>
      </w:r>
      <w:proofErr w:type="spellStart"/>
      <w:r w:rsidRPr="00BF3973">
        <w:rPr>
          <w:rFonts w:ascii="Calibri" w:hAnsi="Calibri" w:cs="Calibri"/>
        </w:rPr>
        <w:t>Baucau</w:t>
      </w:r>
      <w:proofErr w:type="spellEnd"/>
      <w:r w:rsidRPr="00BF3973">
        <w:rPr>
          <w:rFonts w:ascii="Calibri" w:hAnsi="Calibri" w:cs="Calibri"/>
        </w:rPr>
        <w:t xml:space="preserve">, and Com and </w:t>
      </w:r>
      <w:proofErr w:type="spellStart"/>
      <w:r w:rsidRPr="00BF3973">
        <w:rPr>
          <w:rFonts w:ascii="Calibri" w:hAnsi="Calibri" w:cs="Calibri"/>
        </w:rPr>
        <w:t>Jaco</w:t>
      </w:r>
      <w:proofErr w:type="spellEnd"/>
      <w:r w:rsidRPr="00BF3973">
        <w:rPr>
          <w:rFonts w:ascii="Calibri" w:hAnsi="Calibri" w:cs="Calibri"/>
        </w:rPr>
        <w:t xml:space="preserve"> Island in </w:t>
      </w:r>
      <w:proofErr w:type="spellStart"/>
      <w:r w:rsidRPr="00BF3973">
        <w:rPr>
          <w:rFonts w:ascii="Calibri" w:hAnsi="Calibri" w:cs="Calibri"/>
        </w:rPr>
        <w:t>Lospalos</w:t>
      </w:r>
      <w:proofErr w:type="spellEnd"/>
      <w:r w:rsidRPr="00BF3973">
        <w:rPr>
          <w:rFonts w:ascii="Calibri" w:hAnsi="Calibri" w:cs="Calibri"/>
        </w:rPr>
        <w:t xml:space="preserve"> to the east and </w:t>
      </w:r>
      <w:proofErr w:type="spellStart"/>
      <w:r w:rsidRPr="00BF3973">
        <w:rPr>
          <w:rFonts w:ascii="Calibri" w:hAnsi="Calibri" w:cs="Calibri"/>
        </w:rPr>
        <w:t>Liquica</w:t>
      </w:r>
      <w:proofErr w:type="spellEnd"/>
      <w:r w:rsidRPr="00BF3973">
        <w:rPr>
          <w:rFonts w:ascii="Calibri" w:hAnsi="Calibri" w:cs="Calibri"/>
        </w:rPr>
        <w:t xml:space="preserve"> and </w:t>
      </w:r>
      <w:proofErr w:type="spellStart"/>
      <w:r w:rsidRPr="00BF3973">
        <w:rPr>
          <w:rFonts w:ascii="Calibri" w:hAnsi="Calibri" w:cs="Calibri"/>
        </w:rPr>
        <w:t>Oecusse</w:t>
      </w:r>
      <w:proofErr w:type="spellEnd"/>
      <w:r w:rsidRPr="00BF3973">
        <w:rPr>
          <w:rFonts w:ascii="Calibri" w:hAnsi="Calibri" w:cs="Calibri"/>
        </w:rPr>
        <w:t xml:space="preserve"> to the West</w:t>
      </w:r>
      <w:r w:rsidR="00757132">
        <w:rPr>
          <w:rFonts w:ascii="Calibri" w:hAnsi="Calibri" w:cs="Calibri"/>
        </w:rPr>
        <w:t xml:space="preserve"> (equidistant between Dili and Kupang)</w:t>
      </w:r>
      <w:r w:rsidRPr="00BF3973">
        <w:rPr>
          <w:rFonts w:ascii="Calibri" w:hAnsi="Calibri" w:cs="Calibri"/>
        </w:rPr>
        <w:t xml:space="preserve">. </w:t>
      </w:r>
    </w:p>
    <w:p w:rsidR="00037E45" w:rsidRPr="00BF3973" w:rsidRDefault="00037E45" w:rsidP="00C43BF7">
      <w:pPr>
        <w:spacing w:before="120" w:after="120"/>
        <w:jc w:val="both"/>
        <w:rPr>
          <w:rFonts w:ascii="Calibri" w:hAnsi="Calibri" w:cs="Calibri"/>
        </w:rPr>
      </w:pPr>
      <w:r w:rsidRPr="00BF3973">
        <w:rPr>
          <w:rFonts w:ascii="Calibri" w:hAnsi="Calibri" w:cs="Calibri"/>
        </w:rPr>
        <w:lastRenderedPageBreak/>
        <w:t xml:space="preserve">Timor-Leste has kilometre after kilometre of pristine coral reefs, offering some of the best diving in the world. There are several diving companies running scuba safaris to sites in Dili, </w:t>
      </w:r>
      <w:proofErr w:type="spellStart"/>
      <w:r w:rsidRPr="00BF3973">
        <w:rPr>
          <w:rFonts w:ascii="Calibri" w:hAnsi="Calibri" w:cs="Calibri"/>
        </w:rPr>
        <w:t>Ataúro</w:t>
      </w:r>
      <w:proofErr w:type="spellEnd"/>
      <w:r w:rsidRPr="00BF3973">
        <w:rPr>
          <w:rFonts w:ascii="Calibri" w:hAnsi="Calibri" w:cs="Calibri"/>
        </w:rPr>
        <w:t xml:space="preserve"> Island, </w:t>
      </w:r>
      <w:proofErr w:type="spellStart"/>
      <w:r w:rsidRPr="00BF3973">
        <w:rPr>
          <w:rFonts w:ascii="Calibri" w:hAnsi="Calibri" w:cs="Calibri"/>
        </w:rPr>
        <w:t>Manatuto</w:t>
      </w:r>
      <w:proofErr w:type="spellEnd"/>
      <w:r w:rsidRPr="00BF3973">
        <w:rPr>
          <w:rFonts w:ascii="Calibri" w:hAnsi="Calibri" w:cs="Calibri"/>
        </w:rPr>
        <w:t xml:space="preserve"> District, </w:t>
      </w:r>
      <w:proofErr w:type="spellStart"/>
      <w:r w:rsidRPr="00BF3973">
        <w:rPr>
          <w:rFonts w:ascii="Calibri" w:hAnsi="Calibri" w:cs="Calibri"/>
        </w:rPr>
        <w:t>Tutuala</w:t>
      </w:r>
      <w:proofErr w:type="spellEnd"/>
      <w:r w:rsidRPr="00BF3973">
        <w:rPr>
          <w:rFonts w:ascii="Calibri" w:hAnsi="Calibri" w:cs="Calibri"/>
        </w:rPr>
        <w:t xml:space="preserve"> and </w:t>
      </w:r>
      <w:proofErr w:type="spellStart"/>
      <w:r w:rsidRPr="00BF3973">
        <w:rPr>
          <w:rFonts w:ascii="Calibri" w:hAnsi="Calibri" w:cs="Calibri"/>
        </w:rPr>
        <w:t>Jaco</w:t>
      </w:r>
      <w:proofErr w:type="spellEnd"/>
      <w:r w:rsidRPr="00BF3973">
        <w:rPr>
          <w:rFonts w:ascii="Calibri" w:hAnsi="Calibri" w:cs="Calibri"/>
        </w:rPr>
        <w:t xml:space="preserve"> Island in </w:t>
      </w:r>
      <w:proofErr w:type="spellStart"/>
      <w:r w:rsidRPr="00BF3973">
        <w:rPr>
          <w:rFonts w:ascii="Calibri" w:hAnsi="Calibri" w:cs="Calibri"/>
        </w:rPr>
        <w:t>Lospalos</w:t>
      </w:r>
      <w:proofErr w:type="spellEnd"/>
      <w:r w:rsidRPr="00BF3973">
        <w:rPr>
          <w:rFonts w:ascii="Calibri" w:hAnsi="Calibri" w:cs="Calibri"/>
        </w:rPr>
        <w:t>. Timor-Leste's reefs are home to a vast diversity of marine creatures, from turtles to whales sharks and dazzling shoals of colourful tropical fish.</w:t>
      </w:r>
    </w:p>
    <w:tbl>
      <w:tblPr>
        <w:tblW w:w="0" w:type="auto"/>
        <w:tblLook w:val="00A0" w:firstRow="1" w:lastRow="0" w:firstColumn="1" w:lastColumn="0" w:noHBand="0" w:noVBand="0"/>
      </w:tblPr>
      <w:tblGrid>
        <w:gridCol w:w="9638"/>
      </w:tblGrid>
      <w:tr w:rsidR="00037E45" w:rsidRPr="003C66D5">
        <w:tc>
          <w:tcPr>
            <w:tcW w:w="9854" w:type="dxa"/>
            <w:shd w:val="clear" w:color="auto" w:fill="1F497D"/>
          </w:tcPr>
          <w:p w:rsidR="00037E45" w:rsidRPr="003C66D5" w:rsidRDefault="00037E45" w:rsidP="00141DF2">
            <w:pPr>
              <w:pStyle w:val="Subtitle"/>
              <w:spacing w:before="60" w:after="60"/>
              <w:jc w:val="both"/>
              <w:rPr>
                <w:rFonts w:ascii="Calibri" w:hAnsi="Calibri" w:cs="Calibri"/>
                <w:color w:val="FFFFFF"/>
              </w:rPr>
            </w:pPr>
            <w:r w:rsidRPr="003C66D5">
              <w:rPr>
                <w:rFonts w:ascii="Calibri" w:hAnsi="Calibri" w:cs="Calibri"/>
                <w:color w:val="FFFFFF"/>
              </w:rPr>
              <w:t xml:space="preserve">Diesel Fuel, Water and Gas </w:t>
            </w:r>
          </w:p>
        </w:tc>
      </w:tr>
    </w:tbl>
    <w:p w:rsidR="009F11FD" w:rsidRPr="00BF3973" w:rsidRDefault="009F11FD" w:rsidP="009F11FD">
      <w:pPr>
        <w:pStyle w:val="Subtitle"/>
        <w:spacing w:before="120" w:after="120"/>
        <w:jc w:val="both"/>
        <w:rPr>
          <w:rFonts w:ascii="Calibri" w:hAnsi="Calibri" w:cs="Calibri"/>
          <w:b w:val="0"/>
          <w:bCs w:val="0"/>
          <w:sz w:val="22"/>
          <w:szCs w:val="22"/>
        </w:rPr>
      </w:pPr>
      <w:r w:rsidRPr="00BF3973">
        <w:rPr>
          <w:rFonts w:ascii="Calibri" w:hAnsi="Calibri" w:cs="Calibri"/>
          <w:sz w:val="22"/>
          <w:szCs w:val="22"/>
        </w:rPr>
        <w:t>Diesel fuel</w:t>
      </w:r>
      <w:r w:rsidRPr="00BF3973">
        <w:rPr>
          <w:rFonts w:ascii="Calibri" w:hAnsi="Calibri" w:cs="Calibri"/>
          <w:b w:val="0"/>
          <w:bCs w:val="0"/>
          <w:sz w:val="22"/>
          <w:szCs w:val="22"/>
        </w:rPr>
        <w:t xml:space="preserve"> is available in Dili from a variety of sources– from Australia, Indonesia</w:t>
      </w:r>
      <w:r>
        <w:rPr>
          <w:rFonts w:ascii="Calibri" w:hAnsi="Calibri" w:cs="Calibri"/>
          <w:b w:val="0"/>
          <w:bCs w:val="0"/>
          <w:sz w:val="22"/>
          <w:szCs w:val="22"/>
        </w:rPr>
        <w:t>, China</w:t>
      </w:r>
      <w:r w:rsidRPr="00BF3973">
        <w:rPr>
          <w:rFonts w:ascii="Calibri" w:hAnsi="Calibri" w:cs="Calibri"/>
          <w:b w:val="0"/>
          <w:bCs w:val="0"/>
          <w:sz w:val="22"/>
          <w:szCs w:val="22"/>
        </w:rPr>
        <w:t xml:space="preserve"> and Singapore</w:t>
      </w:r>
      <w:r>
        <w:rPr>
          <w:rFonts w:ascii="Calibri" w:hAnsi="Calibri" w:cs="Calibri"/>
          <w:b w:val="0"/>
          <w:bCs w:val="0"/>
          <w:sz w:val="22"/>
          <w:szCs w:val="22"/>
        </w:rPr>
        <w:t xml:space="preserve">, with </w:t>
      </w:r>
      <w:r w:rsidRPr="00BF3973">
        <w:rPr>
          <w:rFonts w:ascii="Calibri" w:hAnsi="Calibri" w:cs="Calibri"/>
          <w:b w:val="0"/>
          <w:bCs w:val="0"/>
          <w:sz w:val="22"/>
          <w:szCs w:val="22"/>
        </w:rPr>
        <w:t>price</w:t>
      </w:r>
      <w:r>
        <w:rPr>
          <w:rFonts w:ascii="Calibri" w:hAnsi="Calibri" w:cs="Calibri"/>
          <w:b w:val="0"/>
          <w:bCs w:val="0"/>
          <w:sz w:val="22"/>
          <w:szCs w:val="22"/>
        </w:rPr>
        <w:t>s</w:t>
      </w:r>
      <w:r w:rsidRPr="00BF3973">
        <w:rPr>
          <w:rFonts w:ascii="Calibri" w:hAnsi="Calibri" w:cs="Calibri"/>
          <w:b w:val="0"/>
          <w:bCs w:val="0"/>
          <w:sz w:val="22"/>
          <w:szCs w:val="22"/>
        </w:rPr>
        <w:t xml:space="preserve"> ranges according to </w:t>
      </w:r>
      <w:r>
        <w:rPr>
          <w:rFonts w:ascii="Calibri" w:hAnsi="Calibri" w:cs="Calibri"/>
          <w:b w:val="0"/>
          <w:bCs w:val="0"/>
          <w:sz w:val="22"/>
          <w:szCs w:val="22"/>
        </w:rPr>
        <w:t xml:space="preserve">source and </w:t>
      </w:r>
      <w:r w:rsidRPr="00BF3973">
        <w:rPr>
          <w:rFonts w:ascii="Calibri" w:hAnsi="Calibri" w:cs="Calibri"/>
          <w:b w:val="0"/>
          <w:bCs w:val="0"/>
          <w:sz w:val="22"/>
          <w:szCs w:val="22"/>
        </w:rPr>
        <w:t xml:space="preserve">quality.  </w:t>
      </w:r>
      <w:r w:rsidRPr="009F11FD">
        <w:rPr>
          <w:rFonts w:ascii="Calibri" w:hAnsi="Calibri" w:cs="Calibri"/>
          <w:b w:val="0"/>
          <w:bCs w:val="0"/>
          <w:color w:val="000000" w:themeColor="text1"/>
          <w:sz w:val="22"/>
          <w:szCs w:val="22"/>
        </w:rPr>
        <w:t>Place your fuel order with Rally HQ after you arrive in Dili. EDS Timor-Leste (</w:t>
      </w:r>
      <w:hyperlink r:id="rId33" w:history="1">
        <w:r w:rsidRPr="00A87154">
          <w:rPr>
            <w:rStyle w:val="Hyperlink"/>
            <w:rFonts w:ascii="Calibri" w:hAnsi="Calibri" w:cs="Calibri"/>
            <w:b w:val="0"/>
            <w:bCs w:val="0"/>
            <w:sz w:val="22"/>
            <w:szCs w:val="22"/>
          </w:rPr>
          <w:t>http://www.eds-timorleste.com/</w:t>
        </w:r>
      </w:hyperlink>
      <w:r w:rsidRPr="009F11FD">
        <w:rPr>
          <w:rFonts w:ascii="Calibri" w:hAnsi="Calibri" w:cs="Calibri"/>
          <w:b w:val="0"/>
          <w:bCs w:val="0"/>
          <w:color w:val="000000" w:themeColor="text1"/>
          <w:sz w:val="22"/>
          <w:szCs w:val="22"/>
        </w:rPr>
        <w:t xml:space="preserve">) supplies </w:t>
      </w:r>
      <w:r w:rsidRPr="009F11FD">
        <w:rPr>
          <w:rFonts w:ascii="Calibri" w:hAnsi="Calibri" w:cs="Calibri"/>
          <w:b w:val="0"/>
          <w:bCs w:val="0"/>
          <w:color w:val="000000" w:themeColor="text1"/>
          <w:sz w:val="22"/>
          <w:szCs w:val="22"/>
          <w:u w:val="single"/>
        </w:rPr>
        <w:t>premium</w:t>
      </w:r>
      <w:r w:rsidRPr="009F11FD">
        <w:rPr>
          <w:rFonts w:ascii="Calibri" w:hAnsi="Calibri" w:cs="Calibri"/>
          <w:b w:val="0"/>
          <w:bCs w:val="0"/>
          <w:color w:val="000000" w:themeColor="text1"/>
          <w:sz w:val="22"/>
          <w:szCs w:val="22"/>
        </w:rPr>
        <w:t xml:space="preserve"> diesel and other fuel. EDS will deliver to Rally HQ in either 20 litre jerry cans or a small tanker for decanting, depending on the fleet’s total fuel requirements.</w:t>
      </w:r>
      <w:r w:rsidRPr="00BF3973">
        <w:rPr>
          <w:rFonts w:ascii="Calibri" w:hAnsi="Calibri" w:cs="Calibri"/>
          <w:b w:val="0"/>
          <w:bCs w:val="0"/>
          <w:sz w:val="22"/>
          <w:szCs w:val="22"/>
        </w:rPr>
        <w:t xml:space="preserve"> </w:t>
      </w:r>
      <w:r>
        <w:rPr>
          <w:rFonts w:ascii="Calibri" w:hAnsi="Calibri" w:cs="Calibri"/>
          <w:b w:val="0"/>
          <w:bCs w:val="0"/>
          <w:sz w:val="22"/>
          <w:szCs w:val="22"/>
        </w:rPr>
        <w:t xml:space="preserve"> You may source your own fuel if you wish.</w:t>
      </w:r>
    </w:p>
    <w:p w:rsidR="00E37D08" w:rsidRDefault="00E37D08" w:rsidP="000C393D">
      <w:pPr>
        <w:pStyle w:val="Subtitle"/>
        <w:spacing w:before="120" w:after="120"/>
        <w:jc w:val="both"/>
        <w:rPr>
          <w:rFonts w:ascii="Calibri" w:hAnsi="Calibri" w:cs="Calibri"/>
          <w:b w:val="0"/>
          <w:bCs w:val="0"/>
          <w:sz w:val="22"/>
          <w:szCs w:val="22"/>
        </w:rPr>
      </w:pPr>
      <w:r w:rsidRPr="00BF3973">
        <w:rPr>
          <w:rFonts w:ascii="Calibri" w:hAnsi="Calibri" w:cs="Calibri"/>
          <w:sz w:val="22"/>
          <w:szCs w:val="22"/>
        </w:rPr>
        <w:t>Water</w:t>
      </w:r>
      <w:r w:rsidRPr="00BF3973">
        <w:rPr>
          <w:rFonts w:ascii="Calibri" w:hAnsi="Calibri" w:cs="Calibri"/>
          <w:b w:val="0"/>
          <w:bCs w:val="0"/>
          <w:sz w:val="22"/>
          <w:szCs w:val="22"/>
        </w:rPr>
        <w:t xml:space="preserve"> is available in Dili but as with all water taken on in this region, it must be purified before you can drink it. A large selection of processed bottled water is available everywhere in Dili. </w:t>
      </w:r>
      <w:r>
        <w:rPr>
          <w:rFonts w:ascii="Calibri" w:hAnsi="Calibri" w:cs="Calibri"/>
          <w:b w:val="0"/>
          <w:bCs w:val="0"/>
          <w:sz w:val="22"/>
          <w:szCs w:val="22"/>
        </w:rPr>
        <w:t xml:space="preserve">A large tank of </w:t>
      </w:r>
      <w:r w:rsidRPr="00CD2D3B">
        <w:rPr>
          <w:rFonts w:ascii="Calibri" w:hAnsi="Calibri" w:cs="Calibri"/>
          <w:b w:val="0"/>
          <w:bCs w:val="0"/>
          <w:sz w:val="22"/>
          <w:szCs w:val="22"/>
          <w:u w:val="single"/>
        </w:rPr>
        <w:t>potable</w:t>
      </w:r>
      <w:r>
        <w:rPr>
          <w:rFonts w:ascii="Calibri" w:hAnsi="Calibri" w:cs="Calibri"/>
          <w:b w:val="0"/>
          <w:bCs w:val="0"/>
          <w:sz w:val="22"/>
          <w:szCs w:val="22"/>
        </w:rPr>
        <w:t xml:space="preserve"> water will be located at Rally HQ for yachts to fill jerry cans as required.</w:t>
      </w:r>
    </w:p>
    <w:p w:rsidR="00E37D08" w:rsidRPr="00BF3973" w:rsidRDefault="00E37D08" w:rsidP="000C393D">
      <w:pPr>
        <w:pStyle w:val="Subtitle"/>
        <w:spacing w:before="120" w:after="120"/>
        <w:jc w:val="both"/>
        <w:rPr>
          <w:rFonts w:ascii="Calibri" w:hAnsi="Calibri" w:cs="Calibri"/>
          <w:b w:val="0"/>
          <w:bCs w:val="0"/>
          <w:sz w:val="22"/>
          <w:szCs w:val="22"/>
        </w:rPr>
      </w:pPr>
      <w:r w:rsidRPr="00C058CF">
        <w:rPr>
          <w:rFonts w:ascii="Calibri" w:hAnsi="Calibri" w:cs="Calibri"/>
          <w:bCs w:val="0"/>
          <w:sz w:val="22"/>
          <w:szCs w:val="22"/>
        </w:rPr>
        <w:t>LPG Gas and Gas Fittings</w:t>
      </w:r>
      <w:r>
        <w:rPr>
          <w:rFonts w:ascii="Calibri" w:hAnsi="Calibri" w:cs="Calibri"/>
          <w:b w:val="0"/>
          <w:bCs w:val="0"/>
          <w:sz w:val="22"/>
          <w:szCs w:val="22"/>
        </w:rPr>
        <w:t xml:space="preserve"> are available from Timor Gas at the Hotel Dili (see Reception!).</w:t>
      </w:r>
    </w:p>
    <w:p w:rsidR="009F11FD" w:rsidRDefault="009F11FD" w:rsidP="009F11FD">
      <w:pPr>
        <w:pStyle w:val="Subtitle"/>
        <w:spacing w:before="120" w:after="120"/>
        <w:jc w:val="both"/>
        <w:rPr>
          <w:rFonts w:ascii="Calibri" w:hAnsi="Calibri" w:cs="Calibri"/>
          <w:b w:val="0"/>
          <w:bCs w:val="0"/>
          <w:sz w:val="22"/>
          <w:szCs w:val="22"/>
        </w:rPr>
      </w:pPr>
      <w:r w:rsidRPr="00BF3973">
        <w:rPr>
          <w:rFonts w:ascii="Calibri" w:hAnsi="Calibri" w:cs="Calibri"/>
          <w:b w:val="0"/>
          <w:bCs w:val="0"/>
          <w:sz w:val="22"/>
          <w:szCs w:val="22"/>
        </w:rPr>
        <w:t xml:space="preserve">Fuel, Water, Drinking Water and LPG can all be ordered through the Rally </w:t>
      </w:r>
      <w:r>
        <w:rPr>
          <w:rFonts w:ascii="Calibri" w:hAnsi="Calibri" w:cs="Calibri"/>
          <w:b w:val="0"/>
          <w:bCs w:val="0"/>
          <w:sz w:val="22"/>
          <w:szCs w:val="22"/>
        </w:rPr>
        <w:t>HQ</w:t>
      </w:r>
      <w:r w:rsidRPr="00BF3973">
        <w:rPr>
          <w:rFonts w:ascii="Calibri" w:hAnsi="Calibri" w:cs="Calibri"/>
          <w:b w:val="0"/>
          <w:bCs w:val="0"/>
          <w:sz w:val="22"/>
          <w:szCs w:val="22"/>
        </w:rPr>
        <w:t>/One Stop Shop</w:t>
      </w:r>
      <w:r>
        <w:rPr>
          <w:rFonts w:ascii="Calibri" w:hAnsi="Calibri" w:cs="Calibri"/>
          <w:b w:val="0"/>
          <w:bCs w:val="0"/>
          <w:sz w:val="22"/>
          <w:szCs w:val="22"/>
        </w:rPr>
        <w:t xml:space="preserve"> or you may arrange it individual yourself.</w:t>
      </w:r>
      <w:r w:rsidRPr="00BF3973">
        <w:rPr>
          <w:rFonts w:ascii="Calibri" w:hAnsi="Calibri" w:cs="Calibri"/>
          <w:b w:val="0"/>
          <w:bCs w:val="0"/>
          <w:sz w:val="22"/>
          <w:szCs w:val="22"/>
        </w:rPr>
        <w:t xml:space="preserve"> </w:t>
      </w:r>
    </w:p>
    <w:tbl>
      <w:tblPr>
        <w:tblW w:w="0" w:type="auto"/>
        <w:tblLook w:val="00A0" w:firstRow="1" w:lastRow="0" w:firstColumn="1" w:lastColumn="0" w:noHBand="0" w:noVBand="0"/>
      </w:tblPr>
      <w:tblGrid>
        <w:gridCol w:w="9638"/>
      </w:tblGrid>
      <w:tr w:rsidR="00037E45" w:rsidRPr="003C66D5">
        <w:tc>
          <w:tcPr>
            <w:tcW w:w="9854" w:type="dxa"/>
            <w:shd w:val="clear" w:color="auto" w:fill="1F497D"/>
          </w:tcPr>
          <w:p w:rsidR="00037E45" w:rsidRPr="003C66D5" w:rsidRDefault="00757132" w:rsidP="00DB7A77">
            <w:pPr>
              <w:pStyle w:val="Subtitle"/>
              <w:spacing w:before="60" w:after="60"/>
              <w:jc w:val="both"/>
              <w:rPr>
                <w:rFonts w:ascii="Calibri" w:hAnsi="Calibri" w:cs="Calibri"/>
                <w:color w:val="FFFFFF"/>
              </w:rPr>
            </w:pPr>
            <w:r>
              <w:rPr>
                <w:rFonts w:ascii="Calibri" w:hAnsi="Calibri" w:cs="Calibri"/>
                <w:b w:val="0"/>
                <w:bCs w:val="0"/>
                <w:sz w:val="22"/>
                <w:szCs w:val="22"/>
              </w:rPr>
              <w:br w:type="page"/>
            </w:r>
            <w:r w:rsidR="00037E45" w:rsidRPr="003C66D5">
              <w:rPr>
                <w:rFonts w:ascii="Calibri" w:hAnsi="Calibri" w:cs="Calibri"/>
                <w:color w:val="FFFFFF"/>
              </w:rPr>
              <w:t>Yacht Spare Parts</w:t>
            </w:r>
          </w:p>
        </w:tc>
      </w:tr>
    </w:tbl>
    <w:p w:rsidR="00037E45" w:rsidRPr="00BF3973" w:rsidRDefault="00037E45" w:rsidP="00DB7A77">
      <w:pPr>
        <w:pStyle w:val="Subtitle"/>
        <w:spacing w:before="120" w:after="120"/>
        <w:jc w:val="both"/>
        <w:rPr>
          <w:rFonts w:ascii="Calibri" w:hAnsi="Calibri" w:cs="Calibri"/>
          <w:b w:val="0"/>
          <w:bCs w:val="0"/>
          <w:sz w:val="22"/>
          <w:szCs w:val="22"/>
        </w:rPr>
      </w:pPr>
      <w:r w:rsidRPr="00BF3973">
        <w:rPr>
          <w:rFonts w:ascii="Calibri" w:hAnsi="Calibri" w:cs="Calibri"/>
          <w:b w:val="0"/>
          <w:bCs w:val="0"/>
          <w:sz w:val="22"/>
          <w:szCs w:val="22"/>
        </w:rPr>
        <w:t xml:space="preserve">Obtaining </w:t>
      </w:r>
      <w:proofErr w:type="spellStart"/>
      <w:r w:rsidRPr="00BF3973">
        <w:rPr>
          <w:rFonts w:ascii="Calibri" w:hAnsi="Calibri" w:cs="Calibri"/>
          <w:b w:val="0"/>
          <w:bCs w:val="0"/>
          <w:sz w:val="22"/>
          <w:szCs w:val="22"/>
        </w:rPr>
        <w:t>specialised</w:t>
      </w:r>
      <w:proofErr w:type="spellEnd"/>
      <w:r w:rsidRPr="00BF3973">
        <w:rPr>
          <w:rFonts w:ascii="Calibri" w:hAnsi="Calibri" w:cs="Calibri"/>
          <w:b w:val="0"/>
          <w:bCs w:val="0"/>
          <w:sz w:val="22"/>
          <w:szCs w:val="22"/>
        </w:rPr>
        <w:t xml:space="preserve"> spare parts for yachts in Timor-Leste is almost impossible. Engine spares may be available in Dili. The best thing is to take any spares you may need with you, especially fuel filters.</w:t>
      </w:r>
    </w:p>
    <w:p w:rsidR="009F11FD" w:rsidRPr="00BF3973" w:rsidRDefault="009F11FD" w:rsidP="009F11FD">
      <w:pPr>
        <w:pStyle w:val="Subtitle"/>
        <w:spacing w:before="120" w:after="120"/>
        <w:jc w:val="both"/>
        <w:rPr>
          <w:rFonts w:ascii="Calibri" w:hAnsi="Calibri" w:cs="Calibri"/>
          <w:b w:val="0"/>
          <w:bCs w:val="0"/>
          <w:sz w:val="22"/>
          <w:szCs w:val="22"/>
        </w:rPr>
      </w:pPr>
      <w:r w:rsidRPr="00BF3973">
        <w:rPr>
          <w:rFonts w:ascii="Calibri" w:hAnsi="Calibri" w:cs="Calibri"/>
          <w:b w:val="0"/>
          <w:bCs w:val="0"/>
          <w:sz w:val="22"/>
          <w:szCs w:val="22"/>
        </w:rPr>
        <w:t xml:space="preserve">Importing yacht spare parts into Timor-Leste is however a fairly straightforward process for Rally yachts.  Contact the </w:t>
      </w:r>
      <w:r>
        <w:rPr>
          <w:rFonts w:ascii="Calibri" w:hAnsi="Calibri" w:cs="Calibri"/>
          <w:b w:val="0"/>
          <w:bCs w:val="0"/>
          <w:sz w:val="22"/>
          <w:szCs w:val="22"/>
        </w:rPr>
        <w:t xml:space="preserve">Rally HQ </w:t>
      </w:r>
      <w:r w:rsidRPr="00BF3973">
        <w:rPr>
          <w:rFonts w:ascii="Calibri" w:hAnsi="Calibri" w:cs="Calibri"/>
          <w:b w:val="0"/>
          <w:bCs w:val="0"/>
          <w:sz w:val="22"/>
          <w:szCs w:val="22"/>
        </w:rPr>
        <w:t>one-stop-shop</w:t>
      </w:r>
      <w:r>
        <w:rPr>
          <w:rFonts w:ascii="Calibri" w:hAnsi="Calibri" w:cs="Calibri"/>
          <w:b w:val="0"/>
          <w:bCs w:val="0"/>
          <w:sz w:val="22"/>
          <w:szCs w:val="22"/>
        </w:rPr>
        <w:t xml:space="preserve"> </w:t>
      </w:r>
      <w:r w:rsidRPr="00BF3973">
        <w:rPr>
          <w:rFonts w:ascii="Calibri" w:hAnsi="Calibri" w:cs="Calibri"/>
          <w:b w:val="0"/>
          <w:bCs w:val="0"/>
          <w:sz w:val="22"/>
          <w:szCs w:val="22"/>
        </w:rPr>
        <w:t>to assist with any spare part importation.</w:t>
      </w:r>
    </w:p>
    <w:tbl>
      <w:tblPr>
        <w:tblW w:w="0" w:type="auto"/>
        <w:tblLook w:val="00A0" w:firstRow="1" w:lastRow="0" w:firstColumn="1" w:lastColumn="0" w:noHBand="0" w:noVBand="0"/>
      </w:tblPr>
      <w:tblGrid>
        <w:gridCol w:w="9638"/>
      </w:tblGrid>
      <w:tr w:rsidR="00037E45" w:rsidRPr="003C66D5">
        <w:tc>
          <w:tcPr>
            <w:tcW w:w="9854" w:type="dxa"/>
            <w:shd w:val="clear" w:color="auto" w:fill="1F497D"/>
          </w:tcPr>
          <w:p w:rsidR="00037E45" w:rsidRPr="003C66D5" w:rsidRDefault="00037E45" w:rsidP="00B466DB">
            <w:pPr>
              <w:pStyle w:val="Subtitle"/>
              <w:spacing w:before="60" w:after="60"/>
              <w:jc w:val="both"/>
              <w:rPr>
                <w:rFonts w:ascii="Calibri" w:hAnsi="Calibri" w:cs="Calibri"/>
                <w:color w:val="FFFFFF"/>
              </w:rPr>
            </w:pPr>
            <w:r w:rsidRPr="003C66D5">
              <w:rPr>
                <w:rFonts w:ascii="Calibri" w:hAnsi="Calibri" w:cs="Calibri"/>
                <w:color w:val="FFFFFF"/>
              </w:rPr>
              <w:t>Shower and Toilet Facilities</w:t>
            </w:r>
          </w:p>
        </w:tc>
      </w:tr>
    </w:tbl>
    <w:p w:rsidR="00037E45" w:rsidRPr="00BF3973" w:rsidRDefault="00037E45" w:rsidP="00673E8C">
      <w:pPr>
        <w:pStyle w:val="Subtitle"/>
        <w:spacing w:before="120" w:after="120"/>
        <w:jc w:val="both"/>
        <w:rPr>
          <w:rFonts w:ascii="Calibri" w:hAnsi="Calibri" w:cs="Calibri"/>
          <w:b w:val="0"/>
          <w:bCs w:val="0"/>
          <w:sz w:val="22"/>
          <w:szCs w:val="22"/>
        </w:rPr>
      </w:pPr>
      <w:r w:rsidRPr="00BF3973">
        <w:rPr>
          <w:rFonts w:ascii="Calibri" w:hAnsi="Calibri" w:cs="Calibri"/>
          <w:b w:val="0"/>
          <w:bCs w:val="0"/>
          <w:sz w:val="22"/>
          <w:szCs w:val="22"/>
        </w:rPr>
        <w:t xml:space="preserve">There are public toilets located on the beachfront in the vicinity of the anchorage and near to the CIQ/Rally office. The </w:t>
      </w:r>
      <w:r w:rsidRPr="009B5B8B">
        <w:rPr>
          <w:rFonts w:ascii="Calibri" w:hAnsi="Calibri" w:cs="Calibri"/>
          <w:b w:val="0"/>
          <w:bCs w:val="0"/>
          <w:sz w:val="22"/>
          <w:szCs w:val="22"/>
        </w:rPr>
        <w:t>Hotel Dili also</w:t>
      </w:r>
      <w:r w:rsidRPr="00BF3973">
        <w:rPr>
          <w:rFonts w:ascii="Calibri" w:hAnsi="Calibri" w:cs="Calibri"/>
          <w:b w:val="0"/>
          <w:bCs w:val="0"/>
          <w:sz w:val="22"/>
          <w:szCs w:val="22"/>
        </w:rPr>
        <w:t xml:space="preserve"> offers toilet facilities for patrons and is offering use of shower facilities (after 0800 hours each day) to Rally participants for USD2.00.  This money will be donated to a charity in Timor</w:t>
      </w:r>
      <w:r w:rsidR="009F11FD">
        <w:rPr>
          <w:rFonts w:ascii="Calibri" w:hAnsi="Calibri" w:cs="Calibri"/>
          <w:b w:val="0"/>
          <w:bCs w:val="0"/>
          <w:sz w:val="22"/>
          <w:szCs w:val="22"/>
        </w:rPr>
        <w:t>-</w:t>
      </w:r>
      <w:r w:rsidRPr="00BF3973">
        <w:rPr>
          <w:rFonts w:ascii="Calibri" w:hAnsi="Calibri" w:cs="Calibri"/>
          <w:b w:val="0"/>
          <w:bCs w:val="0"/>
          <w:sz w:val="22"/>
          <w:szCs w:val="22"/>
        </w:rPr>
        <w:t>Leste.  Full details of arrangements can be obtained from the Hotel Dili. The Hotel Dili can also manage any laundry requirements you might have.</w:t>
      </w:r>
    </w:p>
    <w:tbl>
      <w:tblPr>
        <w:tblW w:w="0" w:type="auto"/>
        <w:tblLook w:val="00A0" w:firstRow="1" w:lastRow="0" w:firstColumn="1" w:lastColumn="0" w:noHBand="0" w:noVBand="0"/>
      </w:tblPr>
      <w:tblGrid>
        <w:gridCol w:w="9638"/>
      </w:tblGrid>
      <w:tr w:rsidR="00037E45" w:rsidRPr="003C66D5" w:rsidTr="009F11FD">
        <w:tc>
          <w:tcPr>
            <w:tcW w:w="9638" w:type="dxa"/>
            <w:shd w:val="clear" w:color="auto" w:fill="1F497D"/>
          </w:tcPr>
          <w:p w:rsidR="00037E45" w:rsidRPr="003C66D5" w:rsidRDefault="00037E45" w:rsidP="00A165C8">
            <w:pPr>
              <w:pStyle w:val="Subtitle"/>
              <w:spacing w:before="60" w:after="60"/>
              <w:jc w:val="both"/>
              <w:rPr>
                <w:rFonts w:ascii="Calibri" w:hAnsi="Calibri" w:cs="Calibri"/>
                <w:b w:val="0"/>
                <w:bCs w:val="0"/>
              </w:rPr>
            </w:pPr>
            <w:r w:rsidRPr="003C66D5">
              <w:rPr>
                <w:rFonts w:ascii="Calibri" w:hAnsi="Calibri" w:cs="Calibri"/>
                <w:b w:val="0"/>
                <w:bCs w:val="0"/>
              </w:rPr>
              <w:br w:type="page"/>
            </w:r>
            <w:r w:rsidRPr="003C66D5">
              <w:rPr>
                <w:rFonts w:ascii="Calibri" w:hAnsi="Calibri" w:cs="Calibri"/>
                <w:color w:val="FFFFFF"/>
              </w:rPr>
              <w:t>Internet Facilities</w:t>
            </w:r>
          </w:p>
        </w:tc>
      </w:tr>
    </w:tbl>
    <w:p w:rsidR="009F11FD" w:rsidRDefault="009F11FD" w:rsidP="009F11FD">
      <w:pPr>
        <w:pStyle w:val="Subtitle"/>
        <w:spacing w:before="120" w:after="120"/>
        <w:jc w:val="both"/>
        <w:rPr>
          <w:rFonts w:ascii="Calibri" w:hAnsi="Calibri" w:cs="Calibri"/>
          <w:b w:val="0"/>
          <w:bCs w:val="0"/>
          <w:sz w:val="22"/>
          <w:szCs w:val="22"/>
        </w:rPr>
      </w:pPr>
      <w:r w:rsidRPr="002A3B43">
        <w:rPr>
          <w:rFonts w:ascii="Calibri" w:hAnsi="Calibri" w:cs="Calibri"/>
          <w:b w:val="0"/>
          <w:bCs w:val="0"/>
          <w:sz w:val="22"/>
          <w:szCs w:val="22"/>
        </w:rPr>
        <w:t>Dili has reasonably good internet access facilities at a number of places and locations.  The Hotel Dili will provide internet facilities for Rally participants.  The service is FREE for sending and receiving emails.  See the Hotel Dili for further information.</w:t>
      </w:r>
      <w:r w:rsidRPr="00BF3973">
        <w:rPr>
          <w:rFonts w:ascii="Calibri" w:hAnsi="Calibri" w:cs="Calibri"/>
          <w:b w:val="0"/>
          <w:bCs w:val="0"/>
          <w:sz w:val="22"/>
          <w:szCs w:val="22"/>
        </w:rPr>
        <w:t xml:space="preserve">  </w:t>
      </w:r>
    </w:p>
    <w:tbl>
      <w:tblPr>
        <w:tblW w:w="0" w:type="auto"/>
        <w:tblLook w:val="00A0" w:firstRow="1" w:lastRow="0" w:firstColumn="1" w:lastColumn="0" w:noHBand="0" w:noVBand="0"/>
      </w:tblPr>
      <w:tblGrid>
        <w:gridCol w:w="9638"/>
      </w:tblGrid>
      <w:tr w:rsidR="00037E45" w:rsidRPr="003C66D5">
        <w:tc>
          <w:tcPr>
            <w:tcW w:w="9854" w:type="dxa"/>
            <w:shd w:val="clear" w:color="auto" w:fill="1F497D"/>
          </w:tcPr>
          <w:p w:rsidR="00037E45" w:rsidRPr="003C66D5" w:rsidRDefault="00037E45" w:rsidP="00FB5416">
            <w:pPr>
              <w:pStyle w:val="Subtitle"/>
              <w:spacing w:before="60" w:after="60"/>
              <w:jc w:val="both"/>
              <w:rPr>
                <w:rFonts w:ascii="Calibri" w:hAnsi="Calibri" w:cs="Calibri"/>
                <w:color w:val="FFFFFF"/>
              </w:rPr>
            </w:pPr>
            <w:r w:rsidRPr="003C66D5">
              <w:rPr>
                <w:rFonts w:ascii="Calibri" w:hAnsi="Calibri" w:cs="Calibri"/>
                <w:color w:val="FFFFFF"/>
              </w:rPr>
              <w:t>Garbage Disposal</w:t>
            </w:r>
          </w:p>
        </w:tc>
      </w:tr>
    </w:tbl>
    <w:p w:rsidR="00037E45" w:rsidRPr="00BF3973" w:rsidRDefault="00037E45" w:rsidP="007E574F">
      <w:pPr>
        <w:pStyle w:val="Subtitle"/>
        <w:spacing w:before="120" w:after="240"/>
        <w:jc w:val="both"/>
        <w:rPr>
          <w:rFonts w:ascii="Calibri" w:hAnsi="Calibri" w:cs="Calibri"/>
          <w:b w:val="0"/>
          <w:bCs w:val="0"/>
          <w:sz w:val="22"/>
          <w:szCs w:val="22"/>
        </w:rPr>
      </w:pPr>
      <w:r w:rsidRPr="00BF3973">
        <w:rPr>
          <w:rFonts w:ascii="Calibri" w:hAnsi="Calibri" w:cs="Calibri"/>
          <w:b w:val="0"/>
          <w:bCs w:val="0"/>
          <w:sz w:val="22"/>
          <w:szCs w:val="22"/>
        </w:rPr>
        <w:t xml:space="preserve">There will be a bin for garbage disposal located on the foreshore as you come ashore.  This is for disposal of </w:t>
      </w:r>
      <w:r w:rsidRPr="00757132">
        <w:rPr>
          <w:rFonts w:ascii="Calibri" w:hAnsi="Calibri" w:cs="Calibri"/>
          <w:bCs w:val="0"/>
          <w:sz w:val="22"/>
          <w:szCs w:val="22"/>
        </w:rPr>
        <w:t>non-organic materials only</w:t>
      </w:r>
      <w:r w:rsidRPr="00BF3973">
        <w:rPr>
          <w:rFonts w:ascii="Calibri" w:hAnsi="Calibri" w:cs="Calibri"/>
          <w:b w:val="0"/>
          <w:bCs w:val="0"/>
          <w:sz w:val="22"/>
          <w:szCs w:val="22"/>
        </w:rPr>
        <w:t xml:space="preserve">. Please </w:t>
      </w:r>
      <w:r w:rsidRPr="00BF3973">
        <w:rPr>
          <w:rFonts w:ascii="Calibri" w:hAnsi="Calibri" w:cs="Calibri"/>
          <w:b w:val="0"/>
          <w:bCs w:val="0"/>
          <w:sz w:val="22"/>
          <w:szCs w:val="22"/>
          <w:u w:val="single"/>
        </w:rPr>
        <w:t>do not</w:t>
      </w:r>
      <w:r w:rsidRPr="00BF3973">
        <w:rPr>
          <w:rFonts w:ascii="Calibri" w:hAnsi="Calibri" w:cs="Calibri"/>
          <w:b w:val="0"/>
          <w:bCs w:val="0"/>
          <w:sz w:val="22"/>
          <w:szCs w:val="22"/>
        </w:rPr>
        <w:t xml:space="preserve"> bring any organic materials ashore (for disposal or otherwise) as this </w:t>
      </w:r>
      <w:r>
        <w:rPr>
          <w:rFonts w:ascii="Calibri" w:hAnsi="Calibri" w:cs="Calibri"/>
          <w:b w:val="0"/>
          <w:bCs w:val="0"/>
          <w:sz w:val="22"/>
          <w:szCs w:val="22"/>
        </w:rPr>
        <w:t>will</w:t>
      </w:r>
      <w:r w:rsidRPr="00BF3973">
        <w:rPr>
          <w:rFonts w:ascii="Calibri" w:hAnsi="Calibri" w:cs="Calibri"/>
          <w:b w:val="0"/>
          <w:bCs w:val="0"/>
          <w:sz w:val="22"/>
          <w:szCs w:val="22"/>
        </w:rPr>
        <w:t xml:space="preserve"> infringe Timor-Leste’s quarantine regulations and protocols.</w:t>
      </w:r>
    </w:p>
    <w:tbl>
      <w:tblPr>
        <w:tblW w:w="0" w:type="auto"/>
        <w:tblLook w:val="00A0" w:firstRow="1" w:lastRow="0" w:firstColumn="1" w:lastColumn="0" w:noHBand="0" w:noVBand="0"/>
      </w:tblPr>
      <w:tblGrid>
        <w:gridCol w:w="9638"/>
      </w:tblGrid>
      <w:tr w:rsidR="00037E45" w:rsidRPr="003C66D5">
        <w:tc>
          <w:tcPr>
            <w:tcW w:w="9854" w:type="dxa"/>
            <w:shd w:val="clear" w:color="auto" w:fill="1F497D"/>
          </w:tcPr>
          <w:p w:rsidR="00037E45" w:rsidRPr="003C66D5" w:rsidRDefault="00037E45" w:rsidP="00B466DB">
            <w:pPr>
              <w:pStyle w:val="Subtitle"/>
              <w:spacing w:before="60" w:after="60"/>
              <w:jc w:val="both"/>
              <w:rPr>
                <w:rFonts w:ascii="Calibri" w:hAnsi="Calibri" w:cs="Calibri"/>
                <w:color w:val="FFFFFF"/>
              </w:rPr>
            </w:pPr>
            <w:r w:rsidRPr="003C66D5">
              <w:rPr>
                <w:rFonts w:ascii="Calibri" w:hAnsi="Calibri" w:cs="Calibri"/>
                <w:b w:val="0"/>
                <w:bCs w:val="0"/>
              </w:rPr>
              <w:br w:type="page"/>
            </w:r>
            <w:r w:rsidRPr="003C66D5">
              <w:rPr>
                <w:rFonts w:ascii="Calibri" w:hAnsi="Calibri" w:cs="Calibri"/>
                <w:color w:val="FFFFFF"/>
              </w:rPr>
              <w:t>Dili Guide</w:t>
            </w:r>
          </w:p>
        </w:tc>
      </w:tr>
    </w:tbl>
    <w:p w:rsidR="00037E45" w:rsidRPr="00BF3973" w:rsidRDefault="00037E45" w:rsidP="00713A23">
      <w:pPr>
        <w:pStyle w:val="Subtitle"/>
        <w:spacing w:before="120" w:after="120"/>
        <w:jc w:val="both"/>
        <w:rPr>
          <w:rFonts w:ascii="Calibri" w:hAnsi="Calibri" w:cs="Calibri"/>
          <w:b w:val="0"/>
          <w:bCs w:val="0"/>
          <w:color w:val="000000"/>
          <w:sz w:val="22"/>
          <w:szCs w:val="22"/>
          <w:lang w:val="en-AU"/>
        </w:rPr>
      </w:pPr>
      <w:r w:rsidRPr="00BF3973">
        <w:rPr>
          <w:rFonts w:ascii="Calibri" w:hAnsi="Calibri" w:cs="Calibri"/>
          <w:b w:val="0"/>
          <w:bCs w:val="0"/>
          <w:color w:val="000000"/>
          <w:sz w:val="22"/>
          <w:szCs w:val="22"/>
          <w:lang w:val="en-AU"/>
        </w:rPr>
        <w:t>Dili offers a range of accommodation, dining and sightseeing that will suit most tastes</w:t>
      </w:r>
      <w:r w:rsidR="00757132">
        <w:rPr>
          <w:rFonts w:ascii="Calibri" w:hAnsi="Calibri" w:cs="Calibri"/>
          <w:b w:val="0"/>
          <w:bCs w:val="0"/>
          <w:color w:val="000000"/>
          <w:sz w:val="22"/>
          <w:szCs w:val="22"/>
          <w:lang w:val="en-AU"/>
        </w:rPr>
        <w:t>, budgets</w:t>
      </w:r>
      <w:r w:rsidRPr="00BF3973">
        <w:rPr>
          <w:rFonts w:ascii="Calibri" w:hAnsi="Calibri" w:cs="Calibri"/>
          <w:b w:val="0"/>
          <w:bCs w:val="0"/>
          <w:color w:val="000000"/>
          <w:sz w:val="22"/>
          <w:szCs w:val="22"/>
          <w:lang w:val="en-AU"/>
        </w:rPr>
        <w:t xml:space="preserve"> and interests.</w:t>
      </w:r>
    </w:p>
    <w:p w:rsidR="00037E45" w:rsidRPr="00BF3973" w:rsidRDefault="00037E45" w:rsidP="0068351C">
      <w:pPr>
        <w:pStyle w:val="Subtitle"/>
        <w:numPr>
          <w:ilvl w:val="0"/>
          <w:numId w:val="7"/>
        </w:numPr>
        <w:spacing w:before="120"/>
        <w:jc w:val="both"/>
        <w:rPr>
          <w:rFonts w:ascii="Calibri" w:hAnsi="Calibri" w:cs="Calibri"/>
          <w:b w:val="0"/>
          <w:bCs w:val="0"/>
          <w:color w:val="000000"/>
          <w:sz w:val="22"/>
          <w:szCs w:val="22"/>
          <w:lang w:val="en-AU"/>
        </w:rPr>
      </w:pPr>
      <w:r w:rsidRPr="00BF3973">
        <w:rPr>
          <w:rFonts w:ascii="Calibri" w:hAnsi="Calibri" w:cs="Calibri"/>
          <w:b w:val="0"/>
          <w:bCs w:val="0"/>
          <w:color w:val="000000"/>
          <w:sz w:val="22"/>
          <w:szCs w:val="22"/>
          <w:lang w:val="en-AU"/>
        </w:rPr>
        <w:t>Hotels ranging from basic to 4-star</w:t>
      </w:r>
      <w:r w:rsidRPr="009B5B8B">
        <w:rPr>
          <w:rFonts w:ascii="Calibri" w:hAnsi="Calibri" w:cs="Calibri"/>
          <w:b w:val="0"/>
          <w:bCs w:val="0"/>
          <w:color w:val="000000"/>
          <w:sz w:val="22"/>
          <w:szCs w:val="22"/>
          <w:lang w:val="en-AU"/>
        </w:rPr>
        <w:t>; Hotel Dili</w:t>
      </w:r>
      <w:r w:rsidRPr="00BF3973">
        <w:rPr>
          <w:rFonts w:ascii="Calibri" w:hAnsi="Calibri" w:cs="Calibri"/>
          <w:b w:val="0"/>
          <w:bCs w:val="0"/>
          <w:color w:val="000000"/>
          <w:sz w:val="22"/>
          <w:szCs w:val="22"/>
          <w:lang w:val="en-AU"/>
        </w:rPr>
        <w:t xml:space="preserve"> is located closest to the anchorage, but there is a large range of hotels to choose from.</w:t>
      </w:r>
    </w:p>
    <w:p w:rsidR="00037E45" w:rsidRPr="00BF3973" w:rsidRDefault="00037E45" w:rsidP="00C45F7E">
      <w:pPr>
        <w:pStyle w:val="Subtitle"/>
        <w:tabs>
          <w:tab w:val="left" w:pos="426"/>
        </w:tabs>
        <w:spacing w:before="120"/>
        <w:jc w:val="both"/>
        <w:rPr>
          <w:rFonts w:ascii="Calibri" w:hAnsi="Calibri" w:cs="Calibri"/>
          <w:b w:val="0"/>
          <w:bCs w:val="0"/>
          <w:color w:val="000000"/>
          <w:sz w:val="22"/>
          <w:szCs w:val="22"/>
          <w:lang w:val="en-AU"/>
        </w:rPr>
      </w:pPr>
      <w:r w:rsidRPr="00BF3973">
        <w:rPr>
          <w:rFonts w:ascii="Calibri" w:hAnsi="Calibri" w:cs="Calibri"/>
          <w:b w:val="0"/>
          <w:bCs w:val="0"/>
          <w:color w:val="000000"/>
          <w:sz w:val="22"/>
          <w:szCs w:val="22"/>
          <w:lang w:val="en-AU"/>
        </w:rPr>
        <w:sym w:font="Wingdings" w:char="F0FE"/>
      </w:r>
      <w:r w:rsidRPr="00BF3973">
        <w:rPr>
          <w:rFonts w:ascii="Calibri" w:hAnsi="Calibri" w:cs="Calibri"/>
          <w:b w:val="0"/>
          <w:bCs w:val="0"/>
          <w:color w:val="000000"/>
          <w:sz w:val="22"/>
          <w:szCs w:val="22"/>
          <w:lang w:val="en-AU"/>
        </w:rPr>
        <w:tab/>
        <w:t>ANZ Bank</w:t>
      </w:r>
    </w:p>
    <w:p w:rsidR="00037E45" w:rsidRPr="00BF3973" w:rsidRDefault="00037E45" w:rsidP="0068351C">
      <w:pPr>
        <w:pStyle w:val="Subtitle"/>
        <w:numPr>
          <w:ilvl w:val="0"/>
          <w:numId w:val="7"/>
        </w:numPr>
        <w:spacing w:before="120"/>
        <w:jc w:val="both"/>
        <w:rPr>
          <w:rFonts w:ascii="Calibri" w:hAnsi="Calibri" w:cs="Calibri"/>
          <w:b w:val="0"/>
          <w:bCs w:val="0"/>
          <w:color w:val="000000"/>
          <w:sz w:val="22"/>
          <w:szCs w:val="22"/>
          <w:lang w:val="en-AU"/>
        </w:rPr>
      </w:pPr>
      <w:r w:rsidRPr="00BF3973">
        <w:rPr>
          <w:rFonts w:ascii="Calibri" w:hAnsi="Calibri" w:cs="Calibri"/>
          <w:b w:val="0"/>
          <w:bCs w:val="0"/>
          <w:color w:val="000000"/>
          <w:sz w:val="22"/>
          <w:szCs w:val="22"/>
          <w:lang w:val="en-AU"/>
        </w:rPr>
        <w:t>Internet access at various locations</w:t>
      </w:r>
    </w:p>
    <w:p w:rsidR="00037E45" w:rsidRPr="00BF3973" w:rsidRDefault="00037E45" w:rsidP="0068351C">
      <w:pPr>
        <w:pStyle w:val="Subtitle"/>
        <w:numPr>
          <w:ilvl w:val="0"/>
          <w:numId w:val="7"/>
        </w:numPr>
        <w:spacing w:before="120"/>
        <w:jc w:val="both"/>
        <w:rPr>
          <w:rFonts w:ascii="Calibri" w:hAnsi="Calibri" w:cs="Calibri"/>
          <w:b w:val="0"/>
          <w:bCs w:val="0"/>
          <w:color w:val="000000"/>
          <w:sz w:val="22"/>
          <w:szCs w:val="22"/>
          <w:lang w:val="en-AU"/>
        </w:rPr>
      </w:pPr>
      <w:r w:rsidRPr="00BF3973">
        <w:rPr>
          <w:rFonts w:ascii="Calibri" w:hAnsi="Calibri" w:cs="Calibri"/>
          <w:b w:val="0"/>
          <w:bCs w:val="0"/>
          <w:color w:val="000000"/>
          <w:sz w:val="22"/>
          <w:szCs w:val="22"/>
          <w:lang w:val="en-AU"/>
        </w:rPr>
        <w:lastRenderedPageBreak/>
        <w:t>Large expatriate population</w:t>
      </w:r>
    </w:p>
    <w:p w:rsidR="00037E45" w:rsidRPr="00BF3973" w:rsidRDefault="00037E45" w:rsidP="0068351C">
      <w:pPr>
        <w:pStyle w:val="Subtitle"/>
        <w:numPr>
          <w:ilvl w:val="0"/>
          <w:numId w:val="7"/>
        </w:numPr>
        <w:spacing w:before="120"/>
        <w:jc w:val="both"/>
        <w:rPr>
          <w:rFonts w:ascii="Calibri" w:hAnsi="Calibri" w:cs="Calibri"/>
          <w:b w:val="0"/>
          <w:bCs w:val="0"/>
          <w:color w:val="000000"/>
          <w:sz w:val="22"/>
          <w:szCs w:val="22"/>
          <w:lang w:val="en-AU"/>
        </w:rPr>
      </w:pPr>
      <w:r w:rsidRPr="00BF3973">
        <w:rPr>
          <w:rFonts w:ascii="Calibri" w:hAnsi="Calibri" w:cs="Calibri"/>
          <w:b w:val="0"/>
          <w:bCs w:val="0"/>
          <w:color w:val="000000"/>
          <w:sz w:val="22"/>
          <w:szCs w:val="22"/>
          <w:lang w:val="en-AU"/>
        </w:rPr>
        <w:t>Western-style supermarkets and local traditional markets</w:t>
      </w:r>
    </w:p>
    <w:p w:rsidR="00037E45" w:rsidRPr="00BF3973" w:rsidRDefault="00037E45" w:rsidP="0068351C">
      <w:pPr>
        <w:pStyle w:val="Subtitle"/>
        <w:numPr>
          <w:ilvl w:val="0"/>
          <w:numId w:val="7"/>
        </w:numPr>
        <w:spacing w:before="120"/>
        <w:jc w:val="both"/>
        <w:rPr>
          <w:rFonts w:ascii="Calibri" w:hAnsi="Calibri" w:cs="Calibri"/>
          <w:b w:val="0"/>
          <w:bCs w:val="0"/>
          <w:color w:val="000000"/>
          <w:sz w:val="22"/>
          <w:szCs w:val="22"/>
          <w:lang w:val="en-AU"/>
        </w:rPr>
      </w:pPr>
      <w:r w:rsidRPr="00BF3973">
        <w:rPr>
          <w:rFonts w:ascii="Calibri" w:hAnsi="Calibri" w:cs="Calibri"/>
          <w:b w:val="0"/>
          <w:bCs w:val="0"/>
          <w:color w:val="000000"/>
          <w:sz w:val="22"/>
          <w:szCs w:val="22"/>
          <w:lang w:val="en-AU"/>
        </w:rPr>
        <w:t>Good local handcraft markets (“</w:t>
      </w:r>
      <w:proofErr w:type="spellStart"/>
      <w:r w:rsidRPr="00BF3973">
        <w:rPr>
          <w:rFonts w:ascii="Calibri" w:hAnsi="Calibri" w:cs="Calibri"/>
          <w:b w:val="0"/>
          <w:bCs w:val="0"/>
          <w:color w:val="000000"/>
          <w:sz w:val="22"/>
          <w:szCs w:val="22"/>
          <w:lang w:val="en-AU"/>
        </w:rPr>
        <w:t>Tais</w:t>
      </w:r>
      <w:proofErr w:type="spellEnd"/>
      <w:r w:rsidRPr="00BF3973">
        <w:rPr>
          <w:rFonts w:ascii="Calibri" w:hAnsi="Calibri" w:cs="Calibri"/>
          <w:b w:val="0"/>
          <w:bCs w:val="0"/>
          <w:color w:val="000000"/>
          <w:sz w:val="22"/>
          <w:szCs w:val="22"/>
          <w:lang w:val="en-AU"/>
        </w:rPr>
        <w:t xml:space="preserve">” = </w:t>
      </w:r>
      <w:proofErr w:type="spellStart"/>
      <w:r w:rsidRPr="00BF3973">
        <w:rPr>
          <w:rFonts w:ascii="Calibri" w:hAnsi="Calibri" w:cs="Calibri"/>
          <w:b w:val="0"/>
          <w:bCs w:val="0"/>
          <w:color w:val="000000"/>
          <w:sz w:val="22"/>
          <w:szCs w:val="22"/>
          <w:lang w:val="en-AU"/>
        </w:rPr>
        <w:t>Ikat</w:t>
      </w:r>
      <w:proofErr w:type="spellEnd"/>
      <w:r w:rsidRPr="00BF3973">
        <w:rPr>
          <w:rFonts w:ascii="Calibri" w:hAnsi="Calibri" w:cs="Calibri"/>
          <w:b w:val="0"/>
          <w:bCs w:val="0"/>
          <w:color w:val="000000"/>
          <w:sz w:val="22"/>
          <w:szCs w:val="22"/>
          <w:lang w:val="en-AU"/>
        </w:rPr>
        <w:t xml:space="preserve">) </w:t>
      </w:r>
    </w:p>
    <w:p w:rsidR="00037E45" w:rsidRPr="00BF3973" w:rsidRDefault="00037E45" w:rsidP="0068351C">
      <w:pPr>
        <w:pStyle w:val="Subtitle"/>
        <w:numPr>
          <w:ilvl w:val="0"/>
          <w:numId w:val="7"/>
        </w:numPr>
        <w:spacing w:before="120"/>
        <w:jc w:val="both"/>
        <w:rPr>
          <w:rFonts w:ascii="Calibri" w:hAnsi="Calibri" w:cs="Calibri"/>
          <w:b w:val="0"/>
          <w:bCs w:val="0"/>
          <w:color w:val="000000"/>
          <w:sz w:val="22"/>
          <w:szCs w:val="22"/>
          <w:lang w:val="en-AU"/>
        </w:rPr>
      </w:pPr>
      <w:r w:rsidRPr="00BF3973">
        <w:rPr>
          <w:rFonts w:ascii="Calibri" w:hAnsi="Calibri" w:cs="Calibri"/>
          <w:b w:val="0"/>
          <w:bCs w:val="0"/>
          <w:color w:val="000000"/>
          <w:sz w:val="22"/>
          <w:szCs w:val="22"/>
          <w:lang w:val="en-AU"/>
        </w:rPr>
        <w:t>Fuel supplies from Australia, Indonesia</w:t>
      </w:r>
      <w:r w:rsidR="00757132">
        <w:rPr>
          <w:rFonts w:ascii="Calibri" w:hAnsi="Calibri" w:cs="Calibri"/>
          <w:b w:val="0"/>
          <w:bCs w:val="0"/>
          <w:color w:val="000000"/>
          <w:sz w:val="22"/>
          <w:szCs w:val="22"/>
          <w:lang w:val="en-AU"/>
        </w:rPr>
        <w:t>, China</w:t>
      </w:r>
      <w:r w:rsidRPr="00BF3973">
        <w:rPr>
          <w:rFonts w:ascii="Calibri" w:hAnsi="Calibri" w:cs="Calibri"/>
          <w:b w:val="0"/>
          <w:bCs w:val="0"/>
          <w:color w:val="000000"/>
          <w:sz w:val="22"/>
          <w:szCs w:val="22"/>
          <w:lang w:val="en-AU"/>
        </w:rPr>
        <w:t xml:space="preserve"> and Singapore</w:t>
      </w:r>
    </w:p>
    <w:p w:rsidR="00037E45" w:rsidRPr="00BF3973" w:rsidRDefault="00037E45" w:rsidP="0068351C">
      <w:pPr>
        <w:pStyle w:val="Subtitle"/>
        <w:numPr>
          <w:ilvl w:val="0"/>
          <w:numId w:val="7"/>
        </w:numPr>
        <w:spacing w:before="120"/>
        <w:jc w:val="both"/>
        <w:rPr>
          <w:rFonts w:ascii="Calibri" w:hAnsi="Calibri" w:cs="Calibri"/>
          <w:b w:val="0"/>
          <w:bCs w:val="0"/>
          <w:color w:val="000000"/>
          <w:sz w:val="22"/>
          <w:szCs w:val="22"/>
          <w:lang w:val="en-AU"/>
        </w:rPr>
      </w:pPr>
      <w:r w:rsidRPr="00BF3973">
        <w:rPr>
          <w:rFonts w:ascii="Calibri" w:hAnsi="Calibri" w:cs="Calibri"/>
          <w:b w:val="0"/>
          <w:bCs w:val="0"/>
          <w:color w:val="000000"/>
          <w:sz w:val="22"/>
          <w:szCs w:val="22"/>
          <w:lang w:val="en-AU"/>
        </w:rPr>
        <w:t>Regular flights to Darwin (</w:t>
      </w:r>
      <w:proofErr w:type="spellStart"/>
      <w:r w:rsidRPr="00BF3973">
        <w:rPr>
          <w:rFonts w:ascii="Calibri" w:hAnsi="Calibri" w:cs="Calibri"/>
          <w:b w:val="0"/>
          <w:bCs w:val="0"/>
          <w:color w:val="000000"/>
          <w:sz w:val="22"/>
          <w:szCs w:val="22"/>
          <w:lang w:val="en-AU"/>
        </w:rPr>
        <w:t>Airnorth</w:t>
      </w:r>
      <w:proofErr w:type="spellEnd"/>
      <w:r w:rsidRPr="00BF3973">
        <w:rPr>
          <w:rFonts w:ascii="Calibri" w:hAnsi="Calibri" w:cs="Calibri"/>
          <w:b w:val="0"/>
          <w:bCs w:val="0"/>
          <w:color w:val="000000"/>
          <w:sz w:val="22"/>
          <w:szCs w:val="22"/>
          <w:lang w:val="en-AU"/>
        </w:rPr>
        <w:t>), Bali (</w:t>
      </w:r>
      <w:proofErr w:type="spellStart"/>
      <w:r w:rsidRPr="00BF3973">
        <w:rPr>
          <w:rFonts w:ascii="Calibri" w:hAnsi="Calibri" w:cs="Calibri"/>
          <w:b w:val="0"/>
          <w:bCs w:val="0"/>
          <w:color w:val="000000"/>
          <w:sz w:val="22"/>
          <w:szCs w:val="22"/>
          <w:lang w:val="en-AU"/>
        </w:rPr>
        <w:t>Merpati</w:t>
      </w:r>
      <w:proofErr w:type="spellEnd"/>
      <w:r w:rsidRPr="00BF3973">
        <w:rPr>
          <w:rFonts w:ascii="Calibri" w:hAnsi="Calibri" w:cs="Calibri"/>
          <w:b w:val="0"/>
          <w:bCs w:val="0"/>
          <w:color w:val="000000"/>
          <w:sz w:val="22"/>
          <w:szCs w:val="22"/>
          <w:lang w:val="en-AU"/>
        </w:rPr>
        <w:t>/Batavia Air) and 3 times a week to Singapore (</w:t>
      </w:r>
      <w:r w:rsidR="00B71F1E">
        <w:rPr>
          <w:rFonts w:ascii="Calibri" w:hAnsi="Calibri" w:cs="Calibri"/>
          <w:b w:val="0"/>
          <w:bCs w:val="0"/>
          <w:color w:val="000000"/>
          <w:sz w:val="22"/>
          <w:szCs w:val="22"/>
          <w:lang w:val="en-AU"/>
        </w:rPr>
        <w:t xml:space="preserve">Air </w:t>
      </w:r>
      <w:r w:rsidRPr="00BF3973">
        <w:rPr>
          <w:rFonts w:ascii="Calibri" w:hAnsi="Calibri" w:cs="Calibri"/>
          <w:b w:val="0"/>
          <w:bCs w:val="0"/>
          <w:color w:val="000000"/>
          <w:sz w:val="22"/>
          <w:szCs w:val="22"/>
          <w:lang w:val="en-AU"/>
        </w:rPr>
        <w:t>Timor). A USD10 departure Tax applies to passengers departing by air.</w:t>
      </w:r>
    </w:p>
    <w:p w:rsidR="00037E45" w:rsidRPr="00BF3973" w:rsidRDefault="00037E45" w:rsidP="0068351C">
      <w:pPr>
        <w:pStyle w:val="Subtitle"/>
        <w:numPr>
          <w:ilvl w:val="0"/>
          <w:numId w:val="7"/>
        </w:numPr>
        <w:spacing w:before="120"/>
        <w:jc w:val="both"/>
        <w:rPr>
          <w:rFonts w:ascii="Calibri" w:hAnsi="Calibri" w:cs="Calibri"/>
          <w:b w:val="0"/>
          <w:bCs w:val="0"/>
          <w:color w:val="000000"/>
          <w:sz w:val="22"/>
          <w:szCs w:val="22"/>
          <w:lang w:val="en-AU"/>
        </w:rPr>
      </w:pPr>
      <w:r w:rsidRPr="00BF3973">
        <w:rPr>
          <w:rFonts w:ascii="Calibri" w:hAnsi="Calibri" w:cs="Calibri"/>
          <w:b w:val="0"/>
          <w:bCs w:val="0"/>
          <w:color w:val="000000"/>
          <w:sz w:val="22"/>
          <w:szCs w:val="22"/>
          <w:lang w:val="en-AU"/>
        </w:rPr>
        <w:t>Many national embassies</w:t>
      </w:r>
    </w:p>
    <w:p w:rsidR="00037E45" w:rsidRPr="00BF3973" w:rsidRDefault="00037E45" w:rsidP="0068351C">
      <w:pPr>
        <w:pStyle w:val="Subtitle"/>
        <w:numPr>
          <w:ilvl w:val="0"/>
          <w:numId w:val="7"/>
        </w:numPr>
        <w:spacing w:before="120"/>
        <w:jc w:val="both"/>
        <w:rPr>
          <w:rFonts w:ascii="Calibri" w:hAnsi="Calibri" w:cs="Calibri"/>
          <w:b w:val="0"/>
          <w:bCs w:val="0"/>
          <w:color w:val="000000"/>
          <w:sz w:val="22"/>
          <w:szCs w:val="22"/>
          <w:lang w:val="en-AU"/>
        </w:rPr>
      </w:pPr>
      <w:r w:rsidRPr="00BF3973">
        <w:rPr>
          <w:rFonts w:ascii="Calibri" w:hAnsi="Calibri" w:cs="Calibri"/>
          <w:b w:val="0"/>
          <w:bCs w:val="0"/>
          <w:color w:val="000000"/>
          <w:sz w:val="22"/>
          <w:szCs w:val="22"/>
          <w:lang w:val="en-AU"/>
        </w:rPr>
        <w:t>Wide range of dining styles and prices</w:t>
      </w:r>
    </w:p>
    <w:p w:rsidR="00037E45" w:rsidRPr="00BF3973" w:rsidRDefault="00037E45" w:rsidP="0068351C">
      <w:pPr>
        <w:pStyle w:val="Subtitle"/>
        <w:numPr>
          <w:ilvl w:val="0"/>
          <w:numId w:val="7"/>
        </w:numPr>
        <w:spacing w:before="120"/>
        <w:jc w:val="both"/>
        <w:rPr>
          <w:rFonts w:ascii="Calibri" w:hAnsi="Calibri" w:cs="Calibri"/>
          <w:b w:val="0"/>
          <w:bCs w:val="0"/>
          <w:color w:val="000000"/>
          <w:sz w:val="22"/>
          <w:szCs w:val="22"/>
          <w:lang w:val="en-AU"/>
        </w:rPr>
      </w:pPr>
      <w:r w:rsidRPr="00BF3973">
        <w:rPr>
          <w:rFonts w:ascii="Calibri" w:hAnsi="Calibri" w:cs="Calibri"/>
          <w:b w:val="0"/>
          <w:bCs w:val="0"/>
          <w:color w:val="000000"/>
          <w:sz w:val="22"/>
          <w:szCs w:val="22"/>
          <w:lang w:val="en-AU"/>
        </w:rPr>
        <w:t xml:space="preserve">Great Coffee and Cold Beer </w:t>
      </w:r>
    </w:p>
    <w:p w:rsidR="00037E45" w:rsidRPr="003352C5" w:rsidRDefault="00037E45" w:rsidP="003352C5">
      <w:pPr>
        <w:pStyle w:val="Subtitle"/>
        <w:numPr>
          <w:ilvl w:val="0"/>
          <w:numId w:val="7"/>
        </w:numPr>
        <w:spacing w:before="120"/>
        <w:jc w:val="both"/>
        <w:rPr>
          <w:rFonts w:ascii="Calibri" w:hAnsi="Calibri" w:cs="Calibri"/>
          <w:b w:val="0"/>
          <w:bCs w:val="0"/>
          <w:color w:val="000000" w:themeColor="text1"/>
          <w:sz w:val="22"/>
          <w:szCs w:val="22"/>
          <w:lang w:val="en-AU"/>
        </w:rPr>
      </w:pPr>
      <w:r w:rsidRPr="00BF3973">
        <w:rPr>
          <w:rFonts w:ascii="Calibri" w:hAnsi="Calibri" w:cs="Calibri"/>
          <w:b w:val="0"/>
          <w:bCs w:val="0"/>
          <w:color w:val="000000"/>
          <w:sz w:val="22"/>
          <w:szCs w:val="22"/>
          <w:lang w:val="en-AU"/>
        </w:rPr>
        <w:t>US Dollars are the official currency, with local small denomination coins (necessary in markets)</w:t>
      </w:r>
      <w:r w:rsidR="003352C5">
        <w:rPr>
          <w:rFonts w:ascii="Calibri" w:hAnsi="Calibri" w:cs="Calibri"/>
          <w:b w:val="0"/>
          <w:bCs w:val="0"/>
          <w:color w:val="000000"/>
          <w:sz w:val="22"/>
          <w:szCs w:val="22"/>
          <w:lang w:val="en-AU"/>
        </w:rPr>
        <w:t xml:space="preserve">. </w:t>
      </w:r>
      <w:r w:rsidR="003352C5" w:rsidRPr="003352C5">
        <w:rPr>
          <w:rFonts w:ascii="Calibri" w:hAnsi="Calibri" w:cs="Calibri"/>
          <w:b w:val="0"/>
          <w:bCs w:val="0"/>
          <w:color w:val="000000" w:themeColor="text1"/>
          <w:sz w:val="22"/>
          <w:szCs w:val="22"/>
          <w:lang w:val="en-AU"/>
        </w:rPr>
        <w:t>Try to avoid the new USD100 notes, as they are not widely accepted in Dili as they are suspected of being counterfeit!</w:t>
      </w:r>
    </w:p>
    <w:p w:rsidR="00037E45" w:rsidRPr="00BF3973" w:rsidRDefault="00037E45" w:rsidP="0068351C">
      <w:pPr>
        <w:pStyle w:val="Subtitle"/>
        <w:numPr>
          <w:ilvl w:val="0"/>
          <w:numId w:val="7"/>
        </w:numPr>
        <w:spacing w:before="120"/>
        <w:jc w:val="both"/>
        <w:rPr>
          <w:rFonts w:ascii="Calibri" w:hAnsi="Calibri" w:cs="Calibri"/>
          <w:b w:val="0"/>
          <w:bCs w:val="0"/>
          <w:color w:val="000000"/>
          <w:sz w:val="22"/>
          <w:szCs w:val="22"/>
          <w:lang w:val="en-AU"/>
        </w:rPr>
      </w:pPr>
      <w:r w:rsidRPr="00BF3973">
        <w:rPr>
          <w:rFonts w:ascii="Calibri" w:hAnsi="Calibri" w:cs="Calibri"/>
          <w:b w:val="0"/>
          <w:bCs w:val="0"/>
          <w:color w:val="000000"/>
          <w:sz w:val="22"/>
          <w:szCs w:val="22"/>
          <w:lang w:val="en-AU"/>
        </w:rPr>
        <w:t>Portuguese is the official language along with Tetum, the local dialect, although Bahasa Indonesian is still widely spoken amongst the general population</w:t>
      </w:r>
      <w:r w:rsidR="00B71F1E">
        <w:rPr>
          <w:rFonts w:ascii="Calibri" w:hAnsi="Calibri" w:cs="Calibri"/>
          <w:b w:val="0"/>
          <w:bCs w:val="0"/>
          <w:color w:val="000000"/>
          <w:sz w:val="22"/>
          <w:szCs w:val="22"/>
          <w:lang w:val="en-AU"/>
        </w:rPr>
        <w:t xml:space="preserve">. English is less widely spoken. </w:t>
      </w:r>
    </w:p>
    <w:p w:rsidR="00037E45" w:rsidRPr="00BF3973" w:rsidRDefault="00037E45" w:rsidP="00ED33B6">
      <w:pPr>
        <w:pStyle w:val="Subtitle"/>
        <w:spacing w:before="120" w:after="120"/>
        <w:jc w:val="both"/>
        <w:rPr>
          <w:rFonts w:ascii="Calibri" w:hAnsi="Calibri" w:cs="Calibri"/>
          <w:b w:val="0"/>
          <w:bCs w:val="0"/>
          <w:color w:val="000000"/>
          <w:sz w:val="22"/>
          <w:szCs w:val="22"/>
          <w:lang w:val="en-AU"/>
        </w:rPr>
      </w:pPr>
      <w:r w:rsidRPr="00BF3973">
        <w:rPr>
          <w:rFonts w:ascii="Calibri" w:hAnsi="Calibri" w:cs="Calibri"/>
          <w:b w:val="0"/>
          <w:bCs w:val="0"/>
          <w:color w:val="000000"/>
          <w:sz w:val="22"/>
          <w:szCs w:val="22"/>
          <w:lang w:val="en-AU"/>
        </w:rPr>
        <w:t xml:space="preserve">Security is improving although caution is still recommended – refer to the most current travel advice for Timor </w:t>
      </w:r>
      <w:proofErr w:type="spellStart"/>
      <w:r w:rsidRPr="00BF3973">
        <w:rPr>
          <w:rFonts w:ascii="Calibri" w:hAnsi="Calibri" w:cs="Calibri"/>
          <w:b w:val="0"/>
          <w:bCs w:val="0"/>
          <w:color w:val="000000"/>
          <w:sz w:val="22"/>
          <w:szCs w:val="22"/>
          <w:lang w:val="en-AU"/>
        </w:rPr>
        <w:t>Leste</w:t>
      </w:r>
      <w:proofErr w:type="spellEnd"/>
      <w:r w:rsidRPr="00BF3973">
        <w:rPr>
          <w:rFonts w:ascii="Calibri" w:hAnsi="Calibri" w:cs="Calibri"/>
          <w:b w:val="0"/>
          <w:bCs w:val="0"/>
          <w:color w:val="000000"/>
          <w:sz w:val="22"/>
          <w:szCs w:val="22"/>
          <w:lang w:val="en-AU"/>
        </w:rPr>
        <w:t xml:space="preserve"> from </w:t>
      </w:r>
      <w:hyperlink r:id="rId34" w:history="1">
        <w:r w:rsidRPr="00BF3973">
          <w:rPr>
            <w:rStyle w:val="Hyperlink"/>
            <w:rFonts w:ascii="Calibri" w:hAnsi="Calibri" w:cs="Calibri"/>
            <w:b w:val="0"/>
            <w:bCs w:val="0"/>
            <w:sz w:val="22"/>
            <w:szCs w:val="22"/>
            <w:lang w:val="en-AU"/>
          </w:rPr>
          <w:t>www.dfat.gov.au</w:t>
        </w:r>
      </w:hyperlink>
      <w:r w:rsidRPr="00BF3973">
        <w:rPr>
          <w:rFonts w:ascii="Calibri" w:hAnsi="Calibri" w:cs="Calibri"/>
          <w:b w:val="0"/>
          <w:bCs w:val="0"/>
          <w:color w:val="000000"/>
          <w:sz w:val="22"/>
          <w:szCs w:val="22"/>
          <w:lang w:val="en-AU"/>
        </w:rPr>
        <w:t xml:space="preserve"> or from your national embassy.</w:t>
      </w:r>
    </w:p>
    <w:p w:rsidR="00037E45" w:rsidRPr="00BF3973" w:rsidRDefault="00037E45" w:rsidP="00713A23">
      <w:pPr>
        <w:pStyle w:val="Subtitle"/>
        <w:spacing w:before="120" w:after="120"/>
        <w:jc w:val="both"/>
        <w:rPr>
          <w:rFonts w:ascii="Calibri" w:hAnsi="Calibri" w:cs="Calibri"/>
          <w:b w:val="0"/>
          <w:bCs w:val="0"/>
          <w:color w:val="000000"/>
          <w:sz w:val="22"/>
          <w:szCs w:val="22"/>
          <w:lang w:val="en-AU"/>
        </w:rPr>
      </w:pPr>
      <w:r w:rsidRPr="00BF3973">
        <w:rPr>
          <w:rFonts w:ascii="Calibri" w:hAnsi="Calibri" w:cs="Calibri"/>
          <w:b w:val="0"/>
          <w:bCs w:val="0"/>
          <w:color w:val="000000"/>
          <w:sz w:val="22"/>
          <w:szCs w:val="22"/>
          <w:lang w:val="en-AU"/>
        </w:rPr>
        <w:t xml:space="preserve">Transport by taxis or </w:t>
      </w:r>
      <w:proofErr w:type="spellStart"/>
      <w:r w:rsidRPr="00BF3973">
        <w:rPr>
          <w:rFonts w:ascii="Calibri" w:hAnsi="Calibri" w:cs="Calibri"/>
          <w:b w:val="0"/>
          <w:bCs w:val="0"/>
          <w:color w:val="000000"/>
          <w:sz w:val="22"/>
          <w:szCs w:val="22"/>
          <w:lang w:val="en-AU"/>
        </w:rPr>
        <w:t>mikrolets</w:t>
      </w:r>
      <w:proofErr w:type="spellEnd"/>
      <w:r w:rsidRPr="00BF3973">
        <w:rPr>
          <w:rFonts w:ascii="Calibri" w:hAnsi="Calibri" w:cs="Calibri"/>
          <w:b w:val="0"/>
          <w:bCs w:val="0"/>
          <w:color w:val="000000"/>
          <w:sz w:val="22"/>
          <w:szCs w:val="22"/>
          <w:lang w:val="en-AU"/>
        </w:rPr>
        <w:t xml:space="preserve"> (</w:t>
      </w:r>
      <w:proofErr w:type="spellStart"/>
      <w:r w:rsidRPr="00BF3973">
        <w:rPr>
          <w:rFonts w:ascii="Calibri" w:hAnsi="Calibri" w:cs="Calibri"/>
          <w:b w:val="0"/>
          <w:bCs w:val="0"/>
          <w:color w:val="000000"/>
          <w:sz w:val="22"/>
          <w:szCs w:val="22"/>
          <w:lang w:val="en-AU"/>
        </w:rPr>
        <w:t>bemos</w:t>
      </w:r>
      <w:proofErr w:type="spellEnd"/>
      <w:r w:rsidRPr="00BF3973">
        <w:rPr>
          <w:rFonts w:ascii="Calibri" w:hAnsi="Calibri" w:cs="Calibri"/>
          <w:b w:val="0"/>
          <w:bCs w:val="0"/>
          <w:color w:val="000000"/>
          <w:sz w:val="22"/>
          <w:szCs w:val="22"/>
          <w:lang w:val="en-AU"/>
        </w:rPr>
        <w:t>) is easy within Dili.  Taxi prices start from USD</w:t>
      </w:r>
      <w:r w:rsidR="00C54298">
        <w:rPr>
          <w:rFonts w:ascii="Calibri" w:hAnsi="Calibri" w:cs="Calibri"/>
          <w:b w:val="0"/>
          <w:bCs w:val="0"/>
          <w:color w:val="000000"/>
          <w:sz w:val="22"/>
          <w:szCs w:val="22"/>
          <w:lang w:val="en-AU"/>
        </w:rPr>
        <w:t>3</w:t>
      </w:r>
      <w:r w:rsidRPr="00BF3973">
        <w:rPr>
          <w:rFonts w:ascii="Calibri" w:hAnsi="Calibri" w:cs="Calibri"/>
          <w:b w:val="0"/>
          <w:bCs w:val="0"/>
          <w:color w:val="000000"/>
          <w:sz w:val="22"/>
          <w:szCs w:val="22"/>
          <w:lang w:val="en-AU"/>
        </w:rPr>
        <w:t xml:space="preserve"> to USD</w:t>
      </w:r>
      <w:r w:rsidR="00C54298">
        <w:rPr>
          <w:rFonts w:ascii="Calibri" w:hAnsi="Calibri" w:cs="Calibri"/>
          <w:b w:val="0"/>
          <w:bCs w:val="0"/>
          <w:color w:val="000000"/>
          <w:sz w:val="22"/>
          <w:szCs w:val="22"/>
          <w:lang w:val="en-AU"/>
        </w:rPr>
        <w:t>7</w:t>
      </w:r>
      <w:r w:rsidRPr="00BF3973">
        <w:rPr>
          <w:rFonts w:ascii="Calibri" w:hAnsi="Calibri" w:cs="Calibri"/>
          <w:b w:val="0"/>
          <w:bCs w:val="0"/>
          <w:color w:val="000000"/>
          <w:sz w:val="22"/>
          <w:szCs w:val="22"/>
          <w:lang w:val="en-AU"/>
        </w:rPr>
        <w:t xml:space="preserve"> for most parts of Dili,</w:t>
      </w:r>
      <w:r w:rsidRPr="00BF3973">
        <w:rPr>
          <w:rFonts w:ascii="Calibri" w:hAnsi="Calibri" w:cs="Calibri"/>
          <w:color w:val="000080"/>
          <w:sz w:val="22"/>
          <w:szCs w:val="22"/>
        </w:rPr>
        <w:t xml:space="preserve"> </w:t>
      </w:r>
      <w:r w:rsidRPr="00BF3973">
        <w:rPr>
          <w:rFonts w:ascii="Calibri" w:hAnsi="Calibri" w:cs="Calibri"/>
          <w:b w:val="0"/>
          <w:bCs w:val="0"/>
          <w:color w:val="000000"/>
          <w:sz w:val="22"/>
          <w:szCs w:val="22"/>
          <w:lang w:val="en-AU"/>
        </w:rPr>
        <w:t>however we advise against catching taxis alone after dark. Always negotiate a price first. Hire cars can also be easily arranged in Dili for holders of a valid Australian</w:t>
      </w:r>
      <w:r w:rsidR="00B71F1E">
        <w:rPr>
          <w:rFonts w:ascii="Calibri" w:hAnsi="Calibri" w:cs="Calibri"/>
          <w:b w:val="0"/>
          <w:bCs w:val="0"/>
          <w:color w:val="000000"/>
          <w:sz w:val="22"/>
          <w:szCs w:val="22"/>
          <w:lang w:val="en-AU"/>
        </w:rPr>
        <w:t xml:space="preserve"> or International</w:t>
      </w:r>
      <w:r w:rsidRPr="00BF3973">
        <w:rPr>
          <w:rFonts w:ascii="Calibri" w:hAnsi="Calibri" w:cs="Calibri"/>
          <w:b w:val="0"/>
          <w:bCs w:val="0"/>
          <w:color w:val="000000"/>
          <w:sz w:val="22"/>
          <w:szCs w:val="22"/>
          <w:lang w:val="en-AU"/>
        </w:rPr>
        <w:t xml:space="preserve"> Licence.  Contact the one-stop shop for information on how to arrange this.</w:t>
      </w:r>
    </w:p>
    <w:p w:rsidR="00037E45" w:rsidRPr="00BF3973" w:rsidRDefault="00037E45" w:rsidP="00713A23">
      <w:pPr>
        <w:pStyle w:val="Subtitle"/>
        <w:spacing w:before="120" w:after="120"/>
        <w:jc w:val="both"/>
        <w:rPr>
          <w:rFonts w:ascii="Calibri" w:hAnsi="Calibri" w:cs="Calibri"/>
          <w:b w:val="0"/>
          <w:bCs w:val="0"/>
          <w:color w:val="000000"/>
          <w:sz w:val="22"/>
          <w:szCs w:val="22"/>
        </w:rPr>
      </w:pPr>
      <w:r w:rsidRPr="00BF3973">
        <w:rPr>
          <w:rFonts w:ascii="Calibri" w:hAnsi="Calibri" w:cs="Calibri"/>
          <w:b w:val="0"/>
          <w:bCs w:val="0"/>
          <w:color w:val="000000"/>
          <w:sz w:val="22"/>
          <w:szCs w:val="22"/>
        </w:rPr>
        <w:t xml:space="preserve">International roaming is available for Telstra or Optus mobiles, but is not always reliable and access to message bank services is limited. International roaming generally needs to be activated prior to departure.  Timor Telecom is the key mobile phone provider in Timor-Leste. You can buy a SIM card and mobile phone credit from hotels and vendors on major intersections. Please note: Timor Telecom SIM cards may not work in Australian Pre-Paid mobiles.  Timor </w:t>
      </w:r>
      <w:proofErr w:type="spellStart"/>
      <w:r w:rsidRPr="00BF3973">
        <w:rPr>
          <w:rFonts w:ascii="Calibri" w:hAnsi="Calibri" w:cs="Calibri"/>
          <w:b w:val="0"/>
          <w:bCs w:val="0"/>
          <w:color w:val="000000"/>
          <w:sz w:val="22"/>
          <w:szCs w:val="22"/>
        </w:rPr>
        <w:t>Telcom</w:t>
      </w:r>
      <w:proofErr w:type="spellEnd"/>
      <w:r w:rsidRPr="00BF3973">
        <w:rPr>
          <w:rFonts w:ascii="Calibri" w:hAnsi="Calibri" w:cs="Calibri"/>
          <w:b w:val="0"/>
          <w:bCs w:val="0"/>
          <w:color w:val="000000"/>
          <w:sz w:val="22"/>
          <w:szCs w:val="22"/>
        </w:rPr>
        <w:t xml:space="preserve"> plans to have a representative at the one-stop shop to assist participants.</w:t>
      </w:r>
    </w:p>
    <w:p w:rsidR="00037E45" w:rsidRPr="00BF3973" w:rsidRDefault="00037E45" w:rsidP="005634BD">
      <w:pPr>
        <w:pStyle w:val="Subtitle"/>
        <w:spacing w:before="120" w:after="120"/>
        <w:jc w:val="both"/>
        <w:rPr>
          <w:rFonts w:ascii="Calibri" w:hAnsi="Calibri" w:cs="Calibri"/>
          <w:b w:val="0"/>
          <w:bCs w:val="0"/>
          <w:color w:val="000000"/>
          <w:sz w:val="22"/>
          <w:szCs w:val="22"/>
        </w:rPr>
      </w:pPr>
      <w:r w:rsidRPr="00BF3973">
        <w:rPr>
          <w:rFonts w:ascii="Calibri" w:hAnsi="Calibri" w:cs="Calibri"/>
          <w:b w:val="0"/>
          <w:bCs w:val="0"/>
          <w:color w:val="000000"/>
          <w:sz w:val="22"/>
          <w:szCs w:val="22"/>
        </w:rPr>
        <w:t>There are a number of Banks in Dili including the ANZ Bank as well as Automatic Teller Machines; however ATM operations are not always reliable.</w:t>
      </w:r>
    </w:p>
    <w:p w:rsidR="00037E45" w:rsidRDefault="00037E45" w:rsidP="005634BD">
      <w:pPr>
        <w:pStyle w:val="Subtitle"/>
        <w:spacing w:before="120" w:after="120"/>
        <w:jc w:val="both"/>
        <w:rPr>
          <w:rFonts w:ascii="Calibri" w:hAnsi="Calibri" w:cs="Calibri"/>
          <w:b w:val="0"/>
          <w:bCs w:val="0"/>
          <w:color w:val="000000"/>
          <w:sz w:val="22"/>
          <w:szCs w:val="22"/>
        </w:rPr>
      </w:pPr>
      <w:r w:rsidRPr="00BF3973">
        <w:rPr>
          <w:rFonts w:ascii="Calibri" w:hAnsi="Calibri" w:cs="Calibri"/>
          <w:b w:val="0"/>
          <w:bCs w:val="0"/>
          <w:color w:val="000000"/>
          <w:sz w:val="22"/>
          <w:szCs w:val="22"/>
        </w:rPr>
        <w:t>Within walking distance to the Rally anchorage, you will find the Hotel Dili</w:t>
      </w:r>
      <w:r w:rsidR="00E37D08">
        <w:rPr>
          <w:rFonts w:ascii="Calibri" w:hAnsi="Calibri" w:cs="Calibri"/>
          <w:b w:val="0"/>
          <w:bCs w:val="0"/>
          <w:color w:val="000000"/>
          <w:sz w:val="22"/>
          <w:szCs w:val="22"/>
        </w:rPr>
        <w:t xml:space="preserve"> (which has an ANZ ATM located out front)</w:t>
      </w:r>
      <w:r w:rsidRPr="00BF3973">
        <w:rPr>
          <w:rFonts w:ascii="Calibri" w:hAnsi="Calibri" w:cs="Calibri"/>
          <w:b w:val="0"/>
          <w:bCs w:val="0"/>
          <w:color w:val="000000"/>
          <w:sz w:val="22"/>
          <w:szCs w:val="22"/>
        </w:rPr>
        <w:t>, two good supermarkets (</w:t>
      </w:r>
      <w:proofErr w:type="spellStart"/>
      <w:r w:rsidRPr="00BF3973">
        <w:rPr>
          <w:rFonts w:ascii="Calibri" w:hAnsi="Calibri" w:cs="Calibri"/>
          <w:b w:val="0"/>
          <w:bCs w:val="0"/>
          <w:color w:val="000000"/>
          <w:sz w:val="22"/>
          <w:szCs w:val="22"/>
        </w:rPr>
        <w:t>Lita</w:t>
      </w:r>
      <w:proofErr w:type="spellEnd"/>
      <w:r w:rsidRPr="00BF3973">
        <w:rPr>
          <w:rFonts w:ascii="Calibri" w:hAnsi="Calibri" w:cs="Calibri"/>
          <w:b w:val="0"/>
          <w:bCs w:val="0"/>
          <w:color w:val="000000"/>
          <w:sz w:val="22"/>
          <w:szCs w:val="22"/>
        </w:rPr>
        <w:t xml:space="preserve"> and </w:t>
      </w:r>
      <w:proofErr w:type="spellStart"/>
      <w:r w:rsidRPr="00BF3973">
        <w:rPr>
          <w:rFonts w:ascii="Calibri" w:hAnsi="Calibri" w:cs="Calibri"/>
          <w:b w:val="0"/>
          <w:bCs w:val="0"/>
          <w:color w:val="000000"/>
          <w:sz w:val="22"/>
          <w:szCs w:val="22"/>
        </w:rPr>
        <w:t>KMarnek</w:t>
      </w:r>
      <w:proofErr w:type="spellEnd"/>
      <w:r w:rsidRPr="00BF3973">
        <w:rPr>
          <w:rFonts w:ascii="Calibri" w:hAnsi="Calibri" w:cs="Calibri"/>
          <w:b w:val="0"/>
          <w:bCs w:val="0"/>
          <w:color w:val="000000"/>
          <w:sz w:val="22"/>
          <w:szCs w:val="22"/>
        </w:rPr>
        <w:t>), a fruit and vegetable market, a fish market, a medical clinic and pharmacy, a bakery and much more.</w:t>
      </w:r>
    </w:p>
    <w:tbl>
      <w:tblPr>
        <w:tblW w:w="0" w:type="auto"/>
        <w:tblLook w:val="00A0" w:firstRow="1" w:lastRow="0" w:firstColumn="1" w:lastColumn="0" w:noHBand="0" w:noVBand="0"/>
      </w:tblPr>
      <w:tblGrid>
        <w:gridCol w:w="9638"/>
      </w:tblGrid>
      <w:tr w:rsidR="00037E45" w:rsidRPr="003C66D5">
        <w:tc>
          <w:tcPr>
            <w:tcW w:w="9854" w:type="dxa"/>
            <w:shd w:val="clear" w:color="auto" w:fill="1F497D"/>
          </w:tcPr>
          <w:p w:rsidR="00037E45" w:rsidRPr="003C66D5" w:rsidRDefault="00037E45" w:rsidP="00A165C8">
            <w:pPr>
              <w:pStyle w:val="Subtitle"/>
              <w:spacing w:before="60" w:after="60"/>
              <w:jc w:val="both"/>
              <w:rPr>
                <w:rFonts w:ascii="Calibri" w:hAnsi="Calibri" w:cs="Calibri"/>
                <w:color w:val="FFFFFF"/>
              </w:rPr>
            </w:pPr>
            <w:r w:rsidRPr="003C66D5">
              <w:rPr>
                <w:rFonts w:ascii="Calibri" w:hAnsi="Calibri" w:cs="Calibri"/>
                <w:b w:val="0"/>
                <w:bCs w:val="0"/>
                <w:lang w:val="en-AU"/>
              </w:rPr>
              <w:br w:type="page"/>
            </w:r>
            <w:r w:rsidRPr="003C66D5">
              <w:rPr>
                <w:rFonts w:ascii="Calibri" w:hAnsi="Calibri" w:cs="Calibri"/>
                <w:b w:val="0"/>
                <w:bCs w:val="0"/>
                <w:color w:val="000000"/>
              </w:rPr>
              <w:br w:type="page"/>
            </w:r>
            <w:r w:rsidRPr="003C66D5">
              <w:rPr>
                <w:rFonts w:ascii="Calibri" w:hAnsi="Calibri" w:cs="Calibri"/>
                <w:color w:val="FFFFFF"/>
              </w:rPr>
              <w:t>Emergency Contacts while you are in Timor</w:t>
            </w:r>
          </w:p>
        </w:tc>
      </w:tr>
    </w:tbl>
    <w:p w:rsidR="00037E45" w:rsidRPr="00BF3973" w:rsidRDefault="00037E45" w:rsidP="00DA0E0F">
      <w:pPr>
        <w:spacing w:before="120"/>
        <w:jc w:val="both"/>
        <w:rPr>
          <w:rFonts w:ascii="Calibri" w:hAnsi="Calibri" w:cs="Calibri"/>
        </w:rPr>
      </w:pPr>
      <w:r w:rsidRPr="00BF3973">
        <w:rPr>
          <w:rFonts w:ascii="Calibri" w:hAnsi="Calibri" w:cs="Calibri"/>
        </w:rPr>
        <w:t xml:space="preserve">Sail Timor-Leste </w:t>
      </w:r>
      <w:r w:rsidR="00880213">
        <w:rPr>
          <w:rFonts w:ascii="Calibri" w:hAnsi="Calibri" w:cs="Calibri"/>
        </w:rPr>
        <w:t>will hold</w:t>
      </w:r>
      <w:r w:rsidRPr="00BF3973">
        <w:rPr>
          <w:rFonts w:ascii="Calibri" w:hAnsi="Calibri" w:cs="Calibri"/>
        </w:rPr>
        <w:t xml:space="preserve"> an electronic copy of all your ship’s papers and passports.  We can supply these to you in an emergency.  Most countries have consular representation in Dili.  You should familiarise yourself with the contact details and location of your country’s mission.  Emergency contacts for </w:t>
      </w:r>
      <w:r>
        <w:rPr>
          <w:rFonts w:ascii="Calibri" w:hAnsi="Calibri" w:cs="Calibri"/>
        </w:rPr>
        <w:t>Rally</w:t>
      </w:r>
      <w:r w:rsidRPr="00BF3973">
        <w:rPr>
          <w:rFonts w:ascii="Calibri" w:hAnsi="Calibri" w:cs="Calibri"/>
        </w:rPr>
        <w:t xml:space="preserve"> yachts are:</w:t>
      </w:r>
    </w:p>
    <w:p w:rsidR="003352C5" w:rsidRPr="00BF3973" w:rsidRDefault="003352C5" w:rsidP="003352C5">
      <w:pPr>
        <w:numPr>
          <w:ilvl w:val="0"/>
          <w:numId w:val="16"/>
        </w:numPr>
        <w:spacing w:before="40" w:after="40"/>
        <w:ind w:left="1071" w:hanging="357"/>
        <w:jc w:val="both"/>
        <w:rPr>
          <w:rFonts w:ascii="Calibri" w:hAnsi="Calibri" w:cs="Calibri"/>
        </w:rPr>
      </w:pPr>
      <w:r w:rsidRPr="00BF3973">
        <w:rPr>
          <w:rFonts w:ascii="Calibri" w:hAnsi="Calibri" w:cs="Calibri"/>
        </w:rPr>
        <w:t>Phone (Dili): +</w:t>
      </w:r>
      <w:r w:rsidRPr="002A3B43">
        <w:rPr>
          <w:rFonts w:ascii="Calibri" w:hAnsi="Calibri" w:cs="Calibri"/>
        </w:rPr>
        <w:t>670 77251289</w:t>
      </w:r>
      <w:r w:rsidRPr="00BF3973">
        <w:rPr>
          <w:rFonts w:ascii="Calibri" w:hAnsi="Calibri" w:cs="Calibri"/>
        </w:rPr>
        <w:t xml:space="preserve"> (Kym Miller – </w:t>
      </w:r>
      <w:r>
        <w:rPr>
          <w:rFonts w:ascii="Calibri" w:hAnsi="Calibri" w:cs="Calibri"/>
        </w:rPr>
        <w:t>Sail Timor</w:t>
      </w:r>
      <w:r w:rsidRPr="00BF3973">
        <w:rPr>
          <w:rFonts w:ascii="Calibri" w:hAnsi="Calibri" w:cs="Calibri"/>
        </w:rPr>
        <w:t>)</w:t>
      </w:r>
    </w:p>
    <w:p w:rsidR="003352C5" w:rsidRPr="00BF3973" w:rsidRDefault="003352C5" w:rsidP="003352C5">
      <w:pPr>
        <w:numPr>
          <w:ilvl w:val="0"/>
          <w:numId w:val="16"/>
        </w:numPr>
        <w:spacing w:before="40" w:after="40"/>
        <w:ind w:left="1071" w:hanging="357"/>
        <w:jc w:val="both"/>
        <w:rPr>
          <w:rFonts w:ascii="Calibri" w:hAnsi="Calibri" w:cs="Calibri"/>
        </w:rPr>
      </w:pPr>
      <w:r w:rsidRPr="00BF3973">
        <w:rPr>
          <w:rFonts w:ascii="Calibri" w:hAnsi="Calibri" w:cs="Calibri"/>
        </w:rPr>
        <w:t>Phone (Dili): +670 3322111 (The Australian Embassy) for Australian nationals</w:t>
      </w:r>
    </w:p>
    <w:p w:rsidR="003352C5" w:rsidRPr="00BF3973" w:rsidRDefault="003352C5" w:rsidP="003352C5">
      <w:pPr>
        <w:pStyle w:val="CommentText"/>
        <w:numPr>
          <w:ilvl w:val="0"/>
          <w:numId w:val="16"/>
        </w:numPr>
        <w:spacing w:before="40" w:after="40"/>
        <w:ind w:left="1071" w:hanging="357"/>
        <w:jc w:val="both"/>
        <w:rPr>
          <w:rFonts w:ascii="Calibri" w:hAnsi="Calibri" w:cs="Calibri"/>
          <w:sz w:val="22"/>
          <w:szCs w:val="22"/>
        </w:rPr>
      </w:pPr>
      <w:r w:rsidRPr="00BF3973">
        <w:rPr>
          <w:rFonts w:ascii="Calibri" w:hAnsi="Calibri" w:cs="Calibri"/>
          <w:sz w:val="22"/>
          <w:szCs w:val="22"/>
        </w:rPr>
        <w:t>Email:</w:t>
      </w:r>
      <w:r w:rsidRPr="00BF3973">
        <w:rPr>
          <w:rFonts w:ascii="Calibri" w:hAnsi="Calibri" w:cs="Calibri"/>
          <w:sz w:val="22"/>
          <w:szCs w:val="22"/>
        </w:rPr>
        <w:tab/>
      </w:r>
      <w:hyperlink r:id="rId35" w:history="1">
        <w:r w:rsidRPr="00BF3973">
          <w:rPr>
            <w:rStyle w:val="Hyperlink"/>
            <w:rFonts w:ascii="Calibri" w:hAnsi="Calibri" w:cs="Calibri"/>
            <w:sz w:val="22"/>
            <w:szCs w:val="22"/>
          </w:rPr>
          <w:t>mail@sailtimorleste.org</w:t>
        </w:r>
      </w:hyperlink>
    </w:p>
    <w:p w:rsidR="003352C5" w:rsidRPr="00BF3973" w:rsidRDefault="003352C5" w:rsidP="003352C5">
      <w:pPr>
        <w:numPr>
          <w:ilvl w:val="0"/>
          <w:numId w:val="16"/>
        </w:numPr>
        <w:spacing w:before="40" w:after="40"/>
        <w:ind w:left="1071" w:hanging="357"/>
        <w:jc w:val="both"/>
        <w:rPr>
          <w:rFonts w:ascii="Calibri" w:hAnsi="Calibri" w:cs="Calibri"/>
        </w:rPr>
      </w:pPr>
      <w:r w:rsidRPr="00BF3973">
        <w:rPr>
          <w:rFonts w:ascii="Calibri" w:hAnsi="Calibri" w:cs="Calibri"/>
        </w:rPr>
        <w:t>Phone (Australia): +61 412 180 330 (Anne Kemp)</w:t>
      </w:r>
    </w:p>
    <w:p w:rsidR="003352C5" w:rsidRPr="002A3B43" w:rsidRDefault="003352C5" w:rsidP="003352C5">
      <w:pPr>
        <w:spacing w:before="120"/>
        <w:jc w:val="both"/>
        <w:rPr>
          <w:rFonts w:ascii="Calibri" w:hAnsi="Calibri" w:cs="Calibri"/>
          <w:b/>
        </w:rPr>
      </w:pPr>
      <w:r w:rsidRPr="002A3B43">
        <w:rPr>
          <w:rFonts w:ascii="Calibri" w:hAnsi="Calibri" w:cs="Calibri"/>
          <w:b/>
        </w:rPr>
        <w:t>Emergency contact numbers</w:t>
      </w:r>
    </w:p>
    <w:p w:rsidR="003352C5" w:rsidRPr="003352C5" w:rsidRDefault="003352C5" w:rsidP="003352C5">
      <w:pPr>
        <w:spacing w:before="120" w:after="120"/>
        <w:jc w:val="both"/>
        <w:rPr>
          <w:rFonts w:ascii="Calibri" w:hAnsi="Calibri" w:cs="Calibri"/>
          <w:color w:val="000000" w:themeColor="text1"/>
        </w:rPr>
      </w:pPr>
      <w:r w:rsidRPr="003352C5">
        <w:rPr>
          <w:rFonts w:ascii="Calibri" w:hAnsi="Calibri" w:cs="Calibri"/>
          <w:color w:val="000000" w:themeColor="text1"/>
        </w:rPr>
        <w:t>The National Operations Centre (NOC) is staffed by Timor-Leste National Police (PNTL) officers, and can be called 24 hours a day on (670) 3331283 for emergencies. For fire and ambulance services call 115.</w:t>
      </w:r>
    </w:p>
    <w:p w:rsidR="003352C5" w:rsidRDefault="003352C5">
      <w:pPr>
        <w:rPr>
          <w:rFonts w:ascii="Calibri" w:hAnsi="Calibri" w:cs="Calibri"/>
          <w:b/>
          <w:color w:val="000000" w:themeColor="text1"/>
        </w:rPr>
      </w:pPr>
      <w:r>
        <w:rPr>
          <w:rFonts w:ascii="Calibri" w:hAnsi="Calibri" w:cs="Calibri"/>
          <w:b/>
          <w:color w:val="000000" w:themeColor="text1"/>
        </w:rPr>
        <w:br w:type="page"/>
      </w:r>
    </w:p>
    <w:p w:rsidR="003352C5" w:rsidRPr="003352C5" w:rsidRDefault="003352C5" w:rsidP="003352C5">
      <w:pPr>
        <w:spacing w:before="120" w:after="120"/>
        <w:jc w:val="both"/>
        <w:rPr>
          <w:rFonts w:ascii="Calibri" w:hAnsi="Calibri" w:cs="Calibri"/>
          <w:b/>
          <w:color w:val="000000" w:themeColor="text1"/>
        </w:rPr>
      </w:pPr>
      <w:r w:rsidRPr="003352C5">
        <w:rPr>
          <w:rFonts w:ascii="Calibri" w:hAnsi="Calibri" w:cs="Calibri"/>
          <w:b/>
          <w:color w:val="000000" w:themeColor="text1"/>
        </w:rPr>
        <w:lastRenderedPageBreak/>
        <w:t>Health Needs</w:t>
      </w:r>
    </w:p>
    <w:p w:rsidR="003352C5" w:rsidRPr="003352C5" w:rsidRDefault="003352C5" w:rsidP="003352C5">
      <w:pPr>
        <w:spacing w:before="120"/>
        <w:jc w:val="both"/>
        <w:rPr>
          <w:rFonts w:ascii="Calibri" w:hAnsi="Calibri" w:cs="Calibri"/>
          <w:color w:val="000000" w:themeColor="text1"/>
        </w:rPr>
      </w:pPr>
      <w:r w:rsidRPr="003352C5">
        <w:rPr>
          <w:rFonts w:ascii="Calibri" w:hAnsi="Calibri" w:cs="Calibri"/>
          <w:color w:val="000000" w:themeColor="text1"/>
        </w:rPr>
        <w:t xml:space="preserve">Public hospitals in Dili have limited capacity.  A number of doctors operate private clinics.  Additionally Stamford Medical Clinic is a privately run clinic offering a wide range of services such as Primary Care, Emergency Care, Medical Retrievals, Preventive Health, Pathology, and Pharmaceuticals.   </w:t>
      </w:r>
    </w:p>
    <w:p w:rsidR="003352C5" w:rsidRPr="003352C5" w:rsidRDefault="003352C5" w:rsidP="003352C5">
      <w:pPr>
        <w:spacing w:before="120" w:after="120"/>
        <w:jc w:val="both"/>
        <w:rPr>
          <w:rFonts w:ascii="Calibri" w:hAnsi="Calibri" w:cs="Calibri"/>
          <w:color w:val="000000" w:themeColor="text1"/>
        </w:rPr>
      </w:pPr>
      <w:r w:rsidRPr="003352C5">
        <w:rPr>
          <w:rFonts w:ascii="Calibri" w:hAnsi="Calibri" w:cs="Calibri"/>
          <w:color w:val="000000" w:themeColor="text1"/>
        </w:rPr>
        <w:t xml:space="preserve">Stamford Medical is located at </w:t>
      </w:r>
      <w:proofErr w:type="spellStart"/>
      <w:r w:rsidRPr="003352C5">
        <w:rPr>
          <w:rFonts w:ascii="Calibri" w:hAnsi="Calibri" w:cs="Calibri"/>
          <w:color w:val="000000" w:themeColor="text1"/>
        </w:rPr>
        <w:t>Rua</w:t>
      </w:r>
      <w:proofErr w:type="spellEnd"/>
      <w:r w:rsidRPr="003352C5">
        <w:rPr>
          <w:rFonts w:ascii="Calibri" w:hAnsi="Calibri" w:cs="Calibri"/>
          <w:color w:val="000000" w:themeColor="text1"/>
        </w:rPr>
        <w:t xml:space="preserve"> </w:t>
      </w:r>
      <w:proofErr w:type="spellStart"/>
      <w:r w:rsidRPr="003352C5">
        <w:rPr>
          <w:rFonts w:ascii="Calibri" w:hAnsi="Calibri" w:cs="Calibri"/>
          <w:color w:val="000000" w:themeColor="text1"/>
        </w:rPr>
        <w:t>Mártires</w:t>
      </w:r>
      <w:proofErr w:type="spellEnd"/>
      <w:r w:rsidRPr="003352C5">
        <w:rPr>
          <w:rFonts w:ascii="Calibri" w:hAnsi="Calibri" w:cs="Calibri"/>
          <w:color w:val="000000" w:themeColor="text1"/>
        </w:rPr>
        <w:t xml:space="preserve"> da </w:t>
      </w:r>
      <w:proofErr w:type="spellStart"/>
      <w:r w:rsidRPr="003352C5">
        <w:rPr>
          <w:rFonts w:ascii="Calibri" w:hAnsi="Calibri" w:cs="Calibri"/>
          <w:color w:val="000000" w:themeColor="text1"/>
        </w:rPr>
        <w:t>Pátria</w:t>
      </w:r>
      <w:proofErr w:type="spellEnd"/>
      <w:r w:rsidRPr="003352C5">
        <w:rPr>
          <w:rFonts w:ascii="Calibri" w:hAnsi="Calibri" w:cs="Calibri"/>
          <w:color w:val="000000" w:themeColor="text1"/>
        </w:rPr>
        <w:t xml:space="preserve">, </w:t>
      </w:r>
      <w:proofErr w:type="spellStart"/>
      <w:r w:rsidRPr="003352C5">
        <w:rPr>
          <w:rFonts w:ascii="Calibri" w:hAnsi="Calibri" w:cs="Calibri"/>
          <w:color w:val="000000" w:themeColor="text1"/>
        </w:rPr>
        <w:t>Mandarim</w:t>
      </w:r>
      <w:proofErr w:type="spellEnd"/>
      <w:r w:rsidRPr="003352C5">
        <w:rPr>
          <w:rFonts w:ascii="Calibri" w:hAnsi="Calibri" w:cs="Calibri"/>
          <w:color w:val="000000" w:themeColor="text1"/>
        </w:rPr>
        <w:t>, Dili, Timor-Leste +670 3310141  Email: </w:t>
      </w:r>
      <w:hyperlink r:id="rId36" w:history="1">
        <w:r w:rsidRPr="003352C5">
          <w:rPr>
            <w:rFonts w:ascii="Calibri" w:hAnsi="Calibri" w:cs="Calibri"/>
            <w:color w:val="000000" w:themeColor="text1"/>
          </w:rPr>
          <w:t>info@stamfordmedical.com</w:t>
        </w:r>
      </w:hyperlink>
      <w:r w:rsidRPr="003352C5">
        <w:rPr>
          <w:rFonts w:ascii="Calibri" w:hAnsi="Calibri" w:cs="Calibri"/>
          <w:color w:val="000000" w:themeColor="text1"/>
        </w:rPr>
        <w:t> </w:t>
      </w:r>
      <w:hyperlink r:id="rId37" w:tgtFrame="_blank" w:history="1">
        <w:r w:rsidRPr="003352C5">
          <w:rPr>
            <w:rFonts w:ascii="Calibri" w:hAnsi="Calibri" w:cs="Calibri"/>
            <w:color w:val="000000" w:themeColor="text1"/>
          </w:rPr>
          <w:t>http://www.stamfordmedical.com/home </w:t>
        </w:r>
      </w:hyperlink>
      <w:r w:rsidRPr="003352C5">
        <w:rPr>
          <w:rFonts w:ascii="Calibri" w:hAnsi="Calibri" w:cs="Calibri"/>
          <w:color w:val="000000" w:themeColor="text1"/>
        </w:rPr>
        <w:t>Regular opening hours are Monday-Fridays: 0900-1800hrs, Saturdays: 0900-1300hrs. After regular hours, Stamford Medical is still accessible via their 24/7 Medical Emergency Hotline +670 7772 1111</w:t>
      </w:r>
    </w:p>
    <w:p w:rsidR="00037E45" w:rsidRPr="00BF3973" w:rsidRDefault="00037E45" w:rsidP="004C09D2">
      <w:pPr>
        <w:spacing w:before="120" w:after="120"/>
        <w:jc w:val="both"/>
        <w:rPr>
          <w:rFonts w:ascii="Calibri" w:hAnsi="Calibri" w:cs="Calibri"/>
        </w:rPr>
      </w:pPr>
      <w:r w:rsidRPr="00BF3973">
        <w:rPr>
          <w:rFonts w:ascii="Calibri" w:hAnsi="Calibri" w:cs="Calibri"/>
        </w:rPr>
        <w:t>A more extensive list of contacts in Timor-Leste will be provided to you on arrival in Dili.</w:t>
      </w:r>
    </w:p>
    <w:tbl>
      <w:tblPr>
        <w:tblW w:w="0" w:type="auto"/>
        <w:tblLook w:val="00A0" w:firstRow="1" w:lastRow="0" w:firstColumn="1" w:lastColumn="0" w:noHBand="0" w:noVBand="0"/>
      </w:tblPr>
      <w:tblGrid>
        <w:gridCol w:w="9638"/>
      </w:tblGrid>
      <w:tr w:rsidR="00037E45" w:rsidRPr="003C66D5" w:rsidTr="003352C5">
        <w:tc>
          <w:tcPr>
            <w:tcW w:w="9638" w:type="dxa"/>
            <w:shd w:val="clear" w:color="auto" w:fill="1F497D"/>
          </w:tcPr>
          <w:p w:rsidR="00037E45" w:rsidRPr="003C66D5" w:rsidRDefault="00037E45" w:rsidP="00B466DB">
            <w:pPr>
              <w:pStyle w:val="Subtitle"/>
              <w:spacing w:before="60" w:after="60"/>
              <w:jc w:val="both"/>
              <w:rPr>
                <w:rFonts w:ascii="Calibri" w:hAnsi="Calibri" w:cs="Calibri"/>
                <w:color w:val="FFFFFF"/>
              </w:rPr>
            </w:pPr>
            <w:r w:rsidRPr="003C66D5">
              <w:rPr>
                <w:rFonts w:ascii="Calibri" w:hAnsi="Calibri" w:cs="Calibri"/>
                <w:color w:val="FFFFFF"/>
              </w:rPr>
              <w:t>Yachts Returning to Australia – You must advise Customs beforehand</w:t>
            </w:r>
          </w:p>
        </w:tc>
      </w:tr>
    </w:tbl>
    <w:p w:rsidR="00037E45" w:rsidRPr="00BF3973" w:rsidRDefault="00037E45" w:rsidP="00AB7365">
      <w:pPr>
        <w:pStyle w:val="Subtitle"/>
        <w:spacing w:before="120" w:after="120"/>
        <w:jc w:val="both"/>
        <w:rPr>
          <w:rFonts w:ascii="Calibri" w:hAnsi="Calibri" w:cs="Calibri"/>
          <w:b w:val="0"/>
          <w:bCs w:val="0"/>
          <w:color w:val="000000"/>
          <w:sz w:val="22"/>
          <w:szCs w:val="22"/>
        </w:rPr>
      </w:pPr>
      <w:r w:rsidRPr="00BF3973">
        <w:rPr>
          <w:rFonts w:ascii="Calibri" w:hAnsi="Calibri" w:cs="Calibri"/>
          <w:b w:val="0"/>
          <w:bCs w:val="0"/>
          <w:color w:val="000000"/>
          <w:sz w:val="22"/>
          <w:szCs w:val="22"/>
        </w:rPr>
        <w:t xml:space="preserve">A yacht captain </w:t>
      </w:r>
      <w:r w:rsidRPr="00BF3973">
        <w:rPr>
          <w:rFonts w:ascii="Calibri" w:hAnsi="Calibri" w:cs="Calibri"/>
          <w:color w:val="000000"/>
          <w:sz w:val="22"/>
          <w:szCs w:val="22"/>
        </w:rPr>
        <w:t>must notify Australian Customs of their intended arrival</w:t>
      </w:r>
      <w:r w:rsidRPr="00BF3973">
        <w:rPr>
          <w:rFonts w:ascii="Calibri" w:hAnsi="Calibri" w:cs="Calibri"/>
          <w:b w:val="0"/>
          <w:bCs w:val="0"/>
          <w:color w:val="000000"/>
          <w:sz w:val="22"/>
          <w:szCs w:val="22"/>
        </w:rPr>
        <w:t xml:space="preserve"> not more than 10 days and not less than 96 hours beforehand, adjusted on a sliding scale based on steaming time from the last port. In January 2007 a couple were fined several thousand dollars in the Queensland Bundaberg court following charges that they had failed to comply with these regulations before arriving in Australia September of 2006.</w:t>
      </w:r>
      <w:r w:rsidR="00927968">
        <w:rPr>
          <w:rFonts w:ascii="Calibri" w:hAnsi="Calibri" w:cs="Calibri"/>
          <w:b w:val="0"/>
          <w:bCs w:val="0"/>
          <w:color w:val="000000"/>
          <w:sz w:val="22"/>
          <w:szCs w:val="22"/>
        </w:rPr>
        <w:t xml:space="preserve">  Similar fines have been imposed on other yachts returning to Australia, including through the Port of Darwin.</w:t>
      </w:r>
    </w:p>
    <w:p w:rsidR="00C54298" w:rsidRDefault="00037E45" w:rsidP="00531A51">
      <w:pPr>
        <w:pStyle w:val="Subtitle"/>
        <w:spacing w:before="120" w:after="120"/>
        <w:jc w:val="both"/>
        <w:rPr>
          <w:rFonts w:ascii="Calibri" w:hAnsi="Calibri" w:cs="Calibri"/>
          <w:b w:val="0"/>
          <w:bCs w:val="0"/>
          <w:color w:val="000000"/>
          <w:sz w:val="22"/>
          <w:szCs w:val="22"/>
        </w:rPr>
      </w:pPr>
      <w:r w:rsidRPr="00BF3973">
        <w:rPr>
          <w:rFonts w:ascii="Calibri" w:hAnsi="Calibri" w:cs="Calibri"/>
          <w:color w:val="000000"/>
          <w:sz w:val="22"/>
          <w:szCs w:val="22"/>
        </w:rPr>
        <w:t xml:space="preserve">Refer to the advice from the Australian Customs Service on Page </w:t>
      </w:r>
      <w:r w:rsidR="009A7976" w:rsidRPr="00981861">
        <w:rPr>
          <w:rFonts w:ascii="Calibri" w:hAnsi="Calibri" w:cs="Calibri"/>
          <w:color w:val="000000"/>
          <w:sz w:val="22"/>
          <w:szCs w:val="22"/>
        </w:rPr>
        <w:t>3</w:t>
      </w:r>
      <w:r w:rsidR="00981861">
        <w:rPr>
          <w:rFonts w:ascii="Calibri" w:hAnsi="Calibri" w:cs="Calibri"/>
          <w:color w:val="000000"/>
          <w:sz w:val="22"/>
          <w:szCs w:val="22"/>
        </w:rPr>
        <w:t>1</w:t>
      </w:r>
      <w:r w:rsidRPr="00BF3973">
        <w:rPr>
          <w:rFonts w:ascii="Calibri" w:hAnsi="Calibri" w:cs="Calibri"/>
          <w:color w:val="000000"/>
          <w:sz w:val="22"/>
          <w:szCs w:val="22"/>
        </w:rPr>
        <w:t xml:space="preserve"> </w:t>
      </w:r>
      <w:r w:rsidRPr="00BF3973">
        <w:rPr>
          <w:rFonts w:ascii="Calibri" w:hAnsi="Calibri" w:cs="Calibri"/>
          <w:b w:val="0"/>
          <w:bCs w:val="0"/>
          <w:color w:val="000000"/>
          <w:sz w:val="22"/>
          <w:szCs w:val="22"/>
        </w:rPr>
        <w:t xml:space="preserve">for full details of these requirements. </w:t>
      </w:r>
    </w:p>
    <w:p w:rsidR="00C54298" w:rsidRDefault="00037E45" w:rsidP="00531A51">
      <w:pPr>
        <w:pStyle w:val="Subtitle"/>
        <w:spacing w:before="120" w:after="120"/>
        <w:jc w:val="both"/>
        <w:rPr>
          <w:rFonts w:ascii="Calibri" w:hAnsi="Calibri" w:cs="Calibri"/>
          <w:color w:val="000000"/>
          <w:sz w:val="22"/>
          <w:szCs w:val="22"/>
        </w:rPr>
      </w:pPr>
      <w:r w:rsidRPr="00BF3973">
        <w:rPr>
          <w:rFonts w:ascii="Calibri" w:hAnsi="Calibri" w:cs="Calibri"/>
          <w:b w:val="0"/>
          <w:bCs w:val="0"/>
          <w:color w:val="000000"/>
          <w:sz w:val="22"/>
          <w:szCs w:val="22"/>
        </w:rPr>
        <w:t>Note also that</w:t>
      </w:r>
      <w:r w:rsidRPr="00BF3973">
        <w:rPr>
          <w:rFonts w:ascii="Calibri" w:hAnsi="Calibri" w:cs="Calibri"/>
          <w:color w:val="000000"/>
          <w:sz w:val="22"/>
          <w:szCs w:val="22"/>
        </w:rPr>
        <w:t xml:space="preserve"> yachts returning to Darwin</w:t>
      </w:r>
      <w:r w:rsidR="00C54298">
        <w:rPr>
          <w:rFonts w:ascii="Calibri" w:hAnsi="Calibri" w:cs="Calibri"/>
          <w:color w:val="000000"/>
          <w:sz w:val="22"/>
          <w:szCs w:val="22"/>
        </w:rPr>
        <w:t>/Australia:</w:t>
      </w:r>
    </w:p>
    <w:p w:rsidR="00C54298" w:rsidRPr="00B81984" w:rsidRDefault="00C54298" w:rsidP="00C54298">
      <w:pPr>
        <w:pStyle w:val="ListParagraph"/>
        <w:numPr>
          <w:ilvl w:val="0"/>
          <w:numId w:val="33"/>
        </w:numPr>
        <w:spacing w:before="120" w:after="120"/>
        <w:ind w:left="357" w:hanging="357"/>
        <w:contextualSpacing w:val="0"/>
        <w:jc w:val="both"/>
        <w:rPr>
          <w:rFonts w:ascii="Calibri" w:hAnsi="Calibri" w:cs="Calibri"/>
          <w:sz w:val="22"/>
          <w:szCs w:val="22"/>
        </w:rPr>
      </w:pPr>
      <w:r w:rsidRPr="00B81984">
        <w:rPr>
          <w:rFonts w:ascii="Calibri" w:hAnsi="Calibri" w:cs="Calibri"/>
          <w:sz w:val="22"/>
          <w:szCs w:val="22"/>
        </w:rPr>
        <w:t>must</w:t>
      </w:r>
      <w:r>
        <w:t xml:space="preserve"> </w:t>
      </w:r>
      <w:r w:rsidRPr="00B81984">
        <w:rPr>
          <w:rFonts w:ascii="Calibri" w:hAnsi="Calibri" w:cs="Calibri"/>
          <w:sz w:val="22"/>
          <w:szCs w:val="22"/>
        </w:rPr>
        <w:t xml:space="preserve">comply with Australia’s quarantine regulations and inspection requirements. </w:t>
      </w:r>
      <w:r>
        <w:rPr>
          <w:rFonts w:ascii="Calibri" w:hAnsi="Calibri" w:cs="Calibri"/>
          <w:sz w:val="22"/>
          <w:szCs w:val="22"/>
        </w:rPr>
        <w:t xml:space="preserve">Refer to quarantine regulations </w:t>
      </w:r>
      <w:hyperlink r:id="rId38" w:history="1">
        <w:r w:rsidRPr="00EC09BB">
          <w:rPr>
            <w:rStyle w:val="Hyperlink"/>
            <w:rFonts w:ascii="Calibri" w:hAnsi="Calibri" w:cs="Calibri"/>
            <w:sz w:val="22"/>
            <w:szCs w:val="22"/>
          </w:rPr>
          <w:t>here</w:t>
        </w:r>
      </w:hyperlink>
      <w:r>
        <w:rPr>
          <w:rFonts w:ascii="Calibri" w:hAnsi="Calibri" w:cs="Calibri"/>
          <w:sz w:val="22"/>
          <w:szCs w:val="22"/>
        </w:rPr>
        <w:t xml:space="preserve">  </w:t>
      </w:r>
      <w:r w:rsidRPr="00B81984">
        <w:rPr>
          <w:rFonts w:ascii="Calibri" w:hAnsi="Calibri" w:cs="Calibri"/>
          <w:sz w:val="22"/>
          <w:szCs w:val="22"/>
        </w:rPr>
        <w:t xml:space="preserve">Note: the Australian Quarantine and Inspection Service also charge a fee to inspect a vessel arriving from overseas (including vessels registered in Australia). Further charges apply if the inspection is carried out outside of normal working hours. </w:t>
      </w:r>
    </w:p>
    <w:p w:rsidR="00C54298" w:rsidRPr="00B81984" w:rsidRDefault="00C54298" w:rsidP="00C54298">
      <w:pPr>
        <w:pStyle w:val="ListParagraph"/>
        <w:numPr>
          <w:ilvl w:val="0"/>
          <w:numId w:val="33"/>
        </w:numPr>
        <w:spacing w:before="120" w:after="120"/>
        <w:jc w:val="both"/>
        <w:rPr>
          <w:rFonts w:ascii="Calibri" w:hAnsi="Calibri" w:cs="Calibri"/>
          <w:sz w:val="22"/>
          <w:szCs w:val="22"/>
        </w:rPr>
      </w:pPr>
      <w:r>
        <w:rPr>
          <w:rFonts w:ascii="Calibri" w:hAnsi="Calibri" w:cs="Calibri"/>
          <w:sz w:val="22"/>
          <w:szCs w:val="22"/>
        </w:rPr>
        <w:t>should b</w:t>
      </w:r>
      <w:r w:rsidRPr="00B81984">
        <w:rPr>
          <w:rFonts w:ascii="Calibri" w:hAnsi="Calibri" w:cs="Calibri"/>
          <w:sz w:val="22"/>
          <w:szCs w:val="22"/>
        </w:rPr>
        <w:t xml:space="preserve">e aware that the Northern Territory Government </w:t>
      </w:r>
      <w:r w:rsidR="005D52DD">
        <w:rPr>
          <w:rFonts w:ascii="Calibri" w:hAnsi="Calibri" w:cs="Calibri"/>
          <w:sz w:val="22"/>
          <w:szCs w:val="22"/>
        </w:rPr>
        <w:t>also has regulations requiring</w:t>
      </w:r>
      <w:r w:rsidRPr="00B81984">
        <w:rPr>
          <w:rFonts w:ascii="Calibri" w:hAnsi="Calibri" w:cs="Calibri"/>
          <w:sz w:val="22"/>
          <w:szCs w:val="22"/>
        </w:rPr>
        <w:t xml:space="preserve"> all yachts to be inspected prior to entering a marina in Darwin. </w:t>
      </w:r>
      <w:r>
        <w:rPr>
          <w:rFonts w:ascii="Calibri" w:hAnsi="Calibri" w:cs="Calibri"/>
          <w:sz w:val="22"/>
          <w:szCs w:val="22"/>
        </w:rPr>
        <w:t xml:space="preserve">This inspection is generally free and </w:t>
      </w:r>
      <w:r w:rsidRPr="00C54298">
        <w:rPr>
          <w:rFonts w:ascii="Calibri" w:hAnsi="Calibri" w:cs="Calibri"/>
          <w:bCs/>
          <w:color w:val="000000"/>
          <w:sz w:val="22"/>
          <w:szCs w:val="22"/>
        </w:rPr>
        <w:t>may involve the inspection and treatment of the hull and internal seawater systems.</w:t>
      </w:r>
      <w:r>
        <w:rPr>
          <w:rFonts w:ascii="Calibri" w:hAnsi="Calibri" w:cs="Calibri"/>
          <w:sz w:val="22"/>
          <w:szCs w:val="22"/>
        </w:rPr>
        <w:t xml:space="preserve"> . Further information is available </w:t>
      </w:r>
      <w:hyperlink r:id="rId39" w:history="1">
        <w:r w:rsidRPr="00EC09BB">
          <w:rPr>
            <w:rStyle w:val="Hyperlink"/>
            <w:rFonts w:ascii="Calibri" w:hAnsi="Calibri" w:cs="Calibri"/>
            <w:sz w:val="22"/>
            <w:szCs w:val="22"/>
          </w:rPr>
          <w:t>here</w:t>
        </w:r>
      </w:hyperlink>
    </w:p>
    <w:tbl>
      <w:tblPr>
        <w:tblW w:w="0" w:type="auto"/>
        <w:tblLook w:val="00A0" w:firstRow="1" w:lastRow="0" w:firstColumn="1" w:lastColumn="0" w:noHBand="0" w:noVBand="0"/>
      </w:tblPr>
      <w:tblGrid>
        <w:gridCol w:w="9638"/>
      </w:tblGrid>
      <w:tr w:rsidR="00037E45" w:rsidRPr="003C66D5" w:rsidTr="00C54298">
        <w:tc>
          <w:tcPr>
            <w:tcW w:w="9638" w:type="dxa"/>
            <w:shd w:val="clear" w:color="auto" w:fill="1F497D"/>
          </w:tcPr>
          <w:p w:rsidR="00037E45" w:rsidRPr="003C66D5" w:rsidRDefault="00037E45" w:rsidP="00B466DB">
            <w:pPr>
              <w:pStyle w:val="Subtitle"/>
              <w:spacing w:before="60" w:after="60"/>
              <w:jc w:val="both"/>
              <w:rPr>
                <w:rFonts w:ascii="Calibri" w:hAnsi="Calibri" w:cs="Calibri"/>
                <w:color w:val="FFFFFF"/>
              </w:rPr>
            </w:pPr>
            <w:r w:rsidRPr="003C66D5">
              <w:rPr>
                <w:rFonts w:ascii="Calibri" w:hAnsi="Calibri" w:cs="Calibri"/>
                <w:color w:val="FFFFFF"/>
              </w:rPr>
              <w:t>What this Rally means to Timor-Leste</w:t>
            </w:r>
          </w:p>
        </w:tc>
      </w:tr>
    </w:tbl>
    <w:p w:rsidR="00037E45" w:rsidRPr="00BF3973" w:rsidRDefault="00037E45" w:rsidP="00713A23">
      <w:pPr>
        <w:pStyle w:val="Subtitle"/>
        <w:spacing w:before="120" w:after="120"/>
        <w:jc w:val="both"/>
        <w:rPr>
          <w:rFonts w:ascii="Calibri" w:hAnsi="Calibri" w:cs="Calibri"/>
          <w:b w:val="0"/>
          <w:bCs w:val="0"/>
          <w:color w:val="000000"/>
          <w:sz w:val="22"/>
          <w:szCs w:val="22"/>
        </w:rPr>
      </w:pPr>
      <w:r w:rsidRPr="00BF3973">
        <w:rPr>
          <w:rFonts w:ascii="Calibri" w:hAnsi="Calibri" w:cs="Calibri"/>
          <w:b w:val="0"/>
          <w:bCs w:val="0"/>
          <w:color w:val="000000"/>
          <w:sz w:val="22"/>
          <w:szCs w:val="22"/>
        </w:rPr>
        <w:t>The Darwin Dili Yacht Rally is an important event for Timor-Leste, not only because of historical linkages but because of its potential to grow and meaningfully contribute to the development of the Timor-Leste marine tourism industry.  You may expect media coverage of your arrival and at official functions.</w:t>
      </w:r>
    </w:p>
    <w:p w:rsidR="00037E45" w:rsidRPr="00BF3973" w:rsidRDefault="00803F3E" w:rsidP="00713A23">
      <w:pPr>
        <w:pStyle w:val="Subtitle"/>
        <w:spacing w:before="120" w:after="120"/>
        <w:jc w:val="both"/>
        <w:rPr>
          <w:rFonts w:ascii="Calibri" w:hAnsi="Calibri" w:cs="Calibri"/>
          <w:b w:val="0"/>
          <w:bCs w:val="0"/>
          <w:color w:val="000000"/>
          <w:sz w:val="22"/>
          <w:szCs w:val="22"/>
        </w:rPr>
      </w:pPr>
      <w:r>
        <w:rPr>
          <w:rFonts w:ascii="Calibri" w:hAnsi="Calibri" w:cs="Calibri"/>
          <w:b w:val="0"/>
          <w:bCs w:val="0"/>
          <w:color w:val="000000"/>
          <w:sz w:val="22"/>
          <w:szCs w:val="22"/>
        </w:rPr>
        <w:t>I</w:t>
      </w:r>
      <w:r w:rsidR="00037E45" w:rsidRPr="00BF3973">
        <w:rPr>
          <w:rFonts w:ascii="Calibri" w:hAnsi="Calibri" w:cs="Calibri"/>
          <w:b w:val="0"/>
          <w:bCs w:val="0"/>
          <w:color w:val="000000"/>
          <w:sz w:val="22"/>
          <w:szCs w:val="22"/>
        </w:rPr>
        <w:t>t is important that the people of Dili and Timor-Leste see the benefit and value of the Rally and support it as it grows.  Your participation in the Sail Past, and taking invited guests on board, is one small way you can show your appreciation and help.</w:t>
      </w:r>
    </w:p>
    <w:p w:rsidR="00037E45" w:rsidRPr="00BF3973" w:rsidRDefault="00037E45" w:rsidP="00713A23">
      <w:pPr>
        <w:pStyle w:val="Subtitle"/>
        <w:spacing w:before="120" w:after="120"/>
        <w:jc w:val="both"/>
        <w:rPr>
          <w:rFonts w:ascii="Calibri" w:hAnsi="Calibri" w:cs="Calibri"/>
          <w:b w:val="0"/>
          <w:bCs w:val="0"/>
          <w:color w:val="000000"/>
          <w:sz w:val="22"/>
          <w:szCs w:val="22"/>
        </w:rPr>
      </w:pPr>
      <w:r w:rsidRPr="00BF3973">
        <w:rPr>
          <w:rFonts w:ascii="Calibri" w:hAnsi="Calibri" w:cs="Calibri"/>
          <w:b w:val="0"/>
          <w:bCs w:val="0"/>
          <w:color w:val="000000"/>
          <w:sz w:val="22"/>
          <w:szCs w:val="22"/>
        </w:rPr>
        <w:t xml:space="preserve">The commitment shown by the Timor-Leste Rally Organising Committee (comprising numerous Government departments and private industry) in working to make the Darwin Dili Yacht Rally a successful annual event is amazing.  </w:t>
      </w:r>
    </w:p>
    <w:p w:rsidR="00037E45" w:rsidRPr="00BF3973" w:rsidRDefault="00037E45" w:rsidP="00713A23">
      <w:pPr>
        <w:pStyle w:val="Subtitle"/>
        <w:spacing w:before="120" w:after="120"/>
        <w:jc w:val="both"/>
        <w:rPr>
          <w:rFonts w:ascii="Calibri" w:hAnsi="Calibri" w:cs="Calibri"/>
          <w:b w:val="0"/>
          <w:bCs w:val="0"/>
          <w:color w:val="000000"/>
          <w:sz w:val="22"/>
          <w:szCs w:val="22"/>
        </w:rPr>
      </w:pPr>
      <w:r w:rsidRPr="00BF3973">
        <w:rPr>
          <w:rFonts w:ascii="Calibri" w:hAnsi="Calibri" w:cs="Calibri"/>
          <w:b w:val="0"/>
          <w:bCs w:val="0"/>
          <w:color w:val="000000"/>
          <w:sz w:val="22"/>
          <w:szCs w:val="22"/>
        </w:rPr>
        <w:t>So if there are hiccups or everything does not go according to plan, it is simply because the process has not been tested before.  It is not because of a lack of will or good intention, and you may be assured that any issues will be fixed with a minimum of fuss.</w:t>
      </w:r>
    </w:p>
    <w:p w:rsidR="00037E45" w:rsidRPr="00BF3973" w:rsidRDefault="00037E45" w:rsidP="00E70C16">
      <w:pPr>
        <w:pStyle w:val="Subtitle"/>
        <w:spacing w:before="120" w:after="120"/>
        <w:jc w:val="both"/>
        <w:rPr>
          <w:rFonts w:ascii="Calibri" w:hAnsi="Calibri" w:cs="Calibri"/>
          <w:color w:val="000000"/>
          <w:sz w:val="22"/>
          <w:szCs w:val="22"/>
        </w:rPr>
      </w:pPr>
      <w:r w:rsidRPr="00BF3973">
        <w:rPr>
          <w:rFonts w:ascii="Calibri" w:hAnsi="Calibri" w:cs="Calibri"/>
          <w:color w:val="000000"/>
          <w:sz w:val="22"/>
          <w:szCs w:val="22"/>
        </w:rPr>
        <w:t>Timor-Leste’s primary objective in the 201</w:t>
      </w:r>
      <w:r w:rsidR="00C54298">
        <w:rPr>
          <w:rFonts w:ascii="Calibri" w:hAnsi="Calibri" w:cs="Calibri"/>
          <w:color w:val="000000"/>
          <w:sz w:val="22"/>
          <w:szCs w:val="22"/>
        </w:rPr>
        <w:t>5</w:t>
      </w:r>
      <w:r w:rsidRPr="00BF3973">
        <w:rPr>
          <w:rFonts w:ascii="Calibri" w:hAnsi="Calibri" w:cs="Calibri"/>
          <w:color w:val="000000"/>
          <w:sz w:val="22"/>
          <w:szCs w:val="22"/>
        </w:rPr>
        <w:t xml:space="preserve"> Darwin Dili Yacht Rally is to ensure that all participants have the best time possible so that you spread the word about the event and attract more yachts to visit in future years.  The rest is up to you!</w:t>
      </w:r>
    </w:p>
    <w:p w:rsidR="003352C5" w:rsidRDefault="003352C5">
      <w:r>
        <w:rPr>
          <w:b/>
          <w:bCs/>
        </w:rPr>
        <w:br w:type="page"/>
      </w:r>
    </w:p>
    <w:tbl>
      <w:tblPr>
        <w:tblW w:w="0" w:type="auto"/>
        <w:tblLook w:val="00A0" w:firstRow="1" w:lastRow="0" w:firstColumn="1" w:lastColumn="0" w:noHBand="0" w:noVBand="0"/>
      </w:tblPr>
      <w:tblGrid>
        <w:gridCol w:w="9638"/>
      </w:tblGrid>
      <w:tr w:rsidR="00037E45" w:rsidRPr="003C66D5" w:rsidTr="003352C5">
        <w:tc>
          <w:tcPr>
            <w:tcW w:w="9638" w:type="dxa"/>
            <w:shd w:val="clear" w:color="auto" w:fill="1F497D"/>
          </w:tcPr>
          <w:p w:rsidR="00037E45" w:rsidRPr="003C66D5" w:rsidRDefault="00037E45" w:rsidP="00E70C16">
            <w:pPr>
              <w:pStyle w:val="Subtitle"/>
              <w:spacing w:before="60" w:after="60"/>
              <w:jc w:val="both"/>
              <w:rPr>
                <w:rFonts w:ascii="Calibri" w:hAnsi="Calibri" w:cs="Calibri"/>
                <w:color w:val="FFFFFF"/>
              </w:rPr>
            </w:pPr>
            <w:r w:rsidRPr="003C66D5">
              <w:rPr>
                <w:rFonts w:ascii="Calibri" w:hAnsi="Calibri" w:cs="Calibri"/>
                <w:color w:val="000000"/>
              </w:rPr>
              <w:lastRenderedPageBreak/>
              <w:br w:type="page"/>
            </w:r>
            <w:r w:rsidRPr="003C66D5">
              <w:rPr>
                <w:rFonts w:ascii="Calibri" w:hAnsi="Calibri" w:cs="Calibri"/>
                <w:color w:val="FFFFFF"/>
              </w:rPr>
              <w:t>Generosity</w:t>
            </w:r>
          </w:p>
        </w:tc>
      </w:tr>
    </w:tbl>
    <w:p w:rsidR="00037E45" w:rsidRPr="00BF3973" w:rsidRDefault="00037E45" w:rsidP="00ED33B6">
      <w:pPr>
        <w:pStyle w:val="Subtitle"/>
        <w:spacing w:before="120" w:after="120"/>
        <w:jc w:val="both"/>
        <w:rPr>
          <w:rFonts w:ascii="Calibri" w:hAnsi="Calibri" w:cs="Calibri"/>
          <w:b w:val="0"/>
          <w:bCs w:val="0"/>
          <w:color w:val="000000"/>
          <w:sz w:val="22"/>
          <w:szCs w:val="22"/>
        </w:rPr>
      </w:pPr>
      <w:r w:rsidRPr="00BF3973">
        <w:rPr>
          <w:rFonts w:ascii="Calibri" w:hAnsi="Calibri" w:cs="Calibri"/>
          <w:b w:val="0"/>
          <w:bCs w:val="0"/>
          <w:color w:val="000000"/>
          <w:sz w:val="22"/>
          <w:szCs w:val="22"/>
        </w:rPr>
        <w:t>You are going to meet some very poor people in Timor-Leste. Before you leave Darwin, take with you items to give to families and communities you will meet. </w:t>
      </w:r>
    </w:p>
    <w:p w:rsidR="00037E45" w:rsidRPr="00BF3973" w:rsidRDefault="00037E45" w:rsidP="0068351C">
      <w:pPr>
        <w:numPr>
          <w:ilvl w:val="0"/>
          <w:numId w:val="18"/>
        </w:numPr>
        <w:tabs>
          <w:tab w:val="clear" w:pos="720"/>
          <w:tab w:val="num" w:pos="440"/>
        </w:tabs>
        <w:ind w:left="440" w:hanging="440"/>
        <w:rPr>
          <w:rFonts w:ascii="Calibri" w:hAnsi="Calibri" w:cs="Calibri"/>
          <w:color w:val="000000"/>
          <w:lang w:val="en-GB"/>
        </w:rPr>
      </w:pPr>
      <w:r w:rsidRPr="00BF3973">
        <w:rPr>
          <w:rFonts w:ascii="Calibri" w:hAnsi="Calibri" w:cs="Calibri"/>
          <w:color w:val="000000"/>
          <w:lang w:val="en-GB"/>
        </w:rPr>
        <w:t xml:space="preserve">Schools are always in need of the most basic educational supplies e.g. pens, paper and books; </w:t>
      </w:r>
    </w:p>
    <w:p w:rsidR="00037E45" w:rsidRPr="00BF3973" w:rsidRDefault="00037E45" w:rsidP="0068351C">
      <w:pPr>
        <w:numPr>
          <w:ilvl w:val="0"/>
          <w:numId w:val="18"/>
        </w:numPr>
        <w:tabs>
          <w:tab w:val="clear" w:pos="720"/>
          <w:tab w:val="num" w:pos="440"/>
        </w:tabs>
        <w:ind w:left="440" w:hanging="440"/>
        <w:rPr>
          <w:rFonts w:ascii="Calibri" w:hAnsi="Calibri" w:cs="Calibri"/>
          <w:color w:val="000000"/>
          <w:lang w:val="en-GB"/>
        </w:rPr>
      </w:pPr>
      <w:r w:rsidRPr="00BF3973">
        <w:rPr>
          <w:rFonts w:ascii="Calibri" w:hAnsi="Calibri" w:cs="Calibri"/>
          <w:color w:val="000000"/>
          <w:lang w:val="en-GB"/>
        </w:rPr>
        <w:t xml:space="preserve">Health clinics are always short of supplies of the most basic medications e.g. Panadol or basic instruments; </w:t>
      </w:r>
    </w:p>
    <w:p w:rsidR="00037E45" w:rsidRPr="00BF3973" w:rsidRDefault="00037E45" w:rsidP="0068351C">
      <w:pPr>
        <w:numPr>
          <w:ilvl w:val="0"/>
          <w:numId w:val="18"/>
        </w:numPr>
        <w:tabs>
          <w:tab w:val="clear" w:pos="720"/>
          <w:tab w:val="num" w:pos="440"/>
        </w:tabs>
        <w:ind w:left="440" w:hanging="440"/>
        <w:rPr>
          <w:rFonts w:ascii="Calibri" w:hAnsi="Calibri" w:cs="Calibri"/>
          <w:color w:val="000000"/>
          <w:lang w:val="en-GB"/>
        </w:rPr>
      </w:pPr>
      <w:r w:rsidRPr="00BF3973">
        <w:rPr>
          <w:rFonts w:ascii="Calibri" w:hAnsi="Calibri" w:cs="Calibri"/>
          <w:color w:val="000000"/>
          <w:lang w:val="en-GB"/>
        </w:rPr>
        <w:t xml:space="preserve">Orphanages are always in need of clothing, food and funding; </w:t>
      </w:r>
    </w:p>
    <w:p w:rsidR="00037E45" w:rsidRPr="00BF3973" w:rsidRDefault="00037E45" w:rsidP="0068351C">
      <w:pPr>
        <w:numPr>
          <w:ilvl w:val="0"/>
          <w:numId w:val="18"/>
        </w:numPr>
        <w:tabs>
          <w:tab w:val="clear" w:pos="720"/>
          <w:tab w:val="num" w:pos="440"/>
        </w:tabs>
        <w:ind w:left="440" w:hanging="440"/>
        <w:rPr>
          <w:rFonts w:ascii="Calibri" w:hAnsi="Calibri" w:cs="Calibri"/>
          <w:color w:val="000000"/>
          <w:lang w:val="en-GB"/>
        </w:rPr>
      </w:pPr>
      <w:r w:rsidRPr="00BF3973">
        <w:rPr>
          <w:rFonts w:ascii="Calibri" w:hAnsi="Calibri" w:cs="Calibri"/>
          <w:color w:val="000000"/>
          <w:lang w:val="en-GB"/>
        </w:rPr>
        <w:t xml:space="preserve">Farming communities lack many basic tools; </w:t>
      </w:r>
    </w:p>
    <w:p w:rsidR="00037E45" w:rsidRPr="00BF3973" w:rsidRDefault="00037E45" w:rsidP="0068351C">
      <w:pPr>
        <w:numPr>
          <w:ilvl w:val="0"/>
          <w:numId w:val="18"/>
        </w:numPr>
        <w:tabs>
          <w:tab w:val="clear" w:pos="720"/>
          <w:tab w:val="num" w:pos="440"/>
        </w:tabs>
        <w:ind w:left="440" w:hanging="440"/>
        <w:rPr>
          <w:rFonts w:ascii="Calibri" w:hAnsi="Calibri" w:cs="Calibri"/>
          <w:color w:val="000000"/>
          <w:lang w:val="en-GB"/>
        </w:rPr>
      </w:pPr>
      <w:r w:rsidRPr="00BF3973">
        <w:rPr>
          <w:rFonts w:ascii="Calibri" w:hAnsi="Calibri" w:cs="Calibri"/>
          <w:color w:val="000000"/>
          <w:lang w:val="en-GB"/>
        </w:rPr>
        <w:t xml:space="preserve">Fishermen always welcome any basic fishing gear or equipment. </w:t>
      </w:r>
    </w:p>
    <w:p w:rsidR="00037E45" w:rsidRPr="00BF3973" w:rsidRDefault="00037E45" w:rsidP="00ED33B6">
      <w:pPr>
        <w:pStyle w:val="NormalWeb"/>
        <w:spacing w:before="120" w:beforeAutospacing="0" w:after="120" w:afterAutospacing="0"/>
        <w:jc w:val="both"/>
        <w:rPr>
          <w:rFonts w:ascii="Calibri" w:hAnsi="Calibri" w:cs="Calibri"/>
          <w:color w:val="000000"/>
          <w:sz w:val="22"/>
          <w:szCs w:val="22"/>
          <w:lang w:val="en-GB"/>
        </w:rPr>
      </w:pPr>
      <w:r w:rsidRPr="00BF3973">
        <w:rPr>
          <w:rFonts w:ascii="Calibri" w:hAnsi="Calibri" w:cs="Calibri"/>
          <w:color w:val="000000"/>
          <w:sz w:val="22"/>
          <w:szCs w:val="22"/>
          <w:lang w:val="en-GB"/>
        </w:rPr>
        <w:t>The small amount of cost will be overwhelmingly returned to you in the generosity and friendliness of the people, and knowing that your support can make a genuine difference to people's lives.</w:t>
      </w:r>
    </w:p>
    <w:p w:rsidR="00B569AA" w:rsidRPr="00B569AA" w:rsidRDefault="00B569AA" w:rsidP="001D5B29">
      <w:pPr>
        <w:pStyle w:val="Subtitle"/>
        <w:spacing w:before="120" w:after="120"/>
        <w:jc w:val="both"/>
        <w:rPr>
          <w:rFonts w:ascii="Calibri" w:hAnsi="Calibri" w:cs="Calibri"/>
          <w:bCs w:val="0"/>
          <w:color w:val="000099"/>
          <w:sz w:val="22"/>
          <w:szCs w:val="22"/>
        </w:rPr>
      </w:pPr>
      <w:r w:rsidRPr="00B569AA">
        <w:rPr>
          <w:rFonts w:ascii="Calibri" w:hAnsi="Calibri" w:cs="Calibri"/>
          <w:bCs w:val="0"/>
          <w:color w:val="000099"/>
          <w:sz w:val="22"/>
          <w:szCs w:val="22"/>
        </w:rPr>
        <w:t>Supporting Sail VEGA</w:t>
      </w:r>
    </w:p>
    <w:p w:rsidR="00037E45" w:rsidRPr="00BF3973" w:rsidRDefault="00037E45" w:rsidP="001D5B29">
      <w:pPr>
        <w:pStyle w:val="Subtitle"/>
        <w:spacing w:before="120" w:after="120"/>
        <w:jc w:val="both"/>
        <w:rPr>
          <w:rFonts w:ascii="Calibri" w:hAnsi="Calibri" w:cs="Calibri"/>
          <w:color w:val="000000"/>
          <w:sz w:val="22"/>
          <w:szCs w:val="22"/>
          <w:lang w:val="en-GB"/>
        </w:rPr>
      </w:pPr>
      <w:r w:rsidRPr="00BF3973">
        <w:rPr>
          <w:rFonts w:ascii="Calibri" w:hAnsi="Calibri" w:cs="Calibri"/>
          <w:b w:val="0"/>
          <w:bCs w:val="0"/>
          <w:color w:val="000000"/>
          <w:sz w:val="22"/>
          <w:szCs w:val="22"/>
        </w:rPr>
        <w:t xml:space="preserve">Sail Timor-Leste also encourages support of the historic humanitarian sailing vessel </w:t>
      </w:r>
      <w:r w:rsidRPr="00BF3973">
        <w:rPr>
          <w:rFonts w:ascii="Calibri" w:hAnsi="Calibri" w:cs="Calibri"/>
          <w:color w:val="000000"/>
          <w:sz w:val="22"/>
          <w:szCs w:val="22"/>
        </w:rPr>
        <w:t>VEGA</w:t>
      </w:r>
      <w:r w:rsidRPr="00BF3973">
        <w:rPr>
          <w:rFonts w:ascii="Calibri" w:hAnsi="Calibri" w:cs="Calibri"/>
          <w:b w:val="0"/>
          <w:bCs w:val="0"/>
          <w:color w:val="000000"/>
          <w:sz w:val="22"/>
          <w:szCs w:val="22"/>
        </w:rPr>
        <w:t>, an 85 foot traditional cargo vessel built in 1893/94. VEGA has now embarked on a career carrying cargos of donated medical and educational supplies on the South East monsoon to isolated island communities in Timor-Leste and Indonesia. During the North East Monsoon VEGA visits Singapore, Malaysia, and Thailand gathering donated supplies and attracting attention to the needs of the communities she assists</w:t>
      </w:r>
      <w:r w:rsidRPr="00BF3973">
        <w:rPr>
          <w:rFonts w:ascii="Calibri" w:hAnsi="Calibri" w:cs="Calibri"/>
          <w:color w:val="000000"/>
          <w:sz w:val="22"/>
          <w:szCs w:val="22"/>
          <w:lang w:val="en-GB"/>
        </w:rPr>
        <w:t>.</w:t>
      </w:r>
    </w:p>
    <w:p w:rsidR="00B569AA" w:rsidRDefault="00037E45" w:rsidP="00386CDD">
      <w:pPr>
        <w:pStyle w:val="Subtitle"/>
        <w:spacing w:before="120" w:after="120"/>
        <w:jc w:val="both"/>
        <w:rPr>
          <w:rStyle w:val="Strong"/>
          <w:rFonts w:ascii="Calibri" w:hAnsi="Calibri" w:cs="Calibri"/>
          <w:color w:val="000000"/>
          <w:sz w:val="22"/>
          <w:szCs w:val="22"/>
          <w:lang w:val="en-GB"/>
        </w:rPr>
      </w:pPr>
      <w:r w:rsidRPr="00BF3973">
        <w:rPr>
          <w:rStyle w:val="Strong"/>
          <w:rFonts w:ascii="Calibri" w:hAnsi="Calibri" w:cs="Calibri"/>
          <w:b/>
          <w:bCs/>
          <w:color w:val="000000"/>
          <w:sz w:val="22"/>
          <w:szCs w:val="22"/>
          <w:lang w:val="en-GB"/>
        </w:rPr>
        <w:t>Sail VEGA</w:t>
      </w:r>
      <w:r w:rsidRPr="00BF3973">
        <w:rPr>
          <w:rStyle w:val="Strong"/>
          <w:rFonts w:ascii="Calibri" w:hAnsi="Calibri" w:cs="Calibri"/>
          <w:color w:val="000000"/>
          <w:sz w:val="22"/>
          <w:szCs w:val="22"/>
          <w:lang w:val="en-GB"/>
        </w:rPr>
        <w:t xml:space="preserve"> will be visiting Dili at the same time as the 201</w:t>
      </w:r>
      <w:r w:rsidR="00E37D08">
        <w:rPr>
          <w:rStyle w:val="Strong"/>
          <w:rFonts w:ascii="Calibri" w:hAnsi="Calibri" w:cs="Calibri"/>
          <w:color w:val="000000"/>
          <w:sz w:val="22"/>
          <w:szCs w:val="22"/>
          <w:lang w:val="en-GB"/>
        </w:rPr>
        <w:t>4</w:t>
      </w:r>
      <w:r w:rsidRPr="00BF3973">
        <w:rPr>
          <w:rStyle w:val="Strong"/>
          <w:rFonts w:ascii="Calibri" w:hAnsi="Calibri" w:cs="Calibri"/>
          <w:color w:val="000000"/>
          <w:sz w:val="22"/>
          <w:szCs w:val="22"/>
          <w:lang w:val="en-GB"/>
        </w:rPr>
        <w:t xml:space="preserve"> Darwin Dili Yacht Rally</w:t>
      </w:r>
      <w:r w:rsidR="00E37D08">
        <w:rPr>
          <w:rStyle w:val="Strong"/>
          <w:rFonts w:ascii="Calibri" w:hAnsi="Calibri" w:cs="Calibri"/>
          <w:color w:val="000000"/>
          <w:sz w:val="22"/>
          <w:szCs w:val="22"/>
          <w:lang w:val="en-GB"/>
        </w:rPr>
        <w:t>. Sail Timor-Leste collects unwanted medical and first aid supplies from a number of corporate donors in Australia including St John Ambulance</w:t>
      </w:r>
      <w:r w:rsidRPr="00BF3973">
        <w:rPr>
          <w:rStyle w:val="Strong"/>
          <w:rFonts w:ascii="Calibri" w:hAnsi="Calibri" w:cs="Calibri"/>
          <w:color w:val="000000"/>
          <w:sz w:val="22"/>
          <w:szCs w:val="22"/>
          <w:lang w:val="en-GB"/>
        </w:rPr>
        <w:t xml:space="preserve"> and asks for the support of Rally yachts in </w:t>
      </w:r>
      <w:r w:rsidR="00894337">
        <w:rPr>
          <w:rStyle w:val="Strong"/>
          <w:rFonts w:ascii="Calibri" w:hAnsi="Calibri" w:cs="Calibri"/>
          <w:color w:val="000000"/>
          <w:sz w:val="22"/>
          <w:szCs w:val="22"/>
          <w:lang w:val="en-GB"/>
        </w:rPr>
        <w:t>carrying</w:t>
      </w:r>
      <w:r w:rsidRPr="00BF3973">
        <w:rPr>
          <w:rStyle w:val="Strong"/>
          <w:rFonts w:ascii="Calibri" w:hAnsi="Calibri" w:cs="Calibri"/>
          <w:color w:val="000000"/>
          <w:sz w:val="22"/>
          <w:szCs w:val="22"/>
          <w:lang w:val="en-GB"/>
        </w:rPr>
        <w:t xml:space="preserve"> donated goods </w:t>
      </w:r>
      <w:r w:rsidR="00894337">
        <w:rPr>
          <w:rStyle w:val="Strong"/>
          <w:rFonts w:ascii="Calibri" w:hAnsi="Calibri" w:cs="Calibri"/>
          <w:color w:val="000000"/>
          <w:sz w:val="22"/>
          <w:szCs w:val="22"/>
          <w:lang w:val="en-GB"/>
        </w:rPr>
        <w:t xml:space="preserve">from Australia to Dili </w:t>
      </w:r>
      <w:r w:rsidRPr="00BF3973">
        <w:rPr>
          <w:rStyle w:val="Strong"/>
          <w:rFonts w:ascii="Calibri" w:hAnsi="Calibri" w:cs="Calibri"/>
          <w:color w:val="000000"/>
          <w:sz w:val="22"/>
          <w:szCs w:val="22"/>
          <w:lang w:val="en-GB"/>
        </w:rPr>
        <w:t>for distribution to communities in Timor-Leste</w:t>
      </w:r>
      <w:r w:rsidR="00E37D08">
        <w:rPr>
          <w:rStyle w:val="Strong"/>
          <w:rFonts w:ascii="Calibri" w:hAnsi="Calibri" w:cs="Calibri"/>
          <w:color w:val="000000"/>
          <w:sz w:val="22"/>
          <w:szCs w:val="22"/>
          <w:lang w:val="en-GB"/>
        </w:rPr>
        <w:t xml:space="preserve"> via the Vega. </w:t>
      </w:r>
    </w:p>
    <w:p w:rsidR="00037E45" w:rsidRPr="00BF3973" w:rsidRDefault="00037E45" w:rsidP="007E574F">
      <w:pPr>
        <w:pStyle w:val="Subtitle"/>
        <w:spacing w:before="120" w:after="240"/>
        <w:jc w:val="both"/>
        <w:rPr>
          <w:rFonts w:ascii="Calibri" w:hAnsi="Calibri" w:cs="Calibri"/>
          <w:b w:val="0"/>
          <w:bCs w:val="0"/>
          <w:color w:val="000000"/>
          <w:sz w:val="22"/>
          <w:szCs w:val="22"/>
        </w:rPr>
      </w:pPr>
      <w:r w:rsidRPr="00BF3973">
        <w:rPr>
          <w:rStyle w:val="Strong"/>
          <w:rFonts w:ascii="Calibri" w:hAnsi="Calibri" w:cs="Calibri"/>
          <w:color w:val="000000"/>
          <w:sz w:val="22"/>
          <w:szCs w:val="22"/>
          <w:lang w:val="en-GB"/>
        </w:rPr>
        <w:t xml:space="preserve">Please visit </w:t>
      </w:r>
      <w:r w:rsidR="00E37D08">
        <w:rPr>
          <w:rStyle w:val="Strong"/>
          <w:rFonts w:ascii="Calibri" w:hAnsi="Calibri" w:cs="Calibri"/>
          <w:color w:val="000000"/>
          <w:sz w:val="22"/>
          <w:szCs w:val="22"/>
          <w:lang w:val="en-GB"/>
        </w:rPr>
        <w:t>Vega’s</w:t>
      </w:r>
      <w:r w:rsidRPr="00BF3973">
        <w:rPr>
          <w:rStyle w:val="Strong"/>
          <w:rFonts w:ascii="Calibri" w:hAnsi="Calibri" w:cs="Calibri"/>
          <w:color w:val="000000"/>
          <w:sz w:val="22"/>
          <w:szCs w:val="22"/>
          <w:lang w:val="en-GB"/>
        </w:rPr>
        <w:t xml:space="preserve"> website</w:t>
      </w:r>
      <w:r w:rsidRPr="00BF3973">
        <w:rPr>
          <w:rStyle w:val="Strong"/>
          <w:rFonts w:ascii="Calibri" w:hAnsi="Calibri" w:cs="Calibri"/>
          <w:color w:val="333333"/>
          <w:sz w:val="22"/>
          <w:szCs w:val="22"/>
          <w:lang w:val="en-GB"/>
        </w:rPr>
        <w:t xml:space="preserve"> at </w:t>
      </w:r>
      <w:hyperlink r:id="rId40" w:tgtFrame="_blank" w:history="1">
        <w:r w:rsidRPr="00BF3973">
          <w:rPr>
            <w:rStyle w:val="Strong"/>
            <w:rFonts w:ascii="Calibri" w:hAnsi="Calibri" w:cs="Calibri"/>
            <w:color w:val="0000FF"/>
            <w:sz w:val="22"/>
            <w:szCs w:val="22"/>
            <w:lang w:val="en-GB"/>
          </w:rPr>
          <w:t>http://sailvega.com/</w:t>
        </w:r>
      </w:hyperlink>
      <w:r w:rsidRPr="00BF3973">
        <w:rPr>
          <w:rStyle w:val="Strong"/>
          <w:rFonts w:ascii="Calibri" w:hAnsi="Calibri" w:cs="Calibri"/>
          <w:color w:val="333333"/>
          <w:sz w:val="22"/>
          <w:szCs w:val="22"/>
          <w:lang w:val="en-GB"/>
        </w:rPr>
        <w:t xml:space="preserve"> </w:t>
      </w:r>
      <w:r w:rsidRPr="00BF3973">
        <w:rPr>
          <w:rStyle w:val="Strong"/>
          <w:rFonts w:ascii="Calibri" w:hAnsi="Calibri" w:cs="Calibri"/>
          <w:color w:val="000000"/>
          <w:sz w:val="22"/>
          <w:szCs w:val="22"/>
          <w:lang w:val="en-GB"/>
        </w:rPr>
        <w:t>or contact them on email</w:t>
      </w:r>
      <w:r w:rsidRPr="00BF3973">
        <w:rPr>
          <w:rStyle w:val="Strong"/>
          <w:rFonts w:ascii="Calibri" w:hAnsi="Calibri" w:cs="Calibri"/>
          <w:color w:val="333333"/>
          <w:sz w:val="22"/>
          <w:szCs w:val="22"/>
          <w:lang w:val="en-GB"/>
        </w:rPr>
        <w:t xml:space="preserve"> </w:t>
      </w:r>
      <w:hyperlink r:id="rId41" w:history="1">
        <w:r w:rsidRPr="00BF3973">
          <w:rPr>
            <w:rStyle w:val="Strong"/>
            <w:rFonts w:ascii="Calibri" w:hAnsi="Calibri" w:cs="Calibri"/>
            <w:color w:val="0000FF"/>
            <w:sz w:val="22"/>
            <w:szCs w:val="22"/>
            <w:lang w:val="en-GB"/>
          </w:rPr>
          <w:t>vega@sailvega.com</w:t>
        </w:r>
      </w:hyperlink>
      <w:r w:rsidRPr="00BF3973">
        <w:rPr>
          <w:rStyle w:val="Strong"/>
          <w:rFonts w:ascii="Calibri" w:hAnsi="Calibri" w:cs="Calibri"/>
          <w:color w:val="333333"/>
          <w:sz w:val="22"/>
          <w:szCs w:val="22"/>
          <w:lang w:val="en-GB"/>
        </w:rPr>
        <w:t xml:space="preserve"> </w:t>
      </w:r>
      <w:r w:rsidRPr="00BF3973">
        <w:rPr>
          <w:rStyle w:val="Strong"/>
          <w:rFonts w:ascii="Calibri" w:hAnsi="Calibri" w:cs="Calibri"/>
          <w:color w:val="000000"/>
          <w:sz w:val="22"/>
          <w:szCs w:val="22"/>
          <w:lang w:val="en-GB"/>
        </w:rPr>
        <w:t>Lists of goods they need for communities in Timor-Leste can be found at</w:t>
      </w:r>
      <w:r w:rsidRPr="00BF3973">
        <w:rPr>
          <w:rStyle w:val="Strong"/>
          <w:rFonts w:ascii="Calibri" w:hAnsi="Calibri" w:cs="Calibri"/>
          <w:color w:val="333333"/>
          <w:sz w:val="22"/>
          <w:szCs w:val="22"/>
          <w:lang w:val="en-GB"/>
        </w:rPr>
        <w:t xml:space="preserve"> </w:t>
      </w:r>
      <w:hyperlink r:id="rId42" w:tgtFrame="_blank" w:history="1">
        <w:r w:rsidRPr="00BF3973">
          <w:rPr>
            <w:rStyle w:val="Strong"/>
            <w:rFonts w:ascii="Calibri" w:hAnsi="Calibri" w:cs="Calibri"/>
            <w:color w:val="0000FF"/>
            <w:sz w:val="22"/>
            <w:szCs w:val="22"/>
            <w:lang w:val="en-GB"/>
          </w:rPr>
          <w:t>http://sailvega.wordpress.com/here-are-our-famous-lists-of-items-needed-by-the-communities-we-support/</w:t>
        </w:r>
      </w:hyperlink>
    </w:p>
    <w:tbl>
      <w:tblPr>
        <w:tblW w:w="0" w:type="auto"/>
        <w:tblLook w:val="00A0" w:firstRow="1" w:lastRow="0" w:firstColumn="1" w:lastColumn="0" w:noHBand="0" w:noVBand="0"/>
      </w:tblPr>
      <w:tblGrid>
        <w:gridCol w:w="9638"/>
      </w:tblGrid>
      <w:tr w:rsidR="00037E45" w:rsidRPr="003C66D5">
        <w:tc>
          <w:tcPr>
            <w:tcW w:w="9854" w:type="dxa"/>
            <w:shd w:val="clear" w:color="auto" w:fill="1F497D"/>
          </w:tcPr>
          <w:p w:rsidR="00037E45" w:rsidRPr="003C66D5" w:rsidRDefault="00037E45" w:rsidP="00A165C8">
            <w:pPr>
              <w:pStyle w:val="Subtitle"/>
              <w:spacing w:before="60" w:after="60"/>
              <w:jc w:val="both"/>
              <w:rPr>
                <w:rFonts w:ascii="Calibri" w:hAnsi="Calibri" w:cs="Calibri"/>
                <w:color w:val="FFFFFF"/>
              </w:rPr>
            </w:pPr>
            <w:r w:rsidRPr="003C66D5">
              <w:rPr>
                <w:rFonts w:ascii="Calibri" w:hAnsi="Calibri" w:cs="Calibri"/>
                <w:color w:val="FFFFFF"/>
              </w:rPr>
              <w:t>Finally….</w:t>
            </w:r>
          </w:p>
        </w:tc>
      </w:tr>
    </w:tbl>
    <w:p w:rsidR="00B71F1E" w:rsidRDefault="00037E45" w:rsidP="00713A23">
      <w:pPr>
        <w:pStyle w:val="NormalWeb"/>
        <w:spacing w:before="120" w:beforeAutospacing="0" w:after="120" w:afterAutospacing="0"/>
        <w:jc w:val="both"/>
        <w:rPr>
          <w:rFonts w:ascii="Calibri" w:hAnsi="Calibri" w:cs="Calibri"/>
          <w:color w:val="000000"/>
          <w:sz w:val="22"/>
          <w:szCs w:val="22"/>
          <w:lang w:val="en-US"/>
        </w:rPr>
      </w:pPr>
      <w:r w:rsidRPr="00BF3973">
        <w:rPr>
          <w:rFonts w:ascii="Calibri" w:hAnsi="Calibri" w:cs="Calibri"/>
          <w:color w:val="000000"/>
          <w:sz w:val="22"/>
          <w:szCs w:val="22"/>
          <w:lang w:val="en-US"/>
        </w:rPr>
        <w:t xml:space="preserve">We would welcome feedback on your experiences in Timor-Leste and how the Rally was organised. This information can be posted on our website to inform </w:t>
      </w:r>
      <w:proofErr w:type="spellStart"/>
      <w:r w:rsidRPr="00BF3973">
        <w:rPr>
          <w:rFonts w:ascii="Calibri" w:hAnsi="Calibri" w:cs="Calibri"/>
          <w:color w:val="000000"/>
          <w:sz w:val="22"/>
          <w:szCs w:val="22"/>
          <w:lang w:val="en-US"/>
        </w:rPr>
        <w:t>yachties</w:t>
      </w:r>
      <w:proofErr w:type="spellEnd"/>
      <w:r w:rsidRPr="00BF3973">
        <w:rPr>
          <w:rFonts w:ascii="Calibri" w:hAnsi="Calibri" w:cs="Calibri"/>
          <w:color w:val="000000"/>
          <w:sz w:val="22"/>
          <w:szCs w:val="22"/>
          <w:lang w:val="en-US"/>
        </w:rPr>
        <w:t xml:space="preserve"> that may follow you in future years.  When you return to Darwin or arrive at your next destination, we would very much like to hear from you.  </w:t>
      </w:r>
    </w:p>
    <w:p w:rsidR="00037E45" w:rsidRPr="00BF3973" w:rsidRDefault="00037E45" w:rsidP="00713A23">
      <w:pPr>
        <w:pStyle w:val="NormalWeb"/>
        <w:spacing w:before="120" w:beforeAutospacing="0" w:after="120" w:afterAutospacing="0"/>
        <w:jc w:val="both"/>
        <w:rPr>
          <w:rFonts w:ascii="Calibri" w:hAnsi="Calibri" w:cs="Calibri"/>
          <w:color w:val="000000"/>
          <w:sz w:val="22"/>
          <w:szCs w:val="22"/>
          <w:lang w:val="en-US"/>
        </w:rPr>
      </w:pPr>
      <w:r w:rsidRPr="00BF3973">
        <w:rPr>
          <w:rFonts w:ascii="Calibri" w:hAnsi="Calibri" w:cs="Calibri"/>
          <w:color w:val="000000"/>
          <w:sz w:val="22"/>
          <w:szCs w:val="22"/>
          <w:lang w:val="en-US"/>
        </w:rPr>
        <w:t xml:space="preserve">Please send us an email on </w:t>
      </w:r>
      <w:hyperlink r:id="rId43" w:history="1">
        <w:r w:rsidRPr="00BF3973">
          <w:rPr>
            <w:rStyle w:val="Hyperlink"/>
            <w:rFonts w:ascii="Calibri" w:hAnsi="Calibri" w:cs="Calibri"/>
            <w:sz w:val="22"/>
            <w:szCs w:val="22"/>
            <w:lang w:val="en-US"/>
          </w:rPr>
          <w:t>mail@sailtimorleste.org</w:t>
        </w:r>
      </w:hyperlink>
      <w:r w:rsidRPr="00BF3973">
        <w:rPr>
          <w:rFonts w:ascii="Calibri" w:hAnsi="Calibri" w:cs="Calibri"/>
          <w:color w:val="000000"/>
          <w:sz w:val="22"/>
          <w:szCs w:val="22"/>
          <w:lang w:val="en-US"/>
        </w:rPr>
        <w:t xml:space="preserve"> </w:t>
      </w:r>
      <w:r w:rsidR="00B71F1E">
        <w:rPr>
          <w:rFonts w:ascii="Calibri" w:hAnsi="Calibri" w:cs="Calibri"/>
          <w:color w:val="000000"/>
          <w:sz w:val="22"/>
          <w:szCs w:val="22"/>
          <w:lang w:val="en-US"/>
        </w:rPr>
        <w:t xml:space="preserve">or send us a message on </w:t>
      </w:r>
      <w:hyperlink r:id="rId44" w:history="1">
        <w:r w:rsidR="00B71F1E" w:rsidRPr="005D52DD">
          <w:rPr>
            <w:rStyle w:val="Hyperlink"/>
            <w:rFonts w:ascii="Calibri" w:hAnsi="Calibri" w:cs="Calibri"/>
            <w:sz w:val="22"/>
            <w:szCs w:val="22"/>
            <w:lang w:val="en-US"/>
          </w:rPr>
          <w:t>Facebook</w:t>
        </w:r>
      </w:hyperlink>
      <w:r w:rsidR="00B71F1E">
        <w:rPr>
          <w:rFonts w:ascii="Calibri" w:hAnsi="Calibri" w:cs="Calibri"/>
          <w:color w:val="000000"/>
          <w:sz w:val="22"/>
          <w:szCs w:val="22"/>
          <w:lang w:val="en-US"/>
        </w:rPr>
        <w:t xml:space="preserve">. </w:t>
      </w:r>
    </w:p>
    <w:p w:rsidR="00037E45" w:rsidRPr="00BF3973" w:rsidRDefault="00037E45" w:rsidP="00F459D5">
      <w:pPr>
        <w:pStyle w:val="NormalWeb"/>
        <w:spacing w:before="0" w:beforeAutospacing="0" w:after="0" w:afterAutospacing="0"/>
        <w:jc w:val="center"/>
        <w:rPr>
          <w:rFonts w:ascii="Calibri" w:hAnsi="Calibri" w:cs="Calibri"/>
          <w:b/>
          <w:bCs/>
          <w:sz w:val="22"/>
          <w:szCs w:val="22"/>
        </w:rPr>
      </w:pPr>
      <w:proofErr w:type="spellStart"/>
      <w:r w:rsidRPr="00BF3973">
        <w:rPr>
          <w:rFonts w:ascii="Calibri" w:hAnsi="Calibri" w:cs="Calibri"/>
          <w:b/>
          <w:bCs/>
          <w:sz w:val="22"/>
          <w:szCs w:val="22"/>
        </w:rPr>
        <w:t>Obrigadu</w:t>
      </w:r>
      <w:proofErr w:type="spellEnd"/>
      <w:r w:rsidRPr="00BF3973">
        <w:rPr>
          <w:rFonts w:ascii="Calibri" w:hAnsi="Calibri" w:cs="Calibri"/>
          <w:b/>
          <w:bCs/>
          <w:sz w:val="22"/>
          <w:szCs w:val="22"/>
        </w:rPr>
        <w:t>!</w:t>
      </w:r>
    </w:p>
    <w:p w:rsidR="00037E45" w:rsidRPr="00BF3973" w:rsidRDefault="00037E45" w:rsidP="00F459D5">
      <w:pPr>
        <w:pStyle w:val="NormalWeb"/>
        <w:spacing w:before="0" w:beforeAutospacing="0" w:after="0" w:afterAutospacing="0"/>
        <w:jc w:val="center"/>
        <w:rPr>
          <w:rFonts w:ascii="Calibri" w:hAnsi="Calibri" w:cs="Calibri"/>
          <w:b/>
          <w:bCs/>
          <w:sz w:val="22"/>
          <w:szCs w:val="22"/>
        </w:rPr>
      </w:pPr>
      <w:r w:rsidRPr="00BF3973">
        <w:rPr>
          <w:rFonts w:ascii="Calibri" w:hAnsi="Calibri" w:cs="Calibri"/>
          <w:b/>
          <w:bCs/>
          <w:sz w:val="22"/>
          <w:szCs w:val="22"/>
        </w:rPr>
        <w:t>(Thank You)</w:t>
      </w:r>
    </w:p>
    <w:p w:rsidR="00037E45" w:rsidRPr="00BF3973" w:rsidRDefault="00037E45" w:rsidP="00F459D5">
      <w:pPr>
        <w:pStyle w:val="NormalWeb"/>
        <w:spacing w:before="0" w:beforeAutospacing="0" w:after="0" w:afterAutospacing="0"/>
        <w:jc w:val="center"/>
        <w:rPr>
          <w:rFonts w:ascii="Calibri" w:hAnsi="Calibri" w:cs="Calibri"/>
          <w:b/>
          <w:bCs/>
          <w:sz w:val="22"/>
          <w:szCs w:val="22"/>
        </w:rPr>
      </w:pPr>
    </w:p>
    <w:p w:rsidR="00037E45" w:rsidRPr="00BF3973" w:rsidRDefault="00037E45" w:rsidP="00D86A6C">
      <w:pPr>
        <w:pStyle w:val="NormalWeb"/>
        <w:spacing w:before="0" w:beforeAutospacing="0" w:after="0" w:afterAutospacing="0"/>
        <w:jc w:val="center"/>
        <w:rPr>
          <w:rFonts w:ascii="Calibri" w:hAnsi="Calibri" w:cs="Calibri"/>
          <w:sz w:val="22"/>
          <w:szCs w:val="22"/>
        </w:rPr>
      </w:pPr>
    </w:p>
    <w:p w:rsidR="00037E45" w:rsidRPr="00BF3973" w:rsidRDefault="00B063A9" w:rsidP="00CA40D5">
      <w:pPr>
        <w:pStyle w:val="NormalWeb"/>
        <w:tabs>
          <w:tab w:val="left" w:pos="5130"/>
        </w:tabs>
        <w:spacing w:before="0" w:beforeAutospacing="0" w:after="0" w:afterAutospacing="0"/>
        <w:jc w:val="center"/>
        <w:rPr>
          <w:rFonts w:ascii="Calibri" w:hAnsi="Calibri" w:cs="Calibri"/>
          <w:b/>
          <w:bCs/>
          <w:sz w:val="22"/>
          <w:szCs w:val="22"/>
          <w:u w:val="single"/>
        </w:rPr>
      </w:pPr>
      <w:r w:rsidRPr="00A47728">
        <w:rPr>
          <w:rFonts w:ascii="Calibri" w:hAnsi="Calibri" w:cs="Calibri"/>
          <w:b/>
          <w:noProof/>
          <w:sz w:val="22"/>
          <w:szCs w:val="22"/>
          <w:u w:val="single"/>
          <w:lang w:eastAsia="en-AU"/>
        </w:rPr>
        <w:lastRenderedPageBreak/>
        <w:drawing>
          <wp:inline distT="0" distB="0" distL="0" distR="0">
            <wp:extent cx="5897880" cy="7945120"/>
            <wp:effectExtent l="0" t="0" r="7620" b="0"/>
            <wp:docPr id="4" name="Picture 1" descr="Aus 26 2012 Start Line F Bu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s 26 2012 Start Line F Buoy.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97880" cy="7945120"/>
                    </a:xfrm>
                    <a:prstGeom prst="rect">
                      <a:avLst/>
                    </a:prstGeom>
                    <a:noFill/>
                    <a:ln>
                      <a:noFill/>
                    </a:ln>
                  </pic:spPr>
                </pic:pic>
              </a:graphicData>
            </a:graphic>
          </wp:inline>
        </w:drawing>
      </w:r>
    </w:p>
    <w:p w:rsidR="00037E45" w:rsidRPr="00BF3973" w:rsidRDefault="00037E45">
      <w:pPr>
        <w:pStyle w:val="NormalWeb"/>
        <w:tabs>
          <w:tab w:val="left" w:pos="5130"/>
        </w:tabs>
        <w:spacing w:before="0" w:beforeAutospacing="0" w:after="0" w:afterAutospacing="0"/>
        <w:rPr>
          <w:rFonts w:ascii="Calibri" w:hAnsi="Calibri" w:cs="Calibri"/>
          <w:b/>
          <w:bCs/>
          <w:sz w:val="22"/>
          <w:szCs w:val="22"/>
          <w:u w:val="single"/>
        </w:rPr>
      </w:pPr>
    </w:p>
    <w:p w:rsidR="00037E45" w:rsidRPr="00BF3973" w:rsidRDefault="00B063A9" w:rsidP="00223719">
      <w:pPr>
        <w:pStyle w:val="NormalWeb"/>
        <w:tabs>
          <w:tab w:val="left" w:pos="5130"/>
        </w:tabs>
        <w:spacing w:before="0" w:beforeAutospacing="0" w:after="0" w:afterAutospacing="0"/>
        <w:jc w:val="center"/>
        <w:rPr>
          <w:rFonts w:ascii="Calibri" w:hAnsi="Calibri" w:cs="Calibri"/>
          <w:b/>
          <w:bCs/>
          <w:sz w:val="22"/>
          <w:szCs w:val="22"/>
          <w:u w:val="single"/>
        </w:rPr>
      </w:pPr>
      <w:r w:rsidRPr="00D30780">
        <w:rPr>
          <w:noProof/>
          <w:lang w:eastAsia="en-AU"/>
        </w:rPr>
        <mc:AlternateContent>
          <mc:Choice Requires="wps">
            <w:drawing>
              <wp:anchor distT="0" distB="0" distL="114300" distR="114300" simplePos="0" relativeHeight="251655168" behindDoc="0" locked="0" layoutInCell="1" allowOverlap="1">
                <wp:simplePos x="0" y="0"/>
                <wp:positionH relativeFrom="column">
                  <wp:posOffset>1413510</wp:posOffset>
                </wp:positionH>
                <wp:positionV relativeFrom="paragraph">
                  <wp:posOffset>139065</wp:posOffset>
                </wp:positionV>
                <wp:extent cx="920750" cy="6350"/>
                <wp:effectExtent l="19050" t="22860" r="22225" b="27940"/>
                <wp:wrapNone/>
                <wp:docPr id="1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0750" cy="6350"/>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3D0793E" id="_x0000_t32" coordsize="21600,21600" o:spt="32" o:oned="t" path="m,l21600,21600e" filled="f">
                <v:path arrowok="t" fillok="f" o:connecttype="none"/>
                <o:lock v:ext="edit" shapetype="t"/>
              </v:shapetype>
              <v:shape id="AutoShape 4" o:spid="_x0000_s1026" type="#_x0000_t32" style="position:absolute;margin-left:111.3pt;margin-top:10.95pt;width:72.5pt;height:.5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" strokecolor="red" strokeweight="3pt"/>
            </w:pict>
          </mc:Fallback>
        </mc:AlternateContent>
      </w:r>
      <w:r w:rsidR="00037E45" w:rsidRPr="00BF3973">
        <w:rPr>
          <w:rFonts w:ascii="Calibri" w:hAnsi="Calibri" w:cs="Calibri"/>
          <w:b/>
          <w:bCs/>
          <w:sz w:val="22"/>
          <w:szCs w:val="22"/>
          <w:u w:val="single"/>
        </w:rPr>
        <w:t>Start Line in Darwin</w:t>
      </w:r>
    </w:p>
    <w:p w:rsidR="00037E45" w:rsidRPr="00BF3973" w:rsidRDefault="00037E45">
      <w:pPr>
        <w:pStyle w:val="NormalWeb"/>
        <w:tabs>
          <w:tab w:val="left" w:pos="5130"/>
        </w:tabs>
        <w:spacing w:before="0" w:beforeAutospacing="0" w:after="0" w:afterAutospacing="0"/>
        <w:rPr>
          <w:rFonts w:ascii="Calibri" w:hAnsi="Calibri" w:cs="Calibri"/>
          <w:b/>
          <w:bCs/>
          <w:sz w:val="22"/>
          <w:szCs w:val="22"/>
          <w:u w:val="single"/>
        </w:rPr>
        <w:sectPr w:rsidR="00037E45" w:rsidRPr="00BF3973" w:rsidSect="008850BE">
          <w:pgSz w:w="11906" w:h="16838" w:code="9"/>
          <w:pgMar w:top="1134" w:right="1134" w:bottom="1134" w:left="1134" w:header="567" w:footer="567" w:gutter="0"/>
          <w:cols w:space="708"/>
          <w:docGrid w:linePitch="360"/>
        </w:sectPr>
      </w:pPr>
    </w:p>
    <w:p w:rsidR="00037E45" w:rsidRPr="00BF3973" w:rsidRDefault="00037E45">
      <w:pPr>
        <w:pStyle w:val="NormalWeb"/>
        <w:tabs>
          <w:tab w:val="left" w:pos="5130"/>
        </w:tabs>
        <w:spacing w:before="0" w:beforeAutospacing="0" w:after="0" w:afterAutospacing="0"/>
        <w:rPr>
          <w:rFonts w:ascii="Calibri" w:hAnsi="Calibri" w:cs="Calibri"/>
          <w:b/>
          <w:bCs/>
          <w:sz w:val="22"/>
          <w:szCs w:val="22"/>
          <w:u w:val="single"/>
        </w:rPr>
      </w:pPr>
    </w:p>
    <w:p w:rsidR="00037E45" w:rsidRPr="00BF3973" w:rsidRDefault="00B063A9" w:rsidP="00531A51">
      <w:pPr>
        <w:pStyle w:val="NormalWeb"/>
        <w:tabs>
          <w:tab w:val="left" w:pos="5130"/>
        </w:tabs>
        <w:spacing w:before="0" w:beforeAutospacing="0" w:after="0" w:afterAutospacing="0"/>
        <w:jc w:val="center"/>
        <w:rPr>
          <w:rFonts w:ascii="Calibri" w:hAnsi="Calibri" w:cs="Calibri"/>
          <w:b/>
          <w:bCs/>
          <w:noProof/>
          <w:sz w:val="22"/>
          <w:szCs w:val="22"/>
          <w:u w:val="single"/>
          <w:lang w:eastAsia="en-AU"/>
        </w:rPr>
      </w:pPr>
      <w:r w:rsidRPr="00D30780">
        <w:rPr>
          <w:rFonts w:ascii="Calibri" w:hAnsi="Calibri" w:cs="Calibri"/>
          <w:b/>
          <w:bCs/>
          <w:noProof/>
          <w:sz w:val="22"/>
          <w:szCs w:val="22"/>
          <w:u w:val="single"/>
          <w:lang w:eastAsia="en-AU"/>
        </w:rPr>
        <w:drawing>
          <wp:inline distT="0" distB="0" distL="0" distR="0">
            <wp:extent cx="8991600" cy="5207000"/>
            <wp:effectExtent l="0" t="0" r="0" b="0"/>
            <wp:docPr id="5" name="Picture 5" descr="Jaco Island TIme 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aco Island TIme Gat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991600" cy="5207000"/>
                    </a:xfrm>
                    <a:prstGeom prst="rect">
                      <a:avLst/>
                    </a:prstGeom>
                    <a:noFill/>
                    <a:ln>
                      <a:noFill/>
                    </a:ln>
                  </pic:spPr>
                </pic:pic>
              </a:graphicData>
            </a:graphic>
          </wp:inline>
        </w:drawing>
      </w:r>
    </w:p>
    <w:p w:rsidR="00037E45" w:rsidRPr="00BF3973" w:rsidRDefault="00B063A9" w:rsidP="00730473">
      <w:pPr>
        <w:pStyle w:val="NormalWeb"/>
        <w:tabs>
          <w:tab w:val="left" w:pos="5130"/>
        </w:tabs>
        <w:spacing w:before="0" w:beforeAutospacing="0" w:after="0" w:afterAutospacing="0"/>
        <w:jc w:val="center"/>
        <w:rPr>
          <w:rFonts w:ascii="Calibri" w:hAnsi="Calibri" w:cs="Calibri"/>
          <w:b/>
          <w:bCs/>
          <w:noProof/>
          <w:sz w:val="22"/>
          <w:szCs w:val="22"/>
          <w:u w:val="single"/>
          <w:lang w:eastAsia="en-AU"/>
        </w:rPr>
      </w:pPr>
      <w:r w:rsidRPr="00D30780">
        <w:rPr>
          <w:noProof/>
          <w:lang w:eastAsia="en-AU"/>
        </w:rPr>
        <mc:AlternateContent>
          <mc:Choice Requires="wps">
            <w:drawing>
              <wp:anchor distT="0" distB="0" distL="114300" distR="114300" simplePos="0" relativeHeight="251658240" behindDoc="0" locked="0" layoutInCell="1" allowOverlap="1">
                <wp:simplePos x="0" y="0"/>
                <wp:positionH relativeFrom="column">
                  <wp:posOffset>2797810</wp:posOffset>
                </wp:positionH>
                <wp:positionV relativeFrom="paragraph">
                  <wp:posOffset>164465</wp:posOffset>
                </wp:positionV>
                <wp:extent cx="920750" cy="6350"/>
                <wp:effectExtent l="22225" t="23495" r="19050" b="27305"/>
                <wp:wrapNone/>
                <wp:docPr id="1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0750" cy="6350"/>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C41DB2" id="AutoShape 5" o:spid="_x0000_s1026" type="#_x0000_t32" style="position:absolute;margin-left:220.3pt;margin-top:12.95pt;width:72.5pt;height:.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" strokecolor="red" strokeweight="3pt"/>
            </w:pict>
          </mc:Fallback>
        </mc:AlternateContent>
      </w:r>
      <w:r w:rsidR="00037E45" w:rsidRPr="00BF3973">
        <w:rPr>
          <w:rFonts w:ascii="Calibri" w:hAnsi="Calibri" w:cs="Calibri"/>
          <w:b/>
          <w:bCs/>
          <w:noProof/>
          <w:sz w:val="22"/>
          <w:szCs w:val="22"/>
          <w:u w:val="single"/>
          <w:lang w:eastAsia="en-AU"/>
        </w:rPr>
        <w:t>Jaco Island Time Gate</w:t>
      </w:r>
    </w:p>
    <w:p w:rsidR="00037E45" w:rsidRPr="00BF3973" w:rsidRDefault="00037E45">
      <w:pPr>
        <w:pStyle w:val="NormalWeb"/>
        <w:tabs>
          <w:tab w:val="left" w:pos="5130"/>
        </w:tabs>
        <w:spacing w:before="0" w:beforeAutospacing="0" w:after="0" w:afterAutospacing="0"/>
        <w:rPr>
          <w:rFonts w:ascii="Calibri" w:hAnsi="Calibri" w:cs="Calibri"/>
          <w:b/>
          <w:bCs/>
          <w:noProof/>
          <w:sz w:val="22"/>
          <w:szCs w:val="22"/>
          <w:u w:val="single"/>
          <w:lang w:eastAsia="en-AU"/>
        </w:rPr>
      </w:pPr>
    </w:p>
    <w:p w:rsidR="00037E45" w:rsidRPr="00BF3973" w:rsidRDefault="00037E45">
      <w:pPr>
        <w:pStyle w:val="NormalWeb"/>
        <w:tabs>
          <w:tab w:val="left" w:pos="5130"/>
        </w:tabs>
        <w:spacing w:before="0" w:beforeAutospacing="0" w:after="0" w:afterAutospacing="0"/>
        <w:rPr>
          <w:rFonts w:ascii="Calibri" w:hAnsi="Calibri" w:cs="Calibri"/>
          <w:b/>
          <w:bCs/>
          <w:noProof/>
          <w:sz w:val="22"/>
          <w:szCs w:val="22"/>
          <w:u w:val="single"/>
          <w:lang w:eastAsia="en-AU"/>
        </w:rPr>
      </w:pPr>
    </w:p>
    <w:p w:rsidR="00037E45" w:rsidRPr="00BF3973" w:rsidRDefault="00B063A9" w:rsidP="00B90B3D">
      <w:pPr>
        <w:pStyle w:val="NormalWeb"/>
        <w:tabs>
          <w:tab w:val="left" w:pos="5130"/>
        </w:tabs>
        <w:spacing w:before="0" w:beforeAutospacing="0" w:after="0" w:afterAutospacing="0"/>
        <w:jc w:val="center"/>
        <w:rPr>
          <w:rFonts w:ascii="Calibri" w:hAnsi="Calibri" w:cs="Calibri"/>
          <w:b/>
          <w:bCs/>
          <w:noProof/>
          <w:sz w:val="22"/>
          <w:szCs w:val="22"/>
          <w:u w:val="single"/>
          <w:lang w:eastAsia="en-AU"/>
        </w:rPr>
      </w:pPr>
      <w:r w:rsidRPr="00D30780">
        <w:rPr>
          <w:rFonts w:ascii="Calibri" w:hAnsi="Calibri" w:cs="Calibri"/>
          <w:b/>
          <w:bCs/>
          <w:noProof/>
          <w:sz w:val="22"/>
          <w:szCs w:val="22"/>
          <w:u w:val="single"/>
          <w:lang w:eastAsia="en-AU"/>
        </w:rPr>
        <w:lastRenderedPageBreak/>
        <w:drawing>
          <wp:inline distT="0" distB="0" distL="0" distR="0">
            <wp:extent cx="7553960" cy="5781040"/>
            <wp:effectExtent l="0" t="0" r="8890" b="0"/>
            <wp:docPr id="6" name="Picture 6" descr="Aus 901 Dili Finish L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us 901 Dili Finish Lin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553960" cy="5781040"/>
                    </a:xfrm>
                    <a:prstGeom prst="rect">
                      <a:avLst/>
                    </a:prstGeom>
                    <a:noFill/>
                    <a:ln>
                      <a:noFill/>
                    </a:ln>
                  </pic:spPr>
                </pic:pic>
              </a:graphicData>
            </a:graphic>
          </wp:inline>
        </w:drawing>
      </w:r>
    </w:p>
    <w:p w:rsidR="00037E45" w:rsidRPr="00BF3973" w:rsidRDefault="00B063A9" w:rsidP="00135AC6">
      <w:pPr>
        <w:pStyle w:val="NormalWeb"/>
        <w:tabs>
          <w:tab w:val="left" w:pos="5130"/>
        </w:tabs>
        <w:spacing w:before="0" w:beforeAutospacing="0" w:after="0" w:afterAutospacing="0"/>
        <w:jc w:val="center"/>
        <w:rPr>
          <w:rFonts w:ascii="Calibri" w:hAnsi="Calibri" w:cs="Calibri"/>
          <w:b/>
          <w:bCs/>
          <w:sz w:val="22"/>
          <w:szCs w:val="22"/>
          <w:u w:val="single"/>
        </w:rPr>
      </w:pPr>
      <w:r w:rsidRPr="00D30780">
        <w:rPr>
          <w:noProof/>
          <w:lang w:eastAsia="en-AU"/>
        </w:rPr>
        <mc:AlternateContent>
          <mc:Choice Requires="wps">
            <w:drawing>
              <wp:anchor distT="0" distB="0" distL="114300" distR="114300" simplePos="0" relativeHeight="251657216" behindDoc="0" locked="0" layoutInCell="1" allowOverlap="1">
                <wp:simplePos x="0" y="0"/>
                <wp:positionH relativeFrom="column">
                  <wp:posOffset>2975610</wp:posOffset>
                </wp:positionH>
                <wp:positionV relativeFrom="paragraph">
                  <wp:posOffset>149225</wp:posOffset>
                </wp:positionV>
                <wp:extent cx="920750" cy="6350"/>
                <wp:effectExtent l="19050" t="20955" r="22225" b="20320"/>
                <wp:wrapNone/>
                <wp:docPr id="1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0750" cy="6350"/>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9DA13A" id="AutoShape 6" o:spid="_x0000_s1026" type="#_x0000_t32" style="position:absolute;margin-left:234.3pt;margin-top:11.75pt;width:72.5pt;height:.5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" strokecolor="red" strokeweight="3pt"/>
            </w:pict>
          </mc:Fallback>
        </mc:AlternateContent>
      </w:r>
      <w:r w:rsidR="00037E45" w:rsidRPr="00BF3973">
        <w:rPr>
          <w:rFonts w:ascii="Calibri" w:hAnsi="Calibri" w:cs="Calibri"/>
          <w:b/>
          <w:bCs/>
          <w:sz w:val="22"/>
          <w:szCs w:val="22"/>
          <w:u w:val="single"/>
        </w:rPr>
        <w:t>Finish Line in Dili</w:t>
      </w:r>
    </w:p>
    <w:p w:rsidR="00037E45" w:rsidRPr="00BF3973" w:rsidRDefault="00B063A9" w:rsidP="00FF41A2">
      <w:pPr>
        <w:pStyle w:val="NormalWeb"/>
        <w:tabs>
          <w:tab w:val="left" w:pos="5130"/>
        </w:tabs>
        <w:spacing w:before="0" w:beforeAutospacing="0" w:after="0" w:afterAutospacing="0"/>
        <w:rPr>
          <w:rFonts w:ascii="Calibri" w:hAnsi="Calibri" w:cs="Calibri"/>
          <w:b/>
          <w:bCs/>
          <w:noProof/>
          <w:sz w:val="22"/>
          <w:szCs w:val="22"/>
          <w:u w:val="single"/>
          <w:lang w:eastAsia="en-AU"/>
        </w:rPr>
      </w:pPr>
      <w:r w:rsidRPr="00D30780">
        <w:rPr>
          <w:rFonts w:ascii="Calibri" w:hAnsi="Calibri" w:cs="Calibri"/>
          <w:b/>
          <w:bCs/>
          <w:noProof/>
          <w:sz w:val="22"/>
          <w:szCs w:val="22"/>
          <w:u w:val="single"/>
          <w:lang w:eastAsia="en-AU"/>
        </w:rPr>
        <w:lastRenderedPageBreak/>
        <w:drawing>
          <wp:inline distT="0" distB="0" distL="0" distR="0">
            <wp:extent cx="7914640" cy="5638800"/>
            <wp:effectExtent l="0" t="0" r="0" b="0"/>
            <wp:docPr id="7" name="Picture 7" descr="Aus 901 Dili Anchorage Are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us 901 Dili Anchorage Area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914640" cy="5638800"/>
                    </a:xfrm>
                    <a:prstGeom prst="rect">
                      <a:avLst/>
                    </a:prstGeom>
                    <a:noFill/>
                    <a:ln>
                      <a:noFill/>
                    </a:ln>
                  </pic:spPr>
                </pic:pic>
              </a:graphicData>
            </a:graphic>
          </wp:inline>
        </w:drawing>
      </w:r>
    </w:p>
    <w:p w:rsidR="00037E45" w:rsidRPr="00BF3973" w:rsidRDefault="00B063A9" w:rsidP="00380709">
      <w:pPr>
        <w:pStyle w:val="NormalWeb"/>
        <w:tabs>
          <w:tab w:val="left" w:pos="5130"/>
        </w:tabs>
        <w:spacing w:before="0" w:beforeAutospacing="0" w:after="0" w:afterAutospacing="0"/>
        <w:jc w:val="center"/>
        <w:rPr>
          <w:rFonts w:ascii="Calibri" w:hAnsi="Calibri" w:cs="Calibri"/>
          <w:b/>
          <w:bCs/>
          <w:sz w:val="22"/>
          <w:szCs w:val="22"/>
          <w:u w:val="single"/>
        </w:rPr>
      </w:pPr>
      <w:r w:rsidRPr="00D30780">
        <w:rPr>
          <w:noProof/>
          <w:lang w:eastAsia="en-AU"/>
        </w:rPr>
        <mc:AlternateContent>
          <mc:Choice Requires="wps">
            <w:drawing>
              <wp:anchor distT="0" distB="0" distL="114300" distR="114300" simplePos="0" relativeHeight="251656192" behindDoc="0" locked="0" layoutInCell="1" allowOverlap="1">
                <wp:simplePos x="0" y="0"/>
                <wp:positionH relativeFrom="column">
                  <wp:posOffset>2861310</wp:posOffset>
                </wp:positionH>
                <wp:positionV relativeFrom="paragraph">
                  <wp:posOffset>156845</wp:posOffset>
                </wp:positionV>
                <wp:extent cx="920750" cy="6350"/>
                <wp:effectExtent l="19050" t="20320" r="22225" b="20955"/>
                <wp:wrapNone/>
                <wp:docPr id="1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0750" cy="6350"/>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A938BB" id="AutoShape 7" o:spid="_x0000_s1026" type="#_x0000_t32" style="position:absolute;margin-left:225.3pt;margin-top:12.35pt;width:72.5pt;height:.5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" strokecolor="red" strokeweight="3pt"/>
            </w:pict>
          </mc:Fallback>
        </mc:AlternateContent>
      </w:r>
      <w:r w:rsidR="00037E45" w:rsidRPr="00BF3973">
        <w:rPr>
          <w:rFonts w:ascii="Calibri" w:hAnsi="Calibri" w:cs="Calibri"/>
          <w:b/>
          <w:bCs/>
          <w:sz w:val="22"/>
          <w:szCs w:val="22"/>
          <w:u w:val="single"/>
        </w:rPr>
        <w:t>Anchorage Area in Dili</w:t>
      </w:r>
    </w:p>
    <w:p w:rsidR="00037E45" w:rsidRPr="00BF3973" w:rsidRDefault="00037E45" w:rsidP="007B1591">
      <w:pPr>
        <w:rPr>
          <w:rFonts w:ascii="Calibri" w:hAnsi="Calibri" w:cs="Calibri"/>
          <w:b/>
          <w:bCs/>
          <w:u w:val="single"/>
        </w:rPr>
      </w:pPr>
    </w:p>
    <w:p w:rsidR="00037E45" w:rsidRPr="00BF3973" w:rsidRDefault="00037E45" w:rsidP="007B1591">
      <w:pPr>
        <w:rPr>
          <w:rFonts w:ascii="Calibri" w:hAnsi="Calibri" w:cs="Calibri"/>
          <w:b/>
          <w:bCs/>
          <w:u w:val="single"/>
        </w:rPr>
        <w:sectPr w:rsidR="00037E45" w:rsidRPr="00BF3973" w:rsidSect="00B90B3D">
          <w:pgSz w:w="16838" w:h="11906" w:orient="landscape" w:code="9"/>
          <w:pgMar w:top="1134" w:right="1134" w:bottom="1134" w:left="1134" w:header="567" w:footer="567" w:gutter="0"/>
          <w:cols w:space="708"/>
          <w:docGrid w:linePitch="360"/>
        </w:sectPr>
      </w:pPr>
    </w:p>
    <w:tbl>
      <w:tblPr>
        <w:tblW w:w="0" w:type="auto"/>
        <w:tblLook w:val="04A0" w:firstRow="1" w:lastRow="0" w:firstColumn="1" w:lastColumn="0" w:noHBand="0" w:noVBand="1"/>
      </w:tblPr>
      <w:tblGrid>
        <w:gridCol w:w="4136"/>
        <w:gridCol w:w="5378"/>
      </w:tblGrid>
      <w:tr w:rsidR="004D4667" w:rsidRPr="0066203D" w:rsidTr="002F2D28">
        <w:tc>
          <w:tcPr>
            <w:tcW w:w="4136" w:type="dxa"/>
            <w:vAlign w:val="center"/>
          </w:tcPr>
          <w:p w:rsidR="004D4667" w:rsidRPr="0066203D" w:rsidRDefault="004D4667" w:rsidP="002F2D28">
            <w:pPr>
              <w:spacing w:after="120"/>
              <w:jc w:val="both"/>
              <w:rPr>
                <w:rFonts w:ascii="Calibri" w:hAnsi="Calibri" w:cs="Calibri"/>
                <w:b/>
                <w:sz w:val="32"/>
                <w:szCs w:val="32"/>
              </w:rPr>
            </w:pPr>
            <w:r w:rsidRPr="0066203D">
              <w:rPr>
                <w:rFonts w:ascii="Calibri" w:hAnsi="Calibri" w:cs="Calibri"/>
                <w:b/>
                <w:sz w:val="32"/>
                <w:szCs w:val="32"/>
              </w:rPr>
              <w:lastRenderedPageBreak/>
              <w:t>201</w:t>
            </w:r>
            <w:r>
              <w:rPr>
                <w:rFonts w:ascii="Calibri" w:hAnsi="Calibri" w:cs="Calibri"/>
                <w:b/>
                <w:sz w:val="32"/>
                <w:szCs w:val="32"/>
              </w:rPr>
              <w:t>5</w:t>
            </w:r>
            <w:r w:rsidRPr="0066203D">
              <w:rPr>
                <w:rFonts w:ascii="Calibri" w:hAnsi="Calibri" w:cs="Calibri"/>
                <w:b/>
                <w:sz w:val="32"/>
                <w:szCs w:val="32"/>
              </w:rPr>
              <w:t xml:space="preserve"> Darwin Dili Yacht Rally </w:t>
            </w:r>
          </w:p>
          <w:p w:rsidR="004D4667" w:rsidRPr="0066203D" w:rsidRDefault="004D4667" w:rsidP="002F2D28">
            <w:pPr>
              <w:spacing w:after="120"/>
              <w:jc w:val="both"/>
              <w:rPr>
                <w:rFonts w:ascii="Calibri" w:hAnsi="Calibri" w:cs="Calibri"/>
                <w:b/>
                <w:sz w:val="32"/>
                <w:szCs w:val="32"/>
              </w:rPr>
            </w:pPr>
            <w:r w:rsidRPr="0066203D">
              <w:rPr>
                <w:rFonts w:ascii="Calibri" w:hAnsi="Calibri" w:cs="Calibri"/>
                <w:b/>
                <w:sz w:val="32"/>
                <w:szCs w:val="32"/>
              </w:rPr>
              <w:t>Sailing Instructions</w:t>
            </w:r>
          </w:p>
          <w:p w:rsidR="004D4667" w:rsidRPr="0066203D" w:rsidRDefault="004D4667" w:rsidP="002F2D28">
            <w:pPr>
              <w:spacing w:after="120"/>
              <w:jc w:val="center"/>
              <w:rPr>
                <w:rFonts w:ascii="Calibri" w:hAnsi="Calibri" w:cs="Calibri"/>
                <w:b/>
              </w:rPr>
            </w:pPr>
          </w:p>
        </w:tc>
        <w:tc>
          <w:tcPr>
            <w:tcW w:w="5378" w:type="dxa"/>
            <w:vAlign w:val="center"/>
          </w:tcPr>
          <w:p w:rsidR="004D4667" w:rsidRPr="0066203D" w:rsidRDefault="004D4667" w:rsidP="002F2D28">
            <w:pPr>
              <w:spacing w:after="120"/>
              <w:jc w:val="center"/>
              <w:rPr>
                <w:rFonts w:ascii="Calibri" w:hAnsi="Calibri" w:cs="Calibri"/>
                <w:b/>
              </w:rPr>
            </w:pPr>
            <w:r>
              <w:rPr>
                <w:rFonts w:ascii="Calibri" w:hAnsi="Calibri" w:cs="Calibri"/>
                <w:b/>
                <w:noProof/>
              </w:rPr>
              <w:drawing>
                <wp:inline distT="0" distB="0" distL="0" distR="0" wp14:anchorId="6AD8A55F" wp14:editId="144D240D">
                  <wp:extent cx="2000250" cy="23431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2000250" cy="2343150"/>
                          </a:xfrm>
                          <a:prstGeom prst="rect">
                            <a:avLst/>
                          </a:prstGeom>
                          <a:noFill/>
                          <a:ln w="9525">
                            <a:noFill/>
                            <a:miter lim="800000"/>
                            <a:headEnd/>
                            <a:tailEnd/>
                          </a:ln>
                        </pic:spPr>
                      </pic:pic>
                    </a:graphicData>
                  </a:graphic>
                </wp:inline>
              </w:drawing>
            </w:r>
          </w:p>
        </w:tc>
      </w:tr>
      <w:tr w:rsidR="004D4667" w:rsidRPr="0066203D" w:rsidTr="002F2D28">
        <w:trPr>
          <w:trHeight w:val="719"/>
        </w:trPr>
        <w:tc>
          <w:tcPr>
            <w:tcW w:w="4136" w:type="dxa"/>
            <w:vAlign w:val="center"/>
          </w:tcPr>
          <w:p w:rsidR="004D4667" w:rsidRPr="0066203D" w:rsidRDefault="004D4667" w:rsidP="002F2D28">
            <w:pPr>
              <w:spacing w:before="120" w:after="120"/>
              <w:jc w:val="both"/>
              <w:rPr>
                <w:rFonts w:ascii="Calibri" w:hAnsi="Calibri" w:cs="Calibri"/>
                <w:b/>
                <w:sz w:val="32"/>
                <w:szCs w:val="32"/>
              </w:rPr>
            </w:pPr>
            <w:r w:rsidRPr="0020400B">
              <w:rPr>
                <w:rFonts w:ascii="Calibri" w:hAnsi="Calibri" w:cs="Calibri"/>
                <w:b/>
              </w:rPr>
              <w:t xml:space="preserve">Email: </w:t>
            </w:r>
            <w:hyperlink r:id="rId50" w:history="1">
              <w:r w:rsidRPr="0020400B">
                <w:rPr>
                  <w:rStyle w:val="Hyperlink"/>
                  <w:rFonts w:ascii="Calibri" w:hAnsi="Calibri" w:cs="Calibri"/>
                </w:rPr>
                <w:t>mail@sailtimorleste.org</w:t>
              </w:r>
            </w:hyperlink>
          </w:p>
        </w:tc>
        <w:tc>
          <w:tcPr>
            <w:tcW w:w="5378" w:type="dxa"/>
            <w:vAlign w:val="center"/>
          </w:tcPr>
          <w:p w:rsidR="004D4667" w:rsidRPr="0066203D" w:rsidRDefault="004D4667" w:rsidP="002F2D28">
            <w:pPr>
              <w:spacing w:before="120" w:after="120"/>
              <w:jc w:val="center"/>
              <w:rPr>
                <w:rFonts w:ascii="Calibri" w:hAnsi="Calibri" w:cs="Calibri"/>
                <w:b/>
              </w:rPr>
            </w:pPr>
            <w:r w:rsidRPr="0020400B">
              <w:rPr>
                <w:rFonts w:ascii="Calibri" w:hAnsi="Calibri" w:cs="Calibri"/>
                <w:b/>
              </w:rPr>
              <w:t xml:space="preserve">Web: </w:t>
            </w:r>
            <w:hyperlink r:id="rId51" w:history="1">
              <w:r w:rsidRPr="0020400B">
                <w:rPr>
                  <w:rStyle w:val="Hyperlink"/>
                  <w:rFonts w:ascii="Calibri" w:hAnsi="Calibri" w:cs="Calibri"/>
                </w:rPr>
                <w:t>www.sailtimorleste.org</w:t>
              </w:r>
            </w:hyperlink>
          </w:p>
        </w:tc>
      </w:tr>
    </w:tbl>
    <w:p w:rsidR="004D4667" w:rsidRPr="00091647" w:rsidRDefault="004D4667" w:rsidP="004D4667">
      <w:pPr>
        <w:spacing w:before="240" w:after="120"/>
        <w:jc w:val="both"/>
        <w:rPr>
          <w:rFonts w:ascii="Calibri" w:hAnsi="Calibri" w:cs="Calibri"/>
          <w:b/>
        </w:rPr>
      </w:pPr>
      <w:r w:rsidRPr="00091647">
        <w:rPr>
          <w:rFonts w:ascii="Calibri" w:hAnsi="Calibri" w:cs="Calibri"/>
          <w:b/>
        </w:rPr>
        <w:t>1 The Course</w:t>
      </w:r>
    </w:p>
    <w:p w:rsidR="004D4667" w:rsidRDefault="004D4667" w:rsidP="004D4667">
      <w:pPr>
        <w:spacing w:before="120" w:after="120"/>
        <w:jc w:val="both"/>
        <w:rPr>
          <w:rFonts w:ascii="Calibri" w:hAnsi="Calibri" w:cs="Calibri"/>
          <w:shd w:val="clear" w:color="auto" w:fill="FFFFFF"/>
        </w:rPr>
      </w:pPr>
      <w:r w:rsidRPr="009068C4">
        <w:rPr>
          <w:rFonts w:ascii="Calibri" w:hAnsi="Calibri" w:cs="Calibri"/>
        </w:rPr>
        <w:t xml:space="preserve">The course will be from the Start Line in Darwin Harbour, Australia, leaving </w:t>
      </w:r>
      <w:proofErr w:type="spellStart"/>
      <w:r w:rsidRPr="009068C4">
        <w:rPr>
          <w:rFonts w:ascii="Calibri" w:hAnsi="Calibri" w:cs="Calibri"/>
        </w:rPr>
        <w:t>Jaco</w:t>
      </w:r>
      <w:proofErr w:type="spellEnd"/>
      <w:r w:rsidRPr="009068C4">
        <w:rPr>
          <w:rFonts w:ascii="Calibri" w:hAnsi="Calibri" w:cs="Calibri"/>
        </w:rPr>
        <w:t xml:space="preserve"> Island (located approximately S8° 26’ and E127° 21.2</w:t>
      </w:r>
      <w:r>
        <w:rPr>
          <w:rFonts w:ascii="Calibri" w:hAnsi="Calibri" w:cs="Calibri"/>
        </w:rPr>
        <w:t>’</w:t>
      </w:r>
      <w:r w:rsidRPr="009068C4">
        <w:rPr>
          <w:rFonts w:ascii="Calibri" w:hAnsi="Calibri" w:cs="Calibri"/>
        </w:rPr>
        <w:t>) to port, to the Finish Line off the city of Dili, Timor</w:t>
      </w:r>
      <w:r>
        <w:rPr>
          <w:rFonts w:ascii="Calibri" w:hAnsi="Calibri" w:cs="Calibri"/>
        </w:rPr>
        <w:t>-</w:t>
      </w:r>
      <w:r w:rsidRPr="009068C4">
        <w:rPr>
          <w:rFonts w:ascii="Calibri" w:hAnsi="Calibri" w:cs="Calibri"/>
        </w:rPr>
        <w:t>Leste, a distance of 42</w:t>
      </w:r>
      <w:r>
        <w:rPr>
          <w:rFonts w:ascii="Calibri" w:hAnsi="Calibri" w:cs="Calibri"/>
        </w:rPr>
        <w:t>5</w:t>
      </w:r>
      <w:r w:rsidRPr="009068C4">
        <w:rPr>
          <w:rFonts w:ascii="Calibri" w:hAnsi="Calibri" w:cs="Calibri"/>
        </w:rPr>
        <w:t xml:space="preserve"> NM. Recommended charts for this passage </w:t>
      </w:r>
      <w:proofErr w:type="gramStart"/>
      <w:r w:rsidRPr="009068C4">
        <w:rPr>
          <w:rFonts w:ascii="Calibri" w:hAnsi="Calibri" w:cs="Calibri"/>
        </w:rPr>
        <w:t>are:</w:t>
      </w:r>
      <w:proofErr w:type="gramEnd"/>
      <w:r w:rsidRPr="009068C4">
        <w:rPr>
          <w:rFonts w:ascii="Calibri" w:hAnsi="Calibri" w:cs="Calibri"/>
        </w:rPr>
        <w:t xml:space="preserve">  </w:t>
      </w:r>
      <w:proofErr w:type="spellStart"/>
      <w:r w:rsidRPr="009068C4">
        <w:rPr>
          <w:rFonts w:ascii="Calibri" w:hAnsi="Calibri" w:cs="Calibri"/>
          <w:shd w:val="clear" w:color="auto" w:fill="FFFFFF"/>
        </w:rPr>
        <w:t>Aus</w:t>
      </w:r>
      <w:proofErr w:type="spellEnd"/>
      <w:r w:rsidRPr="009068C4">
        <w:rPr>
          <w:rFonts w:ascii="Calibri" w:hAnsi="Calibri" w:cs="Calibri"/>
          <w:shd w:val="clear" w:color="auto" w:fill="FFFFFF"/>
        </w:rPr>
        <w:t xml:space="preserve"> 313, </w:t>
      </w:r>
      <w:proofErr w:type="spellStart"/>
      <w:r w:rsidRPr="009068C4">
        <w:rPr>
          <w:rFonts w:ascii="Calibri" w:hAnsi="Calibri" w:cs="Calibri"/>
          <w:shd w:val="clear" w:color="auto" w:fill="FFFFFF"/>
        </w:rPr>
        <w:t>Aus</w:t>
      </w:r>
      <w:proofErr w:type="spellEnd"/>
      <w:r w:rsidRPr="009068C4">
        <w:rPr>
          <w:rFonts w:ascii="Calibri" w:hAnsi="Calibri" w:cs="Calibri"/>
          <w:shd w:val="clear" w:color="auto" w:fill="FFFFFF"/>
        </w:rPr>
        <w:t xml:space="preserve"> 4721, </w:t>
      </w:r>
      <w:proofErr w:type="spellStart"/>
      <w:r w:rsidRPr="009068C4">
        <w:rPr>
          <w:rFonts w:ascii="Calibri" w:hAnsi="Calibri" w:cs="Calibri"/>
          <w:shd w:val="clear" w:color="auto" w:fill="FFFFFF"/>
        </w:rPr>
        <w:t>Aus</w:t>
      </w:r>
      <w:proofErr w:type="spellEnd"/>
      <w:r w:rsidRPr="009068C4">
        <w:rPr>
          <w:rFonts w:ascii="Calibri" w:hAnsi="Calibri" w:cs="Calibri"/>
          <w:shd w:val="clear" w:color="auto" w:fill="FFFFFF"/>
        </w:rPr>
        <w:t xml:space="preserve"> 901 and </w:t>
      </w:r>
      <w:proofErr w:type="spellStart"/>
      <w:r w:rsidRPr="009068C4">
        <w:rPr>
          <w:rFonts w:ascii="Calibri" w:hAnsi="Calibri" w:cs="Calibri"/>
          <w:shd w:val="clear" w:color="auto" w:fill="FFFFFF"/>
        </w:rPr>
        <w:t>Aus</w:t>
      </w:r>
      <w:proofErr w:type="spellEnd"/>
      <w:r w:rsidRPr="009068C4">
        <w:rPr>
          <w:rFonts w:ascii="Calibri" w:hAnsi="Calibri" w:cs="Calibri"/>
          <w:shd w:val="clear" w:color="auto" w:fill="FFFFFF"/>
        </w:rPr>
        <w:t xml:space="preserve"> 26.</w:t>
      </w:r>
    </w:p>
    <w:p w:rsidR="004D4667" w:rsidRPr="009068C4" w:rsidRDefault="004D4667" w:rsidP="004D4667">
      <w:pPr>
        <w:spacing w:before="120" w:after="120"/>
        <w:jc w:val="both"/>
        <w:rPr>
          <w:rFonts w:ascii="Calibri" w:hAnsi="Calibri" w:cs="Calibri"/>
        </w:rPr>
      </w:pPr>
      <w:r w:rsidRPr="00881313">
        <w:rPr>
          <w:rFonts w:ascii="Calibri" w:hAnsi="Calibri" w:cs="Calibri"/>
        </w:rPr>
        <w:t xml:space="preserve">A Time Gate </w:t>
      </w:r>
      <w:r>
        <w:rPr>
          <w:rFonts w:ascii="Calibri" w:hAnsi="Calibri" w:cs="Calibri"/>
        </w:rPr>
        <w:t>is in place</w:t>
      </w:r>
      <w:r w:rsidRPr="00881313">
        <w:rPr>
          <w:rFonts w:ascii="Calibri" w:hAnsi="Calibri" w:cs="Calibri"/>
        </w:rPr>
        <w:t xml:space="preserve"> </w:t>
      </w:r>
      <w:r>
        <w:rPr>
          <w:rFonts w:ascii="Calibri" w:hAnsi="Calibri" w:cs="Calibri"/>
        </w:rPr>
        <w:t>after rounding</w:t>
      </w:r>
      <w:r w:rsidRPr="00881313">
        <w:rPr>
          <w:rFonts w:ascii="Calibri" w:hAnsi="Calibri" w:cs="Calibri"/>
        </w:rPr>
        <w:t xml:space="preserve"> </w:t>
      </w:r>
      <w:proofErr w:type="spellStart"/>
      <w:smartTag w:uri="urn:schemas-microsoft-com:office:smarttags" w:element="place">
        <w:smartTag w:uri="urn:schemas-microsoft-com:office:smarttags" w:element="PlaceName">
          <w:r w:rsidRPr="00881313">
            <w:rPr>
              <w:rFonts w:ascii="Calibri" w:hAnsi="Calibri" w:cs="Calibri"/>
            </w:rPr>
            <w:t>Jaco</w:t>
          </w:r>
        </w:smartTag>
        <w:proofErr w:type="spellEnd"/>
        <w:r w:rsidRPr="00881313">
          <w:rPr>
            <w:rFonts w:ascii="Calibri" w:hAnsi="Calibri" w:cs="Calibri"/>
          </w:rPr>
          <w:t xml:space="preserve"> </w:t>
        </w:r>
        <w:smartTag w:uri="urn:schemas-microsoft-com:office:smarttags" w:element="PlaceType">
          <w:r w:rsidRPr="00881313">
            <w:rPr>
              <w:rFonts w:ascii="Calibri" w:hAnsi="Calibri" w:cs="Calibri"/>
            </w:rPr>
            <w:t>Island</w:t>
          </w:r>
        </w:smartTag>
      </w:smartTag>
      <w:r>
        <w:rPr>
          <w:rFonts w:ascii="Calibri" w:hAnsi="Calibri" w:cs="Calibri"/>
        </w:rPr>
        <w:t xml:space="preserve"> as yachts transit</w:t>
      </w:r>
      <w:r w:rsidRPr="00881313">
        <w:rPr>
          <w:rFonts w:ascii="Calibri" w:hAnsi="Calibri" w:cs="Calibri"/>
        </w:rPr>
        <w:t xml:space="preserve"> through Longitude E127° 20’</w:t>
      </w:r>
      <w:r>
        <w:rPr>
          <w:rFonts w:ascii="Calibri" w:hAnsi="Calibri" w:cs="Calibri"/>
        </w:rPr>
        <w:t xml:space="preserve">. </w:t>
      </w:r>
    </w:p>
    <w:p w:rsidR="004D4667" w:rsidRPr="00091647" w:rsidRDefault="004D4667" w:rsidP="004D4667">
      <w:pPr>
        <w:spacing w:before="240" w:after="120"/>
        <w:jc w:val="both"/>
        <w:rPr>
          <w:rFonts w:ascii="Calibri" w:hAnsi="Calibri" w:cs="Calibri"/>
          <w:b/>
        </w:rPr>
      </w:pPr>
      <w:r w:rsidRPr="00091647">
        <w:rPr>
          <w:rFonts w:ascii="Calibri" w:hAnsi="Calibri" w:cs="Calibri"/>
          <w:b/>
        </w:rPr>
        <w:t>2 The Start</w:t>
      </w:r>
    </w:p>
    <w:p w:rsidR="004D4667" w:rsidRPr="009068C4" w:rsidRDefault="004D4667" w:rsidP="004D4667">
      <w:pPr>
        <w:spacing w:before="120" w:after="120"/>
        <w:jc w:val="both"/>
        <w:rPr>
          <w:rFonts w:ascii="Calibri" w:hAnsi="Calibri" w:cs="Calibri"/>
        </w:rPr>
      </w:pPr>
      <w:r w:rsidRPr="007E715D">
        <w:rPr>
          <w:rFonts w:ascii="Calibri" w:hAnsi="Calibri" w:cs="Calibri"/>
        </w:rPr>
        <w:t>The Start will be on Saturday 1</w:t>
      </w:r>
      <w:r>
        <w:rPr>
          <w:rFonts w:ascii="Calibri" w:hAnsi="Calibri" w:cs="Calibri"/>
        </w:rPr>
        <w:t>1</w:t>
      </w:r>
      <w:r w:rsidRPr="007E715D">
        <w:rPr>
          <w:rFonts w:ascii="Calibri" w:hAnsi="Calibri" w:cs="Calibri"/>
        </w:rPr>
        <w:t xml:space="preserve"> July at 1</w:t>
      </w:r>
      <w:r>
        <w:rPr>
          <w:rFonts w:ascii="Calibri" w:hAnsi="Calibri" w:cs="Calibri"/>
        </w:rPr>
        <w:t>1</w:t>
      </w:r>
      <w:r w:rsidRPr="007E715D">
        <w:rPr>
          <w:rFonts w:ascii="Calibri" w:hAnsi="Calibri" w:cs="Calibri"/>
        </w:rPr>
        <w:t>00 hours in the area west of the Darwin Sailing Club. The Start Line will be between the start boat</w:t>
      </w:r>
      <w:r>
        <w:rPr>
          <w:rFonts w:ascii="Calibri" w:hAnsi="Calibri" w:cs="Calibri"/>
        </w:rPr>
        <w:t xml:space="preserve"> (details advised at the Technical Briefing)</w:t>
      </w:r>
      <w:r w:rsidRPr="007E715D">
        <w:rPr>
          <w:rFonts w:ascii="Calibri" w:hAnsi="Calibri" w:cs="Calibri"/>
        </w:rPr>
        <w:t xml:space="preserve"> which will be in a position approximately 100-200 metres NNW of “F” buoy, located </w:t>
      </w:r>
      <w:proofErr w:type="gramStart"/>
      <w:r w:rsidRPr="007E715D">
        <w:rPr>
          <w:rFonts w:ascii="Calibri" w:hAnsi="Calibri" w:cs="Calibri"/>
        </w:rPr>
        <w:t>in the vicinit</w:t>
      </w:r>
      <w:r>
        <w:rPr>
          <w:rFonts w:ascii="Calibri" w:hAnsi="Calibri" w:cs="Calibri"/>
        </w:rPr>
        <w:t>y of</w:t>
      </w:r>
      <w:proofErr w:type="gramEnd"/>
      <w:r>
        <w:rPr>
          <w:rFonts w:ascii="Calibri" w:hAnsi="Calibri" w:cs="Calibri"/>
        </w:rPr>
        <w:t xml:space="preserve"> 12° 25.52’ and 130° 48.14’:</w:t>
      </w:r>
    </w:p>
    <w:p w:rsidR="004D4667" w:rsidRPr="009068C4" w:rsidRDefault="004D4667" w:rsidP="004D4667">
      <w:pPr>
        <w:numPr>
          <w:ilvl w:val="0"/>
          <w:numId w:val="24"/>
        </w:numPr>
        <w:spacing w:before="120" w:after="120"/>
        <w:ind w:left="714" w:hanging="357"/>
        <w:jc w:val="both"/>
        <w:rPr>
          <w:rFonts w:ascii="Calibri" w:hAnsi="Calibri" w:cs="Calibri"/>
        </w:rPr>
      </w:pPr>
      <w:r>
        <w:rPr>
          <w:rFonts w:ascii="Calibri" w:hAnsi="Calibri" w:cs="Calibri"/>
          <w:b/>
        </w:rPr>
        <w:t>10</w:t>
      </w:r>
      <w:r w:rsidRPr="009068C4">
        <w:rPr>
          <w:rFonts w:ascii="Calibri" w:hAnsi="Calibri" w:cs="Calibri"/>
          <w:b/>
        </w:rPr>
        <w:t>50</w:t>
      </w:r>
      <w:r w:rsidRPr="009068C4">
        <w:rPr>
          <w:rFonts w:ascii="Calibri" w:hAnsi="Calibri" w:cs="Calibri"/>
        </w:rPr>
        <w:t xml:space="preserve"> Hours Warning Sound Signal; Code Flag "P" will be hoisted </w:t>
      </w:r>
    </w:p>
    <w:p w:rsidR="004D4667" w:rsidRPr="009068C4" w:rsidRDefault="004D4667" w:rsidP="004D4667">
      <w:pPr>
        <w:numPr>
          <w:ilvl w:val="0"/>
          <w:numId w:val="24"/>
        </w:numPr>
        <w:spacing w:before="120" w:after="120"/>
        <w:ind w:left="714" w:hanging="357"/>
        <w:jc w:val="both"/>
        <w:rPr>
          <w:rFonts w:ascii="Calibri" w:hAnsi="Calibri" w:cs="Calibri"/>
        </w:rPr>
      </w:pPr>
      <w:r>
        <w:rPr>
          <w:rFonts w:ascii="Calibri" w:hAnsi="Calibri" w:cs="Calibri"/>
          <w:b/>
        </w:rPr>
        <w:t>10</w:t>
      </w:r>
      <w:r w:rsidRPr="009068C4">
        <w:rPr>
          <w:rFonts w:ascii="Calibri" w:hAnsi="Calibri" w:cs="Calibri"/>
          <w:b/>
        </w:rPr>
        <w:t>55</w:t>
      </w:r>
      <w:r w:rsidRPr="009068C4">
        <w:rPr>
          <w:rFonts w:ascii="Calibri" w:hAnsi="Calibri" w:cs="Calibri"/>
        </w:rPr>
        <w:t xml:space="preserve"> Hours Preparatory Sound Signal; Numeral Pennant 1 will be hoisted </w:t>
      </w:r>
    </w:p>
    <w:p w:rsidR="004D4667" w:rsidRPr="009068C4" w:rsidRDefault="004D4667" w:rsidP="004D4667">
      <w:pPr>
        <w:numPr>
          <w:ilvl w:val="0"/>
          <w:numId w:val="24"/>
        </w:numPr>
        <w:spacing w:before="120" w:after="120"/>
        <w:ind w:left="714" w:hanging="357"/>
        <w:jc w:val="both"/>
        <w:rPr>
          <w:rFonts w:ascii="Calibri" w:hAnsi="Calibri" w:cs="Calibri"/>
        </w:rPr>
      </w:pPr>
      <w:r>
        <w:rPr>
          <w:rFonts w:ascii="Calibri" w:hAnsi="Calibri" w:cs="Calibri"/>
          <w:b/>
        </w:rPr>
        <w:t>10</w:t>
      </w:r>
      <w:r w:rsidRPr="009068C4">
        <w:rPr>
          <w:rFonts w:ascii="Calibri" w:hAnsi="Calibri" w:cs="Calibri"/>
          <w:b/>
        </w:rPr>
        <w:t>59</w:t>
      </w:r>
      <w:r w:rsidRPr="009068C4">
        <w:rPr>
          <w:rFonts w:ascii="Calibri" w:hAnsi="Calibri" w:cs="Calibri"/>
        </w:rPr>
        <w:t xml:space="preserve"> Hours Code Flag "P" will be lowered</w:t>
      </w:r>
    </w:p>
    <w:p w:rsidR="004D4667" w:rsidRPr="00EC09BB" w:rsidRDefault="004D4667" w:rsidP="004D4667">
      <w:pPr>
        <w:numPr>
          <w:ilvl w:val="0"/>
          <w:numId w:val="24"/>
        </w:numPr>
        <w:spacing w:before="120" w:after="120"/>
        <w:ind w:left="714" w:hanging="357"/>
        <w:jc w:val="both"/>
        <w:rPr>
          <w:rFonts w:ascii="Calibri" w:hAnsi="Calibri" w:cs="Calibri"/>
          <w:b/>
        </w:rPr>
      </w:pPr>
      <w:r w:rsidRPr="009068C4">
        <w:rPr>
          <w:rFonts w:ascii="Calibri" w:hAnsi="Calibri" w:cs="Calibri"/>
          <w:b/>
        </w:rPr>
        <w:t>1</w:t>
      </w:r>
      <w:r>
        <w:rPr>
          <w:rFonts w:ascii="Calibri" w:hAnsi="Calibri" w:cs="Calibri"/>
          <w:b/>
        </w:rPr>
        <w:t>1</w:t>
      </w:r>
      <w:r w:rsidRPr="009068C4">
        <w:rPr>
          <w:rFonts w:ascii="Calibri" w:hAnsi="Calibri" w:cs="Calibri"/>
          <w:b/>
        </w:rPr>
        <w:t>00</w:t>
      </w:r>
      <w:r w:rsidRPr="009068C4">
        <w:rPr>
          <w:rFonts w:ascii="Calibri" w:hAnsi="Calibri" w:cs="Calibri"/>
        </w:rPr>
        <w:t xml:space="preserve"> Hours Starting Sound Signal; Numeral Pennant 1 will be lowered </w:t>
      </w:r>
    </w:p>
    <w:p w:rsidR="004D4667" w:rsidRPr="00300B1E" w:rsidRDefault="004D4667" w:rsidP="004D4667">
      <w:pPr>
        <w:spacing w:before="120" w:after="120"/>
        <w:jc w:val="both"/>
        <w:rPr>
          <w:rFonts w:ascii="Calibri" w:hAnsi="Calibri" w:cs="Calibri"/>
        </w:rPr>
      </w:pPr>
      <w:r w:rsidRPr="00300B1E">
        <w:rPr>
          <w:rFonts w:ascii="Calibri" w:hAnsi="Calibri" w:cs="Calibri"/>
        </w:rPr>
        <w:t>All Rally division yachts must keep clear of any yacht in a competitive division in their vicinity, particularly during the starting sequence.</w:t>
      </w:r>
    </w:p>
    <w:p w:rsidR="004D4667" w:rsidRPr="00091647" w:rsidRDefault="004D4667" w:rsidP="004D4667">
      <w:pPr>
        <w:spacing w:before="240" w:after="120"/>
        <w:jc w:val="both"/>
        <w:rPr>
          <w:rFonts w:ascii="Calibri" w:hAnsi="Calibri" w:cs="Calibri"/>
          <w:b/>
        </w:rPr>
      </w:pPr>
      <w:r w:rsidRPr="00091647">
        <w:rPr>
          <w:rFonts w:ascii="Calibri" w:hAnsi="Calibri" w:cs="Calibri"/>
          <w:b/>
        </w:rPr>
        <w:t>3 The Finish</w:t>
      </w:r>
    </w:p>
    <w:p w:rsidR="004D4667" w:rsidRDefault="004D4667" w:rsidP="004D4667">
      <w:pPr>
        <w:spacing w:before="120" w:after="120"/>
        <w:jc w:val="both"/>
        <w:rPr>
          <w:rFonts w:ascii="Calibri" w:hAnsi="Calibri" w:cs="Calibri"/>
        </w:rPr>
      </w:pPr>
      <w:r w:rsidRPr="009068C4">
        <w:rPr>
          <w:rFonts w:ascii="Calibri" w:hAnsi="Calibri" w:cs="Calibri"/>
        </w:rPr>
        <w:t xml:space="preserve">The </w:t>
      </w:r>
      <w:r>
        <w:rPr>
          <w:rFonts w:ascii="Calibri" w:hAnsi="Calibri" w:cs="Calibri"/>
        </w:rPr>
        <w:t>F</w:t>
      </w:r>
      <w:r w:rsidRPr="009068C4">
        <w:rPr>
          <w:rFonts w:ascii="Calibri" w:hAnsi="Calibri" w:cs="Calibri"/>
        </w:rPr>
        <w:t xml:space="preserve">inish </w:t>
      </w:r>
      <w:r>
        <w:rPr>
          <w:rFonts w:ascii="Calibri" w:hAnsi="Calibri" w:cs="Calibri"/>
        </w:rPr>
        <w:t>L</w:t>
      </w:r>
      <w:r w:rsidRPr="009068C4">
        <w:rPr>
          <w:rFonts w:ascii="Calibri" w:hAnsi="Calibri" w:cs="Calibri"/>
        </w:rPr>
        <w:t xml:space="preserve">ine is a transit of the longitude E125° 34’ between the drying reef bounding the northern edge of Dili Harbour and the latitude S8° 32’. This </w:t>
      </w:r>
      <w:proofErr w:type="gramStart"/>
      <w:r w:rsidRPr="009068C4">
        <w:rPr>
          <w:rFonts w:ascii="Calibri" w:hAnsi="Calibri" w:cs="Calibri"/>
        </w:rPr>
        <w:t>will be detailed</w:t>
      </w:r>
      <w:proofErr w:type="gramEnd"/>
      <w:r w:rsidRPr="009068C4">
        <w:rPr>
          <w:rFonts w:ascii="Calibri" w:hAnsi="Calibri" w:cs="Calibri"/>
        </w:rPr>
        <w:t xml:space="preserve"> in a chart provided to you at the </w:t>
      </w:r>
      <w:r>
        <w:rPr>
          <w:rFonts w:ascii="Calibri" w:hAnsi="Calibri" w:cs="Calibri"/>
        </w:rPr>
        <w:t>R</w:t>
      </w:r>
      <w:r w:rsidRPr="009068C4">
        <w:rPr>
          <w:rFonts w:ascii="Calibri" w:hAnsi="Calibri" w:cs="Calibri"/>
        </w:rPr>
        <w:t xml:space="preserve">ally </w:t>
      </w:r>
      <w:r>
        <w:rPr>
          <w:rFonts w:ascii="Calibri" w:hAnsi="Calibri" w:cs="Calibri"/>
        </w:rPr>
        <w:t>Technical B</w:t>
      </w:r>
      <w:r w:rsidRPr="009068C4">
        <w:rPr>
          <w:rFonts w:ascii="Calibri" w:hAnsi="Calibri" w:cs="Calibri"/>
        </w:rPr>
        <w:t>riefing.</w:t>
      </w:r>
      <w:r w:rsidRPr="000D18D1">
        <w:rPr>
          <w:rFonts w:ascii="Calibri" w:hAnsi="Calibri" w:cs="Calibri"/>
        </w:rPr>
        <w:t xml:space="preserve"> </w:t>
      </w:r>
      <w:r w:rsidRPr="009068C4">
        <w:rPr>
          <w:rFonts w:ascii="Calibri" w:hAnsi="Calibri" w:cs="Calibri"/>
        </w:rPr>
        <w:t>Yachts must take their own finish time (CST) and advise the Dili Rally Office</w:t>
      </w:r>
      <w:r>
        <w:rPr>
          <w:rFonts w:ascii="Calibri" w:hAnsi="Calibri" w:cs="Calibri"/>
        </w:rPr>
        <w:t xml:space="preserve">. </w:t>
      </w:r>
      <w:r w:rsidRPr="009068C4">
        <w:rPr>
          <w:rFonts w:ascii="Calibri" w:hAnsi="Calibri" w:cs="Calibri"/>
        </w:rPr>
        <w:t xml:space="preserve"> </w:t>
      </w:r>
    </w:p>
    <w:p w:rsidR="004D4667" w:rsidRPr="009068C4" w:rsidRDefault="004D4667" w:rsidP="004D4667">
      <w:pPr>
        <w:spacing w:before="120" w:after="120"/>
        <w:jc w:val="both"/>
        <w:rPr>
          <w:rFonts w:ascii="Calibri" w:hAnsi="Calibri" w:cs="Calibri"/>
        </w:rPr>
      </w:pPr>
      <w:r w:rsidRPr="0084315A">
        <w:rPr>
          <w:rFonts w:ascii="Calibri" w:hAnsi="Calibri" w:cs="Calibri"/>
          <w:bCs/>
        </w:rPr>
        <w:t xml:space="preserve">In the event that there is no wind along the coast of Timor-Leste, </w:t>
      </w:r>
      <w:r>
        <w:rPr>
          <w:rFonts w:ascii="Calibri" w:hAnsi="Calibri" w:cs="Calibri"/>
          <w:bCs/>
        </w:rPr>
        <w:t xml:space="preserve">the yacht’s time at the </w:t>
      </w:r>
      <w:proofErr w:type="spellStart"/>
      <w:r>
        <w:rPr>
          <w:rFonts w:ascii="Calibri" w:hAnsi="Calibri" w:cs="Calibri"/>
          <w:bCs/>
        </w:rPr>
        <w:t>Jaco</w:t>
      </w:r>
      <w:proofErr w:type="spellEnd"/>
      <w:r>
        <w:rPr>
          <w:rFonts w:ascii="Calibri" w:hAnsi="Calibri" w:cs="Calibri"/>
          <w:bCs/>
        </w:rPr>
        <w:t xml:space="preserve"> Island Time Gate may</w:t>
      </w:r>
      <w:r w:rsidRPr="0084315A">
        <w:rPr>
          <w:rFonts w:ascii="Calibri" w:hAnsi="Calibri" w:cs="Calibri"/>
          <w:bCs/>
        </w:rPr>
        <w:t xml:space="preserve"> be used to calculate </w:t>
      </w:r>
      <w:proofErr w:type="gramStart"/>
      <w:r w:rsidRPr="0084315A">
        <w:rPr>
          <w:rFonts w:ascii="Calibri" w:hAnsi="Calibri" w:cs="Calibri"/>
          <w:bCs/>
        </w:rPr>
        <w:t>final results</w:t>
      </w:r>
      <w:proofErr w:type="gramEnd"/>
      <w:r w:rsidRPr="0084315A">
        <w:rPr>
          <w:rFonts w:ascii="Calibri" w:hAnsi="Calibri" w:cs="Calibri"/>
          <w:bCs/>
        </w:rPr>
        <w:t>.</w:t>
      </w:r>
    </w:p>
    <w:p w:rsidR="004D4667" w:rsidRPr="009068C4" w:rsidRDefault="004D4667" w:rsidP="004D4667">
      <w:pPr>
        <w:spacing w:before="120" w:after="120"/>
        <w:jc w:val="both"/>
        <w:rPr>
          <w:rFonts w:ascii="Calibri" w:hAnsi="Calibri" w:cs="Calibri"/>
        </w:rPr>
      </w:pPr>
      <w:r w:rsidRPr="009068C4">
        <w:rPr>
          <w:rFonts w:ascii="Calibri" w:hAnsi="Calibri" w:cs="Calibri"/>
        </w:rPr>
        <w:t>When you pass</w:t>
      </w:r>
      <w:r>
        <w:rPr>
          <w:rFonts w:ascii="Calibri" w:hAnsi="Calibri" w:cs="Calibri"/>
        </w:rPr>
        <w:t xml:space="preserve"> the Statue of Christ on</w:t>
      </w:r>
      <w:r w:rsidRPr="009068C4">
        <w:rPr>
          <w:rFonts w:ascii="Calibri" w:hAnsi="Calibri" w:cs="Calibri"/>
        </w:rPr>
        <w:t xml:space="preserve"> </w:t>
      </w:r>
      <w:proofErr w:type="spellStart"/>
      <w:r w:rsidRPr="009068C4">
        <w:rPr>
          <w:rFonts w:ascii="Calibri" w:hAnsi="Calibri" w:cs="Calibri"/>
        </w:rPr>
        <w:t>Fatocama</w:t>
      </w:r>
      <w:proofErr w:type="spellEnd"/>
      <w:r w:rsidRPr="009068C4">
        <w:rPr>
          <w:rFonts w:ascii="Calibri" w:hAnsi="Calibri" w:cs="Calibri"/>
        </w:rPr>
        <w:t xml:space="preserve"> Point (approximate longitude of E125° 36.2</w:t>
      </w:r>
      <w:r>
        <w:rPr>
          <w:rFonts w:ascii="Calibri" w:hAnsi="Calibri" w:cs="Calibri"/>
        </w:rPr>
        <w:t>’</w:t>
      </w:r>
      <w:r w:rsidRPr="009068C4">
        <w:rPr>
          <w:rFonts w:ascii="Calibri" w:hAnsi="Calibri" w:cs="Calibri"/>
        </w:rPr>
        <w:t xml:space="preserve">) as you approach the finish line, please contact the Dili Rally Office in Dili on VHF Channel 77 </w:t>
      </w:r>
      <w:r>
        <w:rPr>
          <w:rFonts w:ascii="Calibri" w:hAnsi="Calibri" w:cs="Calibri"/>
        </w:rPr>
        <w:t>to obtain</w:t>
      </w:r>
      <w:r w:rsidRPr="009068C4">
        <w:rPr>
          <w:rFonts w:ascii="Calibri" w:hAnsi="Calibri" w:cs="Calibri"/>
        </w:rPr>
        <w:t xml:space="preserve"> any final directions. After you have crossed the finish line, you may then enter </w:t>
      </w:r>
      <w:smartTag w:uri="urn:schemas-microsoft-com:office:smarttags" w:element="place">
        <w:smartTag w:uri="urn:schemas-microsoft-com:office:smarttags" w:element="PlaceName">
          <w:r w:rsidRPr="009068C4">
            <w:rPr>
              <w:rFonts w:ascii="Calibri" w:hAnsi="Calibri" w:cs="Calibri"/>
            </w:rPr>
            <w:t>Dili</w:t>
          </w:r>
        </w:smartTag>
        <w:r w:rsidRPr="009068C4">
          <w:rPr>
            <w:rFonts w:ascii="Calibri" w:hAnsi="Calibri" w:cs="Calibri"/>
          </w:rPr>
          <w:t xml:space="preserve"> </w:t>
        </w:r>
        <w:smartTag w:uri="urn:schemas-microsoft-com:office:smarttags" w:element="PlaceType">
          <w:r w:rsidRPr="009068C4">
            <w:rPr>
              <w:rFonts w:ascii="Calibri" w:hAnsi="Calibri" w:cs="Calibri"/>
            </w:rPr>
            <w:t>Harbour</w:t>
          </w:r>
        </w:smartTag>
      </w:smartTag>
      <w:r w:rsidRPr="009068C4">
        <w:rPr>
          <w:rFonts w:ascii="Calibri" w:hAnsi="Calibri" w:cs="Calibri"/>
        </w:rPr>
        <w:t xml:space="preserve"> and approach the </w:t>
      </w:r>
      <w:r>
        <w:rPr>
          <w:rFonts w:ascii="Calibri" w:hAnsi="Calibri" w:cs="Calibri"/>
        </w:rPr>
        <w:t>R</w:t>
      </w:r>
      <w:r w:rsidRPr="009068C4">
        <w:rPr>
          <w:rFonts w:ascii="Calibri" w:hAnsi="Calibri" w:cs="Calibri"/>
        </w:rPr>
        <w:t xml:space="preserve">ally anchorage.  </w:t>
      </w:r>
      <w:smartTag w:uri="urn:schemas-microsoft-com:office:smarttags" w:element="place">
        <w:smartTag w:uri="urn:schemas-microsoft-com:office:smarttags" w:element="PlaceName">
          <w:r w:rsidRPr="009068C4">
            <w:rPr>
              <w:rFonts w:ascii="Calibri" w:hAnsi="Calibri" w:cs="Calibri"/>
            </w:rPr>
            <w:t>Dili</w:t>
          </w:r>
        </w:smartTag>
        <w:r w:rsidRPr="009068C4">
          <w:rPr>
            <w:rFonts w:ascii="Calibri" w:hAnsi="Calibri" w:cs="Calibri"/>
          </w:rPr>
          <w:t xml:space="preserve"> </w:t>
        </w:r>
        <w:smartTag w:uri="urn:schemas-microsoft-com:office:smarttags" w:element="PlaceType">
          <w:r w:rsidRPr="009068C4">
            <w:rPr>
              <w:rFonts w:ascii="Calibri" w:hAnsi="Calibri" w:cs="Calibri"/>
            </w:rPr>
            <w:t>Harbour</w:t>
          </w:r>
        </w:smartTag>
      </w:smartTag>
      <w:r w:rsidRPr="009068C4">
        <w:rPr>
          <w:rFonts w:ascii="Calibri" w:hAnsi="Calibri" w:cs="Calibri"/>
        </w:rPr>
        <w:t xml:space="preserve"> </w:t>
      </w:r>
      <w:proofErr w:type="gramStart"/>
      <w:r w:rsidRPr="009068C4">
        <w:rPr>
          <w:rFonts w:ascii="Calibri" w:hAnsi="Calibri" w:cs="Calibri"/>
        </w:rPr>
        <w:t>is surrounded</w:t>
      </w:r>
      <w:proofErr w:type="gramEnd"/>
      <w:r w:rsidRPr="009068C4">
        <w:rPr>
          <w:rFonts w:ascii="Calibri" w:hAnsi="Calibri" w:cs="Calibri"/>
        </w:rPr>
        <w:t xml:space="preserve"> by fringing drying reefs, and </w:t>
      </w:r>
      <w:r w:rsidRPr="009068C4">
        <w:rPr>
          <w:rFonts w:ascii="Calibri" w:hAnsi="Calibri" w:cs="Calibri"/>
          <w:b/>
        </w:rPr>
        <w:t>must</w:t>
      </w:r>
      <w:r w:rsidRPr="009068C4">
        <w:rPr>
          <w:rFonts w:ascii="Calibri" w:hAnsi="Calibri" w:cs="Calibri"/>
        </w:rPr>
        <w:t xml:space="preserve"> be entered between the designated port and starboard channel markers shown on the chart.  </w:t>
      </w:r>
    </w:p>
    <w:p w:rsidR="004D4667" w:rsidRDefault="004D4667" w:rsidP="004D4667">
      <w:pPr>
        <w:spacing w:before="120" w:after="120"/>
        <w:jc w:val="both"/>
        <w:rPr>
          <w:rFonts w:ascii="Calibri" w:hAnsi="Calibri" w:cs="Calibri"/>
        </w:rPr>
      </w:pPr>
      <w:r w:rsidRPr="009068C4">
        <w:rPr>
          <w:rFonts w:ascii="Calibri" w:hAnsi="Calibri" w:cs="Calibri"/>
        </w:rPr>
        <w:t xml:space="preserve">Extreme care </w:t>
      </w:r>
      <w:proofErr w:type="gramStart"/>
      <w:r w:rsidRPr="009068C4">
        <w:rPr>
          <w:rFonts w:ascii="Calibri" w:hAnsi="Calibri" w:cs="Calibri"/>
        </w:rPr>
        <w:t>should be exercised</w:t>
      </w:r>
      <w:proofErr w:type="gramEnd"/>
      <w:r w:rsidRPr="009068C4">
        <w:rPr>
          <w:rFonts w:ascii="Calibri" w:hAnsi="Calibri" w:cs="Calibri"/>
        </w:rPr>
        <w:t xml:space="preserve"> as you approach and traverse </w:t>
      </w:r>
      <w:smartTag w:uri="urn:schemas-microsoft-com:office:smarttags" w:element="place">
        <w:r w:rsidRPr="009068C4">
          <w:rPr>
            <w:rFonts w:ascii="Calibri" w:hAnsi="Calibri" w:cs="Calibri"/>
          </w:rPr>
          <w:t>Timor</w:t>
        </w:r>
      </w:smartTag>
      <w:r w:rsidRPr="009068C4">
        <w:rPr>
          <w:rFonts w:ascii="Calibri" w:hAnsi="Calibri" w:cs="Calibri"/>
        </w:rPr>
        <w:t xml:space="preserve"> especially close to Dili as it is a busy, working port. There is a continuous stream of large ships, dredges and ferries using </w:t>
      </w:r>
      <w:r>
        <w:rPr>
          <w:rFonts w:ascii="Calibri" w:hAnsi="Calibri" w:cs="Calibri"/>
        </w:rPr>
        <w:t xml:space="preserve">(and anchored at approaches to) </w:t>
      </w:r>
      <w:r w:rsidRPr="009068C4">
        <w:rPr>
          <w:rFonts w:ascii="Calibri" w:hAnsi="Calibri" w:cs="Calibri"/>
        </w:rPr>
        <w:t xml:space="preserve">the port and at night their navigation lights will not always be in accordance with regulations. </w:t>
      </w:r>
    </w:p>
    <w:p w:rsidR="004D4667" w:rsidRPr="009068C4" w:rsidRDefault="004D4667" w:rsidP="004D4667">
      <w:pPr>
        <w:spacing w:before="120" w:after="120"/>
        <w:jc w:val="both"/>
        <w:rPr>
          <w:rFonts w:ascii="Calibri" w:hAnsi="Calibri" w:cs="Calibri"/>
        </w:rPr>
      </w:pPr>
      <w:r w:rsidRPr="009068C4">
        <w:rPr>
          <w:rFonts w:ascii="Calibri" w:hAnsi="Calibri" w:cs="Calibri"/>
        </w:rPr>
        <w:lastRenderedPageBreak/>
        <w:t>In addition, throughout this region when you are close to the coast</w:t>
      </w:r>
      <w:r>
        <w:rPr>
          <w:rFonts w:ascii="Calibri" w:hAnsi="Calibri" w:cs="Calibri"/>
        </w:rPr>
        <w:t>,</w:t>
      </w:r>
      <w:r w:rsidRPr="009068C4">
        <w:rPr>
          <w:rFonts w:ascii="Calibri" w:hAnsi="Calibri" w:cs="Calibri"/>
        </w:rPr>
        <w:t xml:space="preserve"> extra care is required as there are always large numbers of small unlit fishing canoes and fish traps in these waters that are difficult to see at night and often do not show up on radar.</w:t>
      </w:r>
    </w:p>
    <w:p w:rsidR="004D4667" w:rsidRPr="00091647" w:rsidRDefault="004D4667" w:rsidP="004D4667">
      <w:pPr>
        <w:spacing w:before="240" w:after="120"/>
        <w:jc w:val="both"/>
        <w:rPr>
          <w:rFonts w:ascii="Calibri" w:hAnsi="Calibri" w:cs="Calibri"/>
          <w:b/>
        </w:rPr>
      </w:pPr>
      <w:proofErr w:type="gramStart"/>
      <w:r w:rsidRPr="00091647">
        <w:rPr>
          <w:rFonts w:ascii="Calibri" w:hAnsi="Calibri" w:cs="Calibri"/>
          <w:b/>
        </w:rPr>
        <w:t>4</w:t>
      </w:r>
      <w:proofErr w:type="gramEnd"/>
      <w:r w:rsidRPr="00091647">
        <w:rPr>
          <w:rFonts w:ascii="Calibri" w:hAnsi="Calibri" w:cs="Calibri"/>
          <w:b/>
        </w:rPr>
        <w:t xml:space="preserve"> After Finishing</w:t>
      </w:r>
    </w:p>
    <w:p w:rsidR="004D4667" w:rsidRDefault="004D4667" w:rsidP="004D4667">
      <w:pPr>
        <w:spacing w:before="120" w:after="60"/>
        <w:jc w:val="both"/>
        <w:rPr>
          <w:rFonts w:ascii="Calibri" w:hAnsi="Calibri" w:cs="Calibri"/>
        </w:rPr>
      </w:pPr>
      <w:r w:rsidRPr="006757EF">
        <w:rPr>
          <w:rFonts w:ascii="Calibri" w:hAnsi="Calibri" w:cs="Calibri"/>
        </w:rPr>
        <w:t>After you finish</w:t>
      </w:r>
      <w:r>
        <w:rPr>
          <w:rFonts w:ascii="Calibri" w:hAnsi="Calibri" w:cs="Calibri"/>
        </w:rPr>
        <w:t>,</w:t>
      </w:r>
      <w:r w:rsidRPr="006757EF">
        <w:rPr>
          <w:rFonts w:ascii="Calibri" w:hAnsi="Calibri" w:cs="Calibri"/>
        </w:rPr>
        <w:t xml:space="preserve"> please</w:t>
      </w:r>
      <w:r>
        <w:rPr>
          <w:rFonts w:ascii="Calibri" w:hAnsi="Calibri" w:cs="Calibri"/>
        </w:rPr>
        <w:t>:</w:t>
      </w:r>
    </w:p>
    <w:p w:rsidR="004D4667" w:rsidRDefault="004D4667" w:rsidP="004D4667">
      <w:pPr>
        <w:numPr>
          <w:ilvl w:val="0"/>
          <w:numId w:val="25"/>
        </w:numPr>
        <w:spacing w:before="60" w:after="60"/>
        <w:ind w:hanging="344"/>
        <w:jc w:val="both"/>
        <w:rPr>
          <w:rFonts w:ascii="Calibri" w:hAnsi="Calibri" w:cs="Calibri"/>
        </w:rPr>
      </w:pPr>
      <w:smartTag w:uri="urn:schemas-microsoft-com:office:smarttags" w:element="place">
        <w:smartTag w:uri="urn:schemas-microsoft-com:office:smarttags" w:element="PlaceName">
          <w:r>
            <w:rPr>
              <w:rFonts w:ascii="Calibri" w:hAnsi="Calibri" w:cs="Calibri"/>
            </w:rPr>
            <w:t>Contact</w:t>
          </w:r>
        </w:smartTag>
        <w:r>
          <w:rPr>
            <w:rFonts w:ascii="Calibri" w:hAnsi="Calibri" w:cs="Calibri"/>
          </w:rPr>
          <w:t xml:space="preserve"> </w:t>
        </w:r>
        <w:smartTag w:uri="urn:schemas-microsoft-com:office:smarttags" w:element="PlaceName">
          <w:r>
            <w:rPr>
              <w:rFonts w:ascii="Calibri" w:hAnsi="Calibri" w:cs="Calibri"/>
            </w:rPr>
            <w:t>Dili</w:t>
          </w:r>
        </w:smartTag>
        <w:r>
          <w:rPr>
            <w:rFonts w:ascii="Calibri" w:hAnsi="Calibri" w:cs="Calibri"/>
          </w:rPr>
          <w:t xml:space="preserve"> </w:t>
        </w:r>
        <w:smartTag w:uri="urn:schemas-microsoft-com:office:smarttags" w:element="PlaceType">
          <w:r>
            <w:rPr>
              <w:rFonts w:ascii="Calibri" w:hAnsi="Calibri" w:cs="Calibri"/>
            </w:rPr>
            <w:t>Port</w:t>
          </w:r>
        </w:smartTag>
      </w:smartTag>
      <w:r>
        <w:rPr>
          <w:rFonts w:ascii="Calibri" w:hAnsi="Calibri" w:cs="Calibri"/>
        </w:rPr>
        <w:t xml:space="preserve"> on </w:t>
      </w:r>
      <w:r w:rsidRPr="009974C4">
        <w:rPr>
          <w:rFonts w:ascii="Calibri" w:hAnsi="Calibri" w:cs="Calibri"/>
          <w:b/>
        </w:rPr>
        <w:t>VHF Channel 16</w:t>
      </w:r>
      <w:r>
        <w:rPr>
          <w:rFonts w:ascii="Calibri" w:hAnsi="Calibri" w:cs="Calibri"/>
        </w:rPr>
        <w:t xml:space="preserve"> for entry into the </w:t>
      </w:r>
      <w:smartTag w:uri="urn:schemas-microsoft-com:office:smarttags" w:element="place">
        <w:smartTag w:uri="urn:schemas-microsoft-com:office:smarttags" w:element="PlaceType">
          <w:r>
            <w:rPr>
              <w:rFonts w:ascii="Calibri" w:hAnsi="Calibri" w:cs="Calibri"/>
            </w:rPr>
            <w:t>Port</w:t>
          </w:r>
        </w:smartTag>
        <w:r>
          <w:rPr>
            <w:rFonts w:ascii="Calibri" w:hAnsi="Calibri" w:cs="Calibri"/>
          </w:rPr>
          <w:t xml:space="preserve"> of </w:t>
        </w:r>
        <w:smartTag w:uri="urn:schemas-microsoft-com:office:smarttags" w:element="PlaceName">
          <w:r>
            <w:rPr>
              <w:rFonts w:ascii="Calibri" w:hAnsi="Calibri" w:cs="Calibri"/>
            </w:rPr>
            <w:t>Dili</w:t>
          </w:r>
        </w:smartTag>
      </w:smartTag>
      <w:r>
        <w:rPr>
          <w:rFonts w:ascii="Calibri" w:hAnsi="Calibri" w:cs="Calibri"/>
        </w:rPr>
        <w:t xml:space="preserve">, and </w:t>
      </w:r>
    </w:p>
    <w:p w:rsidR="004D4667" w:rsidRPr="006757EF" w:rsidRDefault="004D4667" w:rsidP="004D4667">
      <w:pPr>
        <w:numPr>
          <w:ilvl w:val="0"/>
          <w:numId w:val="25"/>
        </w:numPr>
        <w:spacing w:before="60" w:after="60"/>
        <w:ind w:left="709" w:hanging="283"/>
        <w:jc w:val="both"/>
        <w:rPr>
          <w:rFonts w:ascii="Calibri" w:hAnsi="Calibri" w:cs="Calibri"/>
        </w:rPr>
      </w:pPr>
      <w:r>
        <w:rPr>
          <w:rFonts w:ascii="Calibri" w:hAnsi="Calibri" w:cs="Calibri"/>
        </w:rPr>
        <w:t>Contact</w:t>
      </w:r>
      <w:r w:rsidRPr="006757EF">
        <w:rPr>
          <w:rFonts w:ascii="Calibri" w:hAnsi="Calibri" w:cs="Calibri"/>
        </w:rPr>
        <w:t xml:space="preserve"> the Dili Rally Office on </w:t>
      </w:r>
      <w:r w:rsidRPr="009974C4">
        <w:rPr>
          <w:rFonts w:ascii="Calibri" w:hAnsi="Calibri" w:cs="Calibri"/>
          <w:b/>
        </w:rPr>
        <w:t>VHF Channel 77</w:t>
      </w:r>
      <w:r>
        <w:rPr>
          <w:rFonts w:ascii="Calibri" w:hAnsi="Calibri" w:cs="Calibri"/>
        </w:rPr>
        <w:t xml:space="preserve">, for directions </w:t>
      </w:r>
      <w:r w:rsidRPr="006757EF">
        <w:rPr>
          <w:rFonts w:ascii="Calibri" w:hAnsi="Calibri" w:cs="Calibri"/>
        </w:rPr>
        <w:t xml:space="preserve">to the </w:t>
      </w:r>
      <w:r>
        <w:rPr>
          <w:rFonts w:ascii="Calibri" w:hAnsi="Calibri" w:cs="Calibri"/>
        </w:rPr>
        <w:t>CIQ</w:t>
      </w:r>
      <w:r w:rsidRPr="006757EF">
        <w:rPr>
          <w:rFonts w:ascii="Calibri" w:hAnsi="Calibri" w:cs="Calibri"/>
        </w:rPr>
        <w:t xml:space="preserve"> and anchorage area to complete Timor</w:t>
      </w:r>
      <w:r>
        <w:rPr>
          <w:rFonts w:ascii="Calibri" w:hAnsi="Calibri" w:cs="Calibri"/>
        </w:rPr>
        <w:t>-</w:t>
      </w:r>
      <w:r w:rsidRPr="006757EF">
        <w:rPr>
          <w:rFonts w:ascii="Calibri" w:hAnsi="Calibri" w:cs="Calibri"/>
        </w:rPr>
        <w:t>Leste Customs, Immigration and Quarantine formalities. Ensure your yacht is displaying the code flag Q and Timor</w:t>
      </w:r>
      <w:r>
        <w:rPr>
          <w:rFonts w:ascii="Calibri" w:hAnsi="Calibri" w:cs="Calibri"/>
        </w:rPr>
        <w:t>-</w:t>
      </w:r>
      <w:r w:rsidRPr="006757EF">
        <w:rPr>
          <w:rFonts w:ascii="Calibri" w:hAnsi="Calibri" w:cs="Calibri"/>
        </w:rPr>
        <w:t>Leste courtesy flag.</w:t>
      </w:r>
    </w:p>
    <w:p w:rsidR="004D4667" w:rsidRDefault="004D4667" w:rsidP="004D4667">
      <w:pPr>
        <w:spacing w:before="120" w:after="120"/>
        <w:jc w:val="both"/>
        <w:rPr>
          <w:rFonts w:ascii="Calibri" w:hAnsi="Calibri" w:cs="Calibri"/>
        </w:rPr>
      </w:pPr>
      <w:r w:rsidRPr="006757EF">
        <w:rPr>
          <w:rFonts w:ascii="Calibri" w:hAnsi="Calibri" w:cs="Calibri"/>
        </w:rPr>
        <w:t xml:space="preserve">The Customs/Rally anchorage is located at approximately S8° 33.10’ and E125° 34.5’ and </w:t>
      </w:r>
      <w:proofErr w:type="gramStart"/>
      <w:r w:rsidRPr="006757EF">
        <w:rPr>
          <w:rFonts w:ascii="Calibri" w:hAnsi="Calibri" w:cs="Calibri"/>
        </w:rPr>
        <w:t>will be highlighted</w:t>
      </w:r>
      <w:proofErr w:type="gramEnd"/>
      <w:r w:rsidRPr="006757EF">
        <w:rPr>
          <w:rFonts w:ascii="Calibri" w:hAnsi="Calibri" w:cs="Calibri"/>
        </w:rPr>
        <w:t xml:space="preserve"> on charts provided at the </w:t>
      </w:r>
      <w:r>
        <w:rPr>
          <w:rFonts w:ascii="Calibri" w:hAnsi="Calibri" w:cs="Calibri"/>
        </w:rPr>
        <w:t>R</w:t>
      </w:r>
      <w:r w:rsidRPr="006757EF">
        <w:rPr>
          <w:rFonts w:ascii="Calibri" w:hAnsi="Calibri" w:cs="Calibri"/>
        </w:rPr>
        <w:t xml:space="preserve">ally </w:t>
      </w:r>
      <w:r>
        <w:rPr>
          <w:rFonts w:ascii="Calibri" w:hAnsi="Calibri" w:cs="Calibri"/>
        </w:rPr>
        <w:t>Technical B</w:t>
      </w:r>
      <w:r w:rsidRPr="006757EF">
        <w:rPr>
          <w:rFonts w:ascii="Calibri" w:hAnsi="Calibri" w:cs="Calibri"/>
        </w:rPr>
        <w:t xml:space="preserve">riefing.  Use extreme caution in this area as there is a small drying reef in the vicinity.  </w:t>
      </w:r>
      <w:r>
        <w:rPr>
          <w:rFonts w:ascii="Calibri" w:hAnsi="Calibri" w:cs="Calibri"/>
        </w:rPr>
        <w:t xml:space="preserve">Inwards CIQP arrangements for clearance of </w:t>
      </w:r>
      <w:r w:rsidRPr="006757EF">
        <w:rPr>
          <w:rFonts w:ascii="Calibri" w:hAnsi="Calibri" w:cs="Calibri"/>
        </w:rPr>
        <w:t xml:space="preserve">your yacht </w:t>
      </w:r>
      <w:r>
        <w:rPr>
          <w:rFonts w:ascii="Calibri" w:hAnsi="Calibri" w:cs="Calibri"/>
        </w:rPr>
        <w:t>and crew</w:t>
      </w:r>
      <w:r w:rsidRPr="006757EF">
        <w:rPr>
          <w:rFonts w:ascii="Calibri" w:hAnsi="Calibri" w:cs="Calibri"/>
        </w:rPr>
        <w:t xml:space="preserve"> into Timor</w:t>
      </w:r>
      <w:r>
        <w:rPr>
          <w:rFonts w:ascii="Calibri" w:hAnsi="Calibri" w:cs="Calibri"/>
        </w:rPr>
        <w:t>-</w:t>
      </w:r>
      <w:r w:rsidRPr="006757EF">
        <w:rPr>
          <w:rFonts w:ascii="Calibri" w:hAnsi="Calibri" w:cs="Calibri"/>
        </w:rPr>
        <w:t>Leste</w:t>
      </w:r>
      <w:r>
        <w:rPr>
          <w:rFonts w:ascii="Calibri" w:hAnsi="Calibri" w:cs="Calibri"/>
        </w:rPr>
        <w:t xml:space="preserve"> </w:t>
      </w:r>
      <w:proofErr w:type="gramStart"/>
      <w:r>
        <w:rPr>
          <w:rFonts w:ascii="Calibri" w:hAnsi="Calibri" w:cs="Calibri"/>
        </w:rPr>
        <w:t>will be advised</w:t>
      </w:r>
      <w:proofErr w:type="gramEnd"/>
      <w:r>
        <w:rPr>
          <w:rFonts w:ascii="Calibri" w:hAnsi="Calibri" w:cs="Calibri"/>
        </w:rPr>
        <w:t xml:space="preserve"> at the Rally Technical Briefing</w:t>
      </w:r>
      <w:r w:rsidRPr="006757EF">
        <w:rPr>
          <w:rFonts w:ascii="Calibri" w:hAnsi="Calibri" w:cs="Calibri"/>
        </w:rPr>
        <w:t>.</w:t>
      </w:r>
      <w:r>
        <w:rPr>
          <w:rFonts w:ascii="Calibri" w:hAnsi="Calibri" w:cs="Calibri"/>
        </w:rPr>
        <w:t xml:space="preserve"> </w:t>
      </w:r>
    </w:p>
    <w:p w:rsidR="004D4667" w:rsidRDefault="004D4667" w:rsidP="004D4667">
      <w:pPr>
        <w:spacing w:before="120" w:after="120"/>
        <w:jc w:val="both"/>
        <w:rPr>
          <w:rFonts w:ascii="Calibri" w:hAnsi="Calibri" w:cs="Calibri"/>
        </w:rPr>
      </w:pPr>
      <w:r w:rsidRPr="006757EF">
        <w:rPr>
          <w:rFonts w:ascii="Calibri" w:hAnsi="Calibri" w:cs="Calibri"/>
        </w:rPr>
        <w:t xml:space="preserve">Yachts must advise Dili Rally Office when they have </w:t>
      </w:r>
      <w:r>
        <w:rPr>
          <w:rFonts w:ascii="Calibri" w:hAnsi="Calibri" w:cs="Calibri"/>
        </w:rPr>
        <w:t>received formal clearance into Timor-Leste.</w:t>
      </w:r>
    </w:p>
    <w:p w:rsidR="004D4667" w:rsidRPr="00091647" w:rsidRDefault="004D4667" w:rsidP="004D4667">
      <w:pPr>
        <w:spacing w:before="240" w:after="120"/>
        <w:jc w:val="both"/>
        <w:rPr>
          <w:rFonts w:ascii="Calibri" w:hAnsi="Calibri" w:cs="Calibri"/>
          <w:b/>
        </w:rPr>
      </w:pPr>
      <w:proofErr w:type="gramStart"/>
      <w:r>
        <w:rPr>
          <w:rFonts w:ascii="Calibri" w:hAnsi="Calibri" w:cs="Calibri"/>
          <w:b/>
        </w:rPr>
        <w:t>5</w:t>
      </w:r>
      <w:proofErr w:type="gramEnd"/>
      <w:r w:rsidRPr="00091647">
        <w:rPr>
          <w:rFonts w:ascii="Calibri" w:hAnsi="Calibri" w:cs="Calibri"/>
          <w:b/>
        </w:rPr>
        <w:t xml:space="preserve"> </w:t>
      </w:r>
      <w:r>
        <w:rPr>
          <w:rFonts w:ascii="Calibri" w:hAnsi="Calibri" w:cs="Calibri"/>
          <w:b/>
        </w:rPr>
        <w:t>Dili Bay Moorings</w:t>
      </w:r>
    </w:p>
    <w:p w:rsidR="004D4667" w:rsidRDefault="004D4667" w:rsidP="004D4667">
      <w:pPr>
        <w:spacing w:before="120" w:after="120"/>
        <w:jc w:val="both"/>
        <w:rPr>
          <w:rFonts w:ascii="Calibri" w:hAnsi="Calibri" w:cs="Calibri"/>
        </w:rPr>
      </w:pPr>
      <w:r>
        <w:rPr>
          <w:rFonts w:ascii="Calibri" w:hAnsi="Calibri" w:cs="Calibri"/>
        </w:rPr>
        <w:t xml:space="preserve">Moorings in Dili Bay are currently being inspected and refurbished and may be available for use by Rally yachts free of charge. Use of the moorings is not compulsory and yachts may elect to anchor instead.  </w:t>
      </w:r>
      <w:proofErr w:type="gramStart"/>
      <w:r>
        <w:rPr>
          <w:rFonts w:ascii="Calibri" w:hAnsi="Calibri" w:cs="Calibri"/>
        </w:rPr>
        <w:t>However</w:t>
      </w:r>
      <w:proofErr w:type="gramEnd"/>
      <w:r>
        <w:rPr>
          <w:rFonts w:ascii="Calibri" w:hAnsi="Calibri" w:cs="Calibri"/>
        </w:rPr>
        <w:t xml:space="preserve"> Rally Organisers make no warranty as to their fitness for purpose. </w:t>
      </w:r>
      <w:proofErr w:type="gramStart"/>
      <w:r>
        <w:rPr>
          <w:rFonts w:ascii="Calibri" w:hAnsi="Calibri" w:cs="Calibri"/>
        </w:rPr>
        <w:t>Yachts which use the moorings</w:t>
      </w:r>
      <w:proofErr w:type="gramEnd"/>
      <w:r>
        <w:rPr>
          <w:rFonts w:ascii="Calibri" w:hAnsi="Calibri" w:cs="Calibri"/>
        </w:rPr>
        <w:t xml:space="preserve"> do so at their own risk.</w:t>
      </w:r>
    </w:p>
    <w:p w:rsidR="004D4667" w:rsidRDefault="004D4667" w:rsidP="004D4667">
      <w:pPr>
        <w:spacing w:before="120" w:after="120"/>
        <w:jc w:val="both"/>
        <w:rPr>
          <w:rFonts w:ascii="Calibri" w:hAnsi="Calibri" w:cs="Calibri"/>
        </w:rPr>
      </w:pPr>
      <w:r>
        <w:rPr>
          <w:rFonts w:ascii="Calibri" w:hAnsi="Calibri" w:cs="Calibri"/>
        </w:rPr>
        <w:t xml:space="preserve">Yachts arriving during daylight hours </w:t>
      </w:r>
      <w:proofErr w:type="gramStart"/>
      <w:r>
        <w:rPr>
          <w:rFonts w:ascii="Calibri" w:hAnsi="Calibri" w:cs="Calibri"/>
        </w:rPr>
        <w:t>may be met by a tender and guided to available moorings</w:t>
      </w:r>
      <w:proofErr w:type="gramEnd"/>
      <w:r>
        <w:rPr>
          <w:rFonts w:ascii="Calibri" w:hAnsi="Calibri" w:cs="Calibri"/>
        </w:rPr>
        <w:t xml:space="preserve">.  Yachts arriving by night </w:t>
      </w:r>
      <w:proofErr w:type="gramStart"/>
      <w:r>
        <w:rPr>
          <w:rFonts w:ascii="Calibri" w:hAnsi="Calibri" w:cs="Calibri"/>
        </w:rPr>
        <w:t>are advised</w:t>
      </w:r>
      <w:proofErr w:type="gramEnd"/>
      <w:r>
        <w:rPr>
          <w:rFonts w:ascii="Calibri" w:hAnsi="Calibri" w:cs="Calibri"/>
        </w:rPr>
        <w:t xml:space="preserve"> to anchor until the following day when they may be guided to a mooring. </w:t>
      </w:r>
    </w:p>
    <w:p w:rsidR="004D4667" w:rsidRPr="00091647" w:rsidRDefault="004D4667" w:rsidP="004D4667">
      <w:pPr>
        <w:spacing w:before="240" w:after="120"/>
        <w:jc w:val="both"/>
        <w:rPr>
          <w:rFonts w:ascii="Calibri" w:hAnsi="Calibri" w:cs="Calibri"/>
          <w:b/>
        </w:rPr>
      </w:pPr>
      <w:proofErr w:type="gramStart"/>
      <w:r>
        <w:rPr>
          <w:rFonts w:ascii="Calibri" w:hAnsi="Calibri" w:cs="Calibri"/>
          <w:b/>
        </w:rPr>
        <w:t>6</w:t>
      </w:r>
      <w:proofErr w:type="gramEnd"/>
      <w:r w:rsidRPr="00091647">
        <w:rPr>
          <w:rFonts w:ascii="Calibri" w:hAnsi="Calibri" w:cs="Calibri"/>
          <w:b/>
        </w:rPr>
        <w:t xml:space="preserve"> Time Limit</w:t>
      </w:r>
    </w:p>
    <w:p w:rsidR="004D4667" w:rsidRPr="006757EF" w:rsidRDefault="004D4667" w:rsidP="004D4667">
      <w:pPr>
        <w:spacing w:before="120" w:after="120"/>
        <w:jc w:val="both"/>
        <w:rPr>
          <w:rFonts w:ascii="Calibri" w:hAnsi="Calibri" w:cs="Calibri"/>
        </w:rPr>
      </w:pPr>
      <w:r w:rsidRPr="006757EF">
        <w:rPr>
          <w:rFonts w:ascii="Calibri" w:hAnsi="Calibri" w:cs="Calibri"/>
        </w:rPr>
        <w:t xml:space="preserve">There is no time limit to the </w:t>
      </w:r>
      <w:r>
        <w:rPr>
          <w:rFonts w:ascii="Calibri" w:hAnsi="Calibri" w:cs="Calibri"/>
        </w:rPr>
        <w:t>R</w:t>
      </w:r>
      <w:r w:rsidRPr="006757EF">
        <w:rPr>
          <w:rFonts w:ascii="Calibri" w:hAnsi="Calibri" w:cs="Calibri"/>
        </w:rPr>
        <w:t xml:space="preserve">ally. However if you arrive in Dili after </w:t>
      </w:r>
      <w:r>
        <w:rPr>
          <w:rFonts w:ascii="Calibri" w:hAnsi="Calibri" w:cs="Calibri"/>
        </w:rPr>
        <w:t xml:space="preserve">20 </w:t>
      </w:r>
      <w:r w:rsidRPr="006757EF">
        <w:rPr>
          <w:rFonts w:ascii="Calibri" w:hAnsi="Calibri" w:cs="Calibri"/>
        </w:rPr>
        <w:t>July 201</w:t>
      </w:r>
      <w:r>
        <w:rPr>
          <w:rFonts w:ascii="Calibri" w:hAnsi="Calibri" w:cs="Calibri"/>
        </w:rPr>
        <w:t>5</w:t>
      </w:r>
      <w:r w:rsidRPr="006757EF">
        <w:rPr>
          <w:rFonts w:ascii="Calibri" w:hAnsi="Calibri" w:cs="Calibri"/>
        </w:rPr>
        <w:t xml:space="preserve"> the special </w:t>
      </w:r>
      <w:r>
        <w:rPr>
          <w:rFonts w:ascii="Calibri" w:hAnsi="Calibri" w:cs="Calibri"/>
        </w:rPr>
        <w:t>R</w:t>
      </w:r>
      <w:r w:rsidRPr="006757EF">
        <w:rPr>
          <w:rFonts w:ascii="Calibri" w:hAnsi="Calibri" w:cs="Calibri"/>
        </w:rPr>
        <w:t>ally CIQ</w:t>
      </w:r>
      <w:r>
        <w:rPr>
          <w:rFonts w:ascii="Calibri" w:hAnsi="Calibri" w:cs="Calibri"/>
        </w:rPr>
        <w:t>P</w:t>
      </w:r>
      <w:r w:rsidRPr="006757EF">
        <w:rPr>
          <w:rFonts w:ascii="Calibri" w:hAnsi="Calibri" w:cs="Calibri"/>
        </w:rPr>
        <w:t xml:space="preserve"> arrangements may have ceased and personalised assistance for your clearance into Timor</w:t>
      </w:r>
      <w:r>
        <w:rPr>
          <w:rFonts w:ascii="Calibri" w:hAnsi="Calibri" w:cs="Calibri"/>
        </w:rPr>
        <w:t>-</w:t>
      </w:r>
      <w:r w:rsidRPr="006757EF">
        <w:rPr>
          <w:rFonts w:ascii="Calibri" w:hAnsi="Calibri" w:cs="Calibri"/>
        </w:rPr>
        <w:t>Leste</w:t>
      </w:r>
      <w:r>
        <w:rPr>
          <w:rFonts w:ascii="Calibri" w:hAnsi="Calibri" w:cs="Calibri"/>
        </w:rPr>
        <w:t xml:space="preserve"> may not be available</w:t>
      </w:r>
      <w:r w:rsidRPr="006757EF">
        <w:rPr>
          <w:rFonts w:ascii="Calibri" w:hAnsi="Calibri" w:cs="Calibri"/>
        </w:rPr>
        <w:t xml:space="preserve">. </w:t>
      </w:r>
    </w:p>
    <w:p w:rsidR="004D4667" w:rsidRDefault="004D4667" w:rsidP="004D4667">
      <w:pPr>
        <w:spacing w:before="240" w:after="120"/>
        <w:jc w:val="both"/>
        <w:rPr>
          <w:rFonts w:ascii="Calibri" w:hAnsi="Calibri" w:cs="Calibri"/>
          <w:b/>
        </w:rPr>
      </w:pPr>
      <w:proofErr w:type="gramStart"/>
      <w:r>
        <w:rPr>
          <w:rFonts w:ascii="Calibri" w:hAnsi="Calibri" w:cs="Calibri"/>
          <w:b/>
        </w:rPr>
        <w:t>7</w:t>
      </w:r>
      <w:proofErr w:type="gramEnd"/>
      <w:r w:rsidRPr="006B5CA4">
        <w:rPr>
          <w:rFonts w:ascii="Calibri" w:hAnsi="Calibri" w:cs="Calibri"/>
          <w:b/>
        </w:rPr>
        <w:t xml:space="preserve"> </w:t>
      </w:r>
      <w:r>
        <w:rPr>
          <w:rFonts w:ascii="Calibri" w:hAnsi="Calibri" w:cs="Calibri"/>
          <w:b/>
        </w:rPr>
        <w:t>Rally Limit</w:t>
      </w:r>
    </w:p>
    <w:p w:rsidR="004D4667" w:rsidRPr="00AB55DC" w:rsidRDefault="004D4667" w:rsidP="004D4667">
      <w:pPr>
        <w:pStyle w:val="Default"/>
        <w:tabs>
          <w:tab w:val="left" w:pos="1620"/>
        </w:tabs>
        <w:spacing w:before="80" w:line="260" w:lineRule="exact"/>
        <w:jc w:val="both"/>
        <w:outlineLvl w:val="0"/>
        <w:rPr>
          <w:rFonts w:ascii="Calibri" w:hAnsi="Calibri" w:cs="Calibri"/>
          <w:sz w:val="22"/>
          <w:szCs w:val="22"/>
        </w:rPr>
      </w:pPr>
      <w:r w:rsidRPr="00AB55DC">
        <w:rPr>
          <w:rFonts w:ascii="Calibri" w:hAnsi="Calibri" w:cs="Calibri"/>
          <w:sz w:val="22"/>
          <w:szCs w:val="22"/>
        </w:rPr>
        <w:t xml:space="preserve">Due to the </w:t>
      </w:r>
      <w:r>
        <w:rPr>
          <w:rFonts w:ascii="Calibri" w:hAnsi="Calibri" w:cs="Calibri"/>
          <w:sz w:val="22"/>
          <w:szCs w:val="22"/>
        </w:rPr>
        <w:t xml:space="preserve">physical limitations of Dili Harbour, the Rally fleet will be limited to a maximum of 20 yachts.  Entries </w:t>
      </w:r>
      <w:proofErr w:type="gramStart"/>
      <w:r>
        <w:rPr>
          <w:rFonts w:ascii="Calibri" w:hAnsi="Calibri" w:cs="Calibri"/>
          <w:sz w:val="22"/>
          <w:szCs w:val="22"/>
        </w:rPr>
        <w:t>will be accepted</w:t>
      </w:r>
      <w:proofErr w:type="gramEnd"/>
      <w:r>
        <w:rPr>
          <w:rFonts w:ascii="Calibri" w:hAnsi="Calibri" w:cs="Calibri"/>
          <w:sz w:val="22"/>
          <w:szCs w:val="22"/>
        </w:rPr>
        <w:t xml:space="preserve"> as they are received on a ‘first-in, first-served’ basis.  Entries which are in excess of the </w:t>
      </w:r>
      <w:proofErr w:type="gramStart"/>
      <w:r>
        <w:rPr>
          <w:rFonts w:ascii="Calibri" w:hAnsi="Calibri" w:cs="Calibri"/>
          <w:sz w:val="22"/>
          <w:szCs w:val="22"/>
        </w:rPr>
        <w:t>20 yacht</w:t>
      </w:r>
      <w:proofErr w:type="gramEnd"/>
      <w:r>
        <w:rPr>
          <w:rFonts w:ascii="Calibri" w:hAnsi="Calibri" w:cs="Calibri"/>
          <w:sz w:val="22"/>
          <w:szCs w:val="22"/>
        </w:rPr>
        <w:t xml:space="preserve"> limit will be placed on a waiting-list, pending any cancellations.  </w:t>
      </w:r>
    </w:p>
    <w:p w:rsidR="004D4667" w:rsidRPr="00091647" w:rsidRDefault="004D4667" w:rsidP="004D4667">
      <w:pPr>
        <w:spacing w:before="240" w:after="120"/>
        <w:jc w:val="both"/>
        <w:rPr>
          <w:rFonts w:ascii="Calibri" w:hAnsi="Calibri" w:cs="Calibri"/>
          <w:b/>
        </w:rPr>
      </w:pPr>
      <w:proofErr w:type="gramStart"/>
      <w:r>
        <w:rPr>
          <w:rFonts w:ascii="Calibri" w:hAnsi="Calibri" w:cs="Calibri"/>
          <w:b/>
        </w:rPr>
        <w:t>8</w:t>
      </w:r>
      <w:proofErr w:type="gramEnd"/>
      <w:r w:rsidRPr="00091647">
        <w:rPr>
          <w:rFonts w:ascii="Calibri" w:hAnsi="Calibri" w:cs="Calibri"/>
          <w:b/>
        </w:rPr>
        <w:t xml:space="preserve"> Divisions</w:t>
      </w:r>
    </w:p>
    <w:p w:rsidR="004D4667" w:rsidRPr="006757EF" w:rsidRDefault="004D4667" w:rsidP="004D4667">
      <w:pPr>
        <w:spacing w:before="120" w:after="120"/>
        <w:jc w:val="both"/>
        <w:rPr>
          <w:rFonts w:ascii="Calibri" w:hAnsi="Calibri" w:cs="Calibri"/>
        </w:rPr>
      </w:pPr>
      <w:r w:rsidRPr="006757EF">
        <w:rPr>
          <w:rFonts w:ascii="Calibri" w:hAnsi="Calibri" w:cs="Calibri"/>
        </w:rPr>
        <w:t xml:space="preserve">The following divisions are offered and unless you notify us </w:t>
      </w:r>
      <w:r>
        <w:rPr>
          <w:rFonts w:ascii="Calibri" w:hAnsi="Calibri" w:cs="Calibri"/>
        </w:rPr>
        <w:t>in your entry</w:t>
      </w:r>
      <w:r w:rsidRPr="006757EF">
        <w:rPr>
          <w:rFonts w:ascii="Calibri" w:hAnsi="Calibri" w:cs="Calibri"/>
        </w:rPr>
        <w:t xml:space="preserve"> that you wish to enter a </w:t>
      </w:r>
      <w:r>
        <w:rPr>
          <w:rFonts w:ascii="Calibri" w:hAnsi="Calibri" w:cs="Calibri"/>
        </w:rPr>
        <w:t>C</w:t>
      </w:r>
      <w:r w:rsidRPr="006757EF">
        <w:rPr>
          <w:rFonts w:ascii="Calibri" w:hAnsi="Calibri" w:cs="Calibri"/>
        </w:rPr>
        <w:t xml:space="preserve">ompetitive </w:t>
      </w:r>
      <w:r>
        <w:rPr>
          <w:rFonts w:ascii="Calibri" w:hAnsi="Calibri" w:cs="Calibri"/>
        </w:rPr>
        <w:t>C</w:t>
      </w:r>
      <w:r w:rsidRPr="006757EF">
        <w:rPr>
          <w:rFonts w:ascii="Calibri" w:hAnsi="Calibri" w:cs="Calibri"/>
        </w:rPr>
        <w:t xml:space="preserve">ruising </w:t>
      </w:r>
      <w:proofErr w:type="gramStart"/>
      <w:r w:rsidRPr="006757EF">
        <w:rPr>
          <w:rFonts w:ascii="Calibri" w:hAnsi="Calibri" w:cs="Calibri"/>
        </w:rPr>
        <w:t>Division</w:t>
      </w:r>
      <w:proofErr w:type="gramEnd"/>
      <w:r w:rsidRPr="006757EF">
        <w:rPr>
          <w:rFonts w:ascii="Calibri" w:hAnsi="Calibri" w:cs="Calibri"/>
        </w:rPr>
        <w:t xml:space="preserve"> you will be automatically entered into the </w:t>
      </w:r>
      <w:r>
        <w:rPr>
          <w:rFonts w:ascii="Calibri" w:hAnsi="Calibri" w:cs="Calibri"/>
        </w:rPr>
        <w:t>Cruising/</w:t>
      </w:r>
      <w:r w:rsidRPr="006757EF">
        <w:rPr>
          <w:rFonts w:ascii="Calibri" w:hAnsi="Calibri" w:cs="Calibri"/>
        </w:rPr>
        <w:t>Rally Division</w:t>
      </w:r>
      <w:r>
        <w:rPr>
          <w:rFonts w:ascii="Calibri" w:hAnsi="Calibri" w:cs="Calibri"/>
        </w:rPr>
        <w:t>:</w:t>
      </w:r>
    </w:p>
    <w:p w:rsidR="004D4667" w:rsidRDefault="004D4667" w:rsidP="004D4667">
      <w:pPr>
        <w:numPr>
          <w:ilvl w:val="0"/>
          <w:numId w:val="20"/>
        </w:numPr>
        <w:spacing w:before="120" w:after="120"/>
        <w:jc w:val="both"/>
        <w:rPr>
          <w:rFonts w:ascii="Calibri" w:hAnsi="Calibri" w:cs="Calibri"/>
        </w:rPr>
      </w:pPr>
      <w:r w:rsidRPr="006757EF">
        <w:rPr>
          <w:rFonts w:ascii="Calibri" w:hAnsi="Calibri" w:cs="Calibri"/>
        </w:rPr>
        <w:t>Division I - Monohull Competitive Cruising</w:t>
      </w:r>
      <w:r>
        <w:rPr>
          <w:rFonts w:ascii="Calibri" w:hAnsi="Calibri" w:cs="Calibri"/>
        </w:rPr>
        <w:t xml:space="preserve"> yachts</w:t>
      </w:r>
    </w:p>
    <w:p w:rsidR="004D4667" w:rsidRPr="009A58CE" w:rsidRDefault="004D4667" w:rsidP="004D4667">
      <w:pPr>
        <w:numPr>
          <w:ilvl w:val="0"/>
          <w:numId w:val="20"/>
        </w:numPr>
        <w:spacing w:before="120" w:after="120"/>
        <w:jc w:val="both"/>
        <w:rPr>
          <w:rFonts w:ascii="Calibri" w:hAnsi="Calibri" w:cs="Calibri"/>
        </w:rPr>
      </w:pPr>
      <w:r>
        <w:rPr>
          <w:rFonts w:ascii="Calibri" w:hAnsi="Calibri" w:cs="Calibri"/>
        </w:rPr>
        <w:t>Division I – IRC - In</w:t>
      </w:r>
      <w:r w:rsidRPr="00411671">
        <w:rPr>
          <w:rFonts w:ascii="Calibri" w:hAnsi="Calibri" w:cs="Calibri"/>
        </w:rPr>
        <w:t xml:space="preserve"> the event that </w:t>
      </w:r>
      <w:r>
        <w:rPr>
          <w:rFonts w:ascii="Calibri" w:hAnsi="Calibri" w:cs="Calibri"/>
        </w:rPr>
        <w:t>two</w:t>
      </w:r>
      <w:r w:rsidRPr="00411671">
        <w:rPr>
          <w:rFonts w:ascii="Calibri" w:hAnsi="Calibri" w:cs="Calibri"/>
        </w:rPr>
        <w:t xml:space="preserve"> (</w:t>
      </w:r>
      <w:r>
        <w:rPr>
          <w:rFonts w:ascii="Calibri" w:hAnsi="Calibri" w:cs="Calibri"/>
        </w:rPr>
        <w:t>2</w:t>
      </w:r>
      <w:r w:rsidRPr="00411671">
        <w:rPr>
          <w:rFonts w:ascii="Calibri" w:hAnsi="Calibri" w:cs="Calibri"/>
        </w:rPr>
        <w:t xml:space="preserve">) or more entrants </w:t>
      </w:r>
      <w:r>
        <w:rPr>
          <w:rFonts w:ascii="Calibri" w:hAnsi="Calibri" w:cs="Calibri"/>
        </w:rPr>
        <w:t xml:space="preserve">in Division I </w:t>
      </w:r>
      <w:r w:rsidRPr="00411671">
        <w:rPr>
          <w:rFonts w:ascii="Calibri" w:hAnsi="Calibri" w:cs="Calibri"/>
        </w:rPr>
        <w:t>possess a current IRC</w:t>
      </w:r>
      <w:r>
        <w:rPr>
          <w:rFonts w:ascii="Calibri" w:hAnsi="Calibri" w:cs="Calibri"/>
        </w:rPr>
        <w:t xml:space="preserve"> </w:t>
      </w:r>
      <w:r w:rsidRPr="00411671">
        <w:rPr>
          <w:rFonts w:ascii="Calibri" w:hAnsi="Calibri" w:cs="Calibri"/>
        </w:rPr>
        <w:t>rating, an IRC</w:t>
      </w:r>
      <w:r>
        <w:rPr>
          <w:rFonts w:ascii="Calibri" w:hAnsi="Calibri" w:cs="Calibri"/>
        </w:rPr>
        <w:t xml:space="preserve"> Division </w:t>
      </w:r>
      <w:proofErr w:type="gramStart"/>
      <w:r>
        <w:rPr>
          <w:rFonts w:ascii="Calibri" w:hAnsi="Calibri" w:cs="Calibri"/>
        </w:rPr>
        <w:t>will be declared</w:t>
      </w:r>
      <w:proofErr w:type="gramEnd"/>
      <w:r>
        <w:rPr>
          <w:rFonts w:ascii="Calibri" w:hAnsi="Calibri" w:cs="Calibri"/>
        </w:rPr>
        <w:t xml:space="preserve">.  </w:t>
      </w:r>
    </w:p>
    <w:p w:rsidR="004D4667" w:rsidRPr="006757EF" w:rsidRDefault="004D4667" w:rsidP="004D4667">
      <w:pPr>
        <w:numPr>
          <w:ilvl w:val="0"/>
          <w:numId w:val="20"/>
        </w:numPr>
        <w:spacing w:before="120" w:after="120"/>
        <w:jc w:val="both"/>
        <w:rPr>
          <w:rFonts w:ascii="Calibri" w:hAnsi="Calibri" w:cs="Calibri"/>
        </w:rPr>
      </w:pPr>
      <w:r w:rsidRPr="006757EF">
        <w:rPr>
          <w:rFonts w:ascii="Calibri" w:hAnsi="Calibri" w:cs="Calibri"/>
        </w:rPr>
        <w:t xml:space="preserve">Division II </w:t>
      </w:r>
      <w:r>
        <w:rPr>
          <w:rFonts w:ascii="Calibri" w:hAnsi="Calibri" w:cs="Calibri"/>
        </w:rPr>
        <w:t>–</w:t>
      </w:r>
      <w:r w:rsidRPr="006757EF">
        <w:rPr>
          <w:rFonts w:ascii="Calibri" w:hAnsi="Calibri" w:cs="Calibri"/>
        </w:rPr>
        <w:t xml:space="preserve"> Cruising</w:t>
      </w:r>
      <w:r>
        <w:rPr>
          <w:rFonts w:ascii="Calibri" w:hAnsi="Calibri" w:cs="Calibri"/>
        </w:rPr>
        <w:t>/</w:t>
      </w:r>
      <w:r w:rsidRPr="006757EF">
        <w:rPr>
          <w:rFonts w:ascii="Calibri" w:hAnsi="Calibri" w:cs="Calibri"/>
        </w:rPr>
        <w:t>Rally</w:t>
      </w:r>
      <w:r>
        <w:rPr>
          <w:rFonts w:ascii="Calibri" w:hAnsi="Calibri" w:cs="Calibri"/>
        </w:rPr>
        <w:t xml:space="preserve"> – open to any vessel, including both sail and motor vessels</w:t>
      </w:r>
    </w:p>
    <w:p w:rsidR="004D4667" w:rsidRDefault="004D4667" w:rsidP="004D4667">
      <w:pPr>
        <w:numPr>
          <w:ilvl w:val="0"/>
          <w:numId w:val="20"/>
        </w:numPr>
        <w:spacing w:before="120" w:after="120"/>
        <w:jc w:val="both"/>
        <w:rPr>
          <w:rFonts w:ascii="Calibri" w:hAnsi="Calibri" w:cs="Calibri"/>
        </w:rPr>
      </w:pPr>
      <w:r w:rsidRPr="006757EF">
        <w:rPr>
          <w:rFonts w:ascii="Calibri" w:hAnsi="Calibri" w:cs="Calibri"/>
        </w:rPr>
        <w:t xml:space="preserve">Division III - Multihull Competitive Cruising </w:t>
      </w:r>
      <w:r>
        <w:rPr>
          <w:rFonts w:ascii="Calibri" w:hAnsi="Calibri" w:cs="Calibri"/>
        </w:rPr>
        <w:t>yachts</w:t>
      </w:r>
    </w:p>
    <w:p w:rsidR="004D4667" w:rsidRPr="000D18D1" w:rsidRDefault="004D4667" w:rsidP="004D4667">
      <w:pPr>
        <w:spacing w:before="120" w:after="120"/>
        <w:jc w:val="both"/>
        <w:rPr>
          <w:rFonts w:ascii="Calibri" w:hAnsi="Calibri" w:cs="Calibri"/>
        </w:rPr>
      </w:pPr>
      <w:r>
        <w:rPr>
          <w:rFonts w:ascii="Calibri" w:hAnsi="Calibri" w:cs="Calibri"/>
        </w:rPr>
        <w:t>The Rally Committee reserves the right to make changes to and within Divisions</w:t>
      </w:r>
      <w:proofErr w:type="gramStart"/>
      <w:r>
        <w:rPr>
          <w:rFonts w:ascii="Calibri" w:hAnsi="Calibri" w:cs="Calibri"/>
        </w:rPr>
        <w:t>;</w:t>
      </w:r>
      <w:proofErr w:type="gramEnd"/>
      <w:r>
        <w:rPr>
          <w:rFonts w:ascii="Calibri" w:hAnsi="Calibri" w:cs="Calibri"/>
        </w:rPr>
        <w:t xml:space="preserve"> any such changes will be advised at the Rally Technical Briefing.</w:t>
      </w:r>
    </w:p>
    <w:p w:rsidR="002F2D28" w:rsidRDefault="002F2D28">
      <w:pPr>
        <w:rPr>
          <w:rFonts w:ascii="Calibri" w:hAnsi="Calibri" w:cs="Calibri"/>
          <w:b/>
        </w:rPr>
      </w:pPr>
      <w:r>
        <w:rPr>
          <w:rFonts w:ascii="Calibri" w:hAnsi="Calibri" w:cs="Calibri"/>
          <w:b/>
        </w:rPr>
        <w:br w:type="page"/>
      </w:r>
    </w:p>
    <w:p w:rsidR="004D4667" w:rsidRPr="00091647" w:rsidRDefault="004D4667" w:rsidP="004D4667">
      <w:pPr>
        <w:spacing w:before="240" w:after="120"/>
        <w:jc w:val="both"/>
        <w:rPr>
          <w:rFonts w:ascii="Calibri" w:hAnsi="Calibri" w:cs="Calibri"/>
          <w:b/>
        </w:rPr>
      </w:pPr>
      <w:proofErr w:type="gramStart"/>
      <w:r>
        <w:rPr>
          <w:rFonts w:ascii="Calibri" w:hAnsi="Calibri" w:cs="Calibri"/>
          <w:b/>
        </w:rPr>
        <w:lastRenderedPageBreak/>
        <w:t>9</w:t>
      </w:r>
      <w:proofErr w:type="gramEnd"/>
      <w:r w:rsidRPr="00091647">
        <w:rPr>
          <w:rFonts w:ascii="Calibri" w:hAnsi="Calibri" w:cs="Calibri"/>
          <w:b/>
        </w:rPr>
        <w:t xml:space="preserve"> Handicaps</w:t>
      </w:r>
    </w:p>
    <w:p w:rsidR="004D4667" w:rsidRDefault="004D4667" w:rsidP="004D4667">
      <w:pPr>
        <w:spacing w:before="120" w:after="120"/>
        <w:jc w:val="both"/>
        <w:rPr>
          <w:rFonts w:ascii="Calibri" w:hAnsi="Calibri" w:cs="Calibri"/>
        </w:rPr>
      </w:pPr>
      <w:r>
        <w:rPr>
          <w:rFonts w:ascii="Calibri" w:hAnsi="Calibri" w:cs="Calibri"/>
        </w:rPr>
        <w:t xml:space="preserve">The Committee will allocate handicaps as follows: </w:t>
      </w:r>
    </w:p>
    <w:p w:rsidR="004D4667" w:rsidRPr="00D60F40" w:rsidRDefault="004D4667" w:rsidP="004D4667">
      <w:pPr>
        <w:pStyle w:val="ListParagraph"/>
        <w:numPr>
          <w:ilvl w:val="0"/>
          <w:numId w:val="32"/>
        </w:numPr>
        <w:spacing w:before="120" w:after="120"/>
        <w:jc w:val="both"/>
        <w:rPr>
          <w:rFonts w:ascii="Calibri" w:hAnsi="Calibri" w:cs="Calibri"/>
          <w:sz w:val="22"/>
          <w:szCs w:val="22"/>
        </w:rPr>
      </w:pPr>
      <w:r w:rsidRPr="00D60F40">
        <w:rPr>
          <w:rFonts w:ascii="Calibri" w:hAnsi="Calibri" w:cs="Calibri"/>
          <w:sz w:val="22"/>
          <w:szCs w:val="22"/>
        </w:rPr>
        <w:t xml:space="preserve">Yachts in Divisions </w:t>
      </w:r>
      <w:proofErr w:type="gramStart"/>
      <w:r w:rsidRPr="00D60F40">
        <w:rPr>
          <w:rFonts w:ascii="Calibri" w:hAnsi="Calibri" w:cs="Calibri"/>
          <w:sz w:val="22"/>
          <w:szCs w:val="22"/>
        </w:rPr>
        <w:t>I</w:t>
      </w:r>
      <w:proofErr w:type="gramEnd"/>
      <w:r w:rsidRPr="00D60F40">
        <w:rPr>
          <w:rFonts w:ascii="Calibri" w:hAnsi="Calibri" w:cs="Calibri"/>
          <w:sz w:val="22"/>
          <w:szCs w:val="22"/>
        </w:rPr>
        <w:t xml:space="preserve"> and III will be allocated a Time Correction Factor (TCF) based on the yacht's measurements</w:t>
      </w:r>
      <w:r>
        <w:rPr>
          <w:rFonts w:ascii="Calibri" w:hAnsi="Calibri" w:cs="Calibri"/>
          <w:sz w:val="22"/>
          <w:szCs w:val="22"/>
        </w:rPr>
        <w:t xml:space="preserve"> and performance history (if any)</w:t>
      </w:r>
      <w:r w:rsidRPr="00D60F40">
        <w:rPr>
          <w:rFonts w:ascii="Calibri" w:hAnsi="Calibri" w:cs="Calibri"/>
          <w:sz w:val="22"/>
          <w:szCs w:val="22"/>
        </w:rPr>
        <w:t xml:space="preserve">. The yacht's Elapsed Time </w:t>
      </w:r>
      <w:proofErr w:type="gramStart"/>
      <w:r w:rsidRPr="00D60F40">
        <w:rPr>
          <w:rFonts w:ascii="Calibri" w:hAnsi="Calibri" w:cs="Calibri"/>
          <w:sz w:val="22"/>
          <w:szCs w:val="22"/>
        </w:rPr>
        <w:t>will be multiplied</w:t>
      </w:r>
      <w:proofErr w:type="gramEnd"/>
      <w:r w:rsidRPr="00D60F40">
        <w:rPr>
          <w:rFonts w:ascii="Calibri" w:hAnsi="Calibri" w:cs="Calibri"/>
          <w:sz w:val="22"/>
          <w:szCs w:val="22"/>
        </w:rPr>
        <w:t xml:space="preserve"> by this TCF to give a Corrected Time and </w:t>
      </w:r>
      <w:proofErr w:type="spellStart"/>
      <w:r w:rsidRPr="00D60F40">
        <w:rPr>
          <w:rFonts w:ascii="Calibri" w:hAnsi="Calibri" w:cs="Calibri"/>
          <w:sz w:val="22"/>
          <w:szCs w:val="22"/>
        </w:rPr>
        <w:t>placings</w:t>
      </w:r>
      <w:proofErr w:type="spellEnd"/>
      <w:r w:rsidRPr="00D60F40">
        <w:rPr>
          <w:rFonts w:ascii="Calibri" w:hAnsi="Calibri" w:cs="Calibri"/>
          <w:sz w:val="22"/>
          <w:szCs w:val="22"/>
        </w:rPr>
        <w:t xml:space="preserve">. </w:t>
      </w:r>
    </w:p>
    <w:p w:rsidR="004D4667" w:rsidRDefault="004D4667" w:rsidP="004D4667">
      <w:pPr>
        <w:spacing w:before="120" w:after="120"/>
        <w:ind w:left="284"/>
        <w:jc w:val="both"/>
        <w:rPr>
          <w:rFonts w:ascii="Calibri" w:hAnsi="Calibri" w:cs="Calibri"/>
        </w:rPr>
      </w:pPr>
      <w:r>
        <w:rPr>
          <w:rFonts w:ascii="Calibri" w:hAnsi="Calibri" w:cs="Calibri"/>
        </w:rPr>
        <w:t xml:space="preserve">Any yacht with a valid/current IRC certificate or OMR rating must declare this and provide a copy with their entry. </w:t>
      </w:r>
    </w:p>
    <w:p w:rsidR="004D4667" w:rsidRDefault="004D4667" w:rsidP="004D4667">
      <w:pPr>
        <w:pStyle w:val="ListParagraph"/>
        <w:numPr>
          <w:ilvl w:val="0"/>
          <w:numId w:val="32"/>
        </w:numPr>
        <w:spacing w:before="120" w:after="120"/>
        <w:ind w:left="357" w:hanging="357"/>
        <w:contextualSpacing w:val="0"/>
        <w:jc w:val="both"/>
        <w:rPr>
          <w:rFonts w:ascii="Calibri" w:hAnsi="Calibri" w:cs="Calibri"/>
          <w:sz w:val="22"/>
          <w:szCs w:val="22"/>
        </w:rPr>
      </w:pPr>
      <w:r>
        <w:rPr>
          <w:rFonts w:ascii="Calibri" w:hAnsi="Calibri" w:cs="Calibri"/>
          <w:sz w:val="22"/>
          <w:szCs w:val="22"/>
        </w:rPr>
        <w:t xml:space="preserve">Division 1 - </w:t>
      </w:r>
      <w:r w:rsidRPr="00D60F40">
        <w:rPr>
          <w:rFonts w:ascii="Calibri" w:hAnsi="Calibri" w:cs="Calibri"/>
          <w:sz w:val="22"/>
          <w:szCs w:val="22"/>
        </w:rPr>
        <w:t xml:space="preserve">IRC Division yachts – the TCF on the yacht’s IRC certificate </w:t>
      </w:r>
      <w:proofErr w:type="gramStart"/>
      <w:r w:rsidRPr="00D60F40">
        <w:rPr>
          <w:rFonts w:ascii="Calibri" w:hAnsi="Calibri" w:cs="Calibri"/>
          <w:sz w:val="22"/>
          <w:szCs w:val="22"/>
        </w:rPr>
        <w:t>will be adopted</w:t>
      </w:r>
      <w:proofErr w:type="gramEnd"/>
      <w:r w:rsidRPr="00D60F40">
        <w:rPr>
          <w:rFonts w:ascii="Calibri" w:hAnsi="Calibri" w:cs="Calibri"/>
          <w:sz w:val="22"/>
          <w:szCs w:val="22"/>
        </w:rPr>
        <w:t xml:space="preserve"> to form handicaps for this division.   </w:t>
      </w:r>
    </w:p>
    <w:p w:rsidR="004D4667" w:rsidRDefault="004D4667" w:rsidP="004D4667">
      <w:pPr>
        <w:pStyle w:val="ListParagraph"/>
        <w:numPr>
          <w:ilvl w:val="0"/>
          <w:numId w:val="32"/>
        </w:numPr>
        <w:spacing w:before="120" w:after="120"/>
        <w:ind w:left="357" w:hanging="357"/>
        <w:contextualSpacing w:val="0"/>
        <w:jc w:val="both"/>
        <w:rPr>
          <w:rFonts w:ascii="Calibri" w:hAnsi="Calibri" w:cs="Calibri"/>
          <w:sz w:val="22"/>
          <w:szCs w:val="22"/>
        </w:rPr>
      </w:pPr>
      <w:r>
        <w:rPr>
          <w:rFonts w:ascii="Calibri" w:hAnsi="Calibri" w:cs="Calibri"/>
          <w:sz w:val="22"/>
          <w:szCs w:val="22"/>
        </w:rPr>
        <w:t xml:space="preserve">Division II yachts – at the discretion of the Committee, may also be allocated a TCF which may be used to guide final award of </w:t>
      </w:r>
      <w:proofErr w:type="spellStart"/>
      <w:r>
        <w:rPr>
          <w:rFonts w:ascii="Calibri" w:hAnsi="Calibri" w:cs="Calibri"/>
          <w:sz w:val="22"/>
          <w:szCs w:val="22"/>
        </w:rPr>
        <w:t>placings</w:t>
      </w:r>
      <w:proofErr w:type="spellEnd"/>
      <w:r>
        <w:rPr>
          <w:rFonts w:ascii="Calibri" w:hAnsi="Calibri" w:cs="Calibri"/>
          <w:sz w:val="22"/>
          <w:szCs w:val="22"/>
        </w:rPr>
        <w:t>.</w:t>
      </w:r>
    </w:p>
    <w:p w:rsidR="004D4667" w:rsidRDefault="004D4667" w:rsidP="004D4667">
      <w:pPr>
        <w:spacing w:before="240" w:after="120"/>
        <w:jc w:val="both"/>
        <w:rPr>
          <w:rFonts w:ascii="Calibri" w:hAnsi="Calibri" w:cs="Calibri"/>
          <w:b/>
        </w:rPr>
      </w:pPr>
      <w:proofErr w:type="gramStart"/>
      <w:r>
        <w:rPr>
          <w:rFonts w:ascii="Calibri" w:hAnsi="Calibri" w:cs="Calibri"/>
          <w:b/>
        </w:rPr>
        <w:t>10</w:t>
      </w:r>
      <w:proofErr w:type="gramEnd"/>
      <w:r>
        <w:rPr>
          <w:rFonts w:ascii="Calibri" w:hAnsi="Calibri" w:cs="Calibri"/>
          <w:b/>
        </w:rPr>
        <w:t xml:space="preserve"> Prize Pool</w:t>
      </w:r>
    </w:p>
    <w:p w:rsidR="004D4667" w:rsidRPr="0080730C" w:rsidRDefault="004D4667" w:rsidP="004D4667">
      <w:pPr>
        <w:spacing w:before="120" w:after="120"/>
        <w:jc w:val="both"/>
        <w:rPr>
          <w:rFonts w:ascii="Calibri" w:hAnsi="Calibri" w:cs="Calibri"/>
        </w:rPr>
      </w:pPr>
      <w:r w:rsidRPr="0080730C">
        <w:rPr>
          <w:rFonts w:ascii="Calibri" w:hAnsi="Calibri" w:cs="Calibri"/>
        </w:rPr>
        <w:t xml:space="preserve">The Government of Timor-Leste </w:t>
      </w:r>
      <w:r>
        <w:rPr>
          <w:rFonts w:ascii="Calibri" w:hAnsi="Calibri" w:cs="Calibri"/>
        </w:rPr>
        <w:t xml:space="preserve">is proposing to offer a special </w:t>
      </w:r>
      <w:r w:rsidRPr="0080730C">
        <w:rPr>
          <w:rFonts w:ascii="Calibri" w:hAnsi="Calibri" w:cs="Calibri"/>
        </w:rPr>
        <w:t xml:space="preserve">prize pool </w:t>
      </w:r>
      <w:r>
        <w:rPr>
          <w:rFonts w:ascii="Calibri" w:hAnsi="Calibri" w:cs="Calibri"/>
        </w:rPr>
        <w:t xml:space="preserve">for the event, as it has done since 2012.  When this </w:t>
      </w:r>
      <w:proofErr w:type="gramStart"/>
      <w:r>
        <w:rPr>
          <w:rFonts w:ascii="Calibri" w:hAnsi="Calibri" w:cs="Calibri"/>
        </w:rPr>
        <w:t>is confirmed</w:t>
      </w:r>
      <w:proofErr w:type="gramEnd"/>
      <w:r>
        <w:rPr>
          <w:rFonts w:ascii="Calibri" w:hAnsi="Calibri" w:cs="Calibri"/>
        </w:rPr>
        <w:t xml:space="preserve">, the value and allocation of the prize pool will be announced in an update to these Sailing Instructions. </w:t>
      </w:r>
    </w:p>
    <w:p w:rsidR="004D4667" w:rsidRPr="00091647" w:rsidRDefault="004D4667" w:rsidP="004D4667">
      <w:pPr>
        <w:spacing w:before="240" w:after="120"/>
        <w:jc w:val="both"/>
        <w:rPr>
          <w:rFonts w:ascii="Calibri" w:hAnsi="Calibri" w:cs="Calibri"/>
          <w:b/>
        </w:rPr>
      </w:pPr>
      <w:proofErr w:type="gramStart"/>
      <w:r>
        <w:rPr>
          <w:rFonts w:ascii="Calibri" w:hAnsi="Calibri" w:cs="Calibri"/>
          <w:b/>
        </w:rPr>
        <w:t>11</w:t>
      </w:r>
      <w:proofErr w:type="gramEnd"/>
      <w:r w:rsidRPr="00091647">
        <w:rPr>
          <w:rFonts w:ascii="Calibri" w:hAnsi="Calibri" w:cs="Calibri"/>
          <w:b/>
        </w:rPr>
        <w:t xml:space="preserve"> Rules</w:t>
      </w:r>
    </w:p>
    <w:p w:rsidR="004D4667" w:rsidRPr="006757EF" w:rsidRDefault="004D4667" w:rsidP="004D4667">
      <w:pPr>
        <w:spacing w:before="120" w:after="120"/>
        <w:jc w:val="both"/>
        <w:rPr>
          <w:rFonts w:ascii="Calibri" w:hAnsi="Calibri" w:cs="Calibri"/>
        </w:rPr>
      </w:pPr>
      <w:r w:rsidRPr="006757EF">
        <w:rPr>
          <w:rFonts w:ascii="Calibri" w:hAnsi="Calibri" w:cs="Calibri"/>
        </w:rPr>
        <w:t xml:space="preserve">The Rally will be sailed under the International Regulations for the Prevention of Collisions at Sea. </w:t>
      </w:r>
    </w:p>
    <w:p w:rsidR="004D4667" w:rsidRDefault="004D4667" w:rsidP="004D4667">
      <w:pPr>
        <w:spacing w:before="120" w:after="120"/>
        <w:jc w:val="both"/>
        <w:rPr>
          <w:rFonts w:ascii="Calibri" w:hAnsi="Calibri" w:cs="Calibri"/>
        </w:rPr>
      </w:pPr>
      <w:r w:rsidRPr="001C397B">
        <w:rPr>
          <w:rFonts w:ascii="Calibri" w:hAnsi="Calibri" w:cs="Calibri"/>
          <w:i/>
          <w:u w:val="single"/>
        </w:rPr>
        <w:t>Division II</w:t>
      </w:r>
      <w:r>
        <w:rPr>
          <w:rFonts w:ascii="Calibri" w:hAnsi="Calibri" w:cs="Calibri"/>
        </w:rPr>
        <w:t xml:space="preserve">: </w:t>
      </w:r>
      <w:r w:rsidRPr="006757EF">
        <w:rPr>
          <w:rFonts w:ascii="Calibri" w:hAnsi="Calibri" w:cs="Calibri"/>
        </w:rPr>
        <w:t xml:space="preserve">The use of automatic steering is permitted in Division II, and when engine propulsion is </w:t>
      </w:r>
      <w:proofErr w:type="gramStart"/>
      <w:r w:rsidRPr="006757EF">
        <w:rPr>
          <w:rFonts w:ascii="Calibri" w:hAnsi="Calibri" w:cs="Calibri"/>
        </w:rPr>
        <w:t>used</w:t>
      </w:r>
      <w:proofErr w:type="gramEnd"/>
      <w:r w:rsidRPr="006757EF">
        <w:rPr>
          <w:rFonts w:ascii="Calibri" w:hAnsi="Calibri" w:cs="Calibri"/>
        </w:rPr>
        <w:t xml:space="preserve"> it must be logged, totalled and declared at the finish in Dili. </w:t>
      </w:r>
    </w:p>
    <w:p w:rsidR="004D4667" w:rsidRDefault="004D4667" w:rsidP="004D4667">
      <w:pPr>
        <w:spacing w:before="120" w:after="120"/>
        <w:jc w:val="both"/>
        <w:rPr>
          <w:rFonts w:ascii="Calibri" w:hAnsi="Calibri" w:cs="Calibri"/>
        </w:rPr>
      </w:pPr>
      <w:r w:rsidRPr="001C397B">
        <w:rPr>
          <w:rFonts w:ascii="Calibri" w:hAnsi="Calibri" w:cs="Calibri"/>
          <w:i/>
          <w:u w:val="single"/>
        </w:rPr>
        <w:t>All other Divisions</w:t>
      </w:r>
      <w:r>
        <w:rPr>
          <w:rFonts w:ascii="Calibri" w:hAnsi="Calibri" w:cs="Calibri"/>
        </w:rPr>
        <w:t xml:space="preserve">: The use of automatic steering </w:t>
      </w:r>
      <w:proofErr w:type="gramStart"/>
      <w:r>
        <w:rPr>
          <w:rFonts w:ascii="Calibri" w:hAnsi="Calibri" w:cs="Calibri"/>
        </w:rPr>
        <w:t>is not permitted</w:t>
      </w:r>
      <w:proofErr w:type="gramEnd"/>
      <w:r>
        <w:rPr>
          <w:rFonts w:ascii="Calibri" w:hAnsi="Calibri" w:cs="Calibri"/>
        </w:rPr>
        <w:t xml:space="preserve">. Engine propulsion </w:t>
      </w:r>
      <w:proofErr w:type="gramStart"/>
      <w:r>
        <w:rPr>
          <w:rFonts w:ascii="Calibri" w:hAnsi="Calibri" w:cs="Calibri"/>
        </w:rPr>
        <w:t>may only be used</w:t>
      </w:r>
      <w:proofErr w:type="gramEnd"/>
      <w:r>
        <w:rPr>
          <w:rFonts w:ascii="Calibri" w:hAnsi="Calibri" w:cs="Calibri"/>
        </w:rPr>
        <w:t xml:space="preserve"> when rendering assistance to a vessel or crew in distress or to avoid imminent danger to the vessel or crew.  Engine use and circumstances of use must be logged and reported as soon as practical to the Rally Committee who will adjudicate on its validity and determine the penalty (if any) to be applied.</w:t>
      </w:r>
    </w:p>
    <w:p w:rsidR="004D4667" w:rsidRPr="006757EF" w:rsidRDefault="004D4667" w:rsidP="004D4667">
      <w:pPr>
        <w:spacing w:before="120" w:after="120"/>
        <w:jc w:val="both"/>
        <w:rPr>
          <w:rFonts w:ascii="Calibri" w:hAnsi="Calibri" w:cs="Calibri"/>
        </w:rPr>
      </w:pPr>
      <w:r>
        <w:rPr>
          <w:rFonts w:ascii="Calibri" w:hAnsi="Calibri" w:cs="Calibri"/>
        </w:rPr>
        <w:t>See also Point 13 – Rally Reporting Requirements</w:t>
      </w:r>
    </w:p>
    <w:p w:rsidR="004D4667" w:rsidRPr="002674AB" w:rsidRDefault="004D4667" w:rsidP="004D4667">
      <w:pPr>
        <w:spacing w:before="240" w:after="120"/>
        <w:jc w:val="both"/>
        <w:rPr>
          <w:rFonts w:ascii="Calibri" w:hAnsi="Calibri" w:cs="Calibri"/>
          <w:b/>
        </w:rPr>
      </w:pPr>
      <w:proofErr w:type="gramStart"/>
      <w:r w:rsidRPr="002674AB">
        <w:rPr>
          <w:rFonts w:ascii="Calibri" w:hAnsi="Calibri" w:cs="Calibri"/>
          <w:b/>
        </w:rPr>
        <w:t>12</w:t>
      </w:r>
      <w:proofErr w:type="gramEnd"/>
      <w:r w:rsidRPr="002674AB">
        <w:rPr>
          <w:rFonts w:ascii="Calibri" w:hAnsi="Calibri" w:cs="Calibri"/>
          <w:b/>
        </w:rPr>
        <w:t xml:space="preserve"> Safety Regulations</w:t>
      </w:r>
    </w:p>
    <w:p w:rsidR="004D4667" w:rsidRDefault="004D4667" w:rsidP="004D4667">
      <w:pPr>
        <w:spacing w:before="120" w:after="120"/>
        <w:jc w:val="both"/>
        <w:rPr>
          <w:rFonts w:ascii="Calibri" w:hAnsi="Calibri" w:cs="Calibri"/>
        </w:rPr>
      </w:pPr>
      <w:r w:rsidRPr="002674AB">
        <w:rPr>
          <w:rFonts w:ascii="Calibri" w:hAnsi="Calibri" w:cs="Calibri"/>
        </w:rPr>
        <w:t>The safety of the vessel and its crew is the sole responsibility of the skipper. The Rally is open to M</w:t>
      </w:r>
      <w:r w:rsidRPr="002674AB">
        <w:rPr>
          <w:rStyle w:val="style101"/>
          <w:rFonts w:ascii="Calibri" w:hAnsi="Calibri" w:cs="Calibri"/>
        </w:rPr>
        <w:t>onohull yachts having a waterline length of not less than 7.3 metres and Multihull yachts with a waterline length of not less than 8.0 metres</w:t>
      </w:r>
      <w:r w:rsidRPr="002674AB">
        <w:rPr>
          <w:rFonts w:ascii="Calibri" w:hAnsi="Calibri" w:cs="Calibri"/>
        </w:rPr>
        <w:t xml:space="preserve">. All yachts shall have completed a </w:t>
      </w:r>
      <w:proofErr w:type="spellStart"/>
      <w:proofErr w:type="gramStart"/>
      <w:r w:rsidRPr="002674AB">
        <w:rPr>
          <w:rFonts w:ascii="Calibri" w:hAnsi="Calibri" w:cs="Calibri"/>
        </w:rPr>
        <w:t>non stop</w:t>
      </w:r>
      <w:proofErr w:type="spellEnd"/>
      <w:proofErr w:type="gramEnd"/>
      <w:r w:rsidRPr="002674AB">
        <w:rPr>
          <w:rFonts w:ascii="Calibri" w:hAnsi="Calibri" w:cs="Calibri"/>
        </w:rPr>
        <w:t xml:space="preserve"> passage of at least 200 miles across open sea and must comply with the SOLAS </w:t>
      </w:r>
      <w:r>
        <w:rPr>
          <w:rFonts w:ascii="Calibri" w:hAnsi="Calibri" w:cs="Calibri"/>
        </w:rPr>
        <w:t>standards</w:t>
      </w:r>
      <w:r w:rsidRPr="002674AB">
        <w:rPr>
          <w:rFonts w:ascii="Calibri" w:hAnsi="Calibri" w:cs="Calibri"/>
        </w:rPr>
        <w:t xml:space="preserve">.  </w:t>
      </w:r>
    </w:p>
    <w:p w:rsidR="004D4667" w:rsidRPr="00BE70AE" w:rsidRDefault="004D4667" w:rsidP="004D4667">
      <w:pPr>
        <w:spacing w:before="120" w:after="120"/>
        <w:jc w:val="both"/>
        <w:rPr>
          <w:rFonts w:ascii="Calibri" w:hAnsi="Calibri" w:cs="Calibri"/>
        </w:rPr>
      </w:pPr>
      <w:r w:rsidRPr="00BE70AE">
        <w:rPr>
          <w:rFonts w:ascii="Calibri" w:hAnsi="Calibri" w:cs="Calibri"/>
        </w:rPr>
        <w:t>To assist any skipper a basic safety equipment checklist is available from the Sail Timor-Leste website. The list is compiled from advice from experienced mariners however is not intended to be exhaustive or conclusive for any specific vessel.</w:t>
      </w:r>
    </w:p>
    <w:p w:rsidR="004D4667" w:rsidRPr="002674AB" w:rsidRDefault="004D4667" w:rsidP="004D4667">
      <w:pPr>
        <w:spacing w:before="120" w:after="120"/>
        <w:jc w:val="both"/>
        <w:rPr>
          <w:rFonts w:ascii="Calibri" w:hAnsi="Calibri" w:cs="Calibri"/>
        </w:rPr>
      </w:pPr>
      <w:r w:rsidRPr="00BE70AE">
        <w:rPr>
          <w:rFonts w:ascii="Calibri" w:hAnsi="Calibri" w:cs="Calibri"/>
        </w:rPr>
        <w:t xml:space="preserve">Skippers are free to self-assess the requirements of their vessel against the list. Compliance with the list does not, in any way mitigate, release or remove the responsibility or liability from the Skipper to ensure the safety of his/her yacht and crew at all times. </w:t>
      </w:r>
      <w:r>
        <w:rPr>
          <w:rFonts w:ascii="Calibri" w:hAnsi="Calibri" w:cs="Calibri"/>
        </w:rPr>
        <w:t xml:space="preserve">Additionally </w:t>
      </w:r>
      <w:r w:rsidRPr="00BE70AE">
        <w:rPr>
          <w:rFonts w:ascii="Calibri" w:hAnsi="Calibri" w:cs="Calibri"/>
        </w:rPr>
        <w:t xml:space="preserve">Division I IRC yachts should comply with YA Special Regulations Part 1 - Category 2 Safety requirements </w:t>
      </w:r>
    </w:p>
    <w:p w:rsidR="004D4667" w:rsidRPr="00B81984" w:rsidRDefault="004D4667" w:rsidP="004D4667">
      <w:pPr>
        <w:spacing w:before="120" w:after="120"/>
        <w:jc w:val="both"/>
        <w:rPr>
          <w:rFonts w:asciiTheme="minorHAnsi" w:hAnsiTheme="minorHAnsi"/>
          <w:color w:val="000000" w:themeColor="text1"/>
        </w:rPr>
      </w:pPr>
      <w:r w:rsidRPr="00615454">
        <w:rPr>
          <w:rFonts w:ascii="Calibri" w:hAnsi="Calibri" w:cs="Calibri"/>
        </w:rPr>
        <w:t xml:space="preserve">Yacht Trackers: </w:t>
      </w:r>
      <w:r>
        <w:rPr>
          <w:rFonts w:asciiTheme="minorHAnsi" w:hAnsiTheme="minorHAnsi"/>
          <w:color w:val="000000" w:themeColor="text1"/>
        </w:rPr>
        <w:t>Participants</w:t>
      </w:r>
      <w:r w:rsidRPr="00615454">
        <w:rPr>
          <w:rFonts w:asciiTheme="minorHAnsi" w:hAnsiTheme="minorHAnsi"/>
          <w:color w:val="000000" w:themeColor="text1"/>
        </w:rPr>
        <w:t xml:space="preserve"> will be provided with a</w:t>
      </w:r>
      <w:r>
        <w:rPr>
          <w:rStyle w:val="apple-converted-space"/>
          <w:rFonts w:asciiTheme="minorHAnsi" w:hAnsiTheme="minorHAnsi"/>
          <w:color w:val="000000" w:themeColor="text1"/>
        </w:rPr>
        <w:t xml:space="preserve"> </w:t>
      </w:r>
      <w:hyperlink r:id="rId52" w:tgtFrame="_blank" w:history="1">
        <w:r w:rsidRPr="00615454">
          <w:rPr>
            <w:rStyle w:val="Hyperlink"/>
            <w:rFonts w:asciiTheme="minorHAnsi" w:hAnsiTheme="minorHAnsi"/>
            <w:color w:val="000000" w:themeColor="text1"/>
            <w:bdr w:val="none" w:sz="0" w:space="0" w:color="auto" w:frame="1"/>
          </w:rPr>
          <w:t>Yellowbrick</w:t>
        </w:r>
      </w:hyperlink>
      <w:r w:rsidRPr="00615454">
        <w:rPr>
          <w:rFonts w:asciiTheme="minorHAnsi" w:hAnsiTheme="minorHAnsi"/>
          <w:color w:val="000000" w:themeColor="text1"/>
        </w:rPr>
        <w:t> </w:t>
      </w:r>
      <w:r>
        <w:rPr>
          <w:rFonts w:asciiTheme="minorHAnsi" w:hAnsiTheme="minorHAnsi"/>
          <w:color w:val="000000" w:themeColor="text1"/>
        </w:rPr>
        <w:t>Yacht Tracker</w:t>
      </w:r>
      <w:r w:rsidRPr="00615454">
        <w:rPr>
          <w:rFonts w:asciiTheme="minorHAnsi" w:hAnsiTheme="minorHAnsi"/>
          <w:color w:val="000000" w:themeColor="text1"/>
        </w:rPr>
        <w:t xml:space="preserve"> for the 201</w:t>
      </w:r>
      <w:r>
        <w:rPr>
          <w:rFonts w:asciiTheme="minorHAnsi" w:hAnsiTheme="minorHAnsi"/>
          <w:color w:val="000000" w:themeColor="text1"/>
        </w:rPr>
        <w:t>5</w:t>
      </w:r>
      <w:r w:rsidRPr="00615454">
        <w:rPr>
          <w:rFonts w:asciiTheme="minorHAnsi" w:hAnsiTheme="minorHAnsi"/>
          <w:color w:val="000000" w:themeColor="text1"/>
        </w:rPr>
        <w:t xml:space="preserve"> event as a </w:t>
      </w:r>
      <w:r>
        <w:rPr>
          <w:rFonts w:asciiTheme="minorHAnsi" w:hAnsiTheme="minorHAnsi"/>
          <w:color w:val="000000" w:themeColor="text1"/>
        </w:rPr>
        <w:t xml:space="preserve">reporting and </w:t>
      </w:r>
      <w:r w:rsidRPr="00615454">
        <w:rPr>
          <w:rFonts w:asciiTheme="minorHAnsi" w:hAnsiTheme="minorHAnsi"/>
          <w:color w:val="000000" w:themeColor="text1"/>
        </w:rPr>
        <w:t>safety device</w:t>
      </w:r>
      <w:r>
        <w:rPr>
          <w:rFonts w:ascii="Helvetica" w:hAnsi="Helvetica" w:cs="Helvetica"/>
          <w:color w:val="333333"/>
          <w:sz w:val="21"/>
          <w:szCs w:val="21"/>
          <w:shd w:val="clear" w:color="auto" w:fill="FFFFFF"/>
        </w:rPr>
        <w:t xml:space="preserve"> </w:t>
      </w:r>
      <w:r w:rsidRPr="00B81984">
        <w:rPr>
          <w:rFonts w:asciiTheme="minorHAnsi" w:hAnsiTheme="minorHAnsi"/>
          <w:color w:val="000000" w:themeColor="text1"/>
        </w:rPr>
        <w:t>as a safety tool to monitor and check the fleet. YB Trackers also give families of crew, peace of mind and up-to-date positioning throughout the race.</w:t>
      </w:r>
      <w:r w:rsidRPr="00615454">
        <w:rPr>
          <w:rFonts w:asciiTheme="minorHAnsi" w:hAnsiTheme="minorHAnsi"/>
          <w:color w:val="000000" w:themeColor="text1"/>
        </w:rPr>
        <w:t xml:space="preserve"> </w:t>
      </w:r>
      <w:r>
        <w:rPr>
          <w:rFonts w:asciiTheme="minorHAnsi" w:hAnsiTheme="minorHAnsi"/>
          <w:color w:val="000000" w:themeColor="text1"/>
        </w:rPr>
        <w:t xml:space="preserve">These </w:t>
      </w:r>
      <w:proofErr w:type="gramStart"/>
      <w:r>
        <w:rPr>
          <w:rFonts w:asciiTheme="minorHAnsi" w:hAnsiTheme="minorHAnsi"/>
          <w:color w:val="000000" w:themeColor="text1"/>
        </w:rPr>
        <w:t>will be supplied</w:t>
      </w:r>
      <w:proofErr w:type="gramEnd"/>
      <w:r>
        <w:rPr>
          <w:rFonts w:asciiTheme="minorHAnsi" w:hAnsiTheme="minorHAnsi"/>
          <w:color w:val="000000" w:themeColor="text1"/>
        </w:rPr>
        <w:t xml:space="preserve"> as part of the entry fee.</w:t>
      </w:r>
    </w:p>
    <w:p w:rsidR="004D4667" w:rsidRPr="002674AB" w:rsidRDefault="004D4667" w:rsidP="004D4667">
      <w:pPr>
        <w:spacing w:before="120" w:after="120"/>
        <w:jc w:val="both"/>
        <w:rPr>
          <w:rFonts w:ascii="Calibri" w:hAnsi="Calibri" w:cs="Calibri"/>
        </w:rPr>
      </w:pPr>
      <w:r w:rsidRPr="002674AB">
        <w:rPr>
          <w:rFonts w:ascii="Calibri" w:hAnsi="Calibri" w:cs="Calibri"/>
        </w:rPr>
        <w:t>See also Point 13 – Rally Reporting Requirements</w:t>
      </w:r>
    </w:p>
    <w:p w:rsidR="004D4667" w:rsidRDefault="004D4667" w:rsidP="004D4667">
      <w:pPr>
        <w:rPr>
          <w:rFonts w:ascii="Calibri" w:hAnsi="Calibri" w:cs="Calibri"/>
          <w:b/>
        </w:rPr>
      </w:pPr>
      <w:r>
        <w:rPr>
          <w:rFonts w:ascii="Calibri" w:hAnsi="Calibri" w:cs="Calibri"/>
          <w:b/>
        </w:rPr>
        <w:br w:type="page"/>
      </w:r>
    </w:p>
    <w:p w:rsidR="004D4667" w:rsidRPr="002674AB" w:rsidRDefault="004D4667" w:rsidP="004D4667">
      <w:pPr>
        <w:spacing w:before="240" w:after="120"/>
        <w:jc w:val="both"/>
        <w:rPr>
          <w:rFonts w:ascii="Calibri" w:hAnsi="Calibri" w:cs="Calibri"/>
          <w:b/>
        </w:rPr>
      </w:pPr>
      <w:proofErr w:type="gramStart"/>
      <w:r w:rsidRPr="002674AB">
        <w:rPr>
          <w:rFonts w:ascii="Calibri" w:hAnsi="Calibri" w:cs="Calibri"/>
          <w:b/>
        </w:rPr>
        <w:lastRenderedPageBreak/>
        <w:t>13</w:t>
      </w:r>
      <w:proofErr w:type="gramEnd"/>
      <w:r w:rsidRPr="002674AB">
        <w:rPr>
          <w:rFonts w:ascii="Calibri" w:hAnsi="Calibri" w:cs="Calibri"/>
          <w:b/>
        </w:rPr>
        <w:t xml:space="preserve"> Rally Reporting Requirements</w:t>
      </w:r>
    </w:p>
    <w:p w:rsidR="004D4667" w:rsidRDefault="004D4667" w:rsidP="004D4667">
      <w:pPr>
        <w:spacing w:before="120"/>
        <w:jc w:val="both"/>
        <w:rPr>
          <w:rFonts w:ascii="Calibri" w:hAnsi="Calibri" w:cs="Calibri"/>
        </w:rPr>
      </w:pPr>
      <w:hyperlink r:id="rId53" w:history="1">
        <w:r w:rsidRPr="00300B1E">
          <w:rPr>
            <w:rStyle w:val="Hyperlink"/>
            <w:rFonts w:ascii="Calibri" w:hAnsi="Calibri" w:cs="Calibri"/>
          </w:rPr>
          <w:t>Yellowbrick Yacht Trackers</w:t>
        </w:r>
      </w:hyperlink>
      <w:r w:rsidRPr="00155252">
        <w:rPr>
          <w:rFonts w:ascii="Calibri" w:hAnsi="Calibri" w:cs="Calibri"/>
        </w:rPr>
        <w:t xml:space="preserve"> </w:t>
      </w:r>
      <w:proofErr w:type="gramStart"/>
      <w:r>
        <w:rPr>
          <w:rFonts w:ascii="Calibri" w:hAnsi="Calibri" w:cs="Calibri"/>
        </w:rPr>
        <w:t>will be used</w:t>
      </w:r>
      <w:proofErr w:type="gramEnd"/>
      <w:r>
        <w:rPr>
          <w:rFonts w:ascii="Calibri" w:hAnsi="Calibri" w:cs="Calibri"/>
        </w:rPr>
        <w:t xml:space="preserve"> as the primary reporting medium while the Rally is in transit.   </w:t>
      </w:r>
    </w:p>
    <w:p w:rsidR="004D4667" w:rsidRPr="002674AB" w:rsidRDefault="004D4667" w:rsidP="004D4667">
      <w:pPr>
        <w:spacing w:before="120"/>
        <w:jc w:val="both"/>
        <w:rPr>
          <w:rFonts w:ascii="Calibri" w:hAnsi="Calibri" w:cs="Calibri"/>
        </w:rPr>
      </w:pPr>
      <w:r>
        <w:rPr>
          <w:rFonts w:ascii="Calibri" w:hAnsi="Calibri" w:cs="Calibri"/>
        </w:rPr>
        <w:t xml:space="preserve">However, as a secondary </w:t>
      </w:r>
      <w:proofErr w:type="gramStart"/>
      <w:r>
        <w:rPr>
          <w:rFonts w:ascii="Calibri" w:hAnsi="Calibri" w:cs="Calibri"/>
        </w:rPr>
        <w:t>back-up</w:t>
      </w:r>
      <w:proofErr w:type="gramEnd"/>
      <w:r>
        <w:rPr>
          <w:rFonts w:ascii="Calibri" w:hAnsi="Calibri" w:cs="Calibri"/>
        </w:rPr>
        <w:t>, e</w:t>
      </w:r>
      <w:r w:rsidRPr="002674AB">
        <w:rPr>
          <w:rFonts w:ascii="Calibri" w:hAnsi="Calibri" w:cs="Calibri"/>
        </w:rPr>
        <w:t xml:space="preserve">ach yacht should possess </w:t>
      </w:r>
      <w:r w:rsidRPr="002674AB">
        <w:rPr>
          <w:rFonts w:ascii="Calibri" w:hAnsi="Calibri" w:cs="Calibri"/>
          <w:u w:val="single"/>
        </w:rPr>
        <w:t>either</w:t>
      </w:r>
      <w:r w:rsidRPr="002674AB">
        <w:rPr>
          <w:rFonts w:ascii="Calibri" w:hAnsi="Calibri" w:cs="Calibri"/>
        </w:rPr>
        <w:t xml:space="preserve"> a:</w:t>
      </w:r>
    </w:p>
    <w:p w:rsidR="004D4667" w:rsidRPr="002674AB" w:rsidRDefault="004D4667" w:rsidP="004D4667">
      <w:pPr>
        <w:numPr>
          <w:ilvl w:val="0"/>
          <w:numId w:val="19"/>
        </w:numPr>
        <w:ind w:left="357" w:hanging="357"/>
        <w:jc w:val="both"/>
        <w:rPr>
          <w:rFonts w:ascii="Calibri" w:hAnsi="Calibri" w:cs="Calibri"/>
        </w:rPr>
      </w:pPr>
      <w:r w:rsidRPr="002674AB">
        <w:rPr>
          <w:rFonts w:ascii="Calibri" w:hAnsi="Calibri" w:cs="Calibri"/>
        </w:rPr>
        <w:t xml:space="preserve">an HF Radio equipped with HF 4483 KHz (primary) / 2524 KHz (secondary) </w:t>
      </w:r>
      <w:r>
        <w:rPr>
          <w:rFonts w:ascii="Calibri" w:hAnsi="Calibri" w:cs="Calibri"/>
        </w:rPr>
        <w:t>or</w:t>
      </w:r>
    </w:p>
    <w:p w:rsidR="004D4667" w:rsidRPr="002674AB" w:rsidRDefault="004D4667" w:rsidP="004D4667">
      <w:pPr>
        <w:numPr>
          <w:ilvl w:val="0"/>
          <w:numId w:val="19"/>
        </w:numPr>
        <w:ind w:left="357" w:hanging="357"/>
        <w:jc w:val="both"/>
        <w:rPr>
          <w:rFonts w:ascii="Calibri" w:hAnsi="Calibri" w:cs="Calibri"/>
        </w:rPr>
      </w:pPr>
      <w:r>
        <w:rPr>
          <w:rFonts w:ascii="Calibri" w:hAnsi="Calibri" w:cs="Calibri"/>
        </w:rPr>
        <w:t xml:space="preserve">a </w:t>
      </w:r>
      <w:r w:rsidRPr="002674AB">
        <w:rPr>
          <w:rFonts w:ascii="Calibri" w:hAnsi="Calibri" w:cs="Calibri"/>
        </w:rPr>
        <w:t xml:space="preserve">Satellite Phone or </w:t>
      </w:r>
    </w:p>
    <w:p w:rsidR="004D4667" w:rsidRPr="00615454" w:rsidRDefault="004D4667" w:rsidP="004D4667">
      <w:pPr>
        <w:numPr>
          <w:ilvl w:val="0"/>
          <w:numId w:val="19"/>
        </w:numPr>
        <w:ind w:left="357" w:hanging="357"/>
        <w:jc w:val="both"/>
        <w:rPr>
          <w:rFonts w:ascii="Calibri" w:hAnsi="Calibri" w:cs="Calibri"/>
        </w:rPr>
      </w:pPr>
      <w:r>
        <w:rPr>
          <w:rFonts w:ascii="Calibri" w:hAnsi="Calibri" w:cs="Calibri"/>
        </w:rPr>
        <w:t>a satellite communication device such as a</w:t>
      </w:r>
      <w:r w:rsidRPr="00615454">
        <w:rPr>
          <w:rFonts w:ascii="Calibri" w:hAnsi="Calibri" w:cs="Calibri"/>
        </w:rPr>
        <w:t xml:space="preserve"> </w:t>
      </w:r>
      <w:hyperlink r:id="rId54" w:history="1">
        <w:r w:rsidRPr="00300B1E">
          <w:rPr>
            <w:rStyle w:val="Hyperlink"/>
            <w:rFonts w:ascii="Calibri" w:hAnsi="Calibri" w:cs="Calibri"/>
          </w:rPr>
          <w:t>GPS Spot Device</w:t>
        </w:r>
      </w:hyperlink>
      <w:r w:rsidRPr="00615454">
        <w:rPr>
          <w:rFonts w:ascii="Calibri" w:hAnsi="Calibri" w:cs="Calibri"/>
        </w:rPr>
        <w:t xml:space="preserve"> or </w:t>
      </w:r>
      <w:r>
        <w:rPr>
          <w:rFonts w:ascii="Calibri" w:hAnsi="Calibri" w:cs="Calibri"/>
        </w:rPr>
        <w:t xml:space="preserve">a </w:t>
      </w:r>
      <w:hyperlink r:id="rId55" w:history="1">
        <w:r w:rsidRPr="00300B1E">
          <w:rPr>
            <w:rStyle w:val="Hyperlink"/>
            <w:rFonts w:ascii="Calibri" w:hAnsi="Calibri" w:cs="Calibri"/>
          </w:rPr>
          <w:t xml:space="preserve">Delorme </w:t>
        </w:r>
        <w:proofErr w:type="spellStart"/>
        <w:r w:rsidRPr="00300B1E">
          <w:rPr>
            <w:rStyle w:val="Hyperlink"/>
            <w:rFonts w:ascii="Calibri" w:hAnsi="Calibri" w:cs="Calibri"/>
          </w:rPr>
          <w:t>inReach</w:t>
        </w:r>
        <w:proofErr w:type="spellEnd"/>
        <w:r w:rsidRPr="00300B1E">
          <w:rPr>
            <w:rStyle w:val="Hyperlink"/>
            <w:rFonts w:ascii="Calibri" w:hAnsi="Calibri" w:cs="Calibri"/>
          </w:rPr>
          <w:t xml:space="preserve"> Satellite </w:t>
        </w:r>
        <w:r>
          <w:rPr>
            <w:rStyle w:val="Hyperlink"/>
            <w:rFonts w:ascii="Calibri" w:hAnsi="Calibri" w:cs="Calibri"/>
          </w:rPr>
          <w:t xml:space="preserve">2-way </w:t>
        </w:r>
        <w:r w:rsidRPr="00300B1E">
          <w:rPr>
            <w:rStyle w:val="Hyperlink"/>
            <w:rFonts w:ascii="Calibri" w:hAnsi="Calibri" w:cs="Calibri"/>
          </w:rPr>
          <w:t>Communicator</w:t>
        </w:r>
      </w:hyperlink>
      <w:r>
        <w:rPr>
          <w:rFonts w:ascii="Calibri" w:hAnsi="Calibri" w:cs="Calibri"/>
        </w:rPr>
        <w:t xml:space="preserve"> </w:t>
      </w:r>
    </w:p>
    <w:p w:rsidR="004D4667" w:rsidRPr="002674AB" w:rsidRDefault="004D4667" w:rsidP="004D4667">
      <w:pPr>
        <w:spacing w:before="120" w:after="120"/>
        <w:jc w:val="both"/>
        <w:rPr>
          <w:rFonts w:ascii="Calibri" w:hAnsi="Calibri" w:cs="Calibri"/>
          <w:b/>
          <w:bCs/>
        </w:rPr>
      </w:pPr>
      <w:proofErr w:type="gramStart"/>
      <w:r w:rsidRPr="002674AB">
        <w:rPr>
          <w:rFonts w:ascii="Calibri" w:hAnsi="Calibri" w:cs="Calibri"/>
        </w:rPr>
        <w:t>for</w:t>
      </w:r>
      <w:proofErr w:type="gramEnd"/>
      <w:r w:rsidRPr="002674AB">
        <w:rPr>
          <w:rFonts w:ascii="Calibri" w:hAnsi="Calibri" w:cs="Calibri"/>
        </w:rPr>
        <w:t xml:space="preserve"> the purpose of transmitting twice-daily yacht position reports to the Rally Committee until the yacht crosses the Finish Line in Dili. Yachts must also record their transit time through the </w:t>
      </w:r>
      <w:proofErr w:type="spellStart"/>
      <w:r w:rsidRPr="002674AB">
        <w:rPr>
          <w:rFonts w:ascii="Calibri" w:hAnsi="Calibri" w:cs="Calibri"/>
        </w:rPr>
        <w:t>Jaco</w:t>
      </w:r>
      <w:proofErr w:type="spellEnd"/>
      <w:r w:rsidRPr="002674AB">
        <w:rPr>
          <w:rFonts w:ascii="Calibri" w:hAnsi="Calibri" w:cs="Calibri"/>
        </w:rPr>
        <w:t xml:space="preserve"> Island Time Gate and transmit this to the Rally Committee. </w:t>
      </w:r>
      <w:r w:rsidRPr="002674AB">
        <w:rPr>
          <w:rFonts w:ascii="Calibri" w:hAnsi="Calibri" w:cs="Calibri"/>
          <w:bCs/>
        </w:rPr>
        <w:t xml:space="preserve">In the event that there is no wind along the coast of </w:t>
      </w:r>
      <w:smartTag w:uri="urn:schemas-microsoft-com:office:smarttags" w:element="place">
        <w:r w:rsidRPr="002674AB">
          <w:rPr>
            <w:rFonts w:ascii="Calibri" w:hAnsi="Calibri" w:cs="Calibri"/>
            <w:bCs/>
          </w:rPr>
          <w:t>Timor-Leste</w:t>
        </w:r>
      </w:smartTag>
      <w:r w:rsidRPr="002674AB">
        <w:rPr>
          <w:rFonts w:ascii="Calibri" w:hAnsi="Calibri" w:cs="Calibri"/>
          <w:bCs/>
        </w:rPr>
        <w:t xml:space="preserve">, this time may be used to calculate </w:t>
      </w:r>
      <w:proofErr w:type="gramStart"/>
      <w:r w:rsidRPr="002674AB">
        <w:rPr>
          <w:rFonts w:ascii="Calibri" w:hAnsi="Calibri" w:cs="Calibri"/>
          <w:bCs/>
        </w:rPr>
        <w:t>final results</w:t>
      </w:r>
      <w:proofErr w:type="gramEnd"/>
      <w:r w:rsidRPr="002674AB">
        <w:rPr>
          <w:rFonts w:ascii="Calibri" w:hAnsi="Calibri" w:cs="Calibri"/>
          <w:bCs/>
        </w:rPr>
        <w:t>.</w:t>
      </w:r>
      <w:r w:rsidRPr="002674AB">
        <w:rPr>
          <w:rFonts w:ascii="Calibri" w:hAnsi="Calibri" w:cs="Calibri"/>
          <w:b/>
          <w:bCs/>
        </w:rPr>
        <w:t xml:space="preserve"> </w:t>
      </w:r>
    </w:p>
    <w:p w:rsidR="004D4667" w:rsidRDefault="004D4667" w:rsidP="004D4667">
      <w:pPr>
        <w:spacing w:before="120" w:after="120"/>
        <w:jc w:val="both"/>
        <w:rPr>
          <w:rFonts w:ascii="Calibri" w:hAnsi="Calibri" w:cs="Calibri"/>
        </w:rPr>
      </w:pPr>
      <w:r>
        <w:rPr>
          <w:rFonts w:ascii="Calibri" w:hAnsi="Calibri" w:cs="Calibri"/>
        </w:rPr>
        <w:t xml:space="preserve">Any </w:t>
      </w:r>
      <w:proofErr w:type="gramStart"/>
      <w:r>
        <w:rPr>
          <w:rFonts w:ascii="Calibri" w:hAnsi="Calibri" w:cs="Calibri"/>
        </w:rPr>
        <w:t>yacht which is unable to comply with these communication requirements</w:t>
      </w:r>
      <w:proofErr w:type="gramEnd"/>
      <w:r>
        <w:rPr>
          <w:rFonts w:ascii="Calibri" w:hAnsi="Calibri" w:cs="Calibri"/>
        </w:rPr>
        <w:t xml:space="preserve"> is asked to contact organisers as soon as possible.  </w:t>
      </w:r>
      <w:r w:rsidRPr="000B429F">
        <w:rPr>
          <w:rFonts w:ascii="Calibri" w:hAnsi="Calibri" w:cs="Calibri"/>
        </w:rPr>
        <w:t xml:space="preserve">Details of </w:t>
      </w:r>
      <w:r>
        <w:rPr>
          <w:rFonts w:ascii="Calibri" w:hAnsi="Calibri" w:cs="Calibri"/>
        </w:rPr>
        <w:t xml:space="preserve">the </w:t>
      </w:r>
      <w:r w:rsidRPr="000B429F">
        <w:rPr>
          <w:rFonts w:ascii="Calibri" w:hAnsi="Calibri" w:cs="Calibri"/>
        </w:rPr>
        <w:t xml:space="preserve">reporting </w:t>
      </w:r>
      <w:r>
        <w:rPr>
          <w:rFonts w:ascii="Calibri" w:hAnsi="Calibri" w:cs="Calibri"/>
        </w:rPr>
        <w:t>schedule</w:t>
      </w:r>
      <w:r w:rsidRPr="000B429F">
        <w:rPr>
          <w:rFonts w:ascii="Calibri" w:hAnsi="Calibri" w:cs="Calibri"/>
        </w:rPr>
        <w:t xml:space="preserve"> </w:t>
      </w:r>
      <w:proofErr w:type="gramStart"/>
      <w:r w:rsidRPr="000B429F">
        <w:rPr>
          <w:rFonts w:ascii="Calibri" w:hAnsi="Calibri" w:cs="Calibri"/>
        </w:rPr>
        <w:t>will be advised</w:t>
      </w:r>
      <w:proofErr w:type="gramEnd"/>
      <w:r w:rsidRPr="000B429F">
        <w:rPr>
          <w:rFonts w:ascii="Calibri" w:hAnsi="Calibri" w:cs="Calibri"/>
        </w:rPr>
        <w:t xml:space="preserve"> at the </w:t>
      </w:r>
      <w:r>
        <w:rPr>
          <w:rFonts w:ascii="Calibri" w:hAnsi="Calibri" w:cs="Calibri"/>
        </w:rPr>
        <w:t>R</w:t>
      </w:r>
      <w:r w:rsidRPr="000B429F">
        <w:rPr>
          <w:rFonts w:ascii="Calibri" w:hAnsi="Calibri" w:cs="Calibri"/>
        </w:rPr>
        <w:t xml:space="preserve">ally Technical Briefing. Failure to provide a position report may result in a 6-minute time penalty </w:t>
      </w:r>
      <w:proofErr w:type="gramStart"/>
      <w:r w:rsidRPr="000B429F">
        <w:rPr>
          <w:rFonts w:ascii="Calibri" w:hAnsi="Calibri" w:cs="Calibri"/>
        </w:rPr>
        <w:t>being imposed</w:t>
      </w:r>
      <w:proofErr w:type="gramEnd"/>
      <w:r w:rsidRPr="000B429F">
        <w:rPr>
          <w:rFonts w:ascii="Calibri" w:hAnsi="Calibri" w:cs="Calibri"/>
        </w:rPr>
        <w:t xml:space="preserve"> by the </w:t>
      </w:r>
      <w:r>
        <w:rPr>
          <w:rFonts w:ascii="Calibri" w:hAnsi="Calibri" w:cs="Calibri"/>
        </w:rPr>
        <w:t>Rally Committee</w:t>
      </w:r>
      <w:r w:rsidRPr="000B429F">
        <w:rPr>
          <w:rFonts w:ascii="Calibri" w:hAnsi="Calibri" w:cs="Calibri"/>
        </w:rPr>
        <w:t>.</w:t>
      </w:r>
      <w:r>
        <w:rPr>
          <w:rFonts w:ascii="Calibri" w:hAnsi="Calibri" w:cs="Calibri"/>
        </w:rPr>
        <w:t xml:space="preserve"> </w:t>
      </w:r>
    </w:p>
    <w:p w:rsidR="004D4667" w:rsidRDefault="004D4667" w:rsidP="004D4667">
      <w:pPr>
        <w:spacing w:before="120" w:after="120"/>
        <w:jc w:val="both"/>
        <w:rPr>
          <w:rFonts w:ascii="Calibri" w:hAnsi="Calibri" w:cs="Calibri"/>
        </w:rPr>
      </w:pPr>
      <w:r w:rsidRPr="000B429F">
        <w:rPr>
          <w:rFonts w:ascii="Calibri" w:hAnsi="Calibri" w:cs="Calibri"/>
        </w:rPr>
        <w:t xml:space="preserve">The Dili Rally Office, call sign </w:t>
      </w:r>
      <w:r w:rsidRPr="005A69E8">
        <w:rPr>
          <w:rFonts w:ascii="Calibri" w:hAnsi="Calibri" w:cs="Calibri"/>
          <w:i/>
        </w:rPr>
        <w:t>"Dili Rally”</w:t>
      </w:r>
      <w:r w:rsidRPr="000B429F">
        <w:rPr>
          <w:rFonts w:ascii="Calibri" w:hAnsi="Calibri" w:cs="Calibri"/>
        </w:rPr>
        <w:t xml:space="preserve"> will conduct a morning radio </w:t>
      </w:r>
      <w:proofErr w:type="spellStart"/>
      <w:r w:rsidRPr="000B429F">
        <w:rPr>
          <w:rFonts w:ascii="Calibri" w:hAnsi="Calibri" w:cs="Calibri"/>
        </w:rPr>
        <w:t>sched</w:t>
      </w:r>
      <w:proofErr w:type="spellEnd"/>
      <w:r w:rsidRPr="000B429F">
        <w:rPr>
          <w:rFonts w:ascii="Calibri" w:hAnsi="Calibri" w:cs="Calibri"/>
        </w:rPr>
        <w:t xml:space="preserve"> on VHF </w:t>
      </w:r>
      <w:proofErr w:type="spellStart"/>
      <w:r w:rsidRPr="000B429F">
        <w:rPr>
          <w:rFonts w:ascii="Calibri" w:hAnsi="Calibri" w:cs="Calibri"/>
        </w:rPr>
        <w:t>Ch</w:t>
      </w:r>
      <w:proofErr w:type="spellEnd"/>
      <w:r w:rsidRPr="000B429F">
        <w:rPr>
          <w:rFonts w:ascii="Calibri" w:hAnsi="Calibri" w:cs="Calibri"/>
        </w:rPr>
        <w:t xml:space="preserve"> 77 at 0810 hours </w:t>
      </w:r>
      <w:r w:rsidRPr="00BB440D">
        <w:rPr>
          <w:rFonts w:ascii="Calibri" w:hAnsi="Calibri" w:cs="Calibri"/>
          <w:u w:val="single"/>
        </w:rPr>
        <w:t>Dili time</w:t>
      </w:r>
      <w:r w:rsidRPr="000B429F">
        <w:rPr>
          <w:rFonts w:ascii="Calibri" w:hAnsi="Calibri" w:cs="Calibri"/>
        </w:rPr>
        <w:t xml:space="preserve"> each morning, while yachts are in </w:t>
      </w:r>
      <w:smartTag w:uri="urn:schemas-microsoft-com:office:smarttags" w:element="place">
        <w:smartTag w:uri="urn:schemas-microsoft-com:office:smarttags" w:element="PlaceName">
          <w:r w:rsidRPr="000B429F">
            <w:rPr>
              <w:rFonts w:ascii="Calibri" w:hAnsi="Calibri" w:cs="Calibri"/>
            </w:rPr>
            <w:t>Dili</w:t>
          </w:r>
        </w:smartTag>
        <w:r w:rsidRPr="000B429F">
          <w:rPr>
            <w:rFonts w:ascii="Calibri" w:hAnsi="Calibri" w:cs="Calibri"/>
          </w:rPr>
          <w:t xml:space="preserve"> </w:t>
        </w:r>
        <w:smartTag w:uri="urn:schemas-microsoft-com:office:smarttags" w:element="PlaceType">
          <w:r w:rsidRPr="000B429F">
            <w:rPr>
              <w:rFonts w:ascii="Calibri" w:hAnsi="Calibri" w:cs="Calibri"/>
            </w:rPr>
            <w:t>Harbour</w:t>
          </w:r>
        </w:smartTag>
      </w:smartTag>
      <w:r w:rsidRPr="000B429F">
        <w:rPr>
          <w:rFonts w:ascii="Calibri" w:hAnsi="Calibri" w:cs="Calibri"/>
        </w:rPr>
        <w:t>.</w:t>
      </w:r>
    </w:p>
    <w:p w:rsidR="004D4667" w:rsidRPr="00091647" w:rsidRDefault="004D4667" w:rsidP="004D4667">
      <w:pPr>
        <w:spacing w:before="240" w:after="120"/>
        <w:jc w:val="both"/>
        <w:rPr>
          <w:rFonts w:ascii="Calibri" w:hAnsi="Calibri" w:cs="Calibri"/>
          <w:b/>
        </w:rPr>
      </w:pPr>
      <w:proofErr w:type="gramStart"/>
      <w:r>
        <w:rPr>
          <w:rFonts w:ascii="Calibri" w:hAnsi="Calibri" w:cs="Calibri"/>
          <w:b/>
        </w:rPr>
        <w:t>14</w:t>
      </w:r>
      <w:proofErr w:type="gramEnd"/>
      <w:r w:rsidRPr="00091647">
        <w:rPr>
          <w:rFonts w:ascii="Calibri" w:hAnsi="Calibri" w:cs="Calibri"/>
          <w:b/>
        </w:rPr>
        <w:t xml:space="preserve"> Declarations</w:t>
      </w:r>
    </w:p>
    <w:p w:rsidR="004D4667" w:rsidRDefault="004D4667" w:rsidP="004D4667">
      <w:pPr>
        <w:spacing w:before="120" w:after="120"/>
        <w:jc w:val="both"/>
        <w:rPr>
          <w:rFonts w:ascii="Calibri" w:hAnsi="Calibri" w:cs="Calibri"/>
        </w:rPr>
      </w:pPr>
      <w:r w:rsidRPr="006757EF">
        <w:rPr>
          <w:rFonts w:ascii="Calibri" w:hAnsi="Calibri" w:cs="Calibri"/>
        </w:rPr>
        <w:t xml:space="preserve">All owners or skippers of yachts must sign a </w:t>
      </w:r>
      <w:r>
        <w:rPr>
          <w:rFonts w:ascii="Calibri" w:hAnsi="Calibri" w:cs="Calibri"/>
        </w:rPr>
        <w:t xml:space="preserve">finish </w:t>
      </w:r>
      <w:r w:rsidRPr="006757EF">
        <w:rPr>
          <w:rFonts w:ascii="Calibri" w:hAnsi="Calibri" w:cs="Calibri"/>
        </w:rPr>
        <w:t xml:space="preserve">declaration form </w:t>
      </w:r>
      <w:r>
        <w:rPr>
          <w:rFonts w:ascii="Calibri" w:hAnsi="Calibri" w:cs="Calibri"/>
        </w:rPr>
        <w:t>confirming</w:t>
      </w:r>
      <w:r w:rsidRPr="006757EF">
        <w:rPr>
          <w:rFonts w:ascii="Calibri" w:hAnsi="Calibri" w:cs="Calibri"/>
        </w:rPr>
        <w:t xml:space="preserve"> their finish time and stating </w:t>
      </w:r>
      <w:proofErr w:type="gramStart"/>
      <w:r w:rsidRPr="006757EF">
        <w:rPr>
          <w:rFonts w:ascii="Calibri" w:hAnsi="Calibri" w:cs="Calibri"/>
        </w:rPr>
        <w:t>whether or not</w:t>
      </w:r>
      <w:proofErr w:type="gramEnd"/>
      <w:r w:rsidRPr="006757EF">
        <w:rPr>
          <w:rFonts w:ascii="Calibri" w:hAnsi="Calibri" w:cs="Calibri"/>
        </w:rPr>
        <w:t xml:space="preserve"> they have complied with these Sailing Instructions and hand it to a member of the </w:t>
      </w:r>
      <w:r>
        <w:rPr>
          <w:rFonts w:ascii="Calibri" w:hAnsi="Calibri" w:cs="Calibri"/>
        </w:rPr>
        <w:t>Rally Organising Committee</w:t>
      </w:r>
      <w:r w:rsidRPr="006757EF">
        <w:rPr>
          <w:rFonts w:ascii="Calibri" w:hAnsi="Calibri" w:cs="Calibri"/>
        </w:rPr>
        <w:t xml:space="preserve"> within 10 hours of finishing in Dili. </w:t>
      </w:r>
      <w:r>
        <w:rPr>
          <w:rFonts w:ascii="Calibri" w:hAnsi="Calibri" w:cs="Calibri"/>
        </w:rPr>
        <w:t xml:space="preserve"> This declaration must also include the transit time of the </w:t>
      </w:r>
      <w:proofErr w:type="spellStart"/>
      <w:r>
        <w:rPr>
          <w:rFonts w:ascii="Calibri" w:hAnsi="Calibri" w:cs="Calibri"/>
        </w:rPr>
        <w:t>Jaco</w:t>
      </w:r>
      <w:proofErr w:type="spellEnd"/>
      <w:r>
        <w:rPr>
          <w:rFonts w:ascii="Calibri" w:hAnsi="Calibri" w:cs="Calibri"/>
        </w:rPr>
        <w:t xml:space="preserve"> Island Time Gate referred to in Point 13.  Yachts failing to complete a finish declaration form </w:t>
      </w:r>
      <w:proofErr w:type="gramStart"/>
      <w:r>
        <w:rPr>
          <w:rFonts w:ascii="Calibri" w:hAnsi="Calibri" w:cs="Calibri"/>
        </w:rPr>
        <w:t>may be recorded</w:t>
      </w:r>
      <w:proofErr w:type="gramEnd"/>
      <w:r>
        <w:rPr>
          <w:rFonts w:ascii="Calibri" w:hAnsi="Calibri" w:cs="Calibri"/>
        </w:rPr>
        <w:t xml:space="preserve"> as a DNF result.</w:t>
      </w:r>
    </w:p>
    <w:p w:rsidR="004D4667" w:rsidRPr="006757EF" w:rsidRDefault="004D4667" w:rsidP="004D4667">
      <w:pPr>
        <w:spacing w:before="120" w:after="120"/>
        <w:jc w:val="both"/>
        <w:rPr>
          <w:rFonts w:ascii="Calibri" w:hAnsi="Calibri" w:cs="Calibri"/>
        </w:rPr>
      </w:pPr>
      <w:r>
        <w:rPr>
          <w:rFonts w:ascii="Calibri" w:hAnsi="Calibri" w:cs="Calibri"/>
        </w:rPr>
        <w:t xml:space="preserve">Protests </w:t>
      </w:r>
      <w:proofErr w:type="gramStart"/>
      <w:r>
        <w:rPr>
          <w:rFonts w:ascii="Calibri" w:hAnsi="Calibri" w:cs="Calibri"/>
        </w:rPr>
        <w:t>must be advised</w:t>
      </w:r>
      <w:proofErr w:type="gramEnd"/>
      <w:r>
        <w:rPr>
          <w:rFonts w:ascii="Calibri" w:hAnsi="Calibri" w:cs="Calibri"/>
        </w:rPr>
        <w:t xml:space="preserve"> to Rally Organisers as soon as possible and no later than submission of the finish declaration form in Dili.</w:t>
      </w:r>
      <w:r w:rsidRPr="006757EF">
        <w:rPr>
          <w:rFonts w:ascii="Calibri" w:hAnsi="Calibri" w:cs="Calibri"/>
        </w:rPr>
        <w:t xml:space="preserve"> </w:t>
      </w:r>
      <w:proofErr w:type="gramStart"/>
      <w:r w:rsidRPr="006757EF">
        <w:rPr>
          <w:rFonts w:ascii="Calibri" w:hAnsi="Calibri" w:cs="Calibri"/>
        </w:rPr>
        <w:t>Protests will be heard by a protest jury whose decision will be final</w:t>
      </w:r>
      <w:proofErr w:type="gramEnd"/>
      <w:r w:rsidRPr="006757EF">
        <w:rPr>
          <w:rFonts w:ascii="Calibri" w:hAnsi="Calibri" w:cs="Calibri"/>
        </w:rPr>
        <w:t xml:space="preserve"> and any protest received after that time may not be considered. </w:t>
      </w:r>
    </w:p>
    <w:p w:rsidR="004D4667" w:rsidRPr="00091647" w:rsidRDefault="004D4667" w:rsidP="004D4667">
      <w:pPr>
        <w:spacing w:before="240" w:after="120"/>
        <w:jc w:val="both"/>
        <w:rPr>
          <w:rFonts w:ascii="Calibri" w:hAnsi="Calibri" w:cs="Calibri"/>
          <w:b/>
        </w:rPr>
      </w:pPr>
      <w:proofErr w:type="gramStart"/>
      <w:r>
        <w:rPr>
          <w:rFonts w:ascii="Calibri" w:hAnsi="Calibri" w:cs="Calibri"/>
          <w:b/>
        </w:rPr>
        <w:t>15</w:t>
      </w:r>
      <w:proofErr w:type="gramEnd"/>
      <w:r w:rsidRPr="00091647">
        <w:rPr>
          <w:rFonts w:ascii="Calibri" w:hAnsi="Calibri" w:cs="Calibri"/>
          <w:b/>
        </w:rPr>
        <w:t xml:space="preserve"> Flags</w:t>
      </w:r>
    </w:p>
    <w:p w:rsidR="004D4667" w:rsidRPr="006757EF" w:rsidRDefault="004D4667" w:rsidP="004D4667">
      <w:pPr>
        <w:spacing w:before="120" w:after="120"/>
        <w:jc w:val="both"/>
        <w:rPr>
          <w:rFonts w:ascii="Calibri" w:hAnsi="Calibri" w:cs="Calibri"/>
        </w:rPr>
      </w:pPr>
      <w:r w:rsidRPr="006757EF">
        <w:rPr>
          <w:rFonts w:ascii="Calibri" w:hAnsi="Calibri" w:cs="Calibri"/>
        </w:rPr>
        <w:t xml:space="preserve">The yacht's own national flag </w:t>
      </w:r>
      <w:proofErr w:type="gramStart"/>
      <w:r w:rsidRPr="006757EF">
        <w:rPr>
          <w:rFonts w:ascii="Calibri" w:hAnsi="Calibri" w:cs="Calibri"/>
        </w:rPr>
        <w:t>should be displayed</w:t>
      </w:r>
      <w:proofErr w:type="gramEnd"/>
      <w:r w:rsidRPr="006757EF">
        <w:rPr>
          <w:rFonts w:ascii="Calibri" w:hAnsi="Calibri" w:cs="Calibri"/>
        </w:rPr>
        <w:t xml:space="preserve"> at the stern and the Timor</w:t>
      </w:r>
      <w:r>
        <w:rPr>
          <w:rFonts w:ascii="Calibri" w:hAnsi="Calibri" w:cs="Calibri"/>
        </w:rPr>
        <w:t>-</w:t>
      </w:r>
      <w:r w:rsidRPr="006757EF">
        <w:rPr>
          <w:rFonts w:ascii="Calibri" w:hAnsi="Calibri" w:cs="Calibri"/>
        </w:rPr>
        <w:t xml:space="preserve">Leste flag of a size not less that the yacht's own national flag from the crosstrees. When you enter the waters off </w:t>
      </w:r>
      <w:proofErr w:type="gramStart"/>
      <w:r w:rsidRPr="006757EF">
        <w:rPr>
          <w:rFonts w:ascii="Calibri" w:hAnsi="Calibri" w:cs="Calibri"/>
        </w:rPr>
        <w:t>Dili</w:t>
      </w:r>
      <w:proofErr w:type="gramEnd"/>
      <w:r w:rsidRPr="006757EF">
        <w:rPr>
          <w:rFonts w:ascii="Calibri" w:hAnsi="Calibri" w:cs="Calibri"/>
        </w:rPr>
        <w:t xml:space="preserve"> you must display the code flag "Q" until you have been cleared by Timor</w:t>
      </w:r>
      <w:r>
        <w:rPr>
          <w:rFonts w:ascii="Calibri" w:hAnsi="Calibri" w:cs="Calibri"/>
        </w:rPr>
        <w:t>-</w:t>
      </w:r>
      <w:r w:rsidRPr="006757EF">
        <w:rPr>
          <w:rFonts w:ascii="Calibri" w:hAnsi="Calibri" w:cs="Calibri"/>
        </w:rPr>
        <w:t>Leste Customs.</w:t>
      </w:r>
    </w:p>
    <w:p w:rsidR="004D4667" w:rsidRPr="006757EF" w:rsidRDefault="004D4667" w:rsidP="004D4667">
      <w:pPr>
        <w:spacing w:before="120" w:after="120"/>
        <w:jc w:val="both"/>
        <w:rPr>
          <w:rFonts w:ascii="Calibri" w:hAnsi="Calibri" w:cs="Calibri"/>
        </w:rPr>
      </w:pPr>
      <w:r w:rsidRPr="006757EF">
        <w:rPr>
          <w:rFonts w:ascii="Calibri" w:hAnsi="Calibri" w:cs="Calibri"/>
        </w:rPr>
        <w:t xml:space="preserve">Participants in the Rally </w:t>
      </w:r>
      <w:proofErr w:type="gramStart"/>
      <w:r w:rsidRPr="006757EF">
        <w:rPr>
          <w:rFonts w:ascii="Calibri" w:hAnsi="Calibri" w:cs="Calibri"/>
        </w:rPr>
        <w:t>will be issued</w:t>
      </w:r>
      <w:proofErr w:type="gramEnd"/>
      <w:r w:rsidRPr="006757EF">
        <w:rPr>
          <w:rFonts w:ascii="Calibri" w:hAnsi="Calibri" w:cs="Calibri"/>
        </w:rPr>
        <w:t xml:space="preserve"> with a Darwin Dili Rally Pennant.  This pennant </w:t>
      </w:r>
      <w:proofErr w:type="gramStart"/>
      <w:r w:rsidRPr="006757EF">
        <w:rPr>
          <w:rFonts w:ascii="Calibri" w:hAnsi="Calibri" w:cs="Calibri"/>
        </w:rPr>
        <w:t>should be flown</w:t>
      </w:r>
      <w:proofErr w:type="gramEnd"/>
      <w:r w:rsidRPr="006757EF">
        <w:rPr>
          <w:rFonts w:ascii="Calibri" w:hAnsi="Calibri" w:cs="Calibri"/>
        </w:rPr>
        <w:t xml:space="preserve"> on all yachts going over the start line and until they finally leave Timor</w:t>
      </w:r>
      <w:r>
        <w:rPr>
          <w:rFonts w:ascii="Calibri" w:hAnsi="Calibri" w:cs="Calibri"/>
        </w:rPr>
        <w:t>-</w:t>
      </w:r>
      <w:r w:rsidRPr="006757EF">
        <w:rPr>
          <w:rFonts w:ascii="Calibri" w:hAnsi="Calibri" w:cs="Calibri"/>
        </w:rPr>
        <w:t>Leste waters.</w:t>
      </w:r>
    </w:p>
    <w:p w:rsidR="004D4667" w:rsidRPr="000B429F" w:rsidRDefault="004D4667" w:rsidP="004D4667">
      <w:pPr>
        <w:spacing w:before="240" w:after="120"/>
        <w:jc w:val="both"/>
        <w:rPr>
          <w:rFonts w:ascii="Calibri" w:hAnsi="Calibri" w:cs="Calibri"/>
          <w:b/>
        </w:rPr>
      </w:pPr>
      <w:proofErr w:type="gramStart"/>
      <w:r>
        <w:rPr>
          <w:rFonts w:ascii="Calibri" w:hAnsi="Calibri" w:cs="Calibri"/>
          <w:b/>
        </w:rPr>
        <w:t>16</w:t>
      </w:r>
      <w:proofErr w:type="gramEnd"/>
      <w:r w:rsidRPr="000B429F">
        <w:rPr>
          <w:rFonts w:ascii="Calibri" w:hAnsi="Calibri" w:cs="Calibri"/>
          <w:b/>
        </w:rPr>
        <w:t xml:space="preserve"> Retirements</w:t>
      </w:r>
    </w:p>
    <w:p w:rsidR="004D4667" w:rsidRDefault="004D4667" w:rsidP="004D4667">
      <w:pPr>
        <w:spacing w:before="120" w:after="120"/>
        <w:jc w:val="both"/>
        <w:rPr>
          <w:rFonts w:ascii="Calibri" w:hAnsi="Calibri" w:cs="Calibri"/>
        </w:rPr>
      </w:pPr>
      <w:r w:rsidRPr="000B429F">
        <w:rPr>
          <w:rFonts w:ascii="Calibri" w:hAnsi="Calibri" w:cs="Calibri"/>
        </w:rPr>
        <w:t xml:space="preserve">Any yacht retiring from the </w:t>
      </w:r>
      <w:r>
        <w:rPr>
          <w:rFonts w:ascii="Calibri" w:hAnsi="Calibri" w:cs="Calibri"/>
        </w:rPr>
        <w:t>R</w:t>
      </w:r>
      <w:r w:rsidRPr="000B429F">
        <w:rPr>
          <w:rFonts w:ascii="Calibri" w:hAnsi="Calibri" w:cs="Calibri"/>
        </w:rPr>
        <w:t>ally must make every effort to inform the Rally Committee at the earliest opportunity by radio</w:t>
      </w:r>
      <w:r>
        <w:rPr>
          <w:rFonts w:ascii="Calibri" w:hAnsi="Calibri" w:cs="Calibri"/>
        </w:rPr>
        <w:t xml:space="preserve">, phone or other means </w:t>
      </w:r>
      <w:r w:rsidRPr="000B429F">
        <w:rPr>
          <w:rFonts w:ascii="Calibri" w:hAnsi="Calibri" w:cs="Calibri"/>
        </w:rPr>
        <w:t>and continue to give position reports until safely in port</w:t>
      </w:r>
      <w:r>
        <w:rPr>
          <w:rFonts w:ascii="Calibri" w:hAnsi="Calibri" w:cs="Calibri"/>
        </w:rPr>
        <w:t xml:space="preserve">. </w:t>
      </w:r>
    </w:p>
    <w:p w:rsidR="004D4667" w:rsidRPr="000B429F" w:rsidRDefault="004D4667" w:rsidP="004D4667">
      <w:pPr>
        <w:spacing w:before="120" w:after="120"/>
        <w:jc w:val="both"/>
        <w:rPr>
          <w:rFonts w:ascii="Calibri" w:hAnsi="Calibri" w:cs="Calibri"/>
        </w:rPr>
      </w:pPr>
      <w:r>
        <w:rPr>
          <w:rFonts w:ascii="Calibri" w:hAnsi="Calibri" w:cs="Calibri"/>
        </w:rPr>
        <w:t>Retiring y</w:t>
      </w:r>
      <w:r w:rsidRPr="000B429F">
        <w:rPr>
          <w:rFonts w:ascii="Calibri" w:hAnsi="Calibri" w:cs="Calibri"/>
        </w:rPr>
        <w:t xml:space="preserve">achts returning to </w:t>
      </w:r>
      <w:smartTag w:uri="urn:schemas-microsoft-com:office:smarttags" w:element="City">
        <w:smartTag w:uri="urn:schemas-microsoft-com:office:smarttags" w:element="place">
          <w:r w:rsidRPr="000B429F">
            <w:rPr>
              <w:rFonts w:ascii="Calibri" w:hAnsi="Calibri" w:cs="Calibri"/>
            </w:rPr>
            <w:t>Darwin</w:t>
          </w:r>
        </w:smartTag>
      </w:smartTag>
      <w:r w:rsidRPr="000B429F">
        <w:rPr>
          <w:rFonts w:ascii="Calibri" w:hAnsi="Calibri" w:cs="Calibri"/>
        </w:rPr>
        <w:t xml:space="preserve"> after the Rally Start must </w:t>
      </w:r>
      <w:r>
        <w:rPr>
          <w:rFonts w:ascii="Calibri" w:hAnsi="Calibri" w:cs="Calibri"/>
        </w:rPr>
        <w:t xml:space="preserve">also </w:t>
      </w:r>
      <w:r w:rsidRPr="000B429F">
        <w:rPr>
          <w:rFonts w:ascii="Calibri" w:hAnsi="Calibri" w:cs="Calibri"/>
        </w:rPr>
        <w:t xml:space="preserve">notify Australian Customs </w:t>
      </w:r>
      <w:r>
        <w:rPr>
          <w:rFonts w:ascii="Calibri" w:hAnsi="Calibri" w:cs="Calibri"/>
        </w:rPr>
        <w:t xml:space="preserve">as soon as possible and </w:t>
      </w:r>
      <w:r w:rsidRPr="000B429F">
        <w:rPr>
          <w:rFonts w:ascii="Calibri" w:hAnsi="Calibri" w:cs="Calibri"/>
        </w:rPr>
        <w:t xml:space="preserve">prior to arrival. </w:t>
      </w:r>
    </w:p>
    <w:p w:rsidR="004D4667" w:rsidRPr="000B429F" w:rsidRDefault="004D4667" w:rsidP="004D4667">
      <w:pPr>
        <w:spacing w:before="240" w:after="120"/>
        <w:jc w:val="both"/>
        <w:rPr>
          <w:rFonts w:ascii="Calibri" w:hAnsi="Calibri" w:cs="Calibri"/>
          <w:b/>
        </w:rPr>
      </w:pPr>
      <w:proofErr w:type="gramStart"/>
      <w:r>
        <w:rPr>
          <w:rFonts w:ascii="Calibri" w:hAnsi="Calibri" w:cs="Calibri"/>
          <w:b/>
        </w:rPr>
        <w:t>17</w:t>
      </w:r>
      <w:proofErr w:type="gramEnd"/>
      <w:r w:rsidRPr="000B429F">
        <w:rPr>
          <w:rFonts w:ascii="Calibri" w:hAnsi="Calibri" w:cs="Calibri"/>
          <w:b/>
        </w:rPr>
        <w:t xml:space="preserve"> Time Zones</w:t>
      </w:r>
    </w:p>
    <w:p w:rsidR="004D4667" w:rsidRPr="000B429F" w:rsidRDefault="004D4667" w:rsidP="004D4667">
      <w:pPr>
        <w:spacing w:before="120" w:after="120"/>
        <w:jc w:val="both"/>
        <w:rPr>
          <w:rFonts w:ascii="Calibri" w:hAnsi="Calibri" w:cs="Calibri"/>
        </w:rPr>
      </w:pPr>
      <w:r w:rsidRPr="000B429F">
        <w:rPr>
          <w:rFonts w:ascii="Calibri" w:hAnsi="Calibri" w:cs="Calibri"/>
        </w:rPr>
        <w:t xml:space="preserve">CST is Central Standard Time (Darwin </w:t>
      </w:r>
      <w:proofErr w:type="gramStart"/>
      <w:r w:rsidRPr="000B429F">
        <w:rPr>
          <w:rFonts w:ascii="Calibri" w:hAnsi="Calibri" w:cs="Calibri"/>
        </w:rPr>
        <w:t>Time) and will be used throughout the Rally for all communications and time keeping</w:t>
      </w:r>
      <w:proofErr w:type="gramEnd"/>
      <w:r w:rsidRPr="000B429F">
        <w:rPr>
          <w:rFonts w:ascii="Calibri" w:hAnsi="Calibri" w:cs="Calibri"/>
        </w:rPr>
        <w:t xml:space="preserve"> and is the time referred to in these instructions, unless specified otherwise. CST is </w:t>
      </w:r>
      <w:smartTag w:uri="urn:schemas-microsoft-com:office:smarttags" w:element="stockticker">
        <w:r w:rsidRPr="000B429F">
          <w:rPr>
            <w:rFonts w:ascii="Calibri" w:hAnsi="Calibri" w:cs="Calibri"/>
          </w:rPr>
          <w:t>GMT</w:t>
        </w:r>
      </w:smartTag>
      <w:r w:rsidRPr="000B429F">
        <w:rPr>
          <w:rFonts w:ascii="Calibri" w:hAnsi="Calibri" w:cs="Calibri"/>
        </w:rPr>
        <w:t xml:space="preserve"> +</w:t>
      </w:r>
      <w:smartTag w:uri="urn:schemas-microsoft-com:office:smarttags" w:element="time">
        <w:smartTagPr>
          <w:attr w:name="Hour" w:val="9"/>
          <w:attr w:name="Minute" w:val="30"/>
        </w:smartTagPr>
        <w:r w:rsidRPr="000B429F">
          <w:rPr>
            <w:rFonts w:ascii="Calibri" w:hAnsi="Calibri" w:cs="Calibri"/>
          </w:rPr>
          <w:t>9:30</w:t>
        </w:r>
      </w:smartTag>
      <w:r w:rsidRPr="000B429F">
        <w:rPr>
          <w:rFonts w:ascii="Calibri" w:hAnsi="Calibri" w:cs="Calibri"/>
        </w:rPr>
        <w:t xml:space="preserve">, Dili time is </w:t>
      </w:r>
      <w:smartTag w:uri="urn:schemas-microsoft-com:office:smarttags" w:element="stockticker">
        <w:r w:rsidRPr="000B429F">
          <w:rPr>
            <w:rFonts w:ascii="Calibri" w:hAnsi="Calibri" w:cs="Calibri"/>
          </w:rPr>
          <w:t>GMT</w:t>
        </w:r>
      </w:smartTag>
      <w:r w:rsidRPr="000B429F">
        <w:rPr>
          <w:rFonts w:ascii="Calibri" w:hAnsi="Calibri" w:cs="Calibri"/>
        </w:rPr>
        <w:t xml:space="preserve"> +9:00.</w:t>
      </w:r>
    </w:p>
    <w:p w:rsidR="004D4667" w:rsidRDefault="004D4667" w:rsidP="004D4667">
      <w:pPr>
        <w:rPr>
          <w:rFonts w:ascii="Calibri" w:hAnsi="Calibri" w:cs="Calibri"/>
          <w:b/>
        </w:rPr>
      </w:pPr>
      <w:r>
        <w:rPr>
          <w:rFonts w:ascii="Calibri" w:hAnsi="Calibri" w:cs="Calibri"/>
          <w:b/>
        </w:rPr>
        <w:br w:type="page"/>
      </w:r>
    </w:p>
    <w:p w:rsidR="004D4667" w:rsidRPr="000B429F" w:rsidRDefault="004D4667" w:rsidP="004D4667">
      <w:pPr>
        <w:spacing w:before="240" w:after="120"/>
        <w:jc w:val="both"/>
        <w:rPr>
          <w:rFonts w:ascii="Calibri" w:hAnsi="Calibri" w:cs="Calibri"/>
          <w:b/>
        </w:rPr>
      </w:pPr>
      <w:proofErr w:type="gramStart"/>
      <w:r>
        <w:rPr>
          <w:rFonts w:ascii="Calibri" w:hAnsi="Calibri" w:cs="Calibri"/>
          <w:b/>
        </w:rPr>
        <w:lastRenderedPageBreak/>
        <w:t>18</w:t>
      </w:r>
      <w:proofErr w:type="gramEnd"/>
      <w:r w:rsidRPr="000B429F">
        <w:rPr>
          <w:rFonts w:ascii="Calibri" w:hAnsi="Calibri" w:cs="Calibri"/>
          <w:b/>
        </w:rPr>
        <w:t xml:space="preserve"> </w:t>
      </w:r>
      <w:r>
        <w:rPr>
          <w:rFonts w:ascii="Calibri" w:hAnsi="Calibri" w:cs="Calibri"/>
          <w:b/>
        </w:rPr>
        <w:t xml:space="preserve">Entry and </w:t>
      </w:r>
      <w:r w:rsidRPr="000B429F">
        <w:rPr>
          <w:rFonts w:ascii="Calibri" w:hAnsi="Calibri" w:cs="Calibri"/>
          <w:b/>
        </w:rPr>
        <w:t>Rejection of Entries</w:t>
      </w:r>
    </w:p>
    <w:p w:rsidR="004D4667" w:rsidRDefault="004D4667" w:rsidP="004D4667">
      <w:pPr>
        <w:spacing w:before="120" w:after="120"/>
        <w:jc w:val="both"/>
        <w:rPr>
          <w:rFonts w:ascii="Calibri" w:hAnsi="Calibri" w:cs="Calibri"/>
        </w:rPr>
      </w:pPr>
      <w:r>
        <w:rPr>
          <w:rFonts w:ascii="Calibri" w:hAnsi="Calibri" w:cs="Calibri"/>
        </w:rPr>
        <w:t>Entries must be made via the on-line entry form provided on the website, and will not be considered complete until all necessary documents have been provided and the entry fee paid.</w:t>
      </w:r>
    </w:p>
    <w:p w:rsidR="004D4667" w:rsidRDefault="004D4667" w:rsidP="004D4667">
      <w:pPr>
        <w:spacing w:before="120" w:after="120"/>
        <w:jc w:val="both"/>
        <w:rPr>
          <w:rFonts w:ascii="Calibri" w:hAnsi="Calibri" w:cs="Calibri"/>
        </w:rPr>
      </w:pPr>
      <w:r w:rsidRPr="000B429F">
        <w:rPr>
          <w:rFonts w:ascii="Calibri" w:hAnsi="Calibri" w:cs="Calibri"/>
        </w:rPr>
        <w:t xml:space="preserve">The Rally Committee reserves the right to reject any entry at any time up to the Preparatory Signal, in which case the entry fee or part thereof </w:t>
      </w:r>
      <w:proofErr w:type="gramStart"/>
      <w:r w:rsidRPr="000B429F">
        <w:rPr>
          <w:rFonts w:ascii="Calibri" w:hAnsi="Calibri" w:cs="Calibri"/>
        </w:rPr>
        <w:t>may be refunded</w:t>
      </w:r>
      <w:proofErr w:type="gramEnd"/>
      <w:r w:rsidRPr="000B429F">
        <w:rPr>
          <w:rFonts w:ascii="Calibri" w:hAnsi="Calibri" w:cs="Calibri"/>
        </w:rPr>
        <w:t>.</w:t>
      </w:r>
    </w:p>
    <w:p w:rsidR="004D4667" w:rsidRPr="000B429F" w:rsidRDefault="004D4667" w:rsidP="004D4667">
      <w:pPr>
        <w:spacing w:before="240" w:after="120"/>
        <w:jc w:val="both"/>
        <w:rPr>
          <w:rFonts w:ascii="Calibri" w:hAnsi="Calibri" w:cs="Calibri"/>
          <w:b/>
        </w:rPr>
      </w:pPr>
      <w:proofErr w:type="gramStart"/>
      <w:r>
        <w:rPr>
          <w:rFonts w:ascii="Calibri" w:hAnsi="Calibri" w:cs="Calibri"/>
          <w:b/>
        </w:rPr>
        <w:t>19</w:t>
      </w:r>
      <w:proofErr w:type="gramEnd"/>
      <w:r w:rsidRPr="000B429F">
        <w:rPr>
          <w:rFonts w:ascii="Calibri" w:hAnsi="Calibri" w:cs="Calibri"/>
          <w:b/>
        </w:rPr>
        <w:t xml:space="preserve"> Sponsors Advertising</w:t>
      </w:r>
    </w:p>
    <w:p w:rsidR="004D4667" w:rsidRPr="000B429F" w:rsidRDefault="004D4667" w:rsidP="004D4667">
      <w:pPr>
        <w:spacing w:before="120" w:after="120"/>
        <w:jc w:val="both"/>
        <w:rPr>
          <w:rFonts w:ascii="Calibri" w:hAnsi="Calibri" w:cs="Calibri"/>
        </w:rPr>
      </w:pPr>
      <w:r w:rsidRPr="000B429F">
        <w:rPr>
          <w:rFonts w:ascii="Calibri" w:hAnsi="Calibri" w:cs="Calibri"/>
        </w:rPr>
        <w:t>Yachts may seek and obtain sponsorship and advertise it in whatever form they choose.</w:t>
      </w:r>
    </w:p>
    <w:p w:rsidR="004D4667" w:rsidRPr="000B429F" w:rsidRDefault="004D4667" w:rsidP="004D4667">
      <w:pPr>
        <w:spacing w:before="240" w:after="120"/>
        <w:jc w:val="both"/>
        <w:rPr>
          <w:rFonts w:ascii="Calibri" w:hAnsi="Calibri" w:cs="Calibri"/>
          <w:b/>
        </w:rPr>
      </w:pPr>
      <w:proofErr w:type="gramStart"/>
      <w:r>
        <w:rPr>
          <w:rFonts w:ascii="Calibri" w:hAnsi="Calibri" w:cs="Calibri"/>
          <w:b/>
        </w:rPr>
        <w:t>20</w:t>
      </w:r>
      <w:proofErr w:type="gramEnd"/>
      <w:r w:rsidRPr="000B429F">
        <w:rPr>
          <w:rFonts w:ascii="Calibri" w:hAnsi="Calibri" w:cs="Calibri"/>
          <w:b/>
        </w:rPr>
        <w:t xml:space="preserve"> Presentations and Welcome Function</w:t>
      </w:r>
    </w:p>
    <w:p w:rsidR="004D4667" w:rsidRPr="000B429F" w:rsidRDefault="004D4667" w:rsidP="004D4667">
      <w:pPr>
        <w:spacing w:before="120" w:after="120"/>
        <w:jc w:val="both"/>
        <w:rPr>
          <w:rFonts w:ascii="Calibri" w:hAnsi="Calibri" w:cs="Calibri"/>
        </w:rPr>
      </w:pPr>
      <w:r w:rsidRPr="000B429F">
        <w:rPr>
          <w:rFonts w:ascii="Calibri" w:hAnsi="Calibri" w:cs="Calibri"/>
        </w:rPr>
        <w:t xml:space="preserve">Details and times </w:t>
      </w:r>
      <w:proofErr w:type="gramStart"/>
      <w:r w:rsidRPr="000B429F">
        <w:rPr>
          <w:rFonts w:ascii="Calibri" w:hAnsi="Calibri" w:cs="Calibri"/>
        </w:rPr>
        <w:t>will be confirmed</w:t>
      </w:r>
      <w:proofErr w:type="gramEnd"/>
      <w:r w:rsidRPr="000B429F">
        <w:rPr>
          <w:rFonts w:ascii="Calibri" w:hAnsi="Calibri" w:cs="Calibri"/>
        </w:rPr>
        <w:t xml:space="preserve"> at the </w:t>
      </w:r>
      <w:r>
        <w:rPr>
          <w:rFonts w:ascii="Calibri" w:hAnsi="Calibri" w:cs="Calibri"/>
        </w:rPr>
        <w:t>R</w:t>
      </w:r>
      <w:r w:rsidRPr="000B429F">
        <w:rPr>
          <w:rFonts w:ascii="Calibri" w:hAnsi="Calibri" w:cs="Calibri"/>
        </w:rPr>
        <w:t xml:space="preserve">ally </w:t>
      </w:r>
      <w:r>
        <w:rPr>
          <w:rFonts w:ascii="Calibri" w:hAnsi="Calibri" w:cs="Calibri"/>
        </w:rPr>
        <w:t>Technical B</w:t>
      </w:r>
      <w:r w:rsidRPr="000B429F">
        <w:rPr>
          <w:rFonts w:ascii="Calibri" w:hAnsi="Calibri" w:cs="Calibri"/>
        </w:rPr>
        <w:t>riefing prior to departure from Darwin.  A noticeboard of events will be located as you come ashore in Dili.</w:t>
      </w:r>
    </w:p>
    <w:p w:rsidR="004D4667" w:rsidRDefault="004D4667" w:rsidP="004D4667">
      <w:pPr>
        <w:spacing w:before="240" w:after="120"/>
        <w:jc w:val="both"/>
        <w:rPr>
          <w:rFonts w:ascii="Calibri" w:hAnsi="Calibri" w:cs="Calibri"/>
          <w:b/>
        </w:rPr>
      </w:pPr>
      <w:proofErr w:type="gramStart"/>
      <w:r>
        <w:rPr>
          <w:rFonts w:ascii="Calibri" w:hAnsi="Calibri" w:cs="Calibri"/>
          <w:b/>
        </w:rPr>
        <w:t>21</w:t>
      </w:r>
      <w:proofErr w:type="gramEnd"/>
      <w:r>
        <w:rPr>
          <w:rFonts w:ascii="Calibri" w:hAnsi="Calibri" w:cs="Calibri"/>
          <w:b/>
        </w:rPr>
        <w:t xml:space="preserve"> Entry, Crew and Yacht Documentation</w:t>
      </w:r>
    </w:p>
    <w:p w:rsidR="004D4667" w:rsidRDefault="004D4667" w:rsidP="004D4667">
      <w:pPr>
        <w:spacing w:before="120" w:after="120"/>
        <w:jc w:val="both"/>
        <w:rPr>
          <w:rFonts w:ascii="Calibri" w:hAnsi="Calibri" w:cs="Calibri"/>
        </w:rPr>
      </w:pPr>
      <w:r>
        <w:rPr>
          <w:rFonts w:ascii="Calibri" w:hAnsi="Calibri" w:cs="Calibri"/>
        </w:rPr>
        <w:t xml:space="preserve">On-line entry instructions and entry fee information </w:t>
      </w:r>
      <w:proofErr w:type="gramStart"/>
      <w:r>
        <w:rPr>
          <w:rFonts w:ascii="Calibri" w:hAnsi="Calibri" w:cs="Calibri"/>
        </w:rPr>
        <w:t>can be found</w:t>
      </w:r>
      <w:proofErr w:type="gramEnd"/>
      <w:r>
        <w:rPr>
          <w:rFonts w:ascii="Calibri" w:hAnsi="Calibri" w:cs="Calibri"/>
        </w:rPr>
        <w:t xml:space="preserve"> at </w:t>
      </w:r>
      <w:bookmarkStart w:id="0" w:name="_GoBack"/>
      <w:bookmarkEnd w:id="0"/>
      <w:r w:rsidR="002F2D28">
        <w:rPr>
          <w:rFonts w:ascii="Calibri" w:hAnsi="Calibri" w:cs="Calibri"/>
        </w:rPr>
        <w:fldChar w:fldCharType="begin"/>
      </w:r>
      <w:r w:rsidR="002F2D28">
        <w:rPr>
          <w:rFonts w:ascii="Calibri" w:hAnsi="Calibri" w:cs="Calibri"/>
        </w:rPr>
        <w:instrText xml:space="preserve"> HYPERLINK "</w:instrText>
      </w:r>
      <w:r w:rsidR="002F2D28" w:rsidRPr="002F2D28">
        <w:rPr>
          <w:rFonts w:ascii="Calibri" w:hAnsi="Calibri" w:cs="Calibri"/>
        </w:rPr>
        <w:instrText>http://www.sailtimorleste.org/entry</w:instrText>
      </w:r>
      <w:r w:rsidR="002F2D28">
        <w:rPr>
          <w:rFonts w:ascii="Calibri" w:hAnsi="Calibri" w:cs="Calibri"/>
        </w:rPr>
        <w:instrText xml:space="preserve">" </w:instrText>
      </w:r>
      <w:r w:rsidR="002F2D28">
        <w:rPr>
          <w:rFonts w:ascii="Calibri" w:hAnsi="Calibri" w:cs="Calibri"/>
        </w:rPr>
        <w:fldChar w:fldCharType="separate"/>
      </w:r>
      <w:r w:rsidR="002F2D28" w:rsidRPr="00CE2EDD">
        <w:rPr>
          <w:rStyle w:val="Hyperlink"/>
          <w:rFonts w:ascii="Calibri" w:hAnsi="Calibri" w:cs="Calibri"/>
        </w:rPr>
        <w:t>http://www.sailtimorleste.org/entry</w:t>
      </w:r>
      <w:r w:rsidR="002F2D28">
        <w:rPr>
          <w:rFonts w:ascii="Calibri" w:hAnsi="Calibri" w:cs="Calibri"/>
        </w:rPr>
        <w:fldChar w:fldCharType="end"/>
      </w:r>
      <w:r w:rsidR="002F2D28">
        <w:rPr>
          <w:rFonts w:ascii="Calibri" w:hAnsi="Calibri" w:cs="Calibri"/>
        </w:rPr>
        <w:t xml:space="preserve"> </w:t>
      </w:r>
      <w:r>
        <w:rPr>
          <w:rFonts w:ascii="Calibri" w:hAnsi="Calibri" w:cs="Calibri"/>
        </w:rPr>
        <w:t xml:space="preserve">Yachts expressing interest in the Rally will be advised when on-line entries open in 2015 via email. Instructions for out-going Australian Customs and Immigration clearance </w:t>
      </w:r>
      <w:proofErr w:type="gramStart"/>
      <w:r>
        <w:rPr>
          <w:rFonts w:ascii="Calibri" w:hAnsi="Calibri" w:cs="Calibri"/>
        </w:rPr>
        <w:t>will be advised</w:t>
      </w:r>
      <w:proofErr w:type="gramEnd"/>
      <w:r>
        <w:rPr>
          <w:rFonts w:ascii="Calibri" w:hAnsi="Calibri" w:cs="Calibri"/>
        </w:rPr>
        <w:t xml:space="preserve"> to confirmed entrants by email.  </w:t>
      </w:r>
    </w:p>
    <w:p w:rsidR="004D4667" w:rsidRPr="00BE70AE" w:rsidRDefault="004D4667" w:rsidP="004D4667">
      <w:pPr>
        <w:spacing w:before="120" w:after="120"/>
        <w:jc w:val="both"/>
        <w:rPr>
          <w:rFonts w:ascii="Calibri" w:hAnsi="Calibri" w:cs="Calibri"/>
        </w:rPr>
      </w:pPr>
      <w:r w:rsidRPr="00BE70AE">
        <w:rPr>
          <w:rFonts w:ascii="Calibri" w:hAnsi="Calibri" w:cs="Calibri"/>
        </w:rPr>
        <w:t>An AUD$250 entry fee applies</w:t>
      </w:r>
      <w:r>
        <w:rPr>
          <w:rFonts w:ascii="Calibri" w:hAnsi="Calibri" w:cs="Calibri"/>
        </w:rPr>
        <w:t xml:space="preserve"> per yacht</w:t>
      </w:r>
      <w:r w:rsidRPr="00BE70AE">
        <w:rPr>
          <w:rFonts w:ascii="Calibri" w:hAnsi="Calibri" w:cs="Calibri"/>
        </w:rPr>
        <w:t>. This entry fee includes an AUD$100 donation to the </w:t>
      </w:r>
      <w:hyperlink r:id="rId56" w:history="1">
        <w:r w:rsidRPr="00BE70AE">
          <w:rPr>
            <w:rFonts w:ascii="Calibri" w:hAnsi="Calibri" w:cs="Calibri"/>
          </w:rPr>
          <w:t>Rally's Marine Education Scholarship </w:t>
        </w:r>
      </w:hyperlink>
      <w:r w:rsidRPr="00BE70AE">
        <w:rPr>
          <w:rFonts w:ascii="Calibri" w:hAnsi="Calibri" w:cs="Calibri"/>
        </w:rPr>
        <w:t>to promote skills development and capacity building to support Timor-Leste’s marine tourism industry.  </w:t>
      </w:r>
    </w:p>
    <w:p w:rsidR="004D4667" w:rsidRPr="00714F4B" w:rsidRDefault="004D4667" w:rsidP="004D4667">
      <w:pPr>
        <w:spacing w:before="120" w:after="120"/>
        <w:jc w:val="both"/>
        <w:rPr>
          <w:rFonts w:ascii="Calibri" w:hAnsi="Calibri" w:cs="Calibri"/>
        </w:rPr>
      </w:pPr>
      <w:r w:rsidRPr="00714F4B">
        <w:rPr>
          <w:rFonts w:ascii="Calibri" w:hAnsi="Calibri" w:cs="Calibri"/>
        </w:rPr>
        <w:t xml:space="preserve">A 30-day entry Visa </w:t>
      </w:r>
      <w:r>
        <w:rPr>
          <w:rFonts w:ascii="Calibri" w:hAnsi="Calibri" w:cs="Calibri"/>
        </w:rPr>
        <w:t xml:space="preserve">on Arrival into Timor-Leste </w:t>
      </w:r>
      <w:proofErr w:type="gramStart"/>
      <w:r w:rsidRPr="00714F4B">
        <w:rPr>
          <w:rFonts w:ascii="Calibri" w:hAnsi="Calibri" w:cs="Calibri"/>
        </w:rPr>
        <w:t>will be issued</w:t>
      </w:r>
      <w:proofErr w:type="gramEnd"/>
      <w:r w:rsidRPr="00714F4B">
        <w:rPr>
          <w:rFonts w:ascii="Calibri" w:hAnsi="Calibri" w:cs="Calibri"/>
        </w:rPr>
        <w:t xml:space="preserve"> to all participants in the Rally. </w:t>
      </w:r>
      <w:r>
        <w:rPr>
          <w:rFonts w:ascii="Calibri" w:hAnsi="Calibri" w:cs="Calibri"/>
        </w:rPr>
        <w:t xml:space="preserve">This visa will cost </w:t>
      </w:r>
      <w:r w:rsidRPr="00714F4B">
        <w:rPr>
          <w:rFonts w:ascii="Calibri" w:hAnsi="Calibri" w:cs="Calibri"/>
        </w:rPr>
        <w:t xml:space="preserve">USD$30 </w:t>
      </w:r>
      <w:r>
        <w:rPr>
          <w:rFonts w:ascii="Calibri" w:hAnsi="Calibri" w:cs="Calibri"/>
        </w:rPr>
        <w:t xml:space="preserve">/ </w:t>
      </w:r>
      <w:proofErr w:type="gramStart"/>
      <w:r>
        <w:rPr>
          <w:rFonts w:ascii="Calibri" w:hAnsi="Calibri" w:cs="Calibri"/>
        </w:rPr>
        <w:t>crew member</w:t>
      </w:r>
      <w:proofErr w:type="gramEnd"/>
      <w:r>
        <w:rPr>
          <w:rFonts w:ascii="Calibri" w:hAnsi="Calibri" w:cs="Calibri"/>
        </w:rPr>
        <w:t xml:space="preserve"> and </w:t>
      </w:r>
      <w:r w:rsidRPr="00714F4B">
        <w:rPr>
          <w:rFonts w:ascii="Calibri" w:hAnsi="Calibri" w:cs="Calibri"/>
        </w:rPr>
        <w:t>will be payable on arrival in</w:t>
      </w:r>
      <w:r>
        <w:rPr>
          <w:rFonts w:ascii="Calibri" w:hAnsi="Calibri" w:cs="Calibri"/>
        </w:rPr>
        <w:t xml:space="preserve"> </w:t>
      </w:r>
      <w:r w:rsidRPr="00714F4B">
        <w:rPr>
          <w:rFonts w:ascii="Calibri" w:hAnsi="Calibri" w:cs="Calibri"/>
        </w:rPr>
        <w:t>Dili</w:t>
      </w:r>
      <w:r>
        <w:rPr>
          <w:rFonts w:ascii="Calibri" w:hAnsi="Calibri" w:cs="Calibri"/>
        </w:rPr>
        <w:t xml:space="preserve"> </w:t>
      </w:r>
      <w:r w:rsidRPr="00714F4B">
        <w:rPr>
          <w:rFonts w:ascii="Calibri" w:hAnsi="Calibri" w:cs="Calibri"/>
        </w:rPr>
        <w:t>for each</w:t>
      </w:r>
      <w:r>
        <w:rPr>
          <w:rFonts w:ascii="Calibri" w:hAnsi="Calibri" w:cs="Calibri"/>
        </w:rPr>
        <w:t xml:space="preserve"> </w:t>
      </w:r>
      <w:r w:rsidRPr="00714F4B">
        <w:rPr>
          <w:rFonts w:ascii="Calibri" w:hAnsi="Calibri" w:cs="Calibri"/>
        </w:rPr>
        <w:t xml:space="preserve">crew member. </w:t>
      </w:r>
      <w:r>
        <w:rPr>
          <w:rFonts w:ascii="Calibri" w:hAnsi="Calibri" w:cs="Calibri"/>
        </w:rPr>
        <w:t xml:space="preserve">Visa extensions </w:t>
      </w:r>
      <w:proofErr w:type="gramStart"/>
      <w:r>
        <w:rPr>
          <w:rFonts w:ascii="Calibri" w:hAnsi="Calibri" w:cs="Calibri"/>
        </w:rPr>
        <w:t>can be arranged</w:t>
      </w:r>
      <w:proofErr w:type="gramEnd"/>
      <w:r>
        <w:rPr>
          <w:rFonts w:ascii="Calibri" w:hAnsi="Calibri" w:cs="Calibri"/>
        </w:rPr>
        <w:t xml:space="preserve">. </w:t>
      </w:r>
      <w:r w:rsidRPr="00714F4B">
        <w:rPr>
          <w:rFonts w:ascii="Calibri" w:hAnsi="Calibri" w:cs="Calibri"/>
        </w:rPr>
        <w:t xml:space="preserve">Ensure all </w:t>
      </w:r>
      <w:proofErr w:type="gramStart"/>
      <w:r w:rsidRPr="00714F4B">
        <w:rPr>
          <w:rFonts w:ascii="Calibri" w:hAnsi="Calibri" w:cs="Calibri"/>
        </w:rPr>
        <w:t>crew members</w:t>
      </w:r>
      <w:proofErr w:type="gramEnd"/>
      <w:r w:rsidRPr="00714F4B">
        <w:rPr>
          <w:rFonts w:ascii="Calibri" w:hAnsi="Calibri" w:cs="Calibri"/>
        </w:rPr>
        <w:t xml:space="preserve"> seeking to enter Timor-Leste have a valid national passport with an </w:t>
      </w:r>
      <w:r w:rsidRPr="004D2198">
        <w:rPr>
          <w:rFonts w:ascii="Calibri" w:hAnsi="Calibri" w:cs="Calibri"/>
          <w:u w:val="single"/>
        </w:rPr>
        <w:t>expiry date not less than 6 months</w:t>
      </w:r>
      <w:r w:rsidRPr="00714F4B">
        <w:rPr>
          <w:rFonts w:ascii="Calibri" w:hAnsi="Calibri" w:cs="Calibri"/>
        </w:rPr>
        <w:t xml:space="preserve"> from the date of entry into Timor-Leste and </w:t>
      </w:r>
      <w:r w:rsidRPr="004D2198">
        <w:rPr>
          <w:rFonts w:ascii="Calibri" w:hAnsi="Calibri" w:cs="Calibri"/>
          <w:u w:val="single"/>
        </w:rPr>
        <w:t>at least 2 spare pages</w:t>
      </w:r>
      <w:r w:rsidRPr="00714F4B">
        <w:rPr>
          <w:rFonts w:ascii="Calibri" w:hAnsi="Calibri" w:cs="Calibri"/>
        </w:rPr>
        <w:t xml:space="preserve"> in their passport.</w:t>
      </w:r>
    </w:p>
    <w:p w:rsidR="004D4667" w:rsidRPr="00714F4B" w:rsidRDefault="004D4667" w:rsidP="004D4667">
      <w:pPr>
        <w:spacing w:before="120" w:after="120"/>
        <w:jc w:val="both"/>
        <w:rPr>
          <w:rFonts w:ascii="Calibri" w:hAnsi="Calibri" w:cs="Calibri"/>
        </w:rPr>
      </w:pPr>
      <w:r>
        <w:rPr>
          <w:rFonts w:ascii="Calibri" w:hAnsi="Calibri" w:cs="Calibri"/>
        </w:rPr>
        <w:t>Yachts must have</w:t>
      </w:r>
      <w:r w:rsidRPr="00714F4B">
        <w:rPr>
          <w:rFonts w:ascii="Calibri" w:hAnsi="Calibri" w:cs="Calibri"/>
        </w:rPr>
        <w:t xml:space="preserve"> a current National Registration Certificate </w:t>
      </w:r>
      <w:r>
        <w:rPr>
          <w:rFonts w:ascii="Calibri" w:hAnsi="Calibri" w:cs="Calibri"/>
        </w:rPr>
        <w:t xml:space="preserve">in order </w:t>
      </w:r>
      <w:r w:rsidRPr="00714F4B">
        <w:rPr>
          <w:rFonts w:ascii="Calibri" w:hAnsi="Calibri" w:cs="Calibri"/>
        </w:rPr>
        <w:t>to obtain an outgoing Australia</w:t>
      </w:r>
      <w:r>
        <w:rPr>
          <w:rFonts w:ascii="Calibri" w:hAnsi="Calibri" w:cs="Calibri"/>
        </w:rPr>
        <w:t>n Customs Clearance in Darwin and</w:t>
      </w:r>
      <w:r w:rsidRPr="00714F4B">
        <w:rPr>
          <w:rFonts w:ascii="Calibri" w:hAnsi="Calibri" w:cs="Calibri"/>
        </w:rPr>
        <w:t xml:space="preserve"> entry into Timor-Leste. For information on obtaining Australian Registration for your yacht, go </w:t>
      </w:r>
      <w:proofErr w:type="gramStart"/>
      <w:r w:rsidRPr="00714F4B">
        <w:rPr>
          <w:rFonts w:ascii="Calibri" w:hAnsi="Calibri" w:cs="Calibri"/>
        </w:rPr>
        <w:t>to:</w:t>
      </w:r>
      <w:proofErr w:type="gramEnd"/>
      <w:r>
        <w:rPr>
          <w:rFonts w:ascii="Calibri" w:hAnsi="Calibri" w:cs="Calibri"/>
        </w:rPr>
        <w:t xml:space="preserve"> </w:t>
      </w:r>
      <w:hyperlink r:id="rId57" w:history="1">
        <w:r w:rsidRPr="00A6164E">
          <w:rPr>
            <w:rStyle w:val="Hyperlink"/>
            <w:rFonts w:ascii="Calibri" w:hAnsi="Calibri" w:cs="Calibri"/>
          </w:rPr>
          <w:t>http://www.amsa.gov.au/Shipping_Registration</w:t>
        </w:r>
      </w:hyperlink>
    </w:p>
    <w:p w:rsidR="004D4667" w:rsidRDefault="004D4667" w:rsidP="004D4667">
      <w:pPr>
        <w:spacing w:before="240" w:after="120"/>
        <w:jc w:val="both"/>
        <w:rPr>
          <w:rFonts w:ascii="Calibri" w:hAnsi="Calibri" w:cs="Calibri"/>
          <w:b/>
        </w:rPr>
      </w:pPr>
      <w:proofErr w:type="gramStart"/>
      <w:r>
        <w:rPr>
          <w:rFonts w:ascii="Calibri" w:hAnsi="Calibri" w:cs="Calibri"/>
          <w:b/>
        </w:rPr>
        <w:t>22</w:t>
      </w:r>
      <w:proofErr w:type="gramEnd"/>
      <w:r w:rsidRPr="000B429F">
        <w:rPr>
          <w:rFonts w:ascii="Calibri" w:hAnsi="Calibri" w:cs="Calibri"/>
          <w:b/>
        </w:rPr>
        <w:t xml:space="preserve"> </w:t>
      </w:r>
      <w:r>
        <w:rPr>
          <w:rFonts w:ascii="Calibri" w:hAnsi="Calibri" w:cs="Calibri"/>
          <w:b/>
        </w:rPr>
        <w:t>Timor-Leste Sailing Authorisations</w:t>
      </w:r>
    </w:p>
    <w:p w:rsidR="004D4667" w:rsidRPr="00403844" w:rsidRDefault="004D4667" w:rsidP="004D4667">
      <w:pPr>
        <w:spacing w:before="120" w:after="120"/>
        <w:jc w:val="both"/>
        <w:rPr>
          <w:rFonts w:ascii="Calibri" w:hAnsi="Calibri" w:cs="Calibri"/>
        </w:rPr>
      </w:pPr>
      <w:r w:rsidRPr="00403844">
        <w:rPr>
          <w:rFonts w:ascii="Calibri" w:hAnsi="Calibri" w:cs="Calibri"/>
        </w:rPr>
        <w:t xml:space="preserve">All yachts in the Rally </w:t>
      </w:r>
      <w:proofErr w:type="gramStart"/>
      <w:r>
        <w:rPr>
          <w:rFonts w:ascii="Calibri" w:hAnsi="Calibri" w:cs="Calibri"/>
        </w:rPr>
        <w:t>will be provided</w:t>
      </w:r>
      <w:proofErr w:type="gramEnd"/>
      <w:r>
        <w:rPr>
          <w:rFonts w:ascii="Calibri" w:hAnsi="Calibri" w:cs="Calibri"/>
        </w:rPr>
        <w:t xml:space="preserve"> with a Sailing Authorisation entitling them to be in Timor-Leste waters after leaving Dili.  This Authorisation is for a period of up to three (3) months and subject to all crew holding valid visas for the term of the Authorisation.</w:t>
      </w:r>
    </w:p>
    <w:p w:rsidR="004D4667" w:rsidRDefault="004D4667" w:rsidP="004D4667">
      <w:pPr>
        <w:spacing w:before="240" w:after="120"/>
        <w:jc w:val="both"/>
        <w:rPr>
          <w:rFonts w:ascii="Calibri" w:hAnsi="Calibri" w:cs="Calibri"/>
          <w:b/>
        </w:rPr>
      </w:pPr>
      <w:proofErr w:type="gramStart"/>
      <w:r>
        <w:rPr>
          <w:rFonts w:ascii="Calibri" w:hAnsi="Calibri" w:cs="Calibri"/>
          <w:b/>
        </w:rPr>
        <w:t>23</w:t>
      </w:r>
      <w:proofErr w:type="gramEnd"/>
      <w:r>
        <w:rPr>
          <w:rFonts w:ascii="Calibri" w:hAnsi="Calibri" w:cs="Calibri"/>
          <w:b/>
        </w:rPr>
        <w:t xml:space="preserve"> Yachts Returning to Australia</w:t>
      </w:r>
    </w:p>
    <w:p w:rsidR="004D4667" w:rsidRDefault="004D4667" w:rsidP="004D4667">
      <w:pPr>
        <w:spacing w:before="120" w:after="120"/>
        <w:jc w:val="both"/>
        <w:rPr>
          <w:rFonts w:ascii="Calibri" w:hAnsi="Calibri" w:cs="Calibri"/>
        </w:rPr>
      </w:pPr>
      <w:r w:rsidRPr="000B429F">
        <w:rPr>
          <w:rFonts w:ascii="Calibri" w:hAnsi="Calibri" w:cs="Calibri"/>
        </w:rPr>
        <w:t>Yachts returning to Darwin after</w:t>
      </w:r>
      <w:r>
        <w:rPr>
          <w:rFonts w:ascii="Calibri" w:hAnsi="Calibri" w:cs="Calibri"/>
        </w:rPr>
        <w:t xml:space="preserve"> completion of</w:t>
      </w:r>
      <w:r w:rsidRPr="000B429F">
        <w:rPr>
          <w:rFonts w:ascii="Calibri" w:hAnsi="Calibri" w:cs="Calibri"/>
        </w:rPr>
        <w:t xml:space="preserve"> the Rally</w:t>
      </w:r>
      <w:r>
        <w:rPr>
          <w:rFonts w:ascii="Calibri" w:hAnsi="Calibri" w:cs="Calibri"/>
        </w:rPr>
        <w:t>:</w:t>
      </w:r>
    </w:p>
    <w:p w:rsidR="004D4667" w:rsidRPr="00B81984" w:rsidRDefault="004D4667" w:rsidP="004D4667">
      <w:pPr>
        <w:pStyle w:val="ListParagraph"/>
        <w:numPr>
          <w:ilvl w:val="0"/>
          <w:numId w:val="33"/>
        </w:numPr>
        <w:spacing w:before="120" w:after="120"/>
        <w:ind w:left="357" w:hanging="357"/>
        <w:contextualSpacing w:val="0"/>
        <w:jc w:val="both"/>
        <w:rPr>
          <w:rFonts w:ascii="Calibri" w:hAnsi="Calibri" w:cs="Calibri"/>
          <w:sz w:val="22"/>
          <w:szCs w:val="22"/>
        </w:rPr>
      </w:pPr>
      <w:proofErr w:type="gramStart"/>
      <w:r w:rsidRPr="00B81984">
        <w:rPr>
          <w:rFonts w:ascii="Calibri" w:hAnsi="Calibri" w:cs="Calibri"/>
          <w:sz w:val="22"/>
          <w:szCs w:val="22"/>
          <w:u w:val="single"/>
        </w:rPr>
        <w:t>must</w:t>
      </w:r>
      <w:proofErr w:type="gramEnd"/>
      <w:r w:rsidRPr="00B81984">
        <w:rPr>
          <w:rFonts w:ascii="Calibri" w:hAnsi="Calibri" w:cs="Calibri"/>
          <w:sz w:val="22"/>
          <w:szCs w:val="22"/>
        </w:rPr>
        <w:t xml:space="preserve"> notify Australian Customs prior to arrival. Australian Customs require that yachts arriving in Australia give notice of arrival at least 96 hours before arrival at their first port in Australia; severe financial penalties can be imposed on </w:t>
      </w:r>
      <w:proofErr w:type="gramStart"/>
      <w:r w:rsidRPr="00B81984">
        <w:rPr>
          <w:rFonts w:ascii="Calibri" w:hAnsi="Calibri" w:cs="Calibri"/>
          <w:sz w:val="22"/>
          <w:szCs w:val="22"/>
        </w:rPr>
        <w:t>yachts which</w:t>
      </w:r>
      <w:proofErr w:type="gramEnd"/>
      <w:r w:rsidRPr="00B81984">
        <w:rPr>
          <w:rFonts w:ascii="Calibri" w:hAnsi="Calibri" w:cs="Calibri"/>
          <w:sz w:val="22"/>
          <w:szCs w:val="22"/>
        </w:rPr>
        <w:t xml:space="preserve"> do not.</w:t>
      </w:r>
      <w:r>
        <w:rPr>
          <w:rFonts w:ascii="Calibri" w:hAnsi="Calibri" w:cs="Calibri"/>
          <w:sz w:val="22"/>
          <w:szCs w:val="22"/>
        </w:rPr>
        <w:t xml:space="preserve"> Refer to the Australia Customs Service regulations </w:t>
      </w:r>
      <w:hyperlink r:id="rId58" w:history="1">
        <w:r w:rsidRPr="006E6FDC">
          <w:rPr>
            <w:rStyle w:val="Hyperlink"/>
            <w:rFonts w:ascii="Calibri" w:hAnsi="Calibri" w:cs="Calibri"/>
            <w:sz w:val="22"/>
            <w:szCs w:val="22"/>
          </w:rPr>
          <w:t>here</w:t>
        </w:r>
      </w:hyperlink>
    </w:p>
    <w:p w:rsidR="004D4667" w:rsidRPr="00B81984" w:rsidRDefault="004D4667" w:rsidP="004D4667">
      <w:pPr>
        <w:pStyle w:val="ListParagraph"/>
        <w:numPr>
          <w:ilvl w:val="0"/>
          <w:numId w:val="33"/>
        </w:numPr>
        <w:spacing w:before="120" w:after="120"/>
        <w:ind w:left="357" w:hanging="357"/>
        <w:contextualSpacing w:val="0"/>
        <w:jc w:val="both"/>
        <w:rPr>
          <w:rFonts w:ascii="Calibri" w:hAnsi="Calibri" w:cs="Calibri"/>
          <w:sz w:val="22"/>
          <w:szCs w:val="22"/>
        </w:rPr>
      </w:pPr>
      <w:proofErr w:type="gramStart"/>
      <w:r w:rsidRPr="00B81984">
        <w:rPr>
          <w:rFonts w:ascii="Calibri" w:hAnsi="Calibri" w:cs="Calibri"/>
          <w:sz w:val="22"/>
          <w:szCs w:val="22"/>
        </w:rPr>
        <w:t>must</w:t>
      </w:r>
      <w:proofErr w:type="gramEnd"/>
      <w:r>
        <w:t xml:space="preserve"> </w:t>
      </w:r>
      <w:r w:rsidRPr="00B81984">
        <w:rPr>
          <w:rFonts w:ascii="Calibri" w:hAnsi="Calibri" w:cs="Calibri"/>
          <w:sz w:val="22"/>
          <w:szCs w:val="22"/>
        </w:rPr>
        <w:t xml:space="preserve">comply with Australia’s quarantine regulations and inspection requirements. </w:t>
      </w:r>
      <w:r>
        <w:rPr>
          <w:rFonts w:ascii="Calibri" w:hAnsi="Calibri" w:cs="Calibri"/>
          <w:sz w:val="22"/>
          <w:szCs w:val="22"/>
        </w:rPr>
        <w:t xml:space="preserve">Refer to quarantine regulations </w:t>
      </w:r>
      <w:hyperlink r:id="rId59" w:history="1">
        <w:r w:rsidRPr="00EC09BB">
          <w:rPr>
            <w:rStyle w:val="Hyperlink"/>
            <w:rFonts w:ascii="Calibri" w:hAnsi="Calibri" w:cs="Calibri"/>
            <w:sz w:val="22"/>
            <w:szCs w:val="22"/>
          </w:rPr>
          <w:t>here</w:t>
        </w:r>
      </w:hyperlink>
      <w:r>
        <w:rPr>
          <w:rFonts w:ascii="Calibri" w:hAnsi="Calibri" w:cs="Calibri"/>
          <w:sz w:val="22"/>
          <w:szCs w:val="22"/>
        </w:rPr>
        <w:t xml:space="preserve">  </w:t>
      </w:r>
      <w:r w:rsidRPr="00B81984">
        <w:rPr>
          <w:rFonts w:ascii="Calibri" w:hAnsi="Calibri" w:cs="Calibri"/>
          <w:sz w:val="22"/>
          <w:szCs w:val="22"/>
        </w:rPr>
        <w:t xml:space="preserve">Note: the Australian Quarantine and Inspection Service also charge a fee to inspect a vessel arriving from overseas (including vessels registered in Australia). Further charges apply if the inspection </w:t>
      </w:r>
      <w:proofErr w:type="gramStart"/>
      <w:r w:rsidRPr="00B81984">
        <w:rPr>
          <w:rFonts w:ascii="Calibri" w:hAnsi="Calibri" w:cs="Calibri"/>
          <w:sz w:val="22"/>
          <w:szCs w:val="22"/>
        </w:rPr>
        <w:t>is carried out</w:t>
      </w:r>
      <w:proofErr w:type="gramEnd"/>
      <w:r w:rsidRPr="00B81984">
        <w:rPr>
          <w:rFonts w:ascii="Calibri" w:hAnsi="Calibri" w:cs="Calibri"/>
          <w:sz w:val="22"/>
          <w:szCs w:val="22"/>
        </w:rPr>
        <w:t xml:space="preserve"> outside of normal working hours. </w:t>
      </w:r>
    </w:p>
    <w:p w:rsidR="004D4667" w:rsidRPr="00B81984" w:rsidRDefault="004D4667" w:rsidP="004D4667">
      <w:pPr>
        <w:pStyle w:val="ListParagraph"/>
        <w:numPr>
          <w:ilvl w:val="0"/>
          <w:numId w:val="33"/>
        </w:numPr>
        <w:spacing w:before="120" w:after="120"/>
        <w:jc w:val="both"/>
        <w:rPr>
          <w:rFonts w:ascii="Calibri" w:hAnsi="Calibri" w:cs="Calibri"/>
          <w:sz w:val="22"/>
          <w:szCs w:val="22"/>
        </w:rPr>
      </w:pPr>
      <w:proofErr w:type="gramStart"/>
      <w:r>
        <w:rPr>
          <w:rFonts w:ascii="Calibri" w:hAnsi="Calibri" w:cs="Calibri"/>
          <w:sz w:val="22"/>
          <w:szCs w:val="22"/>
        </w:rPr>
        <w:t>should</w:t>
      </w:r>
      <w:proofErr w:type="gramEnd"/>
      <w:r>
        <w:rPr>
          <w:rFonts w:ascii="Calibri" w:hAnsi="Calibri" w:cs="Calibri"/>
          <w:sz w:val="22"/>
          <w:szCs w:val="22"/>
        </w:rPr>
        <w:t xml:space="preserve"> b</w:t>
      </w:r>
      <w:r w:rsidRPr="00B81984">
        <w:rPr>
          <w:rFonts w:ascii="Calibri" w:hAnsi="Calibri" w:cs="Calibri"/>
          <w:sz w:val="22"/>
          <w:szCs w:val="22"/>
        </w:rPr>
        <w:t xml:space="preserve">e aware that the Northern Territory Government has also instigated regulations which will require all yachts to be inspected prior to entering a marina in Darwin. </w:t>
      </w:r>
      <w:r>
        <w:rPr>
          <w:rFonts w:ascii="Calibri" w:hAnsi="Calibri" w:cs="Calibri"/>
          <w:sz w:val="22"/>
          <w:szCs w:val="22"/>
        </w:rPr>
        <w:t xml:space="preserve">This inspection is generally free. Further information is available </w:t>
      </w:r>
      <w:hyperlink r:id="rId60" w:history="1">
        <w:r w:rsidRPr="00EC09BB">
          <w:rPr>
            <w:rStyle w:val="Hyperlink"/>
            <w:rFonts w:ascii="Calibri" w:hAnsi="Calibri" w:cs="Calibri"/>
            <w:sz w:val="22"/>
            <w:szCs w:val="22"/>
          </w:rPr>
          <w:t>here</w:t>
        </w:r>
      </w:hyperlink>
    </w:p>
    <w:p w:rsidR="004D4667" w:rsidRPr="000B429F" w:rsidRDefault="004D4667" w:rsidP="004D4667">
      <w:pPr>
        <w:spacing w:before="240" w:after="120"/>
        <w:jc w:val="both"/>
        <w:rPr>
          <w:rFonts w:ascii="Calibri" w:hAnsi="Calibri" w:cs="Calibri"/>
          <w:b/>
        </w:rPr>
      </w:pPr>
      <w:proofErr w:type="gramStart"/>
      <w:r>
        <w:rPr>
          <w:rFonts w:ascii="Calibri" w:hAnsi="Calibri" w:cs="Calibri"/>
          <w:b/>
        </w:rPr>
        <w:t>24</w:t>
      </w:r>
      <w:proofErr w:type="gramEnd"/>
      <w:r>
        <w:rPr>
          <w:rFonts w:ascii="Calibri" w:hAnsi="Calibri" w:cs="Calibri"/>
          <w:b/>
        </w:rPr>
        <w:t xml:space="preserve"> </w:t>
      </w:r>
      <w:r w:rsidRPr="000B429F">
        <w:rPr>
          <w:rFonts w:ascii="Calibri" w:hAnsi="Calibri" w:cs="Calibri"/>
          <w:b/>
        </w:rPr>
        <w:t>Additions or Alterations</w:t>
      </w:r>
    </w:p>
    <w:p w:rsidR="004D4667" w:rsidRPr="000B429F" w:rsidRDefault="004D4667" w:rsidP="004D4667">
      <w:pPr>
        <w:spacing w:before="120" w:after="120"/>
        <w:jc w:val="both"/>
        <w:rPr>
          <w:rFonts w:ascii="Calibri" w:hAnsi="Calibri" w:cs="Calibri"/>
        </w:rPr>
      </w:pPr>
      <w:r w:rsidRPr="000B429F">
        <w:rPr>
          <w:rFonts w:ascii="Calibri" w:hAnsi="Calibri" w:cs="Calibri"/>
        </w:rPr>
        <w:lastRenderedPageBreak/>
        <w:t xml:space="preserve">Any additions or alterations to these instructions </w:t>
      </w:r>
      <w:proofErr w:type="gramStart"/>
      <w:r w:rsidRPr="000B429F">
        <w:rPr>
          <w:rFonts w:ascii="Calibri" w:hAnsi="Calibri" w:cs="Calibri"/>
        </w:rPr>
        <w:t>will be advised</w:t>
      </w:r>
      <w:proofErr w:type="gramEnd"/>
      <w:r w:rsidRPr="000B429F">
        <w:rPr>
          <w:rFonts w:ascii="Calibri" w:hAnsi="Calibri" w:cs="Calibri"/>
        </w:rPr>
        <w:t xml:space="preserve"> at the Rally Technical Briefing.</w:t>
      </w:r>
    </w:p>
    <w:p w:rsidR="004D4667" w:rsidRPr="006B5CA4" w:rsidRDefault="004D4667" w:rsidP="004D4667">
      <w:pPr>
        <w:spacing w:before="240" w:after="120"/>
        <w:jc w:val="both"/>
        <w:rPr>
          <w:rFonts w:ascii="Calibri" w:hAnsi="Calibri" w:cs="Calibri"/>
          <w:b/>
        </w:rPr>
      </w:pPr>
      <w:proofErr w:type="gramStart"/>
      <w:r>
        <w:rPr>
          <w:rFonts w:ascii="Calibri" w:hAnsi="Calibri" w:cs="Calibri"/>
          <w:b/>
        </w:rPr>
        <w:t>25</w:t>
      </w:r>
      <w:proofErr w:type="gramEnd"/>
      <w:r>
        <w:rPr>
          <w:rFonts w:ascii="Calibri" w:hAnsi="Calibri" w:cs="Calibri"/>
          <w:b/>
        </w:rPr>
        <w:t xml:space="preserve"> </w:t>
      </w:r>
      <w:r w:rsidRPr="006B5CA4">
        <w:rPr>
          <w:rFonts w:ascii="Calibri" w:hAnsi="Calibri" w:cs="Calibri"/>
          <w:b/>
        </w:rPr>
        <w:t>Indonesian Waters</w:t>
      </w:r>
    </w:p>
    <w:p w:rsidR="004D4667" w:rsidRDefault="004D4667" w:rsidP="004D4667">
      <w:pPr>
        <w:pStyle w:val="Default"/>
        <w:tabs>
          <w:tab w:val="left" w:pos="1620"/>
        </w:tabs>
        <w:spacing w:before="80" w:line="260" w:lineRule="exact"/>
        <w:jc w:val="both"/>
        <w:outlineLvl w:val="0"/>
        <w:rPr>
          <w:rFonts w:ascii="Calibri" w:hAnsi="Calibri" w:cs="Calibri"/>
          <w:sz w:val="22"/>
          <w:szCs w:val="22"/>
        </w:rPr>
      </w:pPr>
      <w:r w:rsidRPr="006B5CA4">
        <w:rPr>
          <w:rFonts w:ascii="Calibri" w:hAnsi="Calibri" w:cs="Calibri"/>
          <w:sz w:val="22"/>
          <w:szCs w:val="22"/>
        </w:rPr>
        <w:t xml:space="preserve">Any yachts wishing to travel into Indonesian waters or ports require appropriate cruising and security permits. These </w:t>
      </w:r>
      <w:proofErr w:type="gramStart"/>
      <w:r w:rsidRPr="006B5CA4">
        <w:rPr>
          <w:rFonts w:ascii="Calibri" w:hAnsi="Calibri" w:cs="Calibri"/>
          <w:sz w:val="22"/>
          <w:szCs w:val="22"/>
        </w:rPr>
        <w:t>must be obtained</w:t>
      </w:r>
      <w:proofErr w:type="gramEnd"/>
      <w:r w:rsidRPr="006B5CA4">
        <w:rPr>
          <w:rFonts w:ascii="Calibri" w:hAnsi="Calibri" w:cs="Calibri"/>
          <w:sz w:val="22"/>
          <w:szCs w:val="22"/>
        </w:rPr>
        <w:t xml:space="preserve"> </w:t>
      </w:r>
      <w:r w:rsidRPr="006B5CA4">
        <w:rPr>
          <w:rFonts w:ascii="Calibri" w:hAnsi="Calibri" w:cs="Calibri"/>
          <w:sz w:val="22"/>
          <w:szCs w:val="22"/>
          <w:u w:val="single"/>
        </w:rPr>
        <w:t>prior</w:t>
      </w:r>
      <w:r w:rsidRPr="006B5CA4">
        <w:rPr>
          <w:rFonts w:ascii="Calibri" w:hAnsi="Calibri" w:cs="Calibri"/>
          <w:sz w:val="22"/>
          <w:szCs w:val="22"/>
        </w:rPr>
        <w:t xml:space="preserve"> to departure from </w:t>
      </w:r>
      <w:smartTag w:uri="urn:schemas-microsoft-com:office:smarttags" w:element="City">
        <w:smartTag w:uri="urn:schemas-microsoft-com:office:smarttags" w:element="place">
          <w:r w:rsidRPr="006B5CA4">
            <w:rPr>
              <w:rFonts w:ascii="Calibri" w:hAnsi="Calibri" w:cs="Calibri"/>
              <w:sz w:val="22"/>
              <w:szCs w:val="22"/>
            </w:rPr>
            <w:t>Darwin</w:t>
          </w:r>
        </w:smartTag>
      </w:smartTag>
      <w:r w:rsidRPr="006B5CA4">
        <w:rPr>
          <w:rFonts w:ascii="Calibri" w:hAnsi="Calibri" w:cs="Calibri"/>
          <w:sz w:val="22"/>
          <w:szCs w:val="22"/>
        </w:rPr>
        <w:t xml:space="preserve">.  </w:t>
      </w:r>
    </w:p>
    <w:p w:rsidR="004D4667" w:rsidRPr="00CD266A" w:rsidRDefault="004D4667" w:rsidP="004D4667">
      <w:pPr>
        <w:pStyle w:val="Default"/>
        <w:tabs>
          <w:tab w:val="left" w:pos="1620"/>
        </w:tabs>
        <w:spacing w:before="120" w:line="260" w:lineRule="exact"/>
        <w:jc w:val="both"/>
        <w:outlineLvl w:val="0"/>
        <w:rPr>
          <w:rFonts w:ascii="Calibri" w:hAnsi="Calibri" w:cs="Calibri"/>
          <w:b/>
          <w:sz w:val="22"/>
          <w:szCs w:val="22"/>
        </w:rPr>
      </w:pPr>
      <w:r w:rsidRPr="006B5CA4">
        <w:rPr>
          <w:rFonts w:ascii="Calibri" w:hAnsi="Calibri" w:cs="Calibri"/>
          <w:sz w:val="22"/>
          <w:szCs w:val="22"/>
        </w:rPr>
        <w:t xml:space="preserve">Yachts may enter the </w:t>
      </w:r>
      <w:r>
        <w:rPr>
          <w:rFonts w:ascii="Calibri" w:hAnsi="Calibri" w:cs="Calibri"/>
          <w:sz w:val="22"/>
          <w:szCs w:val="22"/>
        </w:rPr>
        <w:t xml:space="preserve">2015 </w:t>
      </w:r>
      <w:r w:rsidRPr="006B5CA4">
        <w:rPr>
          <w:rFonts w:ascii="Calibri" w:hAnsi="Calibri" w:cs="Calibri"/>
          <w:sz w:val="22"/>
          <w:szCs w:val="22"/>
        </w:rPr>
        <w:t xml:space="preserve">Darwin Dili Yacht Rally </w:t>
      </w:r>
      <w:proofErr w:type="gramStart"/>
      <w:r w:rsidRPr="00CD266A">
        <w:rPr>
          <w:rFonts w:ascii="Calibri" w:hAnsi="Calibri" w:cs="Calibri"/>
          <w:sz w:val="22"/>
          <w:szCs w:val="22"/>
          <w:u w:val="single"/>
        </w:rPr>
        <w:t>and</w:t>
      </w:r>
      <w:r w:rsidRPr="00CD266A">
        <w:rPr>
          <w:rFonts w:ascii="Calibri" w:hAnsi="Calibri" w:cs="Calibri"/>
          <w:sz w:val="22"/>
          <w:szCs w:val="22"/>
        </w:rPr>
        <w:t xml:space="preserve"> </w:t>
      </w:r>
      <w:r>
        <w:rPr>
          <w:rFonts w:ascii="Calibri" w:hAnsi="Calibri" w:cs="Calibri"/>
          <w:sz w:val="22"/>
          <w:szCs w:val="22"/>
        </w:rPr>
        <w:t>also</w:t>
      </w:r>
      <w:proofErr w:type="gramEnd"/>
      <w:r>
        <w:rPr>
          <w:rFonts w:ascii="Calibri" w:hAnsi="Calibri" w:cs="Calibri"/>
          <w:sz w:val="22"/>
          <w:szCs w:val="22"/>
        </w:rPr>
        <w:t xml:space="preserve"> </w:t>
      </w:r>
      <w:r w:rsidRPr="00CD266A">
        <w:rPr>
          <w:rFonts w:ascii="Calibri" w:hAnsi="Calibri" w:cs="Calibri"/>
          <w:sz w:val="22"/>
          <w:szCs w:val="22"/>
        </w:rPr>
        <w:t>join</w:t>
      </w:r>
      <w:r>
        <w:rPr>
          <w:rFonts w:ascii="Calibri" w:hAnsi="Calibri" w:cs="Calibri"/>
          <w:sz w:val="22"/>
          <w:szCs w:val="22"/>
        </w:rPr>
        <w:t xml:space="preserve"> the</w:t>
      </w:r>
      <w:r w:rsidRPr="00CD266A">
        <w:rPr>
          <w:rFonts w:ascii="Calibri" w:hAnsi="Calibri" w:cs="Calibri"/>
          <w:b/>
          <w:sz w:val="22"/>
          <w:szCs w:val="22"/>
        </w:rPr>
        <w:t xml:space="preserve"> </w:t>
      </w:r>
      <w:hyperlink r:id="rId61" w:history="1">
        <w:r w:rsidRPr="00BF10B9">
          <w:rPr>
            <w:rStyle w:val="Hyperlink"/>
            <w:rFonts w:ascii="Calibri" w:hAnsi="Calibri" w:cs="Calibri"/>
            <w:sz w:val="22"/>
            <w:szCs w:val="22"/>
          </w:rPr>
          <w:t>2015 Sail Indonesia Rally</w:t>
        </w:r>
      </w:hyperlink>
    </w:p>
    <w:p w:rsidR="004D4667" w:rsidRDefault="004D4667" w:rsidP="004D4667">
      <w:pPr>
        <w:pStyle w:val="Default"/>
        <w:numPr>
          <w:ilvl w:val="0"/>
          <w:numId w:val="31"/>
        </w:numPr>
        <w:tabs>
          <w:tab w:val="left" w:pos="1620"/>
        </w:tabs>
        <w:spacing w:before="120" w:line="260" w:lineRule="exact"/>
        <w:jc w:val="both"/>
        <w:outlineLvl w:val="0"/>
        <w:rPr>
          <w:rFonts w:ascii="Calibri" w:hAnsi="Calibri" w:cs="Calibri"/>
          <w:sz w:val="22"/>
          <w:szCs w:val="22"/>
        </w:rPr>
      </w:pPr>
      <w:r w:rsidRPr="00DF2531">
        <w:rPr>
          <w:rFonts w:ascii="Calibri" w:hAnsi="Calibri" w:cs="Calibri"/>
          <w:sz w:val="22"/>
          <w:szCs w:val="22"/>
        </w:rPr>
        <w:t xml:space="preserve">The Darwin Dili Yacht Rally starts two (2) weeks prior to the Sail Indonesia </w:t>
      </w:r>
      <w:proofErr w:type="gramStart"/>
      <w:r w:rsidRPr="00DF2531">
        <w:rPr>
          <w:rFonts w:ascii="Calibri" w:hAnsi="Calibri" w:cs="Calibri"/>
          <w:sz w:val="22"/>
          <w:szCs w:val="22"/>
        </w:rPr>
        <w:t xml:space="preserve">Rally </w:t>
      </w:r>
      <w:r>
        <w:rPr>
          <w:rFonts w:ascii="Calibri" w:hAnsi="Calibri" w:cs="Calibri"/>
          <w:sz w:val="22"/>
          <w:szCs w:val="22"/>
        </w:rPr>
        <w:t>which</w:t>
      </w:r>
      <w:proofErr w:type="gramEnd"/>
      <w:r>
        <w:rPr>
          <w:rFonts w:ascii="Calibri" w:hAnsi="Calibri" w:cs="Calibri"/>
          <w:sz w:val="22"/>
          <w:szCs w:val="22"/>
        </w:rPr>
        <w:t xml:space="preserve"> leaves</w:t>
      </w:r>
      <w:r w:rsidRPr="00DF2531">
        <w:rPr>
          <w:rFonts w:ascii="Calibri" w:hAnsi="Calibri" w:cs="Calibri"/>
          <w:sz w:val="22"/>
          <w:szCs w:val="22"/>
        </w:rPr>
        <w:t xml:space="preserve"> Darwin on 2</w:t>
      </w:r>
      <w:r>
        <w:rPr>
          <w:rFonts w:ascii="Calibri" w:hAnsi="Calibri" w:cs="Calibri"/>
          <w:sz w:val="22"/>
          <w:szCs w:val="22"/>
        </w:rPr>
        <w:t>5</w:t>
      </w:r>
      <w:r w:rsidRPr="00DF2531">
        <w:rPr>
          <w:rFonts w:ascii="Calibri" w:hAnsi="Calibri" w:cs="Calibri"/>
          <w:sz w:val="22"/>
          <w:szCs w:val="22"/>
        </w:rPr>
        <w:t xml:space="preserve"> July. This will allow enough time for Dili Rally participants to spend a short while in Timor-Leste and its waters before sailing across the north </w:t>
      </w:r>
      <w:proofErr w:type="gramStart"/>
      <w:r w:rsidRPr="00DF2531">
        <w:rPr>
          <w:rFonts w:ascii="Calibri" w:hAnsi="Calibri" w:cs="Calibri"/>
          <w:sz w:val="22"/>
          <w:szCs w:val="22"/>
        </w:rPr>
        <w:t>coast</w:t>
      </w:r>
      <w:proofErr w:type="gramEnd"/>
      <w:r w:rsidRPr="00DF2531">
        <w:rPr>
          <w:rFonts w:ascii="Calibri" w:hAnsi="Calibri" w:cs="Calibri"/>
          <w:sz w:val="22"/>
          <w:szCs w:val="22"/>
        </w:rPr>
        <w:t xml:space="preserve"> of Timor Island onto Kupang in West Timor, joining up with the Sail Indonesia fleet arriving in Kupang from Darwin</w:t>
      </w:r>
      <w:r>
        <w:rPr>
          <w:rFonts w:ascii="Calibri" w:hAnsi="Calibri" w:cs="Calibri"/>
          <w:sz w:val="22"/>
          <w:szCs w:val="22"/>
        </w:rPr>
        <w:t xml:space="preserve">. </w:t>
      </w:r>
      <w:r w:rsidRPr="006B5CA4">
        <w:rPr>
          <w:rFonts w:ascii="Calibri" w:hAnsi="Calibri" w:cs="Calibri"/>
          <w:sz w:val="22"/>
          <w:szCs w:val="22"/>
        </w:rPr>
        <w:t xml:space="preserve">For more information go </w:t>
      </w:r>
      <w:r w:rsidRPr="00CD266A">
        <w:rPr>
          <w:rFonts w:asciiTheme="minorHAnsi" w:hAnsiTheme="minorHAnsi" w:cs="Calibri"/>
          <w:sz w:val="22"/>
          <w:szCs w:val="22"/>
        </w:rPr>
        <w:t xml:space="preserve">to </w:t>
      </w:r>
      <w:hyperlink r:id="rId62" w:history="1">
        <w:r w:rsidRPr="00CD266A">
          <w:rPr>
            <w:rStyle w:val="Hyperlink"/>
            <w:rFonts w:ascii="Calibri" w:hAnsi="Calibri" w:cs="Calibri"/>
            <w:sz w:val="22"/>
            <w:szCs w:val="22"/>
          </w:rPr>
          <w:t>www.sailindonesia.net</w:t>
        </w:r>
      </w:hyperlink>
    </w:p>
    <w:p w:rsidR="004D4667" w:rsidRDefault="004D4667" w:rsidP="004D4667">
      <w:pPr>
        <w:pStyle w:val="Default"/>
        <w:numPr>
          <w:ilvl w:val="0"/>
          <w:numId w:val="31"/>
        </w:numPr>
        <w:tabs>
          <w:tab w:val="left" w:pos="1620"/>
        </w:tabs>
        <w:spacing w:before="120" w:line="260" w:lineRule="exact"/>
        <w:jc w:val="both"/>
        <w:outlineLvl w:val="0"/>
        <w:rPr>
          <w:rFonts w:ascii="Calibri" w:hAnsi="Calibri" w:cs="Calibri"/>
          <w:sz w:val="22"/>
          <w:szCs w:val="22"/>
        </w:rPr>
      </w:pPr>
      <w:r w:rsidRPr="006B5CA4">
        <w:rPr>
          <w:rFonts w:ascii="Calibri" w:hAnsi="Calibri" w:cs="Calibri"/>
          <w:sz w:val="22"/>
          <w:szCs w:val="22"/>
        </w:rPr>
        <w:t xml:space="preserve">Yachts participating in both events should depart Dili/Timor-Leste waters in time to reach Kupang in West Timor to coincide with the arrival of the Sail Indonesia fleet from Darwin, currently estimated to be </w:t>
      </w:r>
      <w:r>
        <w:rPr>
          <w:rFonts w:ascii="Calibri" w:hAnsi="Calibri" w:cs="Calibri"/>
          <w:sz w:val="22"/>
          <w:szCs w:val="22"/>
        </w:rPr>
        <w:t>28-31</w:t>
      </w:r>
      <w:r w:rsidRPr="006B5CA4">
        <w:rPr>
          <w:rFonts w:ascii="Calibri" w:hAnsi="Calibri" w:cs="Calibri"/>
          <w:sz w:val="22"/>
          <w:szCs w:val="22"/>
        </w:rPr>
        <w:t xml:space="preserve"> </w:t>
      </w:r>
      <w:r>
        <w:rPr>
          <w:rFonts w:ascii="Calibri" w:hAnsi="Calibri" w:cs="Calibri"/>
          <w:sz w:val="22"/>
          <w:szCs w:val="22"/>
        </w:rPr>
        <w:t>July 2015</w:t>
      </w:r>
      <w:r w:rsidRPr="00DF2531">
        <w:rPr>
          <w:rFonts w:ascii="Calibri" w:hAnsi="Calibri" w:cs="Calibri"/>
          <w:sz w:val="22"/>
          <w:szCs w:val="22"/>
        </w:rPr>
        <w:t>.</w:t>
      </w:r>
    </w:p>
    <w:p w:rsidR="004D4667" w:rsidRDefault="004D4667" w:rsidP="004D4667">
      <w:pPr>
        <w:pStyle w:val="Default"/>
        <w:numPr>
          <w:ilvl w:val="0"/>
          <w:numId w:val="31"/>
        </w:numPr>
        <w:tabs>
          <w:tab w:val="left" w:pos="1620"/>
        </w:tabs>
        <w:spacing w:before="120" w:line="260" w:lineRule="exact"/>
        <w:jc w:val="both"/>
        <w:outlineLvl w:val="0"/>
        <w:rPr>
          <w:rFonts w:ascii="Calibri" w:hAnsi="Calibri" w:cs="Calibri"/>
          <w:sz w:val="22"/>
          <w:szCs w:val="22"/>
        </w:rPr>
      </w:pPr>
      <w:r w:rsidRPr="00A92CFB">
        <w:rPr>
          <w:rFonts w:ascii="Calibri" w:hAnsi="Calibri" w:cs="Calibri"/>
          <w:sz w:val="22"/>
          <w:szCs w:val="22"/>
        </w:rPr>
        <w:t xml:space="preserve">For yachts participating in both rallies, an informal cruise from Dili to Kupang is being organised. This will include a short stopover at the Timor-Leste enclave, </w:t>
      </w:r>
      <w:proofErr w:type="spellStart"/>
      <w:r w:rsidRPr="00A92CFB">
        <w:rPr>
          <w:rFonts w:ascii="Calibri" w:hAnsi="Calibri" w:cs="Calibri"/>
          <w:sz w:val="22"/>
          <w:szCs w:val="22"/>
        </w:rPr>
        <w:t>Oecusse</w:t>
      </w:r>
      <w:proofErr w:type="spellEnd"/>
      <w:r w:rsidRPr="00A92CFB">
        <w:rPr>
          <w:rFonts w:ascii="Calibri" w:hAnsi="Calibri" w:cs="Calibri"/>
          <w:sz w:val="22"/>
          <w:szCs w:val="22"/>
        </w:rPr>
        <w:t xml:space="preserve">, which is located on the north coast of West Timor (approximate co-ordinates S09° 10' E124° 20').  </w:t>
      </w:r>
      <w:proofErr w:type="spellStart"/>
      <w:r w:rsidRPr="00A92CFB">
        <w:rPr>
          <w:rFonts w:ascii="Calibri" w:hAnsi="Calibri" w:cs="Calibri"/>
          <w:sz w:val="22"/>
          <w:szCs w:val="22"/>
        </w:rPr>
        <w:t>Oecusse</w:t>
      </w:r>
      <w:proofErr w:type="spellEnd"/>
      <w:r w:rsidRPr="00A92CFB">
        <w:rPr>
          <w:rFonts w:ascii="Calibri" w:hAnsi="Calibri" w:cs="Calibri"/>
          <w:sz w:val="22"/>
          <w:szCs w:val="22"/>
        </w:rPr>
        <w:t xml:space="preserve"> (also known as </w:t>
      </w:r>
      <w:proofErr w:type="spellStart"/>
      <w:r w:rsidRPr="00A92CFB">
        <w:rPr>
          <w:rFonts w:ascii="Calibri" w:hAnsi="Calibri" w:cs="Calibri"/>
          <w:sz w:val="22"/>
          <w:szCs w:val="22"/>
        </w:rPr>
        <w:t>Pante</w:t>
      </w:r>
      <w:proofErr w:type="spellEnd"/>
      <w:r w:rsidRPr="00A92CFB">
        <w:rPr>
          <w:rFonts w:ascii="Calibri" w:hAnsi="Calibri" w:cs="Calibri"/>
          <w:sz w:val="22"/>
          <w:szCs w:val="22"/>
        </w:rPr>
        <w:t xml:space="preserve"> Makassar) is almost equidistant from Dili and Kupang (approximately 90 NM from Dili and from Kupang).  </w:t>
      </w:r>
    </w:p>
    <w:p w:rsidR="004D4667" w:rsidRDefault="004D4667" w:rsidP="004D4667">
      <w:pPr>
        <w:pStyle w:val="Default"/>
        <w:numPr>
          <w:ilvl w:val="0"/>
          <w:numId w:val="31"/>
        </w:numPr>
        <w:tabs>
          <w:tab w:val="left" w:pos="1620"/>
        </w:tabs>
        <w:spacing w:before="120" w:line="260" w:lineRule="exact"/>
        <w:jc w:val="both"/>
        <w:outlineLvl w:val="0"/>
        <w:rPr>
          <w:rFonts w:ascii="Calibri" w:hAnsi="Calibri" w:cs="Calibri"/>
          <w:sz w:val="22"/>
          <w:szCs w:val="22"/>
        </w:rPr>
      </w:pPr>
      <w:r>
        <w:rPr>
          <w:rFonts w:ascii="Calibri" w:hAnsi="Calibri" w:cs="Calibri"/>
          <w:sz w:val="22"/>
          <w:szCs w:val="22"/>
        </w:rPr>
        <w:t xml:space="preserve">Sail Timor-Leste and Sail Indonesia work co-operatively to facilitate arrangements for </w:t>
      </w:r>
      <w:proofErr w:type="gramStart"/>
      <w:r>
        <w:rPr>
          <w:rFonts w:ascii="Calibri" w:hAnsi="Calibri" w:cs="Calibri"/>
          <w:sz w:val="22"/>
          <w:szCs w:val="22"/>
        </w:rPr>
        <w:t>yachts which</w:t>
      </w:r>
      <w:proofErr w:type="gramEnd"/>
      <w:r>
        <w:rPr>
          <w:rFonts w:ascii="Calibri" w:hAnsi="Calibri" w:cs="Calibri"/>
          <w:sz w:val="22"/>
          <w:szCs w:val="22"/>
        </w:rPr>
        <w:t xml:space="preserve"> wish to enter both events.</w:t>
      </w:r>
      <w:r w:rsidRPr="00DF2531">
        <w:rPr>
          <w:rFonts w:ascii="Calibri" w:hAnsi="Calibri" w:cs="Calibri"/>
          <w:sz w:val="22"/>
          <w:szCs w:val="22"/>
        </w:rPr>
        <w:t xml:space="preserve"> </w:t>
      </w:r>
      <w:r>
        <w:rPr>
          <w:rFonts w:ascii="Calibri" w:hAnsi="Calibri" w:cs="Calibri"/>
          <w:sz w:val="22"/>
          <w:szCs w:val="22"/>
        </w:rPr>
        <w:t>For yachts first participating in the Darwin Dili Yacht Rally, t</w:t>
      </w:r>
      <w:r w:rsidRPr="009B5206">
        <w:rPr>
          <w:rFonts w:ascii="Calibri" w:hAnsi="Calibri" w:cs="Calibri"/>
          <w:sz w:val="22"/>
          <w:szCs w:val="22"/>
        </w:rPr>
        <w:t xml:space="preserve">here </w:t>
      </w:r>
      <w:r>
        <w:rPr>
          <w:rFonts w:ascii="Calibri" w:hAnsi="Calibri" w:cs="Calibri"/>
          <w:sz w:val="22"/>
          <w:szCs w:val="22"/>
        </w:rPr>
        <w:t>is</w:t>
      </w:r>
      <w:r w:rsidRPr="009B5206">
        <w:rPr>
          <w:rFonts w:ascii="Calibri" w:hAnsi="Calibri" w:cs="Calibri"/>
          <w:sz w:val="22"/>
          <w:szCs w:val="22"/>
        </w:rPr>
        <w:t xml:space="preserve"> a </w:t>
      </w:r>
      <w:r w:rsidRPr="00056632">
        <w:rPr>
          <w:rFonts w:ascii="Calibri" w:hAnsi="Calibri" w:cs="Calibri"/>
          <w:sz w:val="22"/>
          <w:szCs w:val="22"/>
          <w:u w:val="single"/>
        </w:rPr>
        <w:t>reduced entry fee</w:t>
      </w:r>
      <w:r w:rsidRPr="00CD266A">
        <w:rPr>
          <w:rFonts w:ascii="Calibri" w:hAnsi="Calibri" w:cs="Calibri"/>
          <w:sz w:val="22"/>
          <w:szCs w:val="22"/>
        </w:rPr>
        <w:t xml:space="preserve"> </w:t>
      </w:r>
      <w:r>
        <w:rPr>
          <w:rFonts w:ascii="Calibri" w:hAnsi="Calibri" w:cs="Calibri"/>
          <w:sz w:val="22"/>
          <w:szCs w:val="22"/>
        </w:rPr>
        <w:t>for</w:t>
      </w:r>
      <w:r w:rsidRPr="009B5206">
        <w:rPr>
          <w:rFonts w:ascii="Calibri" w:hAnsi="Calibri" w:cs="Calibri"/>
          <w:sz w:val="22"/>
          <w:szCs w:val="22"/>
        </w:rPr>
        <w:t xml:space="preserve"> the Sail Indonesia Rally as you will not be in Darwin for a number of pre-Sail Indonesia events.</w:t>
      </w:r>
      <w:r>
        <w:rPr>
          <w:rFonts w:ascii="Calibri" w:hAnsi="Calibri" w:cs="Calibri"/>
          <w:sz w:val="22"/>
          <w:szCs w:val="22"/>
        </w:rPr>
        <w:t xml:space="preserve">  Contact either </w:t>
      </w:r>
      <w:hyperlink r:id="rId63" w:history="1">
        <w:r w:rsidRPr="00250EB2">
          <w:rPr>
            <w:rStyle w:val="Hyperlink"/>
            <w:rFonts w:ascii="Calibri" w:hAnsi="Calibri" w:cs="Calibri"/>
            <w:sz w:val="22"/>
            <w:szCs w:val="22"/>
          </w:rPr>
          <w:t>mail@sailtimorleste.org</w:t>
        </w:r>
      </w:hyperlink>
      <w:r>
        <w:rPr>
          <w:rFonts w:ascii="Calibri" w:hAnsi="Calibri" w:cs="Calibri"/>
          <w:sz w:val="22"/>
          <w:szCs w:val="22"/>
        </w:rPr>
        <w:t xml:space="preserve"> or </w:t>
      </w:r>
      <w:hyperlink r:id="rId64" w:history="1">
        <w:r w:rsidRPr="00250EB2">
          <w:rPr>
            <w:rStyle w:val="Hyperlink"/>
            <w:rFonts w:ascii="Calibri" w:hAnsi="Calibri" w:cs="Calibri"/>
            <w:sz w:val="22"/>
            <w:szCs w:val="22"/>
          </w:rPr>
          <w:t>mail@sailindonesia.net</w:t>
        </w:r>
      </w:hyperlink>
      <w:r>
        <w:rPr>
          <w:rFonts w:ascii="Calibri" w:hAnsi="Calibri" w:cs="Calibri"/>
          <w:sz w:val="22"/>
          <w:szCs w:val="22"/>
        </w:rPr>
        <w:t xml:space="preserve"> for further information. </w:t>
      </w:r>
    </w:p>
    <w:p w:rsidR="004D4667" w:rsidRPr="00EC09BB" w:rsidRDefault="004D4667" w:rsidP="004D4667">
      <w:pPr>
        <w:pStyle w:val="Default"/>
        <w:tabs>
          <w:tab w:val="left" w:pos="1620"/>
        </w:tabs>
        <w:spacing w:before="120" w:line="260" w:lineRule="exact"/>
        <w:jc w:val="both"/>
        <w:outlineLvl w:val="0"/>
        <w:rPr>
          <w:rFonts w:ascii="Calibri" w:hAnsi="Calibri" w:cs="Calibri"/>
          <w:sz w:val="22"/>
          <w:szCs w:val="22"/>
        </w:rPr>
      </w:pPr>
      <w:r>
        <w:rPr>
          <w:rFonts w:ascii="Calibri" w:hAnsi="Calibri" w:cs="Calibri"/>
          <w:sz w:val="22"/>
          <w:szCs w:val="22"/>
        </w:rPr>
        <w:t xml:space="preserve">Yachts wishing to travel to Indonesia independently of Sail Indonesia or other organised events will need to organise appropriate cruising and security permits.  Further information on this </w:t>
      </w:r>
      <w:proofErr w:type="gramStart"/>
      <w:r>
        <w:rPr>
          <w:rFonts w:ascii="Calibri" w:hAnsi="Calibri" w:cs="Calibri"/>
          <w:sz w:val="22"/>
          <w:szCs w:val="22"/>
        </w:rPr>
        <w:t>may be obtained</w:t>
      </w:r>
      <w:proofErr w:type="gramEnd"/>
      <w:r>
        <w:rPr>
          <w:rFonts w:ascii="Calibri" w:hAnsi="Calibri" w:cs="Calibri"/>
          <w:sz w:val="22"/>
          <w:szCs w:val="22"/>
        </w:rPr>
        <w:t xml:space="preserve"> </w:t>
      </w:r>
      <w:r w:rsidRPr="00CD266A">
        <w:rPr>
          <w:rFonts w:ascii="Calibri" w:hAnsi="Calibri" w:cs="Calibri"/>
          <w:sz w:val="22"/>
          <w:szCs w:val="22"/>
        </w:rPr>
        <w:t xml:space="preserve">from </w:t>
      </w:r>
      <w:hyperlink r:id="rId65" w:history="1">
        <w:r w:rsidRPr="00CD266A">
          <w:rPr>
            <w:rStyle w:val="Hyperlink"/>
            <w:rFonts w:ascii="Calibri" w:hAnsi="Calibri" w:cs="Calibri"/>
            <w:sz w:val="22"/>
            <w:szCs w:val="22"/>
          </w:rPr>
          <w:t>mail@sailtimorleste.org</w:t>
        </w:r>
      </w:hyperlink>
      <w:r>
        <w:rPr>
          <w:rStyle w:val="Hyperlink"/>
          <w:rFonts w:ascii="Calibri" w:hAnsi="Calibri"/>
        </w:rPr>
        <w:t xml:space="preserve"> </w:t>
      </w:r>
      <w:r w:rsidRPr="00EC09BB">
        <w:rPr>
          <w:rFonts w:cs="Calibri"/>
          <w:sz w:val="22"/>
          <w:szCs w:val="22"/>
        </w:rPr>
        <w:t xml:space="preserve">- </w:t>
      </w:r>
      <w:r w:rsidRPr="00EC09BB">
        <w:rPr>
          <w:rFonts w:ascii="Calibri" w:hAnsi="Calibri" w:cs="Calibri"/>
          <w:sz w:val="22"/>
          <w:szCs w:val="22"/>
        </w:rPr>
        <w:t>we can assist with these arrangements</w:t>
      </w:r>
      <w:r>
        <w:rPr>
          <w:rFonts w:cs="Calibri"/>
          <w:sz w:val="22"/>
          <w:szCs w:val="22"/>
        </w:rPr>
        <w:t xml:space="preserve">. </w:t>
      </w:r>
    </w:p>
    <w:p w:rsidR="004D4667" w:rsidRPr="006B5CA4" w:rsidRDefault="004D4667" w:rsidP="004D4667">
      <w:pPr>
        <w:spacing w:before="240" w:after="120"/>
        <w:jc w:val="both"/>
        <w:rPr>
          <w:rFonts w:ascii="Calibri" w:hAnsi="Calibri" w:cs="Calibri"/>
          <w:b/>
        </w:rPr>
      </w:pPr>
      <w:proofErr w:type="gramStart"/>
      <w:r>
        <w:rPr>
          <w:rFonts w:ascii="Calibri" w:hAnsi="Calibri" w:cs="Calibri"/>
          <w:b/>
        </w:rPr>
        <w:t>26</w:t>
      </w:r>
      <w:proofErr w:type="gramEnd"/>
      <w:r>
        <w:rPr>
          <w:rFonts w:ascii="Calibri" w:hAnsi="Calibri" w:cs="Calibri"/>
          <w:b/>
        </w:rPr>
        <w:t xml:space="preserve"> Yachts entering the Rally from other ports</w:t>
      </w:r>
    </w:p>
    <w:p w:rsidR="004D4667" w:rsidRDefault="004D4667" w:rsidP="004D4667">
      <w:pPr>
        <w:pStyle w:val="Default"/>
        <w:tabs>
          <w:tab w:val="left" w:pos="1620"/>
        </w:tabs>
        <w:spacing w:before="80" w:line="260" w:lineRule="exact"/>
        <w:jc w:val="both"/>
        <w:outlineLvl w:val="0"/>
        <w:rPr>
          <w:rFonts w:ascii="Calibri" w:hAnsi="Calibri" w:cs="Calibri"/>
          <w:sz w:val="22"/>
          <w:szCs w:val="22"/>
        </w:rPr>
      </w:pPr>
      <w:r w:rsidRPr="007F533D">
        <w:rPr>
          <w:rFonts w:ascii="Calibri" w:hAnsi="Calibri" w:cs="Calibri"/>
          <w:sz w:val="22"/>
          <w:szCs w:val="22"/>
        </w:rPr>
        <w:t xml:space="preserve">Yachts wishing to depart </w:t>
      </w:r>
      <w:smartTag w:uri="urn:schemas-microsoft-com:office:smarttags" w:element="country-region">
        <w:smartTag w:uri="urn:schemas-microsoft-com:office:smarttags" w:element="place">
          <w:r w:rsidRPr="007F533D">
            <w:rPr>
              <w:rFonts w:ascii="Calibri" w:hAnsi="Calibri" w:cs="Calibri"/>
              <w:sz w:val="22"/>
              <w:szCs w:val="22"/>
            </w:rPr>
            <w:t>Austral</w:t>
          </w:r>
          <w:r>
            <w:rPr>
              <w:rFonts w:ascii="Calibri" w:hAnsi="Calibri" w:cs="Calibri"/>
              <w:sz w:val="22"/>
              <w:szCs w:val="22"/>
            </w:rPr>
            <w:t>ia</w:t>
          </w:r>
        </w:smartTag>
      </w:smartTag>
      <w:r>
        <w:rPr>
          <w:rFonts w:ascii="Calibri" w:hAnsi="Calibri" w:cs="Calibri"/>
          <w:sz w:val="22"/>
          <w:szCs w:val="22"/>
        </w:rPr>
        <w:t xml:space="preserve"> from ports other than </w:t>
      </w:r>
      <w:smartTag w:uri="urn:schemas-microsoft-com:office:smarttags" w:element="City">
        <w:smartTag w:uri="urn:schemas-microsoft-com:office:smarttags" w:element="place">
          <w:r>
            <w:rPr>
              <w:rFonts w:ascii="Calibri" w:hAnsi="Calibri" w:cs="Calibri"/>
              <w:sz w:val="22"/>
              <w:szCs w:val="22"/>
            </w:rPr>
            <w:t>Darwin</w:t>
          </w:r>
        </w:smartTag>
      </w:smartTag>
      <w:r w:rsidRPr="007F533D">
        <w:rPr>
          <w:rFonts w:ascii="Calibri" w:hAnsi="Calibri" w:cs="Calibri"/>
          <w:sz w:val="22"/>
          <w:szCs w:val="22"/>
        </w:rPr>
        <w:t xml:space="preserve"> e.g. Nhulunbuy, can do so by special arrangement with the organisers.  Similarly, any yachts wishing to join the Rally in Dili from other foreign ports e.g. </w:t>
      </w:r>
      <w:smartTag w:uri="urn:schemas-microsoft-com:office:smarttags" w:element="place">
        <w:r w:rsidRPr="007F533D">
          <w:rPr>
            <w:rFonts w:ascii="Calibri" w:hAnsi="Calibri" w:cs="Calibri"/>
            <w:sz w:val="22"/>
            <w:szCs w:val="22"/>
          </w:rPr>
          <w:t>Bali</w:t>
        </w:r>
      </w:smartTag>
      <w:r>
        <w:rPr>
          <w:rFonts w:ascii="Calibri" w:hAnsi="Calibri" w:cs="Calibri"/>
          <w:sz w:val="22"/>
          <w:szCs w:val="22"/>
        </w:rPr>
        <w:t>,</w:t>
      </w:r>
      <w:r w:rsidRPr="007F533D">
        <w:rPr>
          <w:rFonts w:ascii="Calibri" w:hAnsi="Calibri" w:cs="Calibri"/>
          <w:sz w:val="22"/>
          <w:szCs w:val="22"/>
        </w:rPr>
        <w:t xml:space="preserve"> can do so.  Again, this is through special arrangement with the organisers.</w:t>
      </w:r>
    </w:p>
    <w:p w:rsidR="004D4667" w:rsidRDefault="004D4667" w:rsidP="004D4667">
      <w:pPr>
        <w:pStyle w:val="Default"/>
        <w:tabs>
          <w:tab w:val="left" w:pos="1620"/>
        </w:tabs>
        <w:spacing w:before="80" w:line="260" w:lineRule="exact"/>
        <w:jc w:val="both"/>
        <w:outlineLvl w:val="0"/>
        <w:rPr>
          <w:rFonts w:ascii="Calibri" w:hAnsi="Calibri" w:cs="Calibri"/>
          <w:sz w:val="22"/>
          <w:szCs w:val="22"/>
        </w:rPr>
      </w:pPr>
      <w:r>
        <w:rPr>
          <w:rFonts w:ascii="Calibri" w:hAnsi="Calibri" w:cs="Calibri"/>
          <w:sz w:val="22"/>
          <w:szCs w:val="22"/>
        </w:rPr>
        <w:t xml:space="preserve">Yachts entering the Rally from ports other than Darwin may participate in Rally communication </w:t>
      </w:r>
      <w:proofErr w:type="spellStart"/>
      <w:r>
        <w:rPr>
          <w:rFonts w:ascii="Calibri" w:hAnsi="Calibri" w:cs="Calibri"/>
          <w:sz w:val="22"/>
          <w:szCs w:val="22"/>
        </w:rPr>
        <w:t>scheds</w:t>
      </w:r>
      <w:proofErr w:type="spellEnd"/>
      <w:r>
        <w:rPr>
          <w:rFonts w:ascii="Calibri" w:hAnsi="Calibri" w:cs="Calibri"/>
          <w:sz w:val="22"/>
          <w:szCs w:val="22"/>
        </w:rPr>
        <w:t xml:space="preserve"> and Rally functions and benefits but will not be eligible for the award of </w:t>
      </w:r>
      <w:proofErr w:type="spellStart"/>
      <w:r>
        <w:rPr>
          <w:rFonts w:ascii="Calibri" w:hAnsi="Calibri" w:cs="Calibri"/>
          <w:sz w:val="22"/>
          <w:szCs w:val="22"/>
        </w:rPr>
        <w:t>placings</w:t>
      </w:r>
      <w:proofErr w:type="spellEnd"/>
      <w:r>
        <w:rPr>
          <w:rFonts w:ascii="Calibri" w:hAnsi="Calibri" w:cs="Calibri"/>
          <w:sz w:val="22"/>
          <w:szCs w:val="22"/>
        </w:rPr>
        <w:t xml:space="preserve"> or prize pool.</w:t>
      </w:r>
    </w:p>
    <w:p w:rsidR="004D4667" w:rsidRDefault="004D4667" w:rsidP="004D4667">
      <w:pPr>
        <w:pStyle w:val="Default"/>
        <w:tabs>
          <w:tab w:val="left" w:pos="1620"/>
        </w:tabs>
        <w:spacing w:before="80" w:line="260" w:lineRule="exact"/>
        <w:jc w:val="both"/>
        <w:outlineLvl w:val="0"/>
        <w:rPr>
          <w:rFonts w:ascii="Calibri" w:hAnsi="Calibri" w:cs="Calibri"/>
          <w:sz w:val="22"/>
          <w:szCs w:val="22"/>
        </w:rPr>
      </w:pPr>
    </w:p>
    <w:p w:rsidR="004D4667" w:rsidRPr="006B5CA4" w:rsidRDefault="004D4667" w:rsidP="004D4667">
      <w:pPr>
        <w:pStyle w:val="Default"/>
        <w:tabs>
          <w:tab w:val="left" w:pos="1620"/>
        </w:tabs>
        <w:spacing w:before="80" w:line="260" w:lineRule="exact"/>
        <w:jc w:val="both"/>
        <w:outlineLvl w:val="0"/>
        <w:rPr>
          <w:rFonts w:ascii="Calibri" w:hAnsi="Calibri" w:cs="Calibri"/>
          <w:sz w:val="22"/>
          <w:szCs w:val="22"/>
        </w:rPr>
      </w:pPr>
      <w:r>
        <w:rPr>
          <w:rFonts w:ascii="Calibri" w:hAnsi="Calibri" w:cs="Calibri"/>
          <w:sz w:val="22"/>
          <w:szCs w:val="22"/>
        </w:rPr>
        <w:t>Further Notes:</w:t>
      </w:r>
    </w:p>
    <w:p w:rsidR="004D4667" w:rsidRDefault="004D4667" w:rsidP="004D4667">
      <w:pPr>
        <w:pStyle w:val="ListParagraph"/>
        <w:numPr>
          <w:ilvl w:val="0"/>
          <w:numId w:val="34"/>
        </w:numPr>
        <w:spacing w:before="120" w:after="120"/>
        <w:jc w:val="both"/>
        <w:rPr>
          <w:rFonts w:ascii="Calibri" w:hAnsi="Calibri" w:cs="Calibri"/>
          <w:b/>
          <w:sz w:val="20"/>
          <w:szCs w:val="20"/>
        </w:rPr>
      </w:pPr>
      <w:r w:rsidRPr="00EC09BB">
        <w:rPr>
          <w:rFonts w:ascii="Calibri" w:hAnsi="Calibri" w:cs="Calibri"/>
          <w:b/>
          <w:sz w:val="20"/>
          <w:szCs w:val="20"/>
        </w:rPr>
        <w:t>All</w:t>
      </w:r>
      <w:r w:rsidRPr="00EC09BB">
        <w:rPr>
          <w:rFonts w:ascii="Calibri" w:hAnsi="Calibri" w:cs="Calibri"/>
          <w:b/>
          <w:sz w:val="20"/>
          <w:szCs w:val="20"/>
          <w:vertAlign w:val="superscript"/>
        </w:rPr>
        <w:t xml:space="preserve"> </w:t>
      </w:r>
      <w:r w:rsidRPr="00EC09BB">
        <w:rPr>
          <w:rFonts w:ascii="Calibri" w:hAnsi="Calibri" w:cs="Calibri"/>
          <w:b/>
          <w:sz w:val="20"/>
          <w:szCs w:val="20"/>
        </w:rPr>
        <w:t xml:space="preserve">positions and co-ordinates are approximations only and </w:t>
      </w:r>
      <w:proofErr w:type="gramStart"/>
      <w:r w:rsidRPr="00EC09BB">
        <w:rPr>
          <w:rFonts w:ascii="Calibri" w:hAnsi="Calibri" w:cs="Calibri"/>
          <w:b/>
          <w:sz w:val="20"/>
          <w:szCs w:val="20"/>
          <w:u w:val="single"/>
        </w:rPr>
        <w:t>cannot</w:t>
      </w:r>
      <w:r w:rsidRPr="00EC09BB">
        <w:rPr>
          <w:rFonts w:ascii="Calibri" w:hAnsi="Calibri" w:cs="Calibri"/>
          <w:b/>
          <w:sz w:val="20"/>
          <w:szCs w:val="20"/>
        </w:rPr>
        <w:t xml:space="preserve"> be relied upon</w:t>
      </w:r>
      <w:proofErr w:type="gramEnd"/>
      <w:r w:rsidRPr="00EC09BB">
        <w:rPr>
          <w:rFonts w:ascii="Calibri" w:hAnsi="Calibri" w:cs="Calibri"/>
          <w:b/>
          <w:sz w:val="20"/>
          <w:szCs w:val="20"/>
        </w:rPr>
        <w:t xml:space="preserve"> for the purposes of navigation.  The safety of the vessel and its crew is the sole responsibility of the skipper and all normal navigational aids, systems and precautions </w:t>
      </w:r>
      <w:proofErr w:type="gramStart"/>
      <w:r w:rsidRPr="00EC09BB">
        <w:rPr>
          <w:rFonts w:ascii="Calibri" w:hAnsi="Calibri" w:cs="Calibri"/>
          <w:b/>
          <w:sz w:val="20"/>
          <w:szCs w:val="20"/>
        </w:rPr>
        <w:t>should be used</w:t>
      </w:r>
      <w:proofErr w:type="gramEnd"/>
      <w:r w:rsidRPr="00EC09BB">
        <w:rPr>
          <w:rFonts w:ascii="Calibri" w:hAnsi="Calibri" w:cs="Calibri"/>
          <w:b/>
          <w:sz w:val="20"/>
          <w:szCs w:val="20"/>
        </w:rPr>
        <w:t>.</w:t>
      </w:r>
    </w:p>
    <w:p w:rsidR="004D4667" w:rsidRPr="00EC09BB" w:rsidRDefault="004D4667" w:rsidP="004D4667">
      <w:pPr>
        <w:pStyle w:val="ListParagraph"/>
        <w:spacing w:before="120" w:after="120"/>
        <w:jc w:val="both"/>
        <w:rPr>
          <w:rFonts w:ascii="Calibri" w:hAnsi="Calibri" w:cs="Calibri"/>
          <w:b/>
          <w:sz w:val="20"/>
          <w:szCs w:val="20"/>
        </w:rPr>
      </w:pPr>
    </w:p>
    <w:p w:rsidR="004D4667" w:rsidRPr="00EC09BB" w:rsidRDefault="004D4667" w:rsidP="004D4667">
      <w:pPr>
        <w:pStyle w:val="ListParagraph"/>
        <w:numPr>
          <w:ilvl w:val="0"/>
          <w:numId w:val="34"/>
        </w:numPr>
        <w:spacing w:before="120" w:after="120"/>
        <w:jc w:val="both"/>
        <w:rPr>
          <w:rFonts w:ascii="Calibri" w:hAnsi="Calibri" w:cs="Calibri"/>
          <w:b/>
          <w:sz w:val="20"/>
          <w:szCs w:val="20"/>
        </w:rPr>
      </w:pPr>
      <w:r w:rsidRPr="00EC09BB">
        <w:rPr>
          <w:rFonts w:ascii="Calibri" w:hAnsi="Calibri" w:cs="Calibri"/>
          <w:b/>
          <w:sz w:val="20"/>
          <w:szCs w:val="20"/>
        </w:rPr>
        <w:t>All care has been taken in the preparation of this document; it contains the bes</w:t>
      </w:r>
      <w:r>
        <w:rPr>
          <w:rFonts w:ascii="Calibri" w:hAnsi="Calibri" w:cs="Calibri"/>
          <w:b/>
          <w:sz w:val="20"/>
          <w:szCs w:val="20"/>
        </w:rPr>
        <w:t xml:space="preserve">t information available to the Organising </w:t>
      </w:r>
      <w:r w:rsidRPr="00EC09BB">
        <w:rPr>
          <w:rFonts w:ascii="Calibri" w:hAnsi="Calibri" w:cs="Calibri"/>
          <w:b/>
          <w:sz w:val="20"/>
          <w:szCs w:val="20"/>
        </w:rPr>
        <w:t xml:space="preserve">Committee at the time </w:t>
      </w:r>
      <w:proofErr w:type="gramStart"/>
      <w:r w:rsidRPr="00EC09BB">
        <w:rPr>
          <w:rFonts w:ascii="Calibri" w:hAnsi="Calibri" w:cs="Calibri"/>
          <w:b/>
          <w:sz w:val="20"/>
          <w:szCs w:val="20"/>
        </w:rPr>
        <w:t>however</w:t>
      </w:r>
      <w:proofErr w:type="gramEnd"/>
      <w:r w:rsidRPr="00EC09BB">
        <w:rPr>
          <w:rFonts w:ascii="Calibri" w:hAnsi="Calibri" w:cs="Calibri"/>
          <w:b/>
          <w:sz w:val="20"/>
          <w:szCs w:val="20"/>
        </w:rPr>
        <w:t xml:space="preserve"> the situation and regulations can change without notice. We do our best to keep informed of the latest information updating all documents on a regular basis, although it is up to the individual skippers to ensure they meet all Government requirements.</w:t>
      </w:r>
    </w:p>
    <w:p w:rsidR="004D4667" w:rsidRDefault="004D4667">
      <w:pPr>
        <w:rPr>
          <w:rFonts w:ascii="Calibri" w:hAnsi="Calibri" w:cs="Calibri"/>
          <w:b/>
          <w:bCs/>
          <w:color w:val="000000"/>
          <w:lang w:val="en-GB" w:eastAsia="en-AU"/>
        </w:rPr>
      </w:pPr>
      <w:r>
        <w:rPr>
          <w:rFonts w:ascii="Calibri" w:hAnsi="Calibri" w:cs="Calibri"/>
          <w:b/>
          <w:bCs/>
          <w:color w:val="000000"/>
          <w:lang w:val="en-GB" w:eastAsia="en-AU"/>
        </w:rPr>
        <w:br w:type="page"/>
      </w:r>
    </w:p>
    <w:tbl>
      <w:tblPr>
        <w:tblW w:w="0" w:type="auto"/>
        <w:tblLook w:val="00A0" w:firstRow="1" w:lastRow="0" w:firstColumn="1" w:lastColumn="0" w:noHBand="0" w:noVBand="0"/>
      </w:tblPr>
      <w:tblGrid>
        <w:gridCol w:w="9638"/>
      </w:tblGrid>
      <w:tr w:rsidR="00386CDD" w:rsidRPr="003C66D5" w:rsidTr="004D4667">
        <w:tc>
          <w:tcPr>
            <w:tcW w:w="9638" w:type="dxa"/>
            <w:shd w:val="clear" w:color="auto" w:fill="1F497D"/>
          </w:tcPr>
          <w:p w:rsidR="00386CDD" w:rsidRPr="00386CDD" w:rsidRDefault="00386CDD" w:rsidP="00C54298">
            <w:pPr>
              <w:autoSpaceDE w:val="0"/>
              <w:autoSpaceDN w:val="0"/>
              <w:adjustRightInd w:val="0"/>
              <w:spacing w:before="60" w:after="60"/>
              <w:jc w:val="both"/>
              <w:rPr>
                <w:rFonts w:ascii="Calibri" w:hAnsi="Calibri" w:cs="Calibri"/>
                <w:color w:val="FFFFFF" w:themeColor="background1"/>
                <w:sz w:val="24"/>
                <w:szCs w:val="24"/>
              </w:rPr>
            </w:pPr>
            <w:r>
              <w:rPr>
                <w:rFonts w:ascii="Calibri" w:hAnsi="Calibri" w:cs="Calibri"/>
                <w:lang w:val="en-US"/>
              </w:rPr>
              <w:lastRenderedPageBreak/>
              <w:br w:type="page"/>
            </w:r>
            <w:r w:rsidRPr="003C66D5">
              <w:rPr>
                <w:rFonts w:ascii="Calibri" w:hAnsi="Calibri" w:cs="Calibri"/>
                <w:sz w:val="24"/>
                <w:szCs w:val="24"/>
              </w:rPr>
              <w:br w:type="page"/>
            </w:r>
            <w:r w:rsidRPr="003C66D5">
              <w:rPr>
                <w:rFonts w:ascii="Calibri" w:hAnsi="Calibri" w:cs="Calibri"/>
                <w:sz w:val="24"/>
                <w:szCs w:val="24"/>
              </w:rPr>
              <w:br w:type="page"/>
            </w:r>
            <w:r w:rsidRPr="00386CDD">
              <w:rPr>
                <w:rFonts w:ascii="Calibri" w:hAnsi="Calibri" w:cs="Calibri"/>
                <w:b/>
                <w:bCs/>
                <w:color w:val="FFFFFF" w:themeColor="background1"/>
                <w:lang w:val="en-GB" w:eastAsia="en-AU"/>
              </w:rPr>
              <w:t>201</w:t>
            </w:r>
            <w:r w:rsidR="00C54298">
              <w:rPr>
                <w:rFonts w:ascii="Calibri" w:hAnsi="Calibri" w:cs="Calibri"/>
                <w:b/>
                <w:bCs/>
                <w:color w:val="FFFFFF" w:themeColor="background1"/>
                <w:lang w:val="en-GB" w:eastAsia="en-AU"/>
              </w:rPr>
              <w:t>5</w:t>
            </w:r>
            <w:r w:rsidRPr="00386CDD">
              <w:rPr>
                <w:rFonts w:ascii="Calibri" w:hAnsi="Calibri" w:cs="Calibri"/>
                <w:b/>
                <w:bCs/>
                <w:color w:val="FFFFFF" w:themeColor="background1"/>
                <w:lang w:val="en-GB" w:eastAsia="en-AU"/>
              </w:rPr>
              <w:t xml:space="preserve"> Darwin Dili Yacht Rally  -  Online Entry Instructions and Checklist</w:t>
            </w:r>
          </w:p>
        </w:tc>
      </w:tr>
    </w:tbl>
    <w:p w:rsidR="00037E45" w:rsidRPr="00BF3973" w:rsidRDefault="00037E45" w:rsidP="00BF3973">
      <w:pPr>
        <w:shd w:val="clear" w:color="auto" w:fill="FFFFFF"/>
        <w:spacing w:before="120" w:after="120"/>
        <w:jc w:val="both"/>
        <w:rPr>
          <w:rFonts w:ascii="Calibri" w:hAnsi="Calibri" w:cs="Calibri"/>
          <w:color w:val="000000"/>
          <w:sz w:val="20"/>
          <w:szCs w:val="20"/>
          <w:lang w:val="en-GB" w:eastAsia="en-AU"/>
        </w:rPr>
      </w:pPr>
      <w:r w:rsidRPr="001B75FC">
        <w:rPr>
          <w:rFonts w:ascii="Calibri" w:hAnsi="Calibri" w:cs="Calibri"/>
          <w:color w:val="000000"/>
          <w:sz w:val="20"/>
          <w:szCs w:val="20"/>
          <w:lang w:val="en-GB" w:eastAsia="en-AU"/>
        </w:rPr>
        <w:t>The online entry procedure consists of six steps, each of which is a vital part of the process. Please make sure you step through the process and read the information provided carefully. See links on the right of the</w:t>
      </w:r>
      <w:r w:rsidRPr="00BF3973">
        <w:rPr>
          <w:rFonts w:ascii="Calibri" w:hAnsi="Calibri" w:cs="Calibri"/>
          <w:color w:val="000000"/>
          <w:sz w:val="20"/>
          <w:szCs w:val="20"/>
          <w:lang w:val="en-GB" w:eastAsia="en-AU"/>
        </w:rPr>
        <w:t xml:space="preserve"> web</w:t>
      </w:r>
      <w:r w:rsidRPr="001B75FC">
        <w:rPr>
          <w:rFonts w:ascii="Calibri" w:hAnsi="Calibri" w:cs="Calibri"/>
          <w:color w:val="000000"/>
          <w:sz w:val="20"/>
          <w:szCs w:val="20"/>
          <w:lang w:val="en-GB" w:eastAsia="en-AU"/>
        </w:rPr>
        <w:t xml:space="preserve"> window to step through the process.  If you have any difficulty at any time with on-line entry, please email us immediately.</w:t>
      </w:r>
    </w:p>
    <w:p w:rsidR="00037E45" w:rsidRPr="001B75FC" w:rsidRDefault="00037E45" w:rsidP="00BF3973">
      <w:pPr>
        <w:shd w:val="clear" w:color="auto" w:fill="FFFFFF"/>
        <w:spacing w:before="120" w:after="120"/>
        <w:jc w:val="both"/>
        <w:rPr>
          <w:rFonts w:ascii="Calibri" w:hAnsi="Calibri" w:cs="Calibri"/>
          <w:color w:val="000000"/>
          <w:sz w:val="20"/>
          <w:szCs w:val="20"/>
          <w:lang w:val="en-GB" w:eastAsia="en-AU"/>
        </w:rPr>
      </w:pPr>
      <w:r w:rsidRPr="00BF3973">
        <w:rPr>
          <w:rFonts w:ascii="Calibri" w:hAnsi="Calibri" w:cs="Calibri"/>
          <w:b/>
          <w:bCs/>
          <w:color w:val="000000"/>
          <w:sz w:val="20"/>
          <w:szCs w:val="20"/>
          <w:lang w:val="en-GB" w:eastAsia="en-AU"/>
        </w:rPr>
        <w:t>SUPPORT</w:t>
      </w:r>
      <w:r w:rsidRPr="001B75FC">
        <w:rPr>
          <w:rFonts w:ascii="Calibri" w:hAnsi="Calibri" w:cs="Calibri"/>
          <w:color w:val="000000"/>
          <w:sz w:val="20"/>
          <w:szCs w:val="20"/>
          <w:lang w:val="en-GB" w:eastAsia="en-AU"/>
        </w:rPr>
        <w:t>:</w:t>
      </w:r>
      <w:r w:rsidR="005D52DD">
        <w:rPr>
          <w:rFonts w:ascii="Calibri" w:hAnsi="Calibri" w:cs="Calibri"/>
          <w:color w:val="000000"/>
          <w:sz w:val="20"/>
          <w:szCs w:val="20"/>
          <w:lang w:val="en-GB" w:eastAsia="en-AU"/>
        </w:rPr>
        <w:t xml:space="preserve"> </w:t>
      </w:r>
      <w:r w:rsidRPr="001B75FC">
        <w:rPr>
          <w:rFonts w:ascii="Calibri" w:hAnsi="Calibri" w:cs="Calibri"/>
          <w:color w:val="000000"/>
          <w:sz w:val="20"/>
          <w:szCs w:val="20"/>
          <w:lang w:val="en-GB" w:eastAsia="en-AU"/>
        </w:rPr>
        <w:t xml:space="preserve">Email to </w:t>
      </w:r>
      <w:hyperlink r:id="rId66" w:history="1">
        <w:r w:rsidRPr="00BF3973">
          <w:rPr>
            <w:rStyle w:val="Hyperlink"/>
            <w:rFonts w:ascii="Calibri" w:hAnsi="Calibri" w:cs="Calibri"/>
            <w:sz w:val="20"/>
            <w:szCs w:val="20"/>
            <w:lang w:val="en-GB" w:eastAsia="en-AU"/>
          </w:rPr>
          <w:t>mail@sailtimorleste.org</w:t>
        </w:r>
      </w:hyperlink>
      <w:r w:rsidRPr="00BF3973">
        <w:rPr>
          <w:rFonts w:ascii="Calibri" w:hAnsi="Calibri" w:cs="Calibri"/>
          <w:color w:val="000000"/>
          <w:sz w:val="20"/>
          <w:szCs w:val="20"/>
          <w:lang w:val="en-GB" w:eastAsia="en-AU"/>
        </w:rPr>
        <w:t xml:space="preserve"> </w:t>
      </w:r>
      <w:r w:rsidRPr="001B75FC">
        <w:rPr>
          <w:rFonts w:ascii="Calibri" w:hAnsi="Calibri" w:cs="Calibri"/>
          <w:color w:val="000000"/>
          <w:sz w:val="20"/>
          <w:szCs w:val="20"/>
          <w:lang w:val="en-GB" w:eastAsia="en-AU"/>
        </w:rPr>
        <w:t xml:space="preserve">is our preferred method of communication for questions or additional information about the Darwin </w:t>
      </w:r>
      <w:r w:rsidRPr="00BF3973">
        <w:rPr>
          <w:rFonts w:ascii="Calibri" w:hAnsi="Calibri" w:cs="Calibri"/>
          <w:color w:val="000000"/>
          <w:sz w:val="20"/>
          <w:szCs w:val="20"/>
          <w:lang w:val="en-GB" w:eastAsia="en-AU"/>
        </w:rPr>
        <w:t>Dili</w:t>
      </w:r>
      <w:r w:rsidRPr="001B75FC">
        <w:rPr>
          <w:rFonts w:ascii="Calibri" w:hAnsi="Calibri" w:cs="Calibri"/>
          <w:color w:val="000000"/>
          <w:sz w:val="20"/>
          <w:szCs w:val="20"/>
          <w:lang w:val="en-GB" w:eastAsia="en-AU"/>
        </w:rPr>
        <w:t xml:space="preserve"> Yacht Rally.</w:t>
      </w:r>
    </w:p>
    <w:p w:rsidR="00037E45" w:rsidRPr="001B75FC" w:rsidRDefault="00037E45" w:rsidP="00BF3973">
      <w:pPr>
        <w:shd w:val="clear" w:color="auto" w:fill="FFFFFF"/>
        <w:spacing w:before="120" w:after="120"/>
        <w:jc w:val="both"/>
        <w:outlineLvl w:val="5"/>
        <w:rPr>
          <w:rFonts w:ascii="Calibri" w:hAnsi="Calibri" w:cs="Calibri"/>
          <w:b/>
          <w:bCs/>
          <w:color w:val="000000"/>
          <w:sz w:val="20"/>
          <w:szCs w:val="20"/>
          <w:lang w:val="en-GB" w:eastAsia="en-AU"/>
        </w:rPr>
      </w:pPr>
      <w:r w:rsidRPr="00BF3973">
        <w:rPr>
          <w:rFonts w:ascii="Calibri" w:hAnsi="Calibri" w:cs="Calibri"/>
          <w:b/>
          <w:bCs/>
          <w:color w:val="000000"/>
          <w:sz w:val="20"/>
          <w:szCs w:val="20"/>
          <w:lang w:val="en-GB" w:eastAsia="en-AU"/>
        </w:rPr>
        <w:t>ENTRY DEADLINES:</w:t>
      </w:r>
    </w:p>
    <w:p w:rsidR="00037E45" w:rsidRPr="001B75FC" w:rsidRDefault="00037E45" w:rsidP="00BF3973">
      <w:pPr>
        <w:shd w:val="clear" w:color="auto" w:fill="FFFFFF"/>
        <w:spacing w:before="120" w:after="120"/>
        <w:jc w:val="both"/>
        <w:rPr>
          <w:rFonts w:ascii="Calibri" w:hAnsi="Calibri" w:cs="Calibri"/>
          <w:color w:val="000000"/>
          <w:sz w:val="20"/>
          <w:szCs w:val="20"/>
          <w:lang w:val="en-GB" w:eastAsia="en-AU"/>
        </w:rPr>
      </w:pPr>
      <w:r w:rsidRPr="001B75FC">
        <w:rPr>
          <w:rFonts w:ascii="Calibri" w:hAnsi="Calibri" w:cs="Calibri"/>
          <w:color w:val="000000"/>
          <w:sz w:val="20"/>
          <w:szCs w:val="20"/>
          <w:lang w:val="en-GB" w:eastAsia="en-AU"/>
        </w:rPr>
        <w:t xml:space="preserve">Entries should be </w:t>
      </w:r>
      <w:r>
        <w:rPr>
          <w:rFonts w:ascii="Calibri" w:hAnsi="Calibri" w:cs="Calibri"/>
          <w:color w:val="000000"/>
          <w:sz w:val="20"/>
          <w:szCs w:val="20"/>
          <w:lang w:val="en-GB" w:eastAsia="en-AU"/>
        </w:rPr>
        <w:t>completed</w:t>
      </w:r>
      <w:r w:rsidRPr="001B75FC">
        <w:rPr>
          <w:rFonts w:ascii="Calibri" w:hAnsi="Calibri" w:cs="Calibri"/>
          <w:color w:val="000000"/>
          <w:sz w:val="20"/>
          <w:szCs w:val="20"/>
          <w:lang w:val="en-GB" w:eastAsia="en-AU"/>
        </w:rPr>
        <w:t xml:space="preserve"> by </w:t>
      </w:r>
      <w:r w:rsidRPr="001B75FC">
        <w:rPr>
          <w:rFonts w:ascii="Calibri" w:hAnsi="Calibri" w:cs="Calibri"/>
          <w:color w:val="FF0000"/>
          <w:sz w:val="20"/>
          <w:szCs w:val="20"/>
          <w:lang w:val="en-GB" w:eastAsia="en-AU"/>
        </w:rPr>
        <w:t>14 June 201</w:t>
      </w:r>
      <w:r w:rsidR="00C54298">
        <w:rPr>
          <w:rFonts w:ascii="Calibri" w:hAnsi="Calibri" w:cs="Calibri"/>
          <w:color w:val="FF0000"/>
          <w:sz w:val="20"/>
          <w:szCs w:val="20"/>
          <w:lang w:val="en-GB" w:eastAsia="en-AU"/>
        </w:rPr>
        <w:t>5</w:t>
      </w:r>
      <w:r w:rsidRPr="001B75FC">
        <w:rPr>
          <w:rFonts w:ascii="Calibri" w:hAnsi="Calibri" w:cs="Calibri"/>
          <w:color w:val="000000"/>
          <w:sz w:val="20"/>
          <w:szCs w:val="20"/>
          <w:lang w:val="en-GB" w:eastAsia="en-AU"/>
        </w:rPr>
        <w:t xml:space="preserve"> and will be subject to the Rally limit described in the Sailing Instructions.  Entries will be managed on a 'first in-first served' basis, unless you have made prior arrangements with the </w:t>
      </w:r>
      <w:r w:rsidRPr="00BF3973">
        <w:rPr>
          <w:rFonts w:ascii="Calibri" w:hAnsi="Calibri" w:cs="Calibri"/>
          <w:color w:val="000000"/>
          <w:sz w:val="20"/>
          <w:szCs w:val="20"/>
          <w:lang w:val="en-GB" w:eastAsia="en-AU"/>
        </w:rPr>
        <w:t>organisers</w:t>
      </w:r>
      <w:r w:rsidRPr="001B75FC">
        <w:rPr>
          <w:rFonts w:ascii="Calibri" w:hAnsi="Calibri" w:cs="Calibri"/>
          <w:color w:val="000000"/>
          <w:sz w:val="20"/>
          <w:szCs w:val="20"/>
          <w:lang w:val="en-GB" w:eastAsia="en-AU"/>
        </w:rPr>
        <w:t xml:space="preserve">. If there are any changes of details in your entry or additional information after your entry has been submitted, you must advise us by email to </w:t>
      </w:r>
      <w:hyperlink r:id="rId67" w:history="1">
        <w:r w:rsidRPr="00BF3973">
          <w:rPr>
            <w:rStyle w:val="Hyperlink"/>
            <w:rFonts w:ascii="Calibri" w:hAnsi="Calibri" w:cs="Calibri"/>
            <w:sz w:val="20"/>
            <w:szCs w:val="20"/>
            <w:lang w:val="en-GB" w:eastAsia="en-AU"/>
          </w:rPr>
          <w:t>mail@sailtimorleste.org</w:t>
        </w:r>
      </w:hyperlink>
      <w:r w:rsidRPr="00BF3973">
        <w:rPr>
          <w:rFonts w:ascii="Calibri" w:hAnsi="Calibri" w:cs="Calibri"/>
          <w:color w:val="000000"/>
          <w:sz w:val="20"/>
          <w:szCs w:val="20"/>
          <w:lang w:val="en-GB" w:eastAsia="en-AU"/>
        </w:rPr>
        <w:t xml:space="preserve"> </w:t>
      </w:r>
      <w:r w:rsidRPr="001B75FC">
        <w:rPr>
          <w:rFonts w:ascii="Calibri" w:hAnsi="Calibri" w:cs="Calibri"/>
          <w:color w:val="000000"/>
          <w:sz w:val="20"/>
          <w:szCs w:val="20"/>
          <w:lang w:val="en-GB" w:eastAsia="en-AU"/>
        </w:rPr>
        <w:t>The Outward Crew List information is not required until</w:t>
      </w:r>
      <w:r w:rsidRPr="001B75FC">
        <w:rPr>
          <w:rFonts w:ascii="Calibri" w:hAnsi="Calibri" w:cs="Calibri"/>
          <w:color w:val="FF0000"/>
          <w:sz w:val="20"/>
          <w:szCs w:val="20"/>
          <w:lang w:val="en-GB" w:eastAsia="en-AU"/>
        </w:rPr>
        <w:t> 30 June 201</w:t>
      </w:r>
      <w:r w:rsidR="00C54298">
        <w:rPr>
          <w:rFonts w:ascii="Calibri" w:hAnsi="Calibri" w:cs="Calibri"/>
          <w:color w:val="FF0000"/>
          <w:sz w:val="20"/>
          <w:szCs w:val="20"/>
          <w:lang w:val="en-GB" w:eastAsia="en-AU"/>
        </w:rPr>
        <w:t>5</w:t>
      </w:r>
      <w:r w:rsidRPr="001B75FC">
        <w:rPr>
          <w:rFonts w:ascii="Calibri" w:hAnsi="Calibri" w:cs="Calibri"/>
          <w:color w:val="000000"/>
          <w:sz w:val="20"/>
          <w:szCs w:val="20"/>
          <w:lang w:val="en-GB" w:eastAsia="en-AU"/>
        </w:rPr>
        <w:t xml:space="preserve">.  This information is only required for your </w:t>
      </w:r>
      <w:r w:rsidRPr="00BF3973">
        <w:rPr>
          <w:rFonts w:ascii="Calibri" w:hAnsi="Calibri" w:cs="Calibri"/>
          <w:color w:val="000000"/>
          <w:sz w:val="20"/>
          <w:szCs w:val="20"/>
          <w:lang w:val="en-GB" w:eastAsia="en-AU"/>
        </w:rPr>
        <w:t>Timor-Leste</w:t>
      </w:r>
      <w:r w:rsidRPr="001B75FC">
        <w:rPr>
          <w:rFonts w:ascii="Calibri" w:hAnsi="Calibri" w:cs="Calibri"/>
          <w:color w:val="000000"/>
          <w:sz w:val="20"/>
          <w:szCs w:val="20"/>
          <w:lang w:val="en-GB" w:eastAsia="en-AU"/>
        </w:rPr>
        <w:t xml:space="preserve"> Sailing </w:t>
      </w:r>
      <w:r w:rsidRPr="00BF3973">
        <w:rPr>
          <w:rFonts w:ascii="Calibri" w:hAnsi="Calibri" w:cs="Calibri"/>
          <w:color w:val="000000"/>
          <w:sz w:val="20"/>
          <w:szCs w:val="20"/>
          <w:lang w:val="en-GB" w:eastAsia="en-AU"/>
        </w:rPr>
        <w:t>Authorisation</w:t>
      </w:r>
      <w:r w:rsidRPr="001B75FC">
        <w:rPr>
          <w:rFonts w:ascii="Calibri" w:hAnsi="Calibri" w:cs="Calibri"/>
          <w:color w:val="000000"/>
          <w:sz w:val="20"/>
          <w:szCs w:val="20"/>
          <w:lang w:val="en-GB" w:eastAsia="en-AU"/>
        </w:rPr>
        <w:t xml:space="preserve"> (after you leave </w:t>
      </w:r>
      <w:r w:rsidRPr="00BF3973">
        <w:rPr>
          <w:rFonts w:ascii="Calibri" w:hAnsi="Calibri" w:cs="Calibri"/>
          <w:color w:val="000000"/>
          <w:sz w:val="20"/>
          <w:szCs w:val="20"/>
          <w:lang w:val="en-GB" w:eastAsia="en-AU"/>
        </w:rPr>
        <w:t>Dili</w:t>
      </w:r>
      <w:r w:rsidRPr="001B75FC">
        <w:rPr>
          <w:rFonts w:ascii="Calibri" w:hAnsi="Calibri" w:cs="Calibri"/>
          <w:color w:val="000000"/>
          <w:sz w:val="20"/>
          <w:szCs w:val="20"/>
          <w:lang w:val="en-GB" w:eastAsia="en-AU"/>
        </w:rPr>
        <w:t xml:space="preserve">).  Again, any variations to the Outward Crew List after this date must be emailed to </w:t>
      </w:r>
      <w:hyperlink r:id="rId68" w:history="1">
        <w:r w:rsidRPr="00BF3973">
          <w:rPr>
            <w:rStyle w:val="Hyperlink"/>
            <w:rFonts w:ascii="Calibri" w:hAnsi="Calibri" w:cs="Calibri"/>
            <w:sz w:val="20"/>
            <w:szCs w:val="20"/>
            <w:lang w:val="en-GB" w:eastAsia="en-AU"/>
          </w:rPr>
          <w:t>mail@sailtimorleste.org</w:t>
        </w:r>
      </w:hyperlink>
      <w:r w:rsidRPr="00BF3973">
        <w:rPr>
          <w:rFonts w:ascii="Calibri" w:hAnsi="Calibri" w:cs="Calibri"/>
          <w:color w:val="000000"/>
          <w:sz w:val="20"/>
          <w:szCs w:val="20"/>
          <w:lang w:val="en-GB" w:eastAsia="en-AU"/>
        </w:rPr>
        <w:t xml:space="preserve"> </w:t>
      </w:r>
    </w:p>
    <w:p w:rsidR="00037E45" w:rsidRPr="001B75FC" w:rsidRDefault="00037E45" w:rsidP="00BF3973">
      <w:pPr>
        <w:shd w:val="clear" w:color="auto" w:fill="FFFFFF"/>
        <w:spacing w:before="120" w:after="120"/>
        <w:jc w:val="both"/>
        <w:outlineLvl w:val="5"/>
        <w:rPr>
          <w:rFonts w:ascii="Calibri" w:hAnsi="Calibri" w:cs="Calibri"/>
          <w:b/>
          <w:bCs/>
          <w:color w:val="000000"/>
          <w:sz w:val="20"/>
          <w:szCs w:val="20"/>
          <w:lang w:val="en-GB" w:eastAsia="en-AU"/>
        </w:rPr>
      </w:pPr>
      <w:r w:rsidRPr="001B75FC">
        <w:rPr>
          <w:rFonts w:ascii="Calibri" w:hAnsi="Calibri" w:cs="Calibri"/>
          <w:b/>
          <w:bCs/>
          <w:color w:val="000000"/>
          <w:sz w:val="20"/>
          <w:szCs w:val="20"/>
          <w:lang w:val="en-GB" w:eastAsia="en-AU"/>
        </w:rPr>
        <w:t>STEP 1: PREPARE THE INFORMATION YOU NEED</w:t>
      </w:r>
    </w:p>
    <w:p w:rsidR="00037E45" w:rsidRPr="001B75FC" w:rsidRDefault="00037E45" w:rsidP="00BF3973">
      <w:pPr>
        <w:shd w:val="clear" w:color="auto" w:fill="FFFFFF"/>
        <w:spacing w:before="120" w:after="120"/>
        <w:jc w:val="both"/>
        <w:rPr>
          <w:rFonts w:ascii="Calibri" w:hAnsi="Calibri" w:cs="Calibri"/>
          <w:color w:val="000000"/>
          <w:sz w:val="20"/>
          <w:szCs w:val="20"/>
          <w:lang w:val="en-GB" w:eastAsia="en-AU"/>
        </w:rPr>
      </w:pPr>
      <w:r w:rsidRPr="001B75FC">
        <w:rPr>
          <w:rFonts w:ascii="Calibri" w:hAnsi="Calibri" w:cs="Calibri"/>
          <w:color w:val="000000"/>
          <w:sz w:val="20"/>
          <w:szCs w:val="20"/>
          <w:lang w:val="en-GB" w:eastAsia="en-AU"/>
        </w:rPr>
        <w:t xml:space="preserve">It is important that you have collected together the information required prior to filling in the form. If the required information is not entered correctly, your entry may not be accepted. You will also need to have your method of payment </w:t>
      </w:r>
      <w:r w:rsidRPr="00BF3973">
        <w:rPr>
          <w:rFonts w:ascii="Calibri" w:hAnsi="Calibri" w:cs="Calibri"/>
          <w:color w:val="000000"/>
          <w:sz w:val="20"/>
          <w:szCs w:val="20"/>
          <w:lang w:val="en-GB" w:eastAsia="en-AU"/>
        </w:rPr>
        <w:t>organised</w:t>
      </w:r>
      <w:r w:rsidRPr="001B75FC">
        <w:rPr>
          <w:rFonts w:ascii="Calibri" w:hAnsi="Calibri" w:cs="Calibri"/>
          <w:color w:val="000000"/>
          <w:sz w:val="20"/>
          <w:szCs w:val="20"/>
          <w:lang w:val="en-GB" w:eastAsia="en-AU"/>
        </w:rPr>
        <w:t>. See the checklist link</w:t>
      </w:r>
      <w:r w:rsidR="004905CB">
        <w:rPr>
          <w:rFonts w:ascii="Calibri" w:hAnsi="Calibri" w:cs="Calibri"/>
          <w:color w:val="000000"/>
          <w:sz w:val="20"/>
          <w:szCs w:val="20"/>
          <w:lang w:val="en-GB" w:eastAsia="en-AU"/>
        </w:rPr>
        <w:t xml:space="preserve">: </w:t>
      </w:r>
      <w:hyperlink r:id="rId69" w:history="1">
        <w:r w:rsidR="004905CB" w:rsidRPr="00B740BB">
          <w:rPr>
            <w:rStyle w:val="Hyperlink"/>
            <w:rFonts w:ascii="Calibri" w:hAnsi="Calibri" w:cs="Calibri"/>
            <w:sz w:val="20"/>
            <w:szCs w:val="20"/>
            <w:lang w:val="en-GB" w:eastAsia="en-AU"/>
          </w:rPr>
          <w:t>http://www.sailtimorleste.org/index.php/entry/online-entry-checklist</w:t>
        </w:r>
      </w:hyperlink>
      <w:r w:rsidR="004905CB">
        <w:rPr>
          <w:rFonts w:ascii="Calibri" w:hAnsi="Calibri" w:cs="Calibri"/>
          <w:color w:val="000000"/>
          <w:sz w:val="20"/>
          <w:szCs w:val="20"/>
          <w:lang w:val="en-GB" w:eastAsia="en-AU"/>
        </w:rPr>
        <w:t xml:space="preserve"> </w:t>
      </w:r>
      <w:r w:rsidRPr="001B75FC">
        <w:rPr>
          <w:rFonts w:ascii="Calibri" w:hAnsi="Calibri" w:cs="Calibri"/>
          <w:color w:val="000000"/>
          <w:sz w:val="20"/>
          <w:szCs w:val="20"/>
          <w:lang w:val="en-GB" w:eastAsia="en-AU"/>
        </w:rPr>
        <w:t xml:space="preserve"> </w:t>
      </w:r>
    </w:p>
    <w:p w:rsidR="00037E45" w:rsidRPr="001B75FC" w:rsidRDefault="00037E45" w:rsidP="00BF3973">
      <w:pPr>
        <w:shd w:val="clear" w:color="auto" w:fill="FFFFFF"/>
        <w:spacing w:before="120" w:after="120"/>
        <w:jc w:val="both"/>
        <w:outlineLvl w:val="5"/>
        <w:rPr>
          <w:rFonts w:ascii="Calibri" w:hAnsi="Calibri" w:cs="Calibri"/>
          <w:b/>
          <w:bCs/>
          <w:color w:val="000000"/>
          <w:sz w:val="20"/>
          <w:szCs w:val="20"/>
          <w:lang w:val="en-GB" w:eastAsia="en-AU"/>
        </w:rPr>
      </w:pPr>
      <w:r w:rsidRPr="001B75FC">
        <w:rPr>
          <w:rFonts w:ascii="Calibri" w:hAnsi="Calibri" w:cs="Calibri"/>
          <w:b/>
          <w:bCs/>
          <w:color w:val="000000"/>
          <w:sz w:val="20"/>
          <w:szCs w:val="20"/>
          <w:lang w:val="en-GB" w:eastAsia="en-AU"/>
        </w:rPr>
        <w:t>STEP 2: UNDERSTAND THE SAILING INSTRUCTIONS</w:t>
      </w:r>
    </w:p>
    <w:p w:rsidR="00037E45" w:rsidRPr="001B75FC" w:rsidRDefault="00037E45" w:rsidP="00BF3973">
      <w:pPr>
        <w:shd w:val="clear" w:color="auto" w:fill="FFFFFF"/>
        <w:spacing w:before="120" w:after="120"/>
        <w:jc w:val="both"/>
        <w:rPr>
          <w:rFonts w:ascii="Calibri" w:hAnsi="Calibri" w:cs="Calibri"/>
          <w:color w:val="000000"/>
          <w:sz w:val="20"/>
          <w:szCs w:val="20"/>
          <w:lang w:val="en-GB" w:eastAsia="en-AU"/>
        </w:rPr>
      </w:pPr>
      <w:r w:rsidRPr="001B75FC">
        <w:rPr>
          <w:rFonts w:ascii="Calibri" w:hAnsi="Calibri" w:cs="Calibri"/>
          <w:color w:val="000000"/>
          <w:sz w:val="20"/>
          <w:szCs w:val="20"/>
          <w:lang w:val="en-GB" w:eastAsia="en-AU"/>
        </w:rPr>
        <w:t>You will be required to confirm that you have read and understood the Sailing Instructions and that the entry is made subject to the conditions set out in the Sailing Instructions.</w:t>
      </w:r>
      <w:r w:rsidRPr="00BF3973">
        <w:rPr>
          <w:rFonts w:ascii="Calibri" w:hAnsi="Calibri" w:cs="Calibri"/>
          <w:color w:val="000000"/>
          <w:sz w:val="20"/>
          <w:szCs w:val="20"/>
          <w:lang w:val="en-GB" w:eastAsia="en-AU"/>
        </w:rPr>
        <w:t xml:space="preserve"> </w:t>
      </w:r>
      <w:r w:rsidRPr="001B75FC">
        <w:rPr>
          <w:rFonts w:ascii="Calibri" w:hAnsi="Calibri" w:cs="Calibri"/>
          <w:color w:val="000000"/>
          <w:sz w:val="20"/>
          <w:szCs w:val="20"/>
          <w:lang w:val="en-GB" w:eastAsia="en-AU"/>
        </w:rPr>
        <w:t xml:space="preserve">If you are unable to comply with some elements of the Sailing Instructions, please email </w:t>
      </w:r>
      <w:hyperlink r:id="rId70" w:history="1">
        <w:r w:rsidRPr="00BF3973">
          <w:rPr>
            <w:rStyle w:val="Hyperlink"/>
            <w:rFonts w:ascii="Calibri" w:hAnsi="Calibri" w:cs="Calibri"/>
            <w:sz w:val="20"/>
            <w:szCs w:val="20"/>
            <w:lang w:val="en-GB" w:eastAsia="en-AU"/>
          </w:rPr>
          <w:t>mail@sailtimorleste.org</w:t>
        </w:r>
      </w:hyperlink>
      <w:r w:rsidRPr="00BF3973">
        <w:rPr>
          <w:rFonts w:ascii="Calibri" w:hAnsi="Calibri" w:cs="Calibri"/>
          <w:color w:val="000000"/>
          <w:sz w:val="20"/>
          <w:szCs w:val="20"/>
          <w:lang w:val="en-GB" w:eastAsia="en-AU"/>
        </w:rPr>
        <w:t xml:space="preserve"> </w:t>
      </w:r>
      <w:r w:rsidRPr="001B75FC">
        <w:rPr>
          <w:rFonts w:ascii="Calibri" w:hAnsi="Calibri" w:cs="Calibri"/>
          <w:color w:val="000000"/>
          <w:sz w:val="20"/>
          <w:szCs w:val="20"/>
          <w:lang w:val="en-GB" w:eastAsia="en-AU"/>
        </w:rPr>
        <w:t>identifying where you are unable to comply. Your entry will be assessed by the Rally Committee, which will communicate with you by email.</w:t>
      </w:r>
    </w:p>
    <w:p w:rsidR="00037E45" w:rsidRPr="001B75FC" w:rsidRDefault="00037E45" w:rsidP="00BF3973">
      <w:pPr>
        <w:shd w:val="clear" w:color="auto" w:fill="FFFFFF"/>
        <w:spacing w:before="120" w:after="120"/>
        <w:jc w:val="both"/>
        <w:outlineLvl w:val="5"/>
        <w:rPr>
          <w:rFonts w:ascii="Calibri" w:hAnsi="Calibri" w:cs="Calibri"/>
          <w:b/>
          <w:bCs/>
          <w:color w:val="000000"/>
          <w:sz w:val="20"/>
          <w:szCs w:val="20"/>
          <w:lang w:val="en-GB" w:eastAsia="en-AU"/>
        </w:rPr>
      </w:pPr>
      <w:r w:rsidRPr="001B75FC">
        <w:rPr>
          <w:rFonts w:ascii="Calibri" w:hAnsi="Calibri" w:cs="Calibri"/>
          <w:b/>
          <w:bCs/>
          <w:color w:val="000000"/>
          <w:sz w:val="20"/>
          <w:szCs w:val="20"/>
          <w:lang w:val="en-GB" w:eastAsia="en-AU"/>
        </w:rPr>
        <w:t>STEP 3: CREATE AN ACCOUNT</w:t>
      </w:r>
    </w:p>
    <w:p w:rsidR="00037E45" w:rsidRPr="001B75FC" w:rsidRDefault="00037E45" w:rsidP="00BF3973">
      <w:pPr>
        <w:shd w:val="clear" w:color="auto" w:fill="FFFFFF"/>
        <w:spacing w:before="120" w:after="120"/>
        <w:jc w:val="both"/>
        <w:rPr>
          <w:rFonts w:ascii="Calibri" w:hAnsi="Calibri" w:cs="Calibri"/>
          <w:color w:val="000000"/>
          <w:sz w:val="20"/>
          <w:szCs w:val="20"/>
          <w:lang w:val="en-GB" w:eastAsia="en-AU"/>
        </w:rPr>
      </w:pPr>
      <w:r w:rsidRPr="001B75FC">
        <w:rPr>
          <w:rFonts w:ascii="Calibri" w:hAnsi="Calibri" w:cs="Calibri"/>
          <w:color w:val="000000"/>
          <w:sz w:val="20"/>
          <w:szCs w:val="20"/>
          <w:lang w:val="en-GB" w:eastAsia="en-AU"/>
        </w:rPr>
        <w:t xml:space="preserve">You need a login to gain access to the Darwin </w:t>
      </w:r>
      <w:r w:rsidRPr="00BF3973">
        <w:rPr>
          <w:rFonts w:ascii="Calibri" w:hAnsi="Calibri" w:cs="Calibri"/>
          <w:color w:val="000000"/>
          <w:sz w:val="20"/>
          <w:szCs w:val="20"/>
          <w:lang w:val="en-GB" w:eastAsia="en-AU"/>
        </w:rPr>
        <w:t>Dili</w:t>
      </w:r>
      <w:r w:rsidRPr="001B75FC">
        <w:rPr>
          <w:rFonts w:ascii="Calibri" w:hAnsi="Calibri" w:cs="Calibri"/>
          <w:color w:val="000000"/>
          <w:sz w:val="20"/>
          <w:szCs w:val="20"/>
          <w:lang w:val="en-GB" w:eastAsia="en-AU"/>
        </w:rPr>
        <w:t xml:space="preserve"> Yacht Rally on-line entry forms.  To create an account:</w:t>
      </w:r>
    </w:p>
    <w:p w:rsidR="00037E45" w:rsidRPr="001B75FC" w:rsidRDefault="00037E45" w:rsidP="00BF3973">
      <w:pPr>
        <w:shd w:val="clear" w:color="auto" w:fill="FFFFFF"/>
        <w:spacing w:before="120" w:after="120"/>
        <w:jc w:val="both"/>
        <w:rPr>
          <w:rFonts w:ascii="Calibri" w:hAnsi="Calibri" w:cs="Calibri"/>
          <w:color w:val="000000"/>
          <w:sz w:val="20"/>
          <w:szCs w:val="20"/>
          <w:lang w:val="en-GB" w:eastAsia="en-AU"/>
        </w:rPr>
      </w:pPr>
      <w:r w:rsidRPr="001B75FC">
        <w:rPr>
          <w:rFonts w:ascii="Calibri" w:hAnsi="Calibri" w:cs="Calibri"/>
          <w:color w:val="000000"/>
          <w:sz w:val="20"/>
          <w:szCs w:val="20"/>
          <w:lang w:val="en-GB" w:eastAsia="en-AU"/>
        </w:rPr>
        <w:t xml:space="preserve">1. Click on </w:t>
      </w:r>
      <w:r w:rsidRPr="00BF3973">
        <w:rPr>
          <w:rFonts w:ascii="Calibri" w:hAnsi="Calibri" w:cs="Calibri"/>
          <w:i/>
          <w:iCs/>
          <w:color w:val="000000"/>
          <w:sz w:val="20"/>
          <w:szCs w:val="20"/>
          <w:lang w:val="en-GB" w:eastAsia="en-AU"/>
        </w:rPr>
        <w:t>Login/Logout</w:t>
      </w:r>
      <w:r w:rsidRPr="001B75FC">
        <w:rPr>
          <w:rFonts w:ascii="Calibri" w:hAnsi="Calibri" w:cs="Calibri"/>
          <w:color w:val="000000"/>
          <w:sz w:val="20"/>
          <w:szCs w:val="20"/>
          <w:lang w:val="en-GB" w:eastAsia="en-AU"/>
        </w:rPr>
        <w:t xml:space="preserve"> (see link on the right)  and then select </w:t>
      </w:r>
      <w:r w:rsidRPr="00BF3973">
        <w:rPr>
          <w:rFonts w:ascii="Calibri" w:hAnsi="Calibri" w:cs="Calibri"/>
          <w:i/>
          <w:iCs/>
          <w:color w:val="000000"/>
          <w:sz w:val="20"/>
          <w:szCs w:val="20"/>
          <w:lang w:val="en-GB" w:eastAsia="en-AU"/>
        </w:rPr>
        <w:t>Create an Account</w:t>
      </w:r>
      <w:r w:rsidRPr="001B75FC">
        <w:rPr>
          <w:rFonts w:ascii="Calibri" w:hAnsi="Calibri" w:cs="Calibri"/>
          <w:color w:val="000000"/>
          <w:sz w:val="20"/>
          <w:szCs w:val="20"/>
          <w:lang w:val="en-GB" w:eastAsia="en-AU"/>
        </w:rPr>
        <w:t>.  A registration form will be displayed.</w:t>
      </w:r>
    </w:p>
    <w:p w:rsidR="00037E45" w:rsidRPr="001B75FC" w:rsidRDefault="00037E45" w:rsidP="00BF3973">
      <w:pPr>
        <w:shd w:val="clear" w:color="auto" w:fill="FFFFFF"/>
        <w:spacing w:before="120" w:after="120"/>
        <w:jc w:val="both"/>
        <w:rPr>
          <w:rFonts w:ascii="Calibri" w:hAnsi="Calibri" w:cs="Calibri"/>
          <w:color w:val="000000"/>
          <w:sz w:val="20"/>
          <w:szCs w:val="20"/>
          <w:lang w:val="en-GB" w:eastAsia="en-AU"/>
        </w:rPr>
      </w:pPr>
      <w:r w:rsidRPr="001B75FC">
        <w:rPr>
          <w:rFonts w:ascii="Calibri" w:hAnsi="Calibri" w:cs="Calibri"/>
          <w:color w:val="000000"/>
          <w:sz w:val="20"/>
          <w:szCs w:val="20"/>
          <w:lang w:val="en-GB" w:eastAsia="en-AU"/>
        </w:rPr>
        <w:t xml:space="preserve">2. Enter your name, username (your choice), email address, password (your choice) and reconfirm your password. Click on </w:t>
      </w:r>
      <w:r w:rsidRPr="00BF3973">
        <w:rPr>
          <w:rFonts w:ascii="Calibri" w:hAnsi="Calibri" w:cs="Calibri"/>
          <w:i/>
          <w:iCs/>
          <w:color w:val="000000"/>
          <w:sz w:val="20"/>
          <w:szCs w:val="20"/>
          <w:lang w:val="en-GB" w:eastAsia="en-AU"/>
        </w:rPr>
        <w:t>Register</w:t>
      </w:r>
      <w:r w:rsidRPr="001B75FC">
        <w:rPr>
          <w:rFonts w:ascii="Calibri" w:hAnsi="Calibri" w:cs="Calibri"/>
          <w:color w:val="000000"/>
          <w:sz w:val="20"/>
          <w:szCs w:val="20"/>
          <w:lang w:val="en-GB" w:eastAsia="en-AU"/>
        </w:rPr>
        <w:t>.</w:t>
      </w:r>
    </w:p>
    <w:p w:rsidR="00037E45" w:rsidRPr="001B75FC" w:rsidRDefault="00037E45" w:rsidP="00BF3973">
      <w:pPr>
        <w:shd w:val="clear" w:color="auto" w:fill="FFFFFF"/>
        <w:spacing w:before="120" w:after="120"/>
        <w:jc w:val="both"/>
        <w:rPr>
          <w:rFonts w:ascii="Calibri" w:hAnsi="Calibri" w:cs="Calibri"/>
          <w:color w:val="000000"/>
          <w:sz w:val="20"/>
          <w:szCs w:val="20"/>
          <w:lang w:val="en-GB" w:eastAsia="en-AU"/>
        </w:rPr>
      </w:pPr>
      <w:r w:rsidRPr="001B75FC">
        <w:rPr>
          <w:rFonts w:ascii="Calibri" w:hAnsi="Calibri" w:cs="Calibri"/>
          <w:color w:val="000000"/>
          <w:sz w:val="20"/>
          <w:szCs w:val="20"/>
          <w:lang w:val="en-GB" w:eastAsia="en-AU"/>
        </w:rPr>
        <w:t>3. You will receive an email confirming an account has been created and confirming the username and password you selected.  To activate the account, you need to follow the instructions in the email.</w:t>
      </w:r>
    </w:p>
    <w:p w:rsidR="00037E45" w:rsidRPr="001B75FC" w:rsidRDefault="00037E45" w:rsidP="00BF3973">
      <w:pPr>
        <w:shd w:val="clear" w:color="auto" w:fill="FFFFFF"/>
        <w:spacing w:before="120" w:after="120"/>
        <w:jc w:val="both"/>
        <w:rPr>
          <w:rFonts w:ascii="Calibri" w:hAnsi="Calibri" w:cs="Calibri"/>
          <w:color w:val="000000"/>
          <w:sz w:val="20"/>
          <w:szCs w:val="20"/>
          <w:lang w:val="en-GB" w:eastAsia="en-AU"/>
        </w:rPr>
      </w:pPr>
      <w:r w:rsidRPr="001B75FC">
        <w:rPr>
          <w:rFonts w:ascii="Calibri" w:hAnsi="Calibri" w:cs="Calibri"/>
          <w:color w:val="000000"/>
          <w:sz w:val="20"/>
          <w:szCs w:val="20"/>
          <w:lang w:val="en-GB" w:eastAsia="en-AU"/>
        </w:rPr>
        <w:t xml:space="preserve">4. You may then return to the login page (in 1. Above) and login to your account using your username and password. Once you have logged in you will see additional links to the </w:t>
      </w:r>
      <w:r w:rsidRPr="00BF3973">
        <w:rPr>
          <w:rFonts w:ascii="Calibri" w:hAnsi="Calibri" w:cs="Calibri"/>
          <w:i/>
          <w:iCs/>
          <w:color w:val="000000"/>
          <w:sz w:val="20"/>
          <w:szCs w:val="20"/>
          <w:lang w:val="en-GB" w:eastAsia="en-AU"/>
        </w:rPr>
        <w:t>Yacht Entry Form</w:t>
      </w:r>
      <w:r w:rsidRPr="001B75FC">
        <w:rPr>
          <w:rFonts w:ascii="Calibri" w:hAnsi="Calibri" w:cs="Calibri"/>
          <w:color w:val="000000"/>
          <w:sz w:val="20"/>
          <w:szCs w:val="20"/>
          <w:lang w:val="en-GB" w:eastAsia="en-AU"/>
        </w:rPr>
        <w:t xml:space="preserve"> and </w:t>
      </w:r>
      <w:r w:rsidRPr="00BF3973">
        <w:rPr>
          <w:rFonts w:ascii="Calibri" w:hAnsi="Calibri" w:cs="Calibri"/>
          <w:i/>
          <w:iCs/>
          <w:color w:val="000000"/>
          <w:sz w:val="20"/>
          <w:szCs w:val="20"/>
          <w:lang w:val="en-GB" w:eastAsia="en-AU"/>
        </w:rPr>
        <w:t>Crew List Form</w:t>
      </w:r>
      <w:r w:rsidRPr="001B75FC">
        <w:rPr>
          <w:rFonts w:ascii="Calibri" w:hAnsi="Calibri" w:cs="Calibri"/>
          <w:color w:val="000000"/>
          <w:sz w:val="20"/>
          <w:szCs w:val="20"/>
          <w:lang w:val="en-GB" w:eastAsia="en-AU"/>
        </w:rPr>
        <w:t>.</w:t>
      </w:r>
    </w:p>
    <w:p w:rsidR="00037E45" w:rsidRPr="001B75FC" w:rsidRDefault="00037E45" w:rsidP="00BF3973">
      <w:pPr>
        <w:shd w:val="clear" w:color="auto" w:fill="FFFFFF"/>
        <w:spacing w:before="120" w:after="120"/>
        <w:jc w:val="both"/>
        <w:outlineLvl w:val="5"/>
        <w:rPr>
          <w:rFonts w:ascii="Calibri" w:hAnsi="Calibri" w:cs="Calibri"/>
          <w:b/>
          <w:bCs/>
          <w:color w:val="000000"/>
          <w:sz w:val="20"/>
          <w:szCs w:val="20"/>
          <w:lang w:val="en-GB" w:eastAsia="en-AU"/>
        </w:rPr>
      </w:pPr>
      <w:r w:rsidRPr="001B75FC">
        <w:rPr>
          <w:rFonts w:ascii="Calibri" w:hAnsi="Calibri" w:cs="Calibri"/>
          <w:b/>
          <w:bCs/>
          <w:color w:val="000000"/>
          <w:sz w:val="20"/>
          <w:szCs w:val="20"/>
          <w:lang w:val="en-GB" w:eastAsia="en-AU"/>
        </w:rPr>
        <w:t>STEP 4: COMPLETE THE ONLINE ENTRY FORM AND CREW LIST</w:t>
      </w:r>
    </w:p>
    <w:p w:rsidR="00037E45" w:rsidRPr="00BF3973" w:rsidRDefault="00037E45" w:rsidP="00BF3973">
      <w:pPr>
        <w:shd w:val="clear" w:color="auto" w:fill="FFFFFF"/>
        <w:spacing w:before="120" w:after="120"/>
        <w:jc w:val="both"/>
        <w:rPr>
          <w:rFonts w:ascii="Calibri" w:hAnsi="Calibri" w:cs="Calibri"/>
          <w:color w:val="000000"/>
          <w:sz w:val="20"/>
          <w:szCs w:val="20"/>
          <w:lang w:val="en-GB" w:eastAsia="en-AU"/>
        </w:rPr>
      </w:pPr>
      <w:r w:rsidRPr="001B75FC">
        <w:rPr>
          <w:rFonts w:ascii="Calibri" w:hAnsi="Calibri" w:cs="Calibri"/>
          <w:color w:val="000000"/>
          <w:sz w:val="20"/>
          <w:szCs w:val="20"/>
          <w:lang w:val="en-GB" w:eastAsia="en-AU"/>
        </w:rPr>
        <w:t>Proceed to the online</w:t>
      </w:r>
      <w:r w:rsidRPr="00BF3973">
        <w:rPr>
          <w:rFonts w:ascii="Calibri" w:hAnsi="Calibri" w:cs="Calibri"/>
          <w:i/>
          <w:iCs/>
          <w:color w:val="000000"/>
          <w:sz w:val="20"/>
          <w:szCs w:val="20"/>
          <w:lang w:val="en-GB" w:eastAsia="en-AU"/>
        </w:rPr>
        <w:t xml:space="preserve"> Yacht Entry Form </w:t>
      </w:r>
      <w:r w:rsidRPr="001B75FC">
        <w:rPr>
          <w:rFonts w:ascii="Calibri" w:hAnsi="Calibri" w:cs="Calibri"/>
          <w:color w:val="000000"/>
          <w:sz w:val="20"/>
          <w:szCs w:val="20"/>
          <w:lang w:val="en-GB" w:eastAsia="en-AU"/>
        </w:rPr>
        <w:t>(link on right) fill it out with the information you have prepared and submit it.  Note: If you cannot fully complete this form, fill out what you can and save it.  You may then return to it at a later time, using your log-in provided to you when you registered.</w:t>
      </w:r>
      <w:r w:rsidRPr="00BF3973">
        <w:rPr>
          <w:rFonts w:ascii="Calibri" w:hAnsi="Calibri" w:cs="Calibri"/>
          <w:color w:val="000000"/>
          <w:sz w:val="20"/>
          <w:szCs w:val="20"/>
          <w:lang w:val="en-GB" w:eastAsia="en-AU"/>
        </w:rPr>
        <w:t xml:space="preserve"> </w:t>
      </w:r>
    </w:p>
    <w:p w:rsidR="00037E45" w:rsidRPr="001B75FC" w:rsidRDefault="00037E45" w:rsidP="00BF3973">
      <w:pPr>
        <w:shd w:val="clear" w:color="auto" w:fill="FFFFFF"/>
        <w:spacing w:before="120" w:after="120"/>
        <w:jc w:val="both"/>
        <w:rPr>
          <w:rFonts w:ascii="Calibri" w:hAnsi="Calibri" w:cs="Calibri"/>
          <w:color w:val="000000"/>
          <w:sz w:val="20"/>
          <w:szCs w:val="20"/>
          <w:lang w:val="en-GB" w:eastAsia="en-AU"/>
        </w:rPr>
      </w:pPr>
      <w:r w:rsidRPr="001B75FC">
        <w:rPr>
          <w:rFonts w:ascii="Calibri" w:hAnsi="Calibri" w:cs="Calibri"/>
          <w:color w:val="000000"/>
          <w:sz w:val="20"/>
          <w:szCs w:val="20"/>
          <w:lang w:val="en-GB" w:eastAsia="en-AU"/>
        </w:rPr>
        <w:t xml:space="preserve">You will also need to provide details of the yacht's Skipper and Crew into and out of </w:t>
      </w:r>
      <w:r w:rsidRPr="00BF3973">
        <w:rPr>
          <w:rFonts w:ascii="Calibri" w:hAnsi="Calibri" w:cs="Calibri"/>
          <w:color w:val="000000"/>
          <w:sz w:val="20"/>
          <w:szCs w:val="20"/>
          <w:lang w:val="en-GB" w:eastAsia="en-AU"/>
        </w:rPr>
        <w:t>Dili</w:t>
      </w:r>
      <w:r w:rsidRPr="001B75FC">
        <w:rPr>
          <w:rFonts w:ascii="Calibri" w:hAnsi="Calibri" w:cs="Calibri"/>
          <w:color w:val="000000"/>
          <w:sz w:val="20"/>
          <w:szCs w:val="20"/>
          <w:lang w:val="en-GB" w:eastAsia="en-AU"/>
        </w:rPr>
        <w:t xml:space="preserve">.  Click on the </w:t>
      </w:r>
      <w:r w:rsidRPr="00BF3973">
        <w:rPr>
          <w:rFonts w:ascii="Calibri" w:hAnsi="Calibri" w:cs="Calibri"/>
          <w:i/>
          <w:iCs/>
          <w:color w:val="000000"/>
          <w:sz w:val="20"/>
          <w:szCs w:val="20"/>
          <w:lang w:val="en-GB" w:eastAsia="en-AU"/>
        </w:rPr>
        <w:t xml:space="preserve">Crew List </w:t>
      </w:r>
      <w:r w:rsidRPr="001B75FC">
        <w:rPr>
          <w:rFonts w:ascii="Calibri" w:hAnsi="Calibri" w:cs="Calibri"/>
          <w:color w:val="000000"/>
          <w:sz w:val="20"/>
          <w:szCs w:val="20"/>
          <w:lang w:val="en-GB" w:eastAsia="en-AU"/>
        </w:rPr>
        <w:t xml:space="preserve">icon in the entry form to generate this.  You can add partial crew information, save it and return to complete it at a later time if you wish.  </w:t>
      </w:r>
      <w:r w:rsidRPr="00BF3973">
        <w:rPr>
          <w:rFonts w:ascii="Calibri" w:hAnsi="Calibri" w:cs="Calibri"/>
          <w:b/>
          <w:bCs/>
          <w:color w:val="000000"/>
          <w:sz w:val="20"/>
          <w:szCs w:val="20"/>
          <w:lang w:val="en-GB" w:eastAsia="en-AU"/>
        </w:rPr>
        <w:t>Note</w:t>
      </w:r>
      <w:r w:rsidRPr="001B75FC">
        <w:rPr>
          <w:rFonts w:ascii="Calibri" w:hAnsi="Calibri" w:cs="Calibri"/>
          <w:color w:val="000000"/>
          <w:sz w:val="20"/>
          <w:szCs w:val="20"/>
          <w:lang w:val="en-GB" w:eastAsia="en-AU"/>
        </w:rPr>
        <w:t xml:space="preserve">: All foreigners seeking to enter </w:t>
      </w:r>
      <w:r w:rsidRPr="00BF3973">
        <w:rPr>
          <w:rFonts w:ascii="Calibri" w:hAnsi="Calibri" w:cs="Calibri"/>
          <w:color w:val="000000"/>
          <w:sz w:val="20"/>
          <w:szCs w:val="20"/>
          <w:lang w:val="en-GB" w:eastAsia="en-AU"/>
        </w:rPr>
        <w:t>Timor-Leste</w:t>
      </w:r>
      <w:r w:rsidRPr="001B75FC">
        <w:rPr>
          <w:rFonts w:ascii="Calibri" w:hAnsi="Calibri" w:cs="Calibri"/>
          <w:color w:val="000000"/>
          <w:sz w:val="20"/>
          <w:szCs w:val="20"/>
          <w:lang w:val="en-GB" w:eastAsia="en-AU"/>
        </w:rPr>
        <w:t xml:space="preserve"> on a temporary visa are required to have a valid national passport with an expiry date not less than 6 months from the date of entry into </w:t>
      </w:r>
      <w:r w:rsidRPr="00BF3973">
        <w:rPr>
          <w:rFonts w:ascii="Calibri" w:hAnsi="Calibri" w:cs="Calibri"/>
          <w:color w:val="000000"/>
          <w:sz w:val="20"/>
          <w:szCs w:val="20"/>
          <w:lang w:val="en-GB" w:eastAsia="en-AU"/>
        </w:rPr>
        <w:t>Timor-Leste</w:t>
      </w:r>
      <w:r w:rsidRPr="001B75FC">
        <w:rPr>
          <w:rFonts w:ascii="Calibri" w:hAnsi="Calibri" w:cs="Calibri"/>
          <w:color w:val="000000"/>
          <w:sz w:val="20"/>
          <w:szCs w:val="20"/>
          <w:lang w:val="en-GB" w:eastAsia="en-AU"/>
        </w:rPr>
        <w:t>.</w:t>
      </w:r>
    </w:p>
    <w:p w:rsidR="00037E45" w:rsidRPr="001B75FC" w:rsidRDefault="00037E45" w:rsidP="00BF3973">
      <w:pPr>
        <w:shd w:val="clear" w:color="auto" w:fill="FFFFFF"/>
        <w:spacing w:before="120" w:after="120"/>
        <w:jc w:val="both"/>
        <w:outlineLvl w:val="5"/>
        <w:rPr>
          <w:rFonts w:ascii="Calibri" w:hAnsi="Calibri" w:cs="Calibri"/>
          <w:b/>
          <w:bCs/>
          <w:color w:val="000000"/>
          <w:sz w:val="20"/>
          <w:szCs w:val="20"/>
          <w:lang w:val="en-GB" w:eastAsia="en-AU"/>
        </w:rPr>
      </w:pPr>
      <w:r w:rsidRPr="001B75FC">
        <w:rPr>
          <w:rFonts w:ascii="Calibri" w:hAnsi="Calibri" w:cs="Calibri"/>
          <w:b/>
          <w:bCs/>
          <w:color w:val="000000"/>
          <w:sz w:val="20"/>
          <w:szCs w:val="20"/>
          <w:lang w:val="en-GB" w:eastAsia="en-AU"/>
        </w:rPr>
        <w:t>STEP 5: MAKE YOUR PAYMENT</w:t>
      </w:r>
    </w:p>
    <w:p w:rsidR="00037E45" w:rsidRPr="001B75FC" w:rsidRDefault="00037E45" w:rsidP="00BF3973">
      <w:pPr>
        <w:shd w:val="clear" w:color="auto" w:fill="FFFFFF"/>
        <w:spacing w:before="120" w:after="120"/>
        <w:jc w:val="both"/>
        <w:rPr>
          <w:rFonts w:ascii="Calibri" w:hAnsi="Calibri" w:cs="Calibri"/>
          <w:color w:val="000000"/>
          <w:sz w:val="20"/>
          <w:szCs w:val="20"/>
          <w:lang w:val="en-GB" w:eastAsia="en-AU"/>
        </w:rPr>
      </w:pPr>
      <w:r w:rsidRPr="001B75FC">
        <w:rPr>
          <w:rFonts w:ascii="Calibri" w:hAnsi="Calibri" w:cs="Calibri"/>
          <w:color w:val="000000"/>
          <w:sz w:val="20"/>
          <w:szCs w:val="20"/>
          <w:lang w:val="en-GB" w:eastAsia="en-AU"/>
        </w:rPr>
        <w:t xml:space="preserve">The </w:t>
      </w:r>
      <w:r w:rsidRPr="00BF3973">
        <w:rPr>
          <w:rFonts w:ascii="Calibri" w:hAnsi="Calibri" w:cs="Calibri"/>
          <w:color w:val="000000"/>
          <w:sz w:val="20"/>
          <w:szCs w:val="20"/>
          <w:lang w:val="en-GB" w:eastAsia="en-AU"/>
        </w:rPr>
        <w:t>AUD250</w:t>
      </w:r>
      <w:r w:rsidRPr="001B75FC">
        <w:rPr>
          <w:rFonts w:ascii="Calibri" w:hAnsi="Calibri" w:cs="Calibri"/>
          <w:color w:val="000000"/>
          <w:sz w:val="20"/>
          <w:szCs w:val="20"/>
          <w:lang w:val="en-GB" w:eastAsia="en-AU"/>
        </w:rPr>
        <w:t xml:space="preserve"> refundable entry fee should be paid to:</w:t>
      </w:r>
    </w:p>
    <w:p w:rsidR="00037E45" w:rsidRPr="005D52DD" w:rsidRDefault="00037E45" w:rsidP="005D52DD">
      <w:pPr>
        <w:numPr>
          <w:ilvl w:val="0"/>
          <w:numId w:val="21"/>
        </w:numPr>
        <w:shd w:val="clear" w:color="auto" w:fill="FFFFFF"/>
        <w:spacing w:before="20" w:after="20"/>
        <w:ind w:left="0" w:firstLine="0"/>
        <w:jc w:val="both"/>
        <w:rPr>
          <w:rFonts w:ascii="Calibri" w:hAnsi="Calibri" w:cs="Calibri"/>
          <w:color w:val="000000" w:themeColor="text1"/>
          <w:sz w:val="20"/>
          <w:szCs w:val="20"/>
          <w:lang w:val="en-GB" w:eastAsia="en-AU"/>
        </w:rPr>
      </w:pPr>
      <w:r w:rsidRPr="005D52DD">
        <w:rPr>
          <w:rFonts w:ascii="Calibri" w:hAnsi="Calibri" w:cs="Calibri"/>
          <w:color w:val="000000" w:themeColor="text1"/>
          <w:sz w:val="20"/>
          <w:szCs w:val="20"/>
          <w:lang w:val="en-GB" w:eastAsia="en-AU"/>
        </w:rPr>
        <w:t>Bank Name:</w:t>
      </w:r>
      <w:r w:rsidRPr="005D52DD">
        <w:rPr>
          <w:rFonts w:ascii="Calibri" w:hAnsi="Calibri" w:cs="Calibri"/>
          <w:color w:val="000000" w:themeColor="text1"/>
          <w:sz w:val="20"/>
          <w:szCs w:val="20"/>
          <w:lang w:val="en-GB" w:eastAsia="en-AU"/>
        </w:rPr>
        <w:tab/>
      </w:r>
      <w:r w:rsidR="00C54298" w:rsidRPr="005D52DD">
        <w:rPr>
          <w:rFonts w:ascii="Calibri" w:hAnsi="Calibri"/>
          <w:color w:val="000000" w:themeColor="text1"/>
          <w:sz w:val="20"/>
          <w:szCs w:val="20"/>
        </w:rPr>
        <w:t>Commonwealth Bank</w:t>
      </w:r>
      <w:r w:rsidR="00C54298" w:rsidRPr="005D52DD">
        <w:rPr>
          <w:rFonts w:ascii="Calibri" w:hAnsi="Calibri" w:cs="Calibri"/>
          <w:color w:val="000000" w:themeColor="text1"/>
          <w:sz w:val="20"/>
          <w:szCs w:val="20"/>
          <w:lang w:val="en-GB" w:eastAsia="en-AU"/>
        </w:rPr>
        <w:t xml:space="preserve"> </w:t>
      </w:r>
    </w:p>
    <w:p w:rsidR="00037E45" w:rsidRPr="005D52DD" w:rsidRDefault="00037E45" w:rsidP="005D52DD">
      <w:pPr>
        <w:numPr>
          <w:ilvl w:val="0"/>
          <w:numId w:val="21"/>
        </w:numPr>
        <w:shd w:val="clear" w:color="auto" w:fill="FFFFFF"/>
        <w:spacing w:before="20" w:after="20"/>
        <w:ind w:left="0" w:firstLine="0"/>
        <w:jc w:val="both"/>
        <w:rPr>
          <w:rFonts w:ascii="Calibri" w:hAnsi="Calibri" w:cs="Calibri"/>
          <w:color w:val="000000" w:themeColor="text1"/>
          <w:sz w:val="20"/>
          <w:szCs w:val="20"/>
          <w:lang w:val="en-GB" w:eastAsia="en-AU"/>
        </w:rPr>
      </w:pPr>
      <w:r w:rsidRPr="005D52DD">
        <w:rPr>
          <w:rFonts w:ascii="Calibri" w:hAnsi="Calibri" w:cs="Calibri"/>
          <w:color w:val="000000" w:themeColor="text1"/>
          <w:sz w:val="20"/>
          <w:szCs w:val="20"/>
          <w:lang w:val="en-GB" w:eastAsia="en-AU"/>
        </w:rPr>
        <w:t>Branch Name:</w:t>
      </w:r>
      <w:r w:rsidRPr="005D52DD">
        <w:rPr>
          <w:rFonts w:ascii="Calibri" w:hAnsi="Calibri" w:cs="Calibri"/>
          <w:color w:val="000000" w:themeColor="text1"/>
          <w:sz w:val="20"/>
          <w:szCs w:val="20"/>
          <w:lang w:val="en-GB" w:eastAsia="en-AU"/>
        </w:rPr>
        <w:tab/>
      </w:r>
      <w:r w:rsidR="00C54298" w:rsidRPr="005D52DD">
        <w:rPr>
          <w:rFonts w:ascii="Calibri" w:hAnsi="Calibri" w:cs="Calibri"/>
          <w:color w:val="000000" w:themeColor="text1"/>
          <w:sz w:val="20"/>
          <w:szCs w:val="20"/>
          <w:lang w:val="en-GB" w:eastAsia="en-AU"/>
        </w:rPr>
        <w:t>Darwin</w:t>
      </w:r>
      <w:r w:rsidRPr="005D52DD">
        <w:rPr>
          <w:rFonts w:ascii="Calibri" w:hAnsi="Calibri" w:cs="Calibri"/>
          <w:color w:val="000000" w:themeColor="text1"/>
          <w:sz w:val="20"/>
          <w:szCs w:val="20"/>
          <w:lang w:val="en-GB" w:eastAsia="en-AU"/>
        </w:rPr>
        <w:t xml:space="preserve"> </w:t>
      </w:r>
    </w:p>
    <w:p w:rsidR="00037E45" w:rsidRPr="005D52DD" w:rsidRDefault="00037E45" w:rsidP="0068351C">
      <w:pPr>
        <w:numPr>
          <w:ilvl w:val="0"/>
          <w:numId w:val="21"/>
        </w:numPr>
        <w:shd w:val="clear" w:color="auto" w:fill="FFFFFF"/>
        <w:spacing w:before="20" w:after="20"/>
        <w:ind w:left="0" w:firstLine="0"/>
        <w:jc w:val="both"/>
        <w:rPr>
          <w:rFonts w:ascii="Calibri" w:hAnsi="Calibri" w:cs="Calibri"/>
          <w:color w:val="000000" w:themeColor="text1"/>
          <w:sz w:val="20"/>
          <w:szCs w:val="20"/>
          <w:lang w:val="en-GB" w:eastAsia="en-AU"/>
        </w:rPr>
      </w:pPr>
      <w:r w:rsidRPr="005D52DD">
        <w:rPr>
          <w:rFonts w:ascii="Calibri" w:hAnsi="Calibri" w:cs="Calibri"/>
          <w:color w:val="000000" w:themeColor="text1"/>
          <w:sz w:val="20"/>
          <w:szCs w:val="20"/>
          <w:lang w:val="en-GB" w:eastAsia="en-AU"/>
        </w:rPr>
        <w:t>Account name:</w:t>
      </w:r>
      <w:r w:rsidRPr="005D52DD">
        <w:rPr>
          <w:rFonts w:ascii="Calibri" w:hAnsi="Calibri" w:cs="Calibri"/>
          <w:color w:val="000000" w:themeColor="text1"/>
          <w:sz w:val="20"/>
          <w:szCs w:val="20"/>
          <w:lang w:val="en-GB" w:eastAsia="en-AU"/>
        </w:rPr>
        <w:tab/>
      </w:r>
      <w:proofErr w:type="spellStart"/>
      <w:r w:rsidR="00C54298" w:rsidRPr="005D52DD">
        <w:rPr>
          <w:rFonts w:ascii="Calibri" w:hAnsi="Calibri"/>
          <w:color w:val="000000" w:themeColor="text1"/>
          <w:sz w:val="20"/>
          <w:szCs w:val="20"/>
        </w:rPr>
        <w:t>Adelina</w:t>
      </w:r>
      <w:proofErr w:type="spellEnd"/>
      <w:r w:rsidR="00C54298" w:rsidRPr="005D52DD">
        <w:rPr>
          <w:rFonts w:ascii="Calibri" w:hAnsi="Calibri"/>
          <w:color w:val="000000" w:themeColor="text1"/>
          <w:sz w:val="20"/>
          <w:szCs w:val="20"/>
        </w:rPr>
        <w:t xml:space="preserve"> </w:t>
      </w:r>
      <w:proofErr w:type="spellStart"/>
      <w:r w:rsidR="00C54298" w:rsidRPr="005D52DD">
        <w:rPr>
          <w:rFonts w:ascii="Calibri" w:hAnsi="Calibri"/>
          <w:color w:val="000000" w:themeColor="text1"/>
          <w:sz w:val="20"/>
          <w:szCs w:val="20"/>
        </w:rPr>
        <w:t>Varella</w:t>
      </w:r>
      <w:proofErr w:type="spellEnd"/>
      <w:r w:rsidR="00C54298" w:rsidRPr="005D52DD">
        <w:rPr>
          <w:rFonts w:ascii="Calibri" w:hAnsi="Calibri"/>
          <w:color w:val="000000" w:themeColor="text1"/>
          <w:sz w:val="20"/>
          <w:szCs w:val="20"/>
        </w:rPr>
        <w:t xml:space="preserve"> </w:t>
      </w:r>
      <w:proofErr w:type="spellStart"/>
      <w:r w:rsidR="00C54298" w:rsidRPr="005D52DD">
        <w:rPr>
          <w:rFonts w:ascii="Calibri" w:hAnsi="Calibri"/>
          <w:color w:val="000000" w:themeColor="text1"/>
          <w:sz w:val="20"/>
          <w:szCs w:val="20"/>
        </w:rPr>
        <w:t>Braddrige</w:t>
      </w:r>
      <w:proofErr w:type="spellEnd"/>
      <w:r w:rsidR="00C54298" w:rsidRPr="005D52DD">
        <w:rPr>
          <w:rFonts w:ascii="Calibri" w:hAnsi="Calibri" w:cs="Calibri"/>
          <w:color w:val="000000" w:themeColor="text1"/>
          <w:sz w:val="20"/>
          <w:szCs w:val="20"/>
          <w:lang w:val="en-GB" w:eastAsia="en-AU"/>
        </w:rPr>
        <w:t xml:space="preserve"> </w:t>
      </w:r>
    </w:p>
    <w:p w:rsidR="00037E45" w:rsidRPr="005D52DD" w:rsidRDefault="00037E45" w:rsidP="0068351C">
      <w:pPr>
        <w:numPr>
          <w:ilvl w:val="0"/>
          <w:numId w:val="21"/>
        </w:numPr>
        <w:shd w:val="clear" w:color="auto" w:fill="FFFFFF"/>
        <w:spacing w:before="20" w:after="20"/>
        <w:ind w:left="0" w:firstLine="0"/>
        <w:jc w:val="both"/>
        <w:rPr>
          <w:rFonts w:ascii="Calibri" w:hAnsi="Calibri" w:cs="Calibri"/>
          <w:color w:val="000000" w:themeColor="text1"/>
          <w:sz w:val="20"/>
          <w:szCs w:val="20"/>
          <w:lang w:val="en-GB" w:eastAsia="en-AU"/>
        </w:rPr>
      </w:pPr>
      <w:r w:rsidRPr="005D52DD">
        <w:rPr>
          <w:rFonts w:ascii="Calibri" w:hAnsi="Calibri" w:cs="Calibri"/>
          <w:color w:val="000000" w:themeColor="text1"/>
          <w:sz w:val="20"/>
          <w:szCs w:val="20"/>
          <w:lang w:val="en-GB" w:eastAsia="en-AU"/>
        </w:rPr>
        <w:t>BSB No.:</w:t>
      </w:r>
      <w:r w:rsidRPr="005D52DD">
        <w:rPr>
          <w:rFonts w:ascii="Calibri" w:hAnsi="Calibri" w:cs="Calibri"/>
          <w:color w:val="000000" w:themeColor="text1"/>
          <w:sz w:val="20"/>
          <w:szCs w:val="20"/>
          <w:lang w:val="en-GB" w:eastAsia="en-AU"/>
        </w:rPr>
        <w:tab/>
      </w:r>
      <w:r w:rsidRPr="005D52DD">
        <w:rPr>
          <w:rFonts w:ascii="Calibri" w:hAnsi="Calibri" w:cs="Calibri"/>
          <w:color w:val="000000" w:themeColor="text1"/>
          <w:sz w:val="20"/>
          <w:szCs w:val="20"/>
          <w:lang w:val="en-GB" w:eastAsia="en-AU"/>
        </w:rPr>
        <w:tab/>
      </w:r>
      <w:r w:rsidR="00C54298" w:rsidRPr="005D52DD">
        <w:rPr>
          <w:rFonts w:ascii="Calibri" w:hAnsi="Calibri"/>
          <w:color w:val="000000" w:themeColor="text1"/>
          <w:sz w:val="20"/>
          <w:szCs w:val="20"/>
        </w:rPr>
        <w:t>065901</w:t>
      </w:r>
      <w:r w:rsidRPr="005D52DD">
        <w:rPr>
          <w:rFonts w:ascii="Calibri" w:hAnsi="Calibri" w:cs="Calibri"/>
          <w:color w:val="000000" w:themeColor="text1"/>
          <w:sz w:val="20"/>
          <w:szCs w:val="20"/>
          <w:lang w:val="en-GB" w:eastAsia="en-AU"/>
        </w:rPr>
        <w:t xml:space="preserve"> </w:t>
      </w:r>
    </w:p>
    <w:p w:rsidR="00037E45" w:rsidRPr="005D52DD" w:rsidRDefault="00037E45" w:rsidP="0068351C">
      <w:pPr>
        <w:numPr>
          <w:ilvl w:val="0"/>
          <w:numId w:val="21"/>
        </w:numPr>
        <w:shd w:val="clear" w:color="auto" w:fill="FFFFFF"/>
        <w:spacing w:before="20" w:after="20"/>
        <w:ind w:left="0" w:firstLine="0"/>
        <w:jc w:val="both"/>
        <w:rPr>
          <w:rFonts w:ascii="Calibri" w:hAnsi="Calibri" w:cs="Calibri"/>
          <w:color w:val="000000" w:themeColor="text1"/>
          <w:sz w:val="20"/>
          <w:szCs w:val="20"/>
          <w:lang w:val="en-GB" w:eastAsia="en-AU"/>
        </w:rPr>
      </w:pPr>
      <w:r w:rsidRPr="005D52DD">
        <w:rPr>
          <w:rFonts w:ascii="Calibri" w:hAnsi="Calibri" w:cs="Calibri"/>
          <w:color w:val="000000" w:themeColor="text1"/>
          <w:sz w:val="20"/>
          <w:szCs w:val="20"/>
          <w:lang w:val="en-GB" w:eastAsia="en-AU"/>
        </w:rPr>
        <w:t>Account No.:</w:t>
      </w:r>
      <w:r w:rsidRPr="005D52DD">
        <w:rPr>
          <w:rFonts w:ascii="Calibri" w:hAnsi="Calibri" w:cs="Calibri"/>
          <w:color w:val="000000" w:themeColor="text1"/>
          <w:sz w:val="20"/>
          <w:szCs w:val="20"/>
          <w:lang w:val="en-GB" w:eastAsia="en-AU"/>
        </w:rPr>
        <w:tab/>
      </w:r>
      <w:r w:rsidR="005D52DD" w:rsidRPr="005D52DD">
        <w:rPr>
          <w:rFonts w:ascii="Calibri" w:hAnsi="Calibri"/>
          <w:color w:val="000000" w:themeColor="text1"/>
          <w:sz w:val="20"/>
          <w:szCs w:val="20"/>
        </w:rPr>
        <w:t>11057993</w:t>
      </w:r>
      <w:r w:rsidRPr="005D52DD">
        <w:rPr>
          <w:rFonts w:ascii="Calibri" w:hAnsi="Calibri" w:cs="Calibri"/>
          <w:color w:val="000000" w:themeColor="text1"/>
          <w:sz w:val="20"/>
          <w:szCs w:val="20"/>
          <w:lang w:val="en-GB" w:eastAsia="en-AU"/>
        </w:rPr>
        <w:t xml:space="preserve"> </w:t>
      </w:r>
    </w:p>
    <w:p w:rsidR="00C54298" w:rsidRPr="005D52DD" w:rsidRDefault="00C54298" w:rsidP="005D52DD">
      <w:pPr>
        <w:numPr>
          <w:ilvl w:val="0"/>
          <w:numId w:val="21"/>
        </w:numPr>
        <w:shd w:val="clear" w:color="auto" w:fill="FFFFFF"/>
        <w:spacing w:before="20" w:after="20"/>
        <w:ind w:left="0" w:firstLine="0"/>
        <w:jc w:val="both"/>
        <w:rPr>
          <w:rFonts w:ascii="Calibri" w:hAnsi="Calibri"/>
          <w:color w:val="000000" w:themeColor="text1"/>
          <w:sz w:val="20"/>
          <w:szCs w:val="20"/>
        </w:rPr>
      </w:pPr>
      <w:r w:rsidRPr="005D52DD">
        <w:rPr>
          <w:rFonts w:ascii="Calibri" w:hAnsi="Calibri" w:cs="Calibri"/>
          <w:color w:val="000000" w:themeColor="text1"/>
          <w:sz w:val="20"/>
          <w:szCs w:val="20"/>
          <w:lang w:val="en-GB" w:eastAsia="en-AU"/>
        </w:rPr>
        <w:t>Swift</w:t>
      </w:r>
      <w:r w:rsidRPr="005D52DD">
        <w:rPr>
          <w:rFonts w:ascii="Calibri" w:hAnsi="Calibri"/>
          <w:color w:val="000000" w:themeColor="text1"/>
          <w:sz w:val="20"/>
          <w:szCs w:val="20"/>
        </w:rPr>
        <w:t xml:space="preserve"> Code: </w:t>
      </w:r>
      <w:r w:rsidR="005D52DD">
        <w:rPr>
          <w:rFonts w:ascii="Calibri" w:hAnsi="Calibri"/>
          <w:color w:val="000000" w:themeColor="text1"/>
          <w:sz w:val="20"/>
          <w:szCs w:val="20"/>
        </w:rPr>
        <w:tab/>
      </w:r>
      <w:r w:rsidR="005D52DD">
        <w:rPr>
          <w:rFonts w:ascii="Calibri" w:hAnsi="Calibri"/>
          <w:color w:val="000000" w:themeColor="text1"/>
          <w:sz w:val="20"/>
          <w:szCs w:val="20"/>
        </w:rPr>
        <w:tab/>
      </w:r>
      <w:r w:rsidRPr="005D52DD">
        <w:rPr>
          <w:rFonts w:ascii="Calibri" w:hAnsi="Calibri"/>
          <w:color w:val="000000" w:themeColor="text1"/>
          <w:sz w:val="20"/>
          <w:szCs w:val="20"/>
        </w:rPr>
        <w:t>CTBAAU2S</w:t>
      </w:r>
    </w:p>
    <w:p w:rsidR="00037E45" w:rsidRPr="001B75FC" w:rsidRDefault="00037E45" w:rsidP="00BF3973">
      <w:pPr>
        <w:shd w:val="clear" w:color="auto" w:fill="FFFFFF"/>
        <w:spacing w:before="120" w:after="120"/>
        <w:jc w:val="both"/>
        <w:rPr>
          <w:rFonts w:ascii="Calibri" w:hAnsi="Calibri" w:cs="Calibri"/>
          <w:color w:val="000000"/>
          <w:sz w:val="20"/>
          <w:szCs w:val="20"/>
          <w:lang w:val="en-GB" w:eastAsia="en-AU"/>
        </w:rPr>
      </w:pPr>
      <w:r w:rsidRPr="001B75FC">
        <w:rPr>
          <w:rFonts w:ascii="Calibri" w:hAnsi="Calibri" w:cs="Calibri"/>
          <w:color w:val="000000"/>
          <w:sz w:val="20"/>
          <w:szCs w:val="20"/>
          <w:lang w:val="en-GB" w:eastAsia="en-AU"/>
        </w:rPr>
        <w:lastRenderedPageBreak/>
        <w:t>Please include your Yacht’s Name on the receipt confirming payment of the entry fee to the above account so w</w:t>
      </w:r>
      <w:r w:rsidRPr="00BF3973">
        <w:rPr>
          <w:rFonts w:ascii="Calibri" w:hAnsi="Calibri" w:cs="Calibri"/>
          <w:color w:val="000000"/>
          <w:sz w:val="20"/>
          <w:szCs w:val="20"/>
          <w:lang w:val="en-GB" w:eastAsia="en-AU"/>
        </w:rPr>
        <w:t>e can match it with your entry.</w:t>
      </w:r>
      <w:r>
        <w:rPr>
          <w:rFonts w:ascii="Calibri" w:hAnsi="Calibri" w:cs="Calibri"/>
          <w:color w:val="000000"/>
          <w:sz w:val="20"/>
          <w:szCs w:val="20"/>
          <w:lang w:val="en-GB" w:eastAsia="en-AU"/>
        </w:rPr>
        <w:t xml:space="preserve"> </w:t>
      </w:r>
      <w:r w:rsidRPr="001B75FC">
        <w:rPr>
          <w:rFonts w:ascii="Calibri" w:hAnsi="Calibri" w:cs="Calibri"/>
          <w:color w:val="000000"/>
          <w:sz w:val="20"/>
          <w:szCs w:val="20"/>
          <w:lang w:val="en-GB" w:eastAsia="en-AU"/>
        </w:rPr>
        <w:t xml:space="preserve">The </w:t>
      </w:r>
      <w:r w:rsidRPr="00BF3973">
        <w:rPr>
          <w:rFonts w:ascii="Calibri" w:hAnsi="Calibri" w:cs="Calibri"/>
          <w:color w:val="000000"/>
          <w:sz w:val="20"/>
          <w:szCs w:val="20"/>
          <w:lang w:val="en-GB" w:eastAsia="en-AU"/>
        </w:rPr>
        <w:t>AUD250</w:t>
      </w:r>
      <w:r w:rsidRPr="001B75FC">
        <w:rPr>
          <w:rFonts w:ascii="Calibri" w:hAnsi="Calibri" w:cs="Calibri"/>
          <w:color w:val="000000"/>
          <w:sz w:val="20"/>
          <w:szCs w:val="20"/>
          <w:lang w:val="en-GB" w:eastAsia="en-AU"/>
        </w:rPr>
        <w:t xml:space="preserve"> Entry Fee includes a donation of AUD$100 to the Marine Education Scholarship to promote skills development and capacity building to support </w:t>
      </w:r>
      <w:r w:rsidRPr="00BF3973">
        <w:rPr>
          <w:rFonts w:ascii="Calibri" w:hAnsi="Calibri" w:cs="Calibri"/>
          <w:color w:val="000000"/>
          <w:sz w:val="20"/>
          <w:szCs w:val="20"/>
          <w:lang w:val="en-GB" w:eastAsia="en-AU"/>
        </w:rPr>
        <w:t>Timor-Leste’s</w:t>
      </w:r>
      <w:r w:rsidRPr="001B75FC">
        <w:rPr>
          <w:rFonts w:ascii="Calibri" w:hAnsi="Calibri" w:cs="Calibri"/>
          <w:color w:val="000000"/>
          <w:sz w:val="20"/>
          <w:szCs w:val="20"/>
          <w:lang w:val="en-GB" w:eastAsia="en-AU"/>
        </w:rPr>
        <w:t xml:space="preserve"> marine tourism industry</w:t>
      </w:r>
      <w:r>
        <w:rPr>
          <w:rFonts w:ascii="Calibri" w:hAnsi="Calibri" w:cs="Calibri"/>
          <w:color w:val="000000"/>
          <w:sz w:val="20"/>
          <w:szCs w:val="20"/>
          <w:lang w:val="en-GB" w:eastAsia="en-AU"/>
        </w:rPr>
        <w:t xml:space="preserve">. </w:t>
      </w:r>
      <w:r w:rsidRPr="001B75FC">
        <w:rPr>
          <w:rFonts w:ascii="Calibri" w:hAnsi="Calibri" w:cs="Calibri"/>
          <w:color w:val="000000"/>
          <w:sz w:val="20"/>
          <w:szCs w:val="20"/>
          <w:lang w:val="en-GB" w:eastAsia="en-AU"/>
        </w:rPr>
        <w:t xml:space="preserve">A 30-day entry Visa costing USD$30 will be payable on arrival in </w:t>
      </w:r>
      <w:r w:rsidRPr="00BF3973">
        <w:rPr>
          <w:rFonts w:ascii="Calibri" w:hAnsi="Calibri" w:cs="Calibri"/>
          <w:color w:val="000000"/>
          <w:sz w:val="20"/>
          <w:szCs w:val="20"/>
          <w:lang w:val="en-GB" w:eastAsia="en-AU"/>
        </w:rPr>
        <w:t>Dili</w:t>
      </w:r>
      <w:r w:rsidRPr="001B75FC">
        <w:rPr>
          <w:rFonts w:ascii="Calibri" w:hAnsi="Calibri" w:cs="Calibri"/>
          <w:color w:val="000000"/>
          <w:sz w:val="20"/>
          <w:szCs w:val="20"/>
          <w:lang w:val="en-GB" w:eastAsia="en-AU"/>
        </w:rPr>
        <w:t xml:space="preserve"> for each crew member.</w:t>
      </w:r>
    </w:p>
    <w:p w:rsidR="00037E45" w:rsidRPr="001B75FC" w:rsidRDefault="00037E45" w:rsidP="00BF3973">
      <w:pPr>
        <w:shd w:val="clear" w:color="auto" w:fill="FFFFFF"/>
        <w:spacing w:before="120" w:after="120"/>
        <w:jc w:val="both"/>
        <w:rPr>
          <w:rFonts w:ascii="Calibri" w:hAnsi="Calibri" w:cs="Calibri"/>
          <w:color w:val="000000"/>
          <w:sz w:val="20"/>
          <w:szCs w:val="20"/>
          <w:lang w:val="en-GB" w:eastAsia="en-AU"/>
        </w:rPr>
      </w:pPr>
      <w:r w:rsidRPr="001B75FC">
        <w:rPr>
          <w:rFonts w:ascii="Calibri" w:hAnsi="Calibri" w:cs="Calibri"/>
          <w:color w:val="000000"/>
          <w:sz w:val="20"/>
          <w:szCs w:val="20"/>
          <w:lang w:val="en-GB" w:eastAsia="en-AU"/>
        </w:rPr>
        <w:t>In the event that your yacht is unable to participate in the Rally due to unforeseen circumstances, the Entry Fee will be refundable in full, less any expenses incurred at the date of withdrawal.</w:t>
      </w:r>
    </w:p>
    <w:p w:rsidR="00037E45" w:rsidRPr="001B75FC" w:rsidRDefault="00037E45" w:rsidP="00BF3973">
      <w:pPr>
        <w:shd w:val="clear" w:color="auto" w:fill="FFFFFF"/>
        <w:spacing w:before="120" w:after="120"/>
        <w:jc w:val="both"/>
        <w:outlineLvl w:val="5"/>
        <w:rPr>
          <w:rFonts w:ascii="Calibri" w:hAnsi="Calibri" w:cs="Calibri"/>
          <w:b/>
          <w:bCs/>
          <w:color w:val="000000"/>
          <w:sz w:val="20"/>
          <w:szCs w:val="20"/>
          <w:lang w:val="en-GB" w:eastAsia="en-AU"/>
        </w:rPr>
      </w:pPr>
      <w:r w:rsidRPr="001B75FC">
        <w:rPr>
          <w:rFonts w:ascii="Calibri" w:hAnsi="Calibri" w:cs="Calibri"/>
          <w:b/>
          <w:bCs/>
          <w:color w:val="000000"/>
          <w:sz w:val="20"/>
          <w:szCs w:val="20"/>
          <w:lang w:val="en-GB" w:eastAsia="en-AU"/>
        </w:rPr>
        <w:t>STEP 6: EMAIL YOUR SUPPORTING DOCUMENTATION</w:t>
      </w:r>
    </w:p>
    <w:p w:rsidR="00037E45" w:rsidRPr="001B75FC" w:rsidRDefault="00037E45" w:rsidP="00BF3973">
      <w:pPr>
        <w:shd w:val="clear" w:color="auto" w:fill="FFFFFF"/>
        <w:spacing w:before="120" w:after="120"/>
        <w:jc w:val="both"/>
        <w:rPr>
          <w:rFonts w:ascii="Calibri" w:hAnsi="Calibri" w:cs="Calibri"/>
          <w:color w:val="000000"/>
          <w:sz w:val="20"/>
          <w:szCs w:val="20"/>
          <w:lang w:val="en-GB" w:eastAsia="en-AU"/>
        </w:rPr>
      </w:pPr>
      <w:r w:rsidRPr="001B75FC">
        <w:rPr>
          <w:rFonts w:ascii="Calibri" w:hAnsi="Calibri" w:cs="Calibri"/>
          <w:color w:val="000000"/>
          <w:sz w:val="20"/>
          <w:szCs w:val="20"/>
          <w:lang w:val="en-GB" w:eastAsia="en-AU"/>
        </w:rPr>
        <w:t>Electronic copies of the following documents are required as part of your entry for 201</w:t>
      </w:r>
      <w:r w:rsidR="00C54298">
        <w:rPr>
          <w:rFonts w:ascii="Calibri" w:hAnsi="Calibri" w:cs="Calibri"/>
          <w:color w:val="000000"/>
          <w:sz w:val="20"/>
          <w:szCs w:val="20"/>
          <w:lang w:val="en-GB" w:eastAsia="en-AU"/>
        </w:rPr>
        <w:t>5</w:t>
      </w:r>
      <w:r w:rsidRPr="001B75FC">
        <w:rPr>
          <w:rFonts w:ascii="Calibri" w:hAnsi="Calibri" w:cs="Calibri"/>
          <w:color w:val="000000"/>
          <w:sz w:val="20"/>
          <w:szCs w:val="20"/>
          <w:lang w:val="en-GB" w:eastAsia="en-AU"/>
        </w:rPr>
        <w:t xml:space="preserve"> Darwin </w:t>
      </w:r>
      <w:r w:rsidRPr="00BF3973">
        <w:rPr>
          <w:rFonts w:ascii="Calibri" w:hAnsi="Calibri" w:cs="Calibri"/>
          <w:color w:val="000000"/>
          <w:sz w:val="20"/>
          <w:szCs w:val="20"/>
          <w:lang w:val="en-GB" w:eastAsia="en-AU"/>
        </w:rPr>
        <w:t>Dili</w:t>
      </w:r>
      <w:r w:rsidRPr="001B75FC">
        <w:rPr>
          <w:rFonts w:ascii="Calibri" w:hAnsi="Calibri" w:cs="Calibri"/>
          <w:color w:val="000000"/>
          <w:sz w:val="20"/>
          <w:szCs w:val="20"/>
          <w:lang w:val="en-GB" w:eastAsia="en-AU"/>
        </w:rPr>
        <w:t xml:space="preserve"> Yacht Rally.  Entries will not be considered complete until all attachments and information have been received.</w:t>
      </w:r>
    </w:p>
    <w:p w:rsidR="00037E45" w:rsidRPr="001B75FC" w:rsidRDefault="00037E45" w:rsidP="0068351C">
      <w:pPr>
        <w:numPr>
          <w:ilvl w:val="0"/>
          <w:numId w:val="22"/>
        </w:numPr>
        <w:shd w:val="clear" w:color="auto" w:fill="FFFFFF"/>
        <w:spacing w:before="60" w:after="60"/>
        <w:ind w:left="0" w:firstLine="0"/>
        <w:jc w:val="both"/>
        <w:rPr>
          <w:rFonts w:ascii="Calibri" w:hAnsi="Calibri" w:cs="Calibri"/>
          <w:color w:val="000000"/>
          <w:sz w:val="20"/>
          <w:szCs w:val="20"/>
          <w:lang w:val="en-GB" w:eastAsia="en-AU"/>
        </w:rPr>
      </w:pPr>
      <w:r w:rsidRPr="001B75FC">
        <w:rPr>
          <w:rFonts w:ascii="Calibri" w:hAnsi="Calibri" w:cs="Calibri"/>
          <w:color w:val="000000"/>
          <w:sz w:val="20"/>
          <w:szCs w:val="20"/>
          <w:lang w:val="en-GB" w:eastAsia="en-AU"/>
        </w:rPr>
        <w:t xml:space="preserve">A digital scan of your yacht's current Official Ship’s Registration (both sides); </w:t>
      </w:r>
    </w:p>
    <w:p w:rsidR="00037E45" w:rsidRPr="001B75FC" w:rsidRDefault="00037E45" w:rsidP="0068351C">
      <w:pPr>
        <w:numPr>
          <w:ilvl w:val="0"/>
          <w:numId w:val="22"/>
        </w:numPr>
        <w:shd w:val="clear" w:color="auto" w:fill="FFFFFF"/>
        <w:spacing w:before="60" w:after="60"/>
        <w:ind w:left="0" w:firstLine="0"/>
        <w:jc w:val="both"/>
        <w:rPr>
          <w:rFonts w:ascii="Calibri" w:hAnsi="Calibri" w:cs="Calibri"/>
          <w:color w:val="000000"/>
          <w:sz w:val="20"/>
          <w:szCs w:val="20"/>
          <w:lang w:val="en-GB" w:eastAsia="en-AU"/>
        </w:rPr>
      </w:pPr>
      <w:r w:rsidRPr="001B75FC">
        <w:rPr>
          <w:rFonts w:ascii="Calibri" w:hAnsi="Calibri" w:cs="Calibri"/>
          <w:color w:val="000000"/>
          <w:sz w:val="20"/>
          <w:szCs w:val="20"/>
          <w:lang w:val="en-GB" w:eastAsia="en-AU"/>
        </w:rPr>
        <w:t xml:space="preserve">A digital scan of the details page of all crew passports, including the skipper;   </w:t>
      </w:r>
    </w:p>
    <w:p w:rsidR="00037E45" w:rsidRPr="001B75FC" w:rsidRDefault="00037E45" w:rsidP="0068351C">
      <w:pPr>
        <w:numPr>
          <w:ilvl w:val="0"/>
          <w:numId w:val="22"/>
        </w:numPr>
        <w:shd w:val="clear" w:color="auto" w:fill="FFFFFF"/>
        <w:spacing w:before="60" w:after="60"/>
        <w:ind w:left="0" w:firstLine="0"/>
        <w:jc w:val="both"/>
        <w:rPr>
          <w:rFonts w:ascii="Calibri" w:hAnsi="Calibri" w:cs="Calibri"/>
          <w:color w:val="000000"/>
          <w:sz w:val="20"/>
          <w:szCs w:val="20"/>
          <w:lang w:val="en-GB" w:eastAsia="en-AU"/>
        </w:rPr>
      </w:pPr>
      <w:r w:rsidRPr="001B75FC">
        <w:rPr>
          <w:rFonts w:ascii="Calibri" w:hAnsi="Calibri" w:cs="Calibri"/>
          <w:color w:val="000000"/>
          <w:sz w:val="20"/>
          <w:szCs w:val="20"/>
          <w:lang w:val="en-GB" w:eastAsia="en-AU"/>
        </w:rPr>
        <w:t xml:space="preserve">A digital passport-style photo of the skipper/captain; </w:t>
      </w:r>
    </w:p>
    <w:p w:rsidR="00037E45" w:rsidRPr="001B75FC" w:rsidRDefault="00037E45" w:rsidP="0068351C">
      <w:pPr>
        <w:numPr>
          <w:ilvl w:val="0"/>
          <w:numId w:val="22"/>
        </w:numPr>
        <w:shd w:val="clear" w:color="auto" w:fill="FFFFFF"/>
        <w:spacing w:before="60" w:after="60"/>
        <w:ind w:left="0" w:firstLine="0"/>
        <w:jc w:val="both"/>
        <w:rPr>
          <w:rFonts w:ascii="Calibri" w:hAnsi="Calibri" w:cs="Calibri"/>
          <w:color w:val="000000"/>
          <w:sz w:val="20"/>
          <w:szCs w:val="20"/>
          <w:lang w:val="en-GB" w:eastAsia="en-AU"/>
        </w:rPr>
      </w:pPr>
      <w:r w:rsidRPr="001B75FC">
        <w:rPr>
          <w:rFonts w:ascii="Calibri" w:hAnsi="Calibri" w:cs="Calibri"/>
          <w:color w:val="000000"/>
          <w:sz w:val="20"/>
          <w:szCs w:val="20"/>
          <w:lang w:val="en-GB" w:eastAsia="en-AU"/>
        </w:rPr>
        <w:t xml:space="preserve">A digital photo of the vessel; and </w:t>
      </w:r>
    </w:p>
    <w:p w:rsidR="00037E45" w:rsidRPr="001B75FC" w:rsidRDefault="00037E45" w:rsidP="0068351C">
      <w:pPr>
        <w:numPr>
          <w:ilvl w:val="0"/>
          <w:numId w:val="22"/>
        </w:numPr>
        <w:shd w:val="clear" w:color="auto" w:fill="FFFFFF"/>
        <w:spacing w:before="60" w:after="60"/>
        <w:ind w:hanging="720"/>
        <w:jc w:val="both"/>
        <w:rPr>
          <w:rFonts w:ascii="Calibri" w:hAnsi="Calibri" w:cs="Calibri"/>
          <w:color w:val="000000"/>
          <w:sz w:val="20"/>
          <w:szCs w:val="20"/>
          <w:lang w:val="en-GB" w:eastAsia="en-AU"/>
        </w:rPr>
      </w:pPr>
      <w:r w:rsidRPr="001B75FC">
        <w:rPr>
          <w:rFonts w:ascii="Calibri" w:hAnsi="Calibri" w:cs="Calibri"/>
          <w:color w:val="000000"/>
          <w:sz w:val="20"/>
          <w:szCs w:val="20"/>
          <w:lang w:val="en-GB" w:eastAsia="en-AU"/>
        </w:rPr>
        <w:t xml:space="preserve">A scanned copy of the receipt supporting your payment of the </w:t>
      </w:r>
      <w:r w:rsidRPr="00BF3973">
        <w:rPr>
          <w:rFonts w:ascii="Calibri" w:hAnsi="Calibri" w:cs="Calibri"/>
          <w:color w:val="000000"/>
          <w:sz w:val="20"/>
          <w:szCs w:val="20"/>
          <w:lang w:val="en-GB" w:eastAsia="en-AU"/>
        </w:rPr>
        <w:t>AUD250</w:t>
      </w:r>
      <w:r w:rsidRPr="001B75FC">
        <w:rPr>
          <w:rFonts w:ascii="Calibri" w:hAnsi="Calibri" w:cs="Calibri"/>
          <w:color w:val="000000"/>
          <w:sz w:val="20"/>
          <w:szCs w:val="20"/>
          <w:lang w:val="en-GB" w:eastAsia="en-AU"/>
        </w:rPr>
        <w:t xml:space="preserve"> entry fee.  Please include your Yacht’s Name on the document.  </w:t>
      </w:r>
    </w:p>
    <w:p w:rsidR="00037E45" w:rsidRPr="001B75FC" w:rsidRDefault="00037E45" w:rsidP="0068351C">
      <w:pPr>
        <w:numPr>
          <w:ilvl w:val="0"/>
          <w:numId w:val="22"/>
        </w:numPr>
        <w:shd w:val="clear" w:color="auto" w:fill="FFFFFF"/>
        <w:spacing w:before="60" w:after="60"/>
        <w:ind w:hanging="720"/>
        <w:jc w:val="both"/>
        <w:rPr>
          <w:rFonts w:ascii="Calibri" w:hAnsi="Calibri" w:cs="Calibri"/>
          <w:color w:val="000000"/>
          <w:sz w:val="20"/>
          <w:szCs w:val="20"/>
          <w:lang w:val="en-GB" w:eastAsia="en-AU"/>
        </w:rPr>
      </w:pPr>
      <w:r w:rsidRPr="001B75FC">
        <w:rPr>
          <w:rFonts w:ascii="Calibri" w:hAnsi="Calibri" w:cs="Calibri"/>
          <w:color w:val="000000"/>
          <w:sz w:val="20"/>
          <w:szCs w:val="20"/>
          <w:lang w:val="en-GB" w:eastAsia="en-AU"/>
        </w:rPr>
        <w:t xml:space="preserve">If you answered YES to having a current IRC or </w:t>
      </w:r>
      <w:r w:rsidRPr="00BF3973">
        <w:rPr>
          <w:rFonts w:ascii="Calibri" w:hAnsi="Calibri" w:cs="Calibri"/>
          <w:color w:val="000000"/>
          <w:sz w:val="20"/>
          <w:szCs w:val="20"/>
          <w:lang w:val="en-GB" w:eastAsia="en-AU"/>
        </w:rPr>
        <w:t>OMR</w:t>
      </w:r>
      <w:r w:rsidRPr="001B75FC">
        <w:rPr>
          <w:rFonts w:ascii="Calibri" w:hAnsi="Calibri" w:cs="Calibri"/>
          <w:color w:val="000000"/>
          <w:sz w:val="20"/>
          <w:szCs w:val="20"/>
          <w:lang w:val="en-GB" w:eastAsia="en-AU"/>
        </w:rPr>
        <w:t xml:space="preserve"> rating, a copy of this rating certificate is also required. </w:t>
      </w:r>
    </w:p>
    <w:p w:rsidR="00037E45" w:rsidRPr="001B75FC" w:rsidRDefault="00037E45" w:rsidP="00BF3973">
      <w:pPr>
        <w:shd w:val="clear" w:color="auto" w:fill="FFFFFF"/>
        <w:spacing w:before="120" w:after="120"/>
        <w:jc w:val="both"/>
        <w:rPr>
          <w:rFonts w:ascii="Calibri" w:hAnsi="Calibri" w:cs="Calibri"/>
          <w:color w:val="000000"/>
          <w:sz w:val="20"/>
          <w:szCs w:val="20"/>
          <w:lang w:val="en-GB" w:eastAsia="en-AU"/>
        </w:rPr>
      </w:pPr>
      <w:r w:rsidRPr="001B75FC">
        <w:rPr>
          <w:rFonts w:ascii="Calibri" w:hAnsi="Calibri" w:cs="Calibri"/>
          <w:color w:val="000000"/>
          <w:sz w:val="20"/>
          <w:szCs w:val="20"/>
          <w:lang w:val="en-GB" w:eastAsia="en-AU"/>
        </w:rPr>
        <w:t xml:space="preserve">All scans should be in </w:t>
      </w:r>
      <w:r w:rsidRPr="00BF3973">
        <w:rPr>
          <w:rFonts w:ascii="Calibri" w:hAnsi="Calibri" w:cs="Calibri"/>
          <w:color w:val="000000"/>
          <w:sz w:val="20"/>
          <w:szCs w:val="20"/>
          <w:lang w:val="en-GB" w:eastAsia="en-AU"/>
        </w:rPr>
        <w:t>colour</w:t>
      </w:r>
      <w:r w:rsidRPr="001B75FC">
        <w:rPr>
          <w:rFonts w:ascii="Calibri" w:hAnsi="Calibri" w:cs="Calibri"/>
          <w:color w:val="000000"/>
          <w:sz w:val="20"/>
          <w:szCs w:val="20"/>
          <w:lang w:val="en-GB" w:eastAsia="en-AU"/>
        </w:rPr>
        <w:t xml:space="preserve"> and scanned at least at 100 DPI (but no more than 300 DPI) and in JPG format. If it is a digital photograph, please make it with a light </w:t>
      </w:r>
      <w:proofErr w:type="spellStart"/>
      <w:r w:rsidRPr="001B75FC">
        <w:rPr>
          <w:rFonts w:ascii="Calibri" w:hAnsi="Calibri" w:cs="Calibri"/>
          <w:color w:val="000000"/>
          <w:sz w:val="20"/>
          <w:szCs w:val="20"/>
          <w:lang w:val="en-GB" w:eastAsia="en-AU"/>
        </w:rPr>
        <w:t>plain</w:t>
      </w:r>
      <w:proofErr w:type="spellEnd"/>
      <w:r w:rsidRPr="001B75FC">
        <w:rPr>
          <w:rFonts w:ascii="Calibri" w:hAnsi="Calibri" w:cs="Calibri"/>
          <w:color w:val="000000"/>
          <w:sz w:val="20"/>
          <w:szCs w:val="20"/>
          <w:lang w:val="en-GB" w:eastAsia="en-AU"/>
        </w:rPr>
        <w:t xml:space="preserve"> background.</w:t>
      </w:r>
      <w:r w:rsidRPr="00BF3973">
        <w:rPr>
          <w:rFonts w:ascii="Calibri" w:hAnsi="Calibri" w:cs="Calibri"/>
          <w:color w:val="000000"/>
          <w:sz w:val="20"/>
          <w:szCs w:val="20"/>
          <w:lang w:val="en-GB" w:eastAsia="en-AU"/>
        </w:rPr>
        <w:t xml:space="preserve"> </w:t>
      </w:r>
      <w:r w:rsidRPr="001B75FC">
        <w:rPr>
          <w:rFonts w:ascii="Calibri" w:hAnsi="Calibri" w:cs="Calibri"/>
          <w:color w:val="000000"/>
          <w:sz w:val="20"/>
          <w:szCs w:val="20"/>
          <w:lang w:val="en-GB" w:eastAsia="en-AU"/>
        </w:rPr>
        <w:t xml:space="preserve">Electronic copies of all supporting documentation should be emailed to </w:t>
      </w:r>
      <w:hyperlink r:id="rId71" w:history="1">
        <w:r w:rsidRPr="00BF3973">
          <w:rPr>
            <w:rStyle w:val="Hyperlink"/>
            <w:rFonts w:ascii="Calibri" w:hAnsi="Calibri" w:cs="Calibri"/>
            <w:sz w:val="20"/>
            <w:szCs w:val="20"/>
            <w:lang w:val="en-GB" w:eastAsia="en-AU"/>
          </w:rPr>
          <w:t>mail@sailtimorleste.org</w:t>
        </w:r>
      </w:hyperlink>
      <w:r w:rsidRPr="00BF3973">
        <w:rPr>
          <w:rFonts w:ascii="Calibri" w:hAnsi="Calibri" w:cs="Calibri"/>
          <w:color w:val="000000"/>
          <w:sz w:val="20"/>
          <w:szCs w:val="20"/>
          <w:lang w:val="en-GB" w:eastAsia="en-AU"/>
        </w:rPr>
        <w:t xml:space="preserve"> ; </w:t>
      </w:r>
      <w:r w:rsidRPr="001B75FC">
        <w:rPr>
          <w:rFonts w:ascii="Calibri" w:hAnsi="Calibri" w:cs="Calibri"/>
          <w:color w:val="000000"/>
          <w:sz w:val="20"/>
          <w:szCs w:val="20"/>
          <w:lang w:val="en-GB" w:eastAsia="en-AU"/>
        </w:rPr>
        <w:t>please remember to include your yacht name in the subject line.</w:t>
      </w:r>
    </w:p>
    <w:p w:rsidR="00037E45" w:rsidRPr="001B75FC" w:rsidRDefault="00037E45" w:rsidP="00BF3973">
      <w:pPr>
        <w:shd w:val="clear" w:color="auto" w:fill="FFFFFF"/>
        <w:spacing w:before="120" w:after="120"/>
        <w:jc w:val="both"/>
        <w:outlineLvl w:val="5"/>
        <w:rPr>
          <w:rFonts w:ascii="Calibri" w:hAnsi="Calibri" w:cs="Calibri"/>
          <w:b/>
          <w:bCs/>
          <w:color w:val="000000"/>
          <w:sz w:val="20"/>
          <w:szCs w:val="20"/>
          <w:lang w:val="en-GB" w:eastAsia="en-AU"/>
        </w:rPr>
      </w:pPr>
      <w:r w:rsidRPr="001B75FC">
        <w:rPr>
          <w:rFonts w:ascii="Calibri" w:hAnsi="Calibri" w:cs="Calibri"/>
          <w:b/>
          <w:bCs/>
          <w:color w:val="000000"/>
          <w:sz w:val="20"/>
          <w:szCs w:val="20"/>
          <w:lang w:val="en-GB" w:eastAsia="en-AU"/>
        </w:rPr>
        <w:t>WHAT HAPPENS NEXT</w:t>
      </w:r>
    </w:p>
    <w:p w:rsidR="00037E45" w:rsidRPr="001B75FC" w:rsidRDefault="00037E45" w:rsidP="00BF3973">
      <w:pPr>
        <w:shd w:val="clear" w:color="auto" w:fill="FFFFFF"/>
        <w:spacing w:before="120" w:after="120"/>
        <w:jc w:val="both"/>
        <w:rPr>
          <w:rFonts w:ascii="Calibri" w:hAnsi="Calibri" w:cs="Calibri"/>
          <w:color w:val="000000"/>
          <w:sz w:val="20"/>
          <w:szCs w:val="20"/>
          <w:lang w:val="en-GB" w:eastAsia="en-AU"/>
        </w:rPr>
      </w:pPr>
      <w:r w:rsidRPr="001B75FC">
        <w:rPr>
          <w:rFonts w:ascii="Calibri" w:hAnsi="Calibri" w:cs="Calibri"/>
          <w:color w:val="000000"/>
          <w:sz w:val="20"/>
          <w:szCs w:val="20"/>
          <w:lang w:val="en-GB" w:eastAsia="en-AU"/>
        </w:rPr>
        <w:t>The Rally Committee will review the online entry details and match the entry, supporting documentation and accompanying payment as soon as practical.</w:t>
      </w:r>
    </w:p>
    <w:p w:rsidR="00037E45" w:rsidRPr="001B75FC" w:rsidRDefault="00037E45" w:rsidP="0068351C">
      <w:pPr>
        <w:numPr>
          <w:ilvl w:val="0"/>
          <w:numId w:val="23"/>
        </w:numPr>
        <w:shd w:val="clear" w:color="auto" w:fill="FFFFFF"/>
        <w:spacing w:before="60" w:after="60"/>
        <w:ind w:left="0" w:firstLine="0"/>
        <w:jc w:val="both"/>
        <w:rPr>
          <w:rFonts w:ascii="Calibri" w:hAnsi="Calibri" w:cs="Calibri"/>
          <w:color w:val="000000"/>
          <w:sz w:val="20"/>
          <w:szCs w:val="20"/>
          <w:lang w:val="en-GB" w:eastAsia="en-AU"/>
        </w:rPr>
      </w:pPr>
      <w:r w:rsidRPr="001B75FC">
        <w:rPr>
          <w:rFonts w:ascii="Calibri" w:hAnsi="Calibri" w:cs="Calibri"/>
          <w:color w:val="000000"/>
          <w:sz w:val="20"/>
          <w:szCs w:val="20"/>
          <w:lang w:val="en-GB" w:eastAsia="en-AU"/>
        </w:rPr>
        <w:t xml:space="preserve">If entry, supporting documentation and payment are correct, an email confirmation will be sent out </w:t>
      </w:r>
    </w:p>
    <w:p w:rsidR="00037E45" w:rsidRPr="001B75FC" w:rsidRDefault="00037E45" w:rsidP="0068351C">
      <w:pPr>
        <w:numPr>
          <w:ilvl w:val="0"/>
          <w:numId w:val="23"/>
        </w:numPr>
        <w:shd w:val="clear" w:color="auto" w:fill="FFFFFF"/>
        <w:spacing w:before="60" w:after="60"/>
        <w:ind w:hanging="720"/>
        <w:jc w:val="both"/>
        <w:rPr>
          <w:rFonts w:ascii="Calibri" w:hAnsi="Calibri" w:cs="Calibri"/>
          <w:color w:val="000000"/>
          <w:sz w:val="20"/>
          <w:szCs w:val="20"/>
          <w:lang w:val="en-GB" w:eastAsia="en-AU"/>
        </w:rPr>
      </w:pPr>
      <w:r w:rsidRPr="001B75FC">
        <w:rPr>
          <w:rFonts w:ascii="Calibri" w:hAnsi="Calibri" w:cs="Calibri"/>
          <w:color w:val="000000"/>
          <w:sz w:val="20"/>
          <w:szCs w:val="20"/>
          <w:lang w:val="en-GB" w:eastAsia="en-AU"/>
        </w:rPr>
        <w:t xml:space="preserve">If entry, supporting documentation and/or payment are not complete a follow up email will be sent out </w:t>
      </w:r>
    </w:p>
    <w:p w:rsidR="00037E45" w:rsidRPr="00BF3973" w:rsidRDefault="00037E45" w:rsidP="00BF3973">
      <w:pPr>
        <w:shd w:val="clear" w:color="auto" w:fill="FFFFFF"/>
        <w:spacing w:before="120" w:after="120"/>
        <w:jc w:val="both"/>
        <w:rPr>
          <w:rFonts w:ascii="Calibri" w:hAnsi="Calibri" w:cs="Calibri"/>
          <w:color w:val="FF0000"/>
          <w:sz w:val="20"/>
          <w:szCs w:val="20"/>
          <w:lang w:val="en-GB" w:eastAsia="en-AU"/>
        </w:rPr>
      </w:pPr>
      <w:r w:rsidRPr="001B75FC">
        <w:rPr>
          <w:rFonts w:ascii="Calibri" w:hAnsi="Calibri" w:cs="Calibri"/>
          <w:color w:val="000000"/>
          <w:sz w:val="20"/>
          <w:szCs w:val="20"/>
          <w:lang w:val="en-GB" w:eastAsia="en-AU"/>
        </w:rPr>
        <w:t xml:space="preserve">Names of confirmed entries will be listed on the website.  If the entry is still not complete, the listing on the website will be shown in </w:t>
      </w:r>
      <w:r w:rsidRPr="001B75FC">
        <w:rPr>
          <w:rFonts w:ascii="Calibri" w:hAnsi="Calibri" w:cs="Calibri"/>
          <w:color w:val="FF0000"/>
          <w:sz w:val="20"/>
          <w:szCs w:val="20"/>
          <w:lang w:val="en-GB" w:eastAsia="en-AU"/>
        </w:rPr>
        <w:t xml:space="preserve">RED </w:t>
      </w:r>
      <w:r w:rsidRPr="001B75FC">
        <w:rPr>
          <w:rFonts w:ascii="Calibri" w:hAnsi="Calibri" w:cs="Calibri"/>
          <w:color w:val="000000"/>
          <w:sz w:val="20"/>
          <w:szCs w:val="20"/>
          <w:lang w:val="en-GB" w:eastAsia="en-AU"/>
        </w:rPr>
        <w:t xml:space="preserve">as follows:  </w:t>
      </w:r>
      <w:r w:rsidRPr="001B75FC">
        <w:rPr>
          <w:rFonts w:ascii="Calibri" w:hAnsi="Calibri" w:cs="Calibri"/>
          <w:color w:val="FF0000"/>
          <w:sz w:val="20"/>
          <w:szCs w:val="20"/>
          <w:lang w:val="en-GB" w:eastAsia="en-AU"/>
        </w:rPr>
        <w:t>***Yacht Name***</w:t>
      </w:r>
    </w:p>
    <w:p w:rsidR="00037E45" w:rsidRPr="001B75FC" w:rsidRDefault="00037E45" w:rsidP="00BF3973">
      <w:pPr>
        <w:shd w:val="clear" w:color="auto" w:fill="FFFFFF"/>
        <w:spacing w:before="120" w:after="120"/>
        <w:jc w:val="both"/>
        <w:rPr>
          <w:rFonts w:ascii="Calibri" w:hAnsi="Calibri" w:cs="Calibri"/>
          <w:color w:val="000000"/>
          <w:sz w:val="20"/>
          <w:szCs w:val="20"/>
          <w:lang w:val="en-GB" w:eastAsia="en-AU"/>
        </w:rPr>
      </w:pPr>
      <w:r w:rsidRPr="001B75FC">
        <w:rPr>
          <w:rFonts w:ascii="Calibri" w:hAnsi="Calibri" w:cs="Calibri"/>
          <w:color w:val="000000"/>
          <w:sz w:val="20"/>
          <w:szCs w:val="20"/>
          <w:lang w:val="en-GB" w:eastAsia="en-AU"/>
        </w:rPr>
        <w:t>Note: Entrants will receive further information in the lead up to the Rally. This will include email communications and information provided at the Technical Briefing.</w:t>
      </w:r>
    </w:p>
    <w:p w:rsidR="00037E45" w:rsidRPr="00BF3973" w:rsidRDefault="00037E45" w:rsidP="00BF3973">
      <w:pPr>
        <w:shd w:val="clear" w:color="auto" w:fill="FFFFFF"/>
        <w:spacing w:before="120" w:after="120"/>
        <w:rPr>
          <w:rFonts w:ascii="Calibri" w:hAnsi="Calibri" w:cs="Calibri"/>
          <w:color w:val="000000"/>
          <w:sz w:val="20"/>
          <w:szCs w:val="20"/>
          <w:lang w:val="en-GB" w:eastAsia="en-AU"/>
        </w:rPr>
      </w:pPr>
      <w:r w:rsidRPr="00BF3973">
        <w:rPr>
          <w:rFonts w:ascii="Calibri" w:hAnsi="Calibri" w:cs="Calibri"/>
          <w:color w:val="000000"/>
          <w:sz w:val="20"/>
          <w:szCs w:val="20"/>
          <w:lang w:val="en-GB" w:eastAsia="en-AU"/>
        </w:rPr>
        <w:t xml:space="preserve">A Check List for Rally Entry can be found at </w:t>
      </w:r>
      <w:hyperlink r:id="rId72" w:history="1">
        <w:r w:rsidR="00EE4F0E" w:rsidRPr="00796A3D">
          <w:rPr>
            <w:rStyle w:val="Hyperlink"/>
            <w:rFonts w:ascii="Calibri" w:hAnsi="Calibri" w:cs="Calibri"/>
            <w:sz w:val="20"/>
            <w:szCs w:val="20"/>
            <w:lang w:val="en-GB" w:eastAsia="en-AU"/>
          </w:rPr>
          <w:t>http://www.sailtimorleste.org/index.php/entry/online-entry-checklist</w:t>
        </w:r>
      </w:hyperlink>
      <w:r w:rsidR="00EE4F0E">
        <w:rPr>
          <w:rFonts w:ascii="Calibri" w:hAnsi="Calibri" w:cs="Calibri"/>
          <w:color w:val="000000"/>
          <w:sz w:val="20"/>
          <w:szCs w:val="20"/>
          <w:lang w:val="en-GB" w:eastAsia="en-AU"/>
        </w:rPr>
        <w:t xml:space="preserve"> </w:t>
      </w:r>
    </w:p>
    <w:p w:rsidR="003C230D" w:rsidRDefault="003C230D" w:rsidP="00774C80">
      <w:pPr>
        <w:autoSpaceDE w:val="0"/>
        <w:autoSpaceDN w:val="0"/>
        <w:adjustRightInd w:val="0"/>
        <w:spacing w:before="60" w:after="60"/>
        <w:jc w:val="both"/>
        <w:rPr>
          <w:rFonts w:ascii="Calibri" w:hAnsi="Calibri" w:cs="Calibri"/>
          <w:lang w:val="en-US"/>
        </w:rPr>
        <w:sectPr w:rsidR="003C230D" w:rsidSect="00B90B3D">
          <w:pgSz w:w="11906" w:h="16838" w:code="9"/>
          <w:pgMar w:top="1134" w:right="1134" w:bottom="1134" w:left="1134" w:header="567" w:footer="567" w:gutter="0"/>
          <w:cols w:space="708"/>
          <w:docGrid w:linePitch="360"/>
        </w:sectPr>
      </w:pPr>
    </w:p>
    <w:tbl>
      <w:tblPr>
        <w:tblW w:w="0" w:type="auto"/>
        <w:tblLook w:val="00A0" w:firstRow="1" w:lastRow="0" w:firstColumn="1" w:lastColumn="0" w:noHBand="0" w:noVBand="0"/>
      </w:tblPr>
      <w:tblGrid>
        <w:gridCol w:w="9638"/>
      </w:tblGrid>
      <w:tr w:rsidR="003C230D" w:rsidRPr="003C66D5" w:rsidTr="005D52DD">
        <w:tc>
          <w:tcPr>
            <w:tcW w:w="9638" w:type="dxa"/>
            <w:shd w:val="clear" w:color="auto" w:fill="1F497D"/>
          </w:tcPr>
          <w:p w:rsidR="003C230D" w:rsidRPr="003C66D5" w:rsidRDefault="003C230D" w:rsidP="00774C80">
            <w:pPr>
              <w:autoSpaceDE w:val="0"/>
              <w:autoSpaceDN w:val="0"/>
              <w:adjustRightInd w:val="0"/>
              <w:spacing w:before="60" w:after="60"/>
              <w:jc w:val="both"/>
              <w:rPr>
                <w:rFonts w:ascii="Calibri" w:hAnsi="Calibri" w:cs="Calibri"/>
                <w:sz w:val="24"/>
                <w:szCs w:val="24"/>
              </w:rPr>
            </w:pPr>
            <w:r>
              <w:rPr>
                <w:rFonts w:ascii="Calibri" w:hAnsi="Calibri" w:cs="Calibri"/>
                <w:lang w:val="en-US"/>
              </w:rPr>
              <w:lastRenderedPageBreak/>
              <w:br w:type="page"/>
            </w:r>
            <w:r w:rsidRPr="003C66D5">
              <w:rPr>
                <w:rFonts w:ascii="Calibri" w:hAnsi="Calibri" w:cs="Calibri"/>
                <w:sz w:val="24"/>
                <w:szCs w:val="24"/>
              </w:rPr>
              <w:br w:type="page"/>
            </w:r>
            <w:r w:rsidRPr="003C66D5">
              <w:rPr>
                <w:rFonts w:ascii="Calibri" w:hAnsi="Calibri" w:cs="Calibri"/>
                <w:sz w:val="24"/>
                <w:szCs w:val="24"/>
              </w:rPr>
              <w:br w:type="page"/>
            </w:r>
            <w:r w:rsidRPr="003C66D5">
              <w:rPr>
                <w:rFonts w:ascii="Calibri" w:hAnsi="Calibri" w:cs="Calibri"/>
                <w:b/>
                <w:bCs/>
                <w:color w:val="FFFFFF"/>
                <w:sz w:val="24"/>
                <w:szCs w:val="24"/>
              </w:rPr>
              <w:t>Yachts Participating in BOTH Darwin-Dili and Sail Indonesia Rallies</w:t>
            </w:r>
          </w:p>
        </w:tc>
      </w:tr>
    </w:tbl>
    <w:p w:rsidR="005D52DD" w:rsidRPr="003A0075" w:rsidRDefault="005D52DD" w:rsidP="005D52DD">
      <w:pPr>
        <w:pStyle w:val="Default"/>
        <w:tabs>
          <w:tab w:val="left" w:pos="1620"/>
        </w:tabs>
        <w:spacing w:before="240" w:line="260" w:lineRule="exact"/>
        <w:jc w:val="both"/>
        <w:outlineLvl w:val="0"/>
        <w:rPr>
          <w:rFonts w:ascii="Calibri" w:hAnsi="Calibri" w:cs="Calibri"/>
          <w:sz w:val="20"/>
          <w:szCs w:val="20"/>
        </w:rPr>
      </w:pPr>
      <w:r w:rsidRPr="003A0075">
        <w:rPr>
          <w:rFonts w:ascii="Calibri" w:hAnsi="Calibri" w:cs="Calibri"/>
          <w:sz w:val="20"/>
          <w:szCs w:val="20"/>
        </w:rPr>
        <w:t>Sail Timor-Leste and Sail Indonesia work co-operatively to facilitate arrangements for yachts that wish to enter both Rallies.  (Note: you do not have to follow the Sail Indonesia schedule to participate in their Rally – you can choose your locations, timetables and exit ports</w:t>
      </w:r>
    </w:p>
    <w:p w:rsidR="005D52DD" w:rsidRPr="003A0075" w:rsidRDefault="005D52DD" w:rsidP="005D52DD">
      <w:pPr>
        <w:pStyle w:val="Default"/>
        <w:tabs>
          <w:tab w:val="left" w:pos="1620"/>
        </w:tabs>
        <w:spacing w:before="120" w:line="260" w:lineRule="exact"/>
        <w:jc w:val="both"/>
        <w:outlineLvl w:val="0"/>
        <w:rPr>
          <w:rFonts w:ascii="Calibri" w:hAnsi="Calibri" w:cs="Calibri"/>
          <w:sz w:val="20"/>
          <w:szCs w:val="20"/>
        </w:rPr>
      </w:pPr>
      <w:r w:rsidRPr="003A0075">
        <w:rPr>
          <w:rFonts w:ascii="Calibri" w:hAnsi="Calibri" w:cs="Calibri"/>
          <w:sz w:val="20"/>
          <w:szCs w:val="20"/>
        </w:rPr>
        <w:t>The Darwin Dili Yacht Rally starts on 1</w:t>
      </w:r>
      <w:r>
        <w:rPr>
          <w:rFonts w:ascii="Calibri" w:hAnsi="Calibri" w:cs="Calibri"/>
          <w:sz w:val="20"/>
          <w:szCs w:val="20"/>
        </w:rPr>
        <w:t>1</w:t>
      </w:r>
      <w:r w:rsidRPr="003A0075">
        <w:rPr>
          <w:rFonts w:ascii="Calibri" w:hAnsi="Calibri" w:cs="Calibri"/>
          <w:sz w:val="20"/>
          <w:szCs w:val="20"/>
        </w:rPr>
        <w:t xml:space="preserve"> July 201</w:t>
      </w:r>
      <w:r>
        <w:rPr>
          <w:rFonts w:ascii="Calibri" w:hAnsi="Calibri" w:cs="Calibri"/>
          <w:sz w:val="20"/>
          <w:szCs w:val="20"/>
        </w:rPr>
        <w:t>5</w:t>
      </w:r>
      <w:r w:rsidRPr="003A0075">
        <w:rPr>
          <w:rFonts w:ascii="Calibri" w:hAnsi="Calibri" w:cs="Calibri"/>
          <w:sz w:val="20"/>
          <w:szCs w:val="20"/>
        </w:rPr>
        <w:t>, two (2) weeks prior to the Sail Indonesia Rally leaving Darwin on 2</w:t>
      </w:r>
      <w:r>
        <w:rPr>
          <w:rFonts w:ascii="Calibri" w:hAnsi="Calibri" w:cs="Calibri"/>
          <w:sz w:val="20"/>
          <w:szCs w:val="20"/>
        </w:rPr>
        <w:t>5</w:t>
      </w:r>
      <w:r w:rsidRPr="003A0075">
        <w:rPr>
          <w:rFonts w:ascii="Calibri" w:hAnsi="Calibri" w:cs="Calibri"/>
          <w:sz w:val="20"/>
          <w:szCs w:val="20"/>
        </w:rPr>
        <w:t xml:space="preserve"> July. This will allow enough time for Dili Rally participants to spend a short while in Timor-Leste and its waters before sailing across the north coast of Timor Island onto Kupang in West Timor, joining up with the Sail Indonesia fleet arriving from Darwin</w:t>
      </w:r>
      <w:r>
        <w:rPr>
          <w:rFonts w:ascii="Calibri" w:hAnsi="Calibri" w:cs="Calibri"/>
          <w:sz w:val="20"/>
          <w:szCs w:val="20"/>
        </w:rPr>
        <w:t>.</w:t>
      </w:r>
    </w:p>
    <w:p w:rsidR="005D52DD" w:rsidRPr="003A0075" w:rsidRDefault="005D52DD" w:rsidP="005D52DD">
      <w:pPr>
        <w:pStyle w:val="Default"/>
        <w:tabs>
          <w:tab w:val="left" w:pos="1620"/>
        </w:tabs>
        <w:spacing w:before="120" w:line="260" w:lineRule="exact"/>
        <w:jc w:val="both"/>
        <w:outlineLvl w:val="0"/>
        <w:rPr>
          <w:rFonts w:ascii="Calibri" w:hAnsi="Calibri" w:cs="Calibri"/>
          <w:sz w:val="20"/>
          <w:szCs w:val="20"/>
        </w:rPr>
      </w:pPr>
      <w:r w:rsidRPr="003A0075">
        <w:rPr>
          <w:rFonts w:ascii="Calibri" w:hAnsi="Calibri" w:cs="Calibri"/>
          <w:b/>
          <w:sz w:val="20"/>
          <w:szCs w:val="20"/>
        </w:rPr>
        <w:t>Note:</w:t>
      </w:r>
      <w:r w:rsidRPr="003A0075">
        <w:rPr>
          <w:rFonts w:ascii="Calibri" w:hAnsi="Calibri" w:cs="Calibri"/>
          <w:sz w:val="20"/>
          <w:szCs w:val="20"/>
        </w:rPr>
        <w:t xml:space="preserve"> You must arrive in Indonesia at Kupang at the same time as the group of yachts arrive from Darwin (2</w:t>
      </w:r>
      <w:r>
        <w:rPr>
          <w:rFonts w:ascii="Calibri" w:hAnsi="Calibri" w:cs="Calibri"/>
          <w:sz w:val="20"/>
          <w:szCs w:val="20"/>
        </w:rPr>
        <w:t xml:space="preserve">8-31 </w:t>
      </w:r>
      <w:r w:rsidRPr="003A0075">
        <w:rPr>
          <w:rFonts w:ascii="Calibri" w:hAnsi="Calibri" w:cs="Calibri"/>
          <w:sz w:val="20"/>
          <w:szCs w:val="20"/>
        </w:rPr>
        <w:t>July 201</w:t>
      </w:r>
      <w:r>
        <w:rPr>
          <w:rFonts w:ascii="Calibri" w:hAnsi="Calibri" w:cs="Calibri"/>
          <w:sz w:val="20"/>
          <w:szCs w:val="20"/>
        </w:rPr>
        <w:t>5</w:t>
      </w:r>
      <w:r w:rsidRPr="003A0075">
        <w:rPr>
          <w:rFonts w:ascii="Calibri" w:hAnsi="Calibri" w:cs="Calibri"/>
          <w:sz w:val="20"/>
          <w:szCs w:val="20"/>
        </w:rPr>
        <w:t>) so your CAIT (Cruising Permit), visas, paperwork and incoming documentation can be processed with all the other yachts.</w:t>
      </w:r>
    </w:p>
    <w:p w:rsidR="005D52DD" w:rsidRPr="003A0075" w:rsidRDefault="005D52DD" w:rsidP="005D52DD">
      <w:pPr>
        <w:pStyle w:val="Default"/>
        <w:tabs>
          <w:tab w:val="left" w:pos="1620"/>
        </w:tabs>
        <w:spacing w:before="120" w:line="260" w:lineRule="exact"/>
        <w:jc w:val="both"/>
        <w:outlineLvl w:val="0"/>
        <w:rPr>
          <w:rFonts w:ascii="Calibri" w:hAnsi="Calibri" w:cs="Calibri"/>
          <w:sz w:val="20"/>
          <w:szCs w:val="20"/>
        </w:rPr>
      </w:pPr>
      <w:r>
        <w:rPr>
          <w:rFonts w:ascii="Calibri" w:hAnsi="Calibri" w:cs="Calibri"/>
          <w:sz w:val="20"/>
          <w:szCs w:val="20"/>
        </w:rPr>
        <w:t>If you arrive in Kupang</w:t>
      </w:r>
      <w:r w:rsidRPr="003A0075">
        <w:rPr>
          <w:rFonts w:ascii="Calibri" w:hAnsi="Calibri" w:cs="Calibri"/>
          <w:sz w:val="20"/>
          <w:szCs w:val="20"/>
        </w:rPr>
        <w:t xml:space="preserve"> after these dates, Sail Indonesia staff will have moved onto other locations </w:t>
      </w:r>
      <w:r w:rsidRPr="003A0075">
        <w:rPr>
          <w:rFonts w:ascii="Calibri" w:hAnsi="Calibri" w:cs="Calibri"/>
          <w:color w:val="auto"/>
          <w:sz w:val="20"/>
          <w:szCs w:val="20"/>
        </w:rPr>
        <w:t>and not be able to assist you with your incoming paperwork; you would need to manage</w:t>
      </w:r>
      <w:r w:rsidRPr="003A0075">
        <w:rPr>
          <w:rFonts w:ascii="Calibri" w:hAnsi="Calibri" w:cs="Calibri"/>
          <w:sz w:val="20"/>
          <w:szCs w:val="20"/>
        </w:rPr>
        <w:t xml:space="preserve"> Indonesian Customs and other entry arrangements by yourself. In the past this has meant em</w:t>
      </w:r>
      <w:r>
        <w:rPr>
          <w:rFonts w:ascii="Calibri" w:hAnsi="Calibri" w:cs="Calibri"/>
          <w:sz w:val="20"/>
          <w:szCs w:val="20"/>
        </w:rPr>
        <w:t>ploying a local agent in Kupang</w:t>
      </w:r>
      <w:r w:rsidRPr="003A0075">
        <w:rPr>
          <w:rFonts w:ascii="Calibri" w:hAnsi="Calibri" w:cs="Calibri"/>
          <w:sz w:val="20"/>
          <w:szCs w:val="20"/>
        </w:rPr>
        <w:t xml:space="preserve"> to assist you with entry arrangements, which can cost in the order of </w:t>
      </w:r>
      <w:r>
        <w:rPr>
          <w:rFonts w:ascii="Calibri" w:hAnsi="Calibri" w:cs="Calibri"/>
          <w:sz w:val="20"/>
          <w:szCs w:val="20"/>
        </w:rPr>
        <w:t>USD$</w:t>
      </w:r>
      <w:r w:rsidRPr="003A0075">
        <w:rPr>
          <w:rFonts w:ascii="Calibri" w:hAnsi="Calibri" w:cs="Calibri"/>
          <w:sz w:val="20"/>
          <w:szCs w:val="20"/>
        </w:rPr>
        <w:t>250.</w:t>
      </w:r>
    </w:p>
    <w:p w:rsidR="005D52DD" w:rsidRPr="003A0075" w:rsidRDefault="005D52DD" w:rsidP="005D52DD">
      <w:pPr>
        <w:pStyle w:val="Default"/>
        <w:tabs>
          <w:tab w:val="left" w:pos="1620"/>
        </w:tabs>
        <w:spacing w:before="120" w:line="260" w:lineRule="exact"/>
        <w:jc w:val="both"/>
        <w:outlineLvl w:val="0"/>
        <w:rPr>
          <w:rFonts w:ascii="Calibri" w:hAnsi="Calibri" w:cs="Calibri"/>
          <w:sz w:val="20"/>
          <w:szCs w:val="20"/>
        </w:rPr>
      </w:pPr>
      <w:r w:rsidRPr="003A0075">
        <w:rPr>
          <w:rFonts w:ascii="Calibri" w:hAnsi="Calibri" w:cs="Calibri"/>
          <w:sz w:val="20"/>
          <w:szCs w:val="20"/>
        </w:rPr>
        <w:t>The arrangements to participate in both Rallies are as follows:</w:t>
      </w:r>
    </w:p>
    <w:p w:rsidR="005D52DD" w:rsidRPr="003A0075" w:rsidRDefault="005D52DD" w:rsidP="005D52DD">
      <w:pPr>
        <w:pStyle w:val="Default"/>
        <w:tabs>
          <w:tab w:val="left" w:pos="709"/>
        </w:tabs>
        <w:spacing w:before="120" w:line="260" w:lineRule="exact"/>
        <w:jc w:val="both"/>
        <w:outlineLvl w:val="0"/>
        <w:rPr>
          <w:rFonts w:ascii="Calibri" w:hAnsi="Calibri" w:cs="Calibri"/>
          <w:sz w:val="20"/>
          <w:szCs w:val="20"/>
        </w:rPr>
      </w:pPr>
      <w:r w:rsidRPr="003A0075">
        <w:rPr>
          <w:rFonts w:ascii="Calibri" w:hAnsi="Calibri" w:cs="Calibri"/>
          <w:b/>
          <w:sz w:val="20"/>
          <w:szCs w:val="20"/>
        </w:rPr>
        <w:t>1.</w:t>
      </w:r>
      <w:r w:rsidRPr="003A0075">
        <w:rPr>
          <w:rFonts w:ascii="Calibri" w:hAnsi="Calibri" w:cs="Calibri"/>
          <w:sz w:val="20"/>
          <w:szCs w:val="20"/>
        </w:rPr>
        <w:tab/>
        <w:t>When entries for the Rallies open in early 201</w:t>
      </w:r>
      <w:r>
        <w:rPr>
          <w:rFonts w:ascii="Calibri" w:hAnsi="Calibri" w:cs="Calibri"/>
          <w:sz w:val="20"/>
          <w:szCs w:val="20"/>
        </w:rPr>
        <w:t>5</w:t>
      </w:r>
      <w:r w:rsidRPr="003A0075">
        <w:rPr>
          <w:rFonts w:ascii="Calibri" w:hAnsi="Calibri" w:cs="Calibri"/>
          <w:sz w:val="20"/>
          <w:szCs w:val="20"/>
        </w:rPr>
        <w:t>:</w:t>
      </w:r>
    </w:p>
    <w:p w:rsidR="005D52DD" w:rsidRPr="00AC43D9" w:rsidRDefault="005D52DD" w:rsidP="005D52DD">
      <w:pPr>
        <w:pStyle w:val="Default"/>
        <w:tabs>
          <w:tab w:val="left" w:pos="709"/>
        </w:tabs>
        <w:spacing w:before="120" w:line="260" w:lineRule="exact"/>
        <w:ind w:left="709" w:hanging="709"/>
        <w:jc w:val="both"/>
        <w:outlineLvl w:val="0"/>
        <w:rPr>
          <w:rFonts w:asciiTheme="minorHAnsi" w:hAnsiTheme="minorHAnsi"/>
          <w:sz w:val="20"/>
          <w:szCs w:val="20"/>
        </w:rPr>
      </w:pPr>
      <w:r w:rsidRPr="003A0075">
        <w:rPr>
          <w:rFonts w:ascii="Calibri" w:hAnsi="Calibri" w:cs="Calibri"/>
          <w:sz w:val="20"/>
          <w:szCs w:val="20"/>
        </w:rPr>
        <w:tab/>
        <w:t>a)</w:t>
      </w:r>
      <w:r w:rsidRPr="003A0075">
        <w:rPr>
          <w:rFonts w:ascii="Calibri" w:hAnsi="Calibri" w:cs="Calibri"/>
          <w:sz w:val="20"/>
          <w:szCs w:val="20"/>
        </w:rPr>
        <w:tab/>
        <w:t>Complete your entry for the Darwin Dili Yacht Rally indicating your intention to join the Sail Indonesia Rally afterwards:</w:t>
      </w:r>
      <w:hyperlink r:id="rId73" w:history="1">
        <w:r w:rsidRPr="00AC43D9">
          <w:rPr>
            <w:rStyle w:val="Hyperlink"/>
            <w:rFonts w:asciiTheme="minorHAnsi" w:hAnsiTheme="minorHAnsi"/>
            <w:sz w:val="20"/>
            <w:szCs w:val="20"/>
          </w:rPr>
          <w:t>http://www.sailtimorleste.org/index.php/entry/online-entry</w:t>
        </w:r>
      </w:hyperlink>
    </w:p>
    <w:p w:rsidR="005D52DD" w:rsidRPr="00AC43D9" w:rsidRDefault="005D52DD" w:rsidP="005D52DD">
      <w:pPr>
        <w:pStyle w:val="Default"/>
        <w:tabs>
          <w:tab w:val="left" w:pos="709"/>
        </w:tabs>
        <w:spacing w:line="260" w:lineRule="exact"/>
        <w:ind w:left="709" w:hanging="709"/>
        <w:jc w:val="both"/>
        <w:outlineLvl w:val="0"/>
        <w:rPr>
          <w:rFonts w:asciiTheme="minorHAnsi" w:hAnsiTheme="minorHAnsi"/>
          <w:sz w:val="20"/>
          <w:szCs w:val="20"/>
        </w:rPr>
      </w:pPr>
    </w:p>
    <w:p w:rsidR="005D52DD" w:rsidRPr="003A0075" w:rsidRDefault="005D52DD" w:rsidP="005D52DD">
      <w:pPr>
        <w:pStyle w:val="Default"/>
        <w:tabs>
          <w:tab w:val="left" w:pos="709"/>
        </w:tabs>
        <w:spacing w:line="260" w:lineRule="exact"/>
        <w:ind w:left="709" w:hanging="709"/>
        <w:jc w:val="both"/>
        <w:outlineLvl w:val="0"/>
        <w:rPr>
          <w:rFonts w:ascii="Calibri" w:hAnsi="Calibri" w:cs="Calibri"/>
          <w:sz w:val="20"/>
          <w:szCs w:val="20"/>
        </w:rPr>
      </w:pPr>
      <w:r w:rsidRPr="003A0075">
        <w:rPr>
          <w:rFonts w:ascii="Calibri" w:hAnsi="Calibri" w:cs="Calibri"/>
          <w:sz w:val="20"/>
          <w:szCs w:val="20"/>
        </w:rPr>
        <w:tab/>
        <w:t>b)</w:t>
      </w:r>
      <w:r w:rsidRPr="003A0075">
        <w:rPr>
          <w:rFonts w:ascii="Calibri" w:hAnsi="Calibri" w:cs="Calibri"/>
          <w:sz w:val="20"/>
          <w:szCs w:val="20"/>
        </w:rPr>
        <w:tab/>
        <w:t xml:space="preserve">Then enter the Sail Indonesia Rally - email to </w:t>
      </w:r>
      <w:hyperlink r:id="rId74" w:history="1">
        <w:r w:rsidRPr="003A0075">
          <w:rPr>
            <w:rStyle w:val="Hyperlink"/>
            <w:rFonts w:ascii="Calibri" w:hAnsi="Calibri" w:cs="Calibri"/>
            <w:sz w:val="20"/>
            <w:szCs w:val="20"/>
          </w:rPr>
          <w:t>mail@sailindonesia.net</w:t>
        </w:r>
      </w:hyperlink>
    </w:p>
    <w:p w:rsidR="005D52DD" w:rsidRPr="003A0075" w:rsidRDefault="005D52DD" w:rsidP="005D52DD">
      <w:pPr>
        <w:pStyle w:val="Default"/>
        <w:tabs>
          <w:tab w:val="left" w:pos="709"/>
        </w:tabs>
        <w:spacing w:before="120" w:line="260" w:lineRule="exact"/>
        <w:ind w:left="709" w:hanging="709"/>
        <w:jc w:val="both"/>
        <w:outlineLvl w:val="0"/>
        <w:rPr>
          <w:rFonts w:ascii="Calibri" w:hAnsi="Calibri" w:cs="Calibri"/>
          <w:sz w:val="20"/>
          <w:szCs w:val="20"/>
        </w:rPr>
      </w:pPr>
      <w:r w:rsidRPr="003A0075">
        <w:rPr>
          <w:rFonts w:ascii="Calibri" w:hAnsi="Calibri" w:cs="Calibri"/>
          <w:sz w:val="20"/>
          <w:szCs w:val="20"/>
        </w:rPr>
        <w:tab/>
        <w:t>Organisers of both Rallies will liaise to ensure we maintain an accurate record of yachts participating in both events.</w:t>
      </w:r>
    </w:p>
    <w:p w:rsidR="005D52DD" w:rsidRPr="003A0075" w:rsidRDefault="005D52DD" w:rsidP="005D52DD">
      <w:pPr>
        <w:pStyle w:val="Default"/>
        <w:tabs>
          <w:tab w:val="left" w:pos="709"/>
        </w:tabs>
        <w:spacing w:before="120" w:line="260" w:lineRule="exact"/>
        <w:ind w:left="709" w:hanging="709"/>
        <w:jc w:val="both"/>
        <w:outlineLvl w:val="0"/>
        <w:rPr>
          <w:rFonts w:ascii="Calibri" w:hAnsi="Calibri" w:cs="Calibri"/>
          <w:sz w:val="20"/>
          <w:szCs w:val="20"/>
        </w:rPr>
      </w:pPr>
      <w:r w:rsidRPr="003A0075">
        <w:rPr>
          <w:rFonts w:ascii="Calibri" w:hAnsi="Calibri" w:cs="Calibri"/>
          <w:b/>
          <w:sz w:val="20"/>
          <w:szCs w:val="20"/>
        </w:rPr>
        <w:t>2.</w:t>
      </w:r>
      <w:r w:rsidRPr="003A0075">
        <w:rPr>
          <w:rFonts w:ascii="Calibri" w:hAnsi="Calibri" w:cs="Calibri"/>
          <w:sz w:val="20"/>
          <w:szCs w:val="20"/>
        </w:rPr>
        <w:tab/>
        <w:t xml:space="preserve">For yachts first participating in the Darwin Dili Yacht Rally, </w:t>
      </w:r>
      <w:r>
        <w:rPr>
          <w:rFonts w:ascii="Calibri" w:hAnsi="Calibri" w:cs="Calibri"/>
          <w:sz w:val="20"/>
          <w:szCs w:val="20"/>
        </w:rPr>
        <w:t xml:space="preserve">Sail Indonesia charges a </w:t>
      </w:r>
      <w:r w:rsidRPr="003A0075">
        <w:rPr>
          <w:rFonts w:ascii="Calibri" w:hAnsi="Calibri" w:cs="Calibri"/>
          <w:b/>
          <w:sz w:val="20"/>
          <w:szCs w:val="20"/>
        </w:rPr>
        <w:t>reduced entry fee of AUD$250</w:t>
      </w:r>
      <w:r w:rsidRPr="003A0075">
        <w:rPr>
          <w:rFonts w:ascii="Calibri" w:hAnsi="Calibri" w:cs="Calibri"/>
          <w:sz w:val="20"/>
          <w:szCs w:val="20"/>
        </w:rPr>
        <w:t xml:space="preserve"> for the Sail Indonesia Rally as you will not be in Darwin for a number of pre-Sail Indonesia events.  However, if you do not end up participating in the Darwin Dili Yacht Rally, you will need to pay the </w:t>
      </w:r>
      <w:r>
        <w:rPr>
          <w:rFonts w:ascii="Calibri" w:hAnsi="Calibri" w:cs="Calibri"/>
          <w:sz w:val="20"/>
          <w:szCs w:val="20"/>
        </w:rPr>
        <w:t>full entry fee</w:t>
      </w:r>
      <w:r w:rsidRPr="003A0075">
        <w:rPr>
          <w:rFonts w:ascii="Calibri" w:hAnsi="Calibri" w:cs="Calibri"/>
          <w:sz w:val="20"/>
          <w:szCs w:val="20"/>
        </w:rPr>
        <w:t xml:space="preserve"> amount to Sail Indonesia prior to departing Darwin. (The </w:t>
      </w:r>
      <w:r w:rsidRPr="003A0075">
        <w:rPr>
          <w:rFonts w:ascii="Calibri" w:hAnsi="Calibri" w:cs="Calibri"/>
          <w:color w:val="auto"/>
          <w:sz w:val="20"/>
          <w:szCs w:val="20"/>
        </w:rPr>
        <w:t>201</w:t>
      </w:r>
      <w:r>
        <w:rPr>
          <w:rFonts w:ascii="Calibri" w:hAnsi="Calibri" w:cs="Calibri"/>
          <w:color w:val="auto"/>
          <w:sz w:val="20"/>
          <w:szCs w:val="20"/>
        </w:rPr>
        <w:t>5</w:t>
      </w:r>
      <w:r w:rsidRPr="003A0075">
        <w:rPr>
          <w:rFonts w:ascii="Calibri" w:hAnsi="Calibri" w:cs="Calibri"/>
          <w:sz w:val="20"/>
          <w:szCs w:val="20"/>
        </w:rPr>
        <w:t xml:space="preserve"> entry fee for the Sail Indonesia Rally is AUD$525). </w:t>
      </w:r>
    </w:p>
    <w:p w:rsidR="005D52DD" w:rsidRPr="003A0075" w:rsidRDefault="005D52DD" w:rsidP="005D52DD">
      <w:pPr>
        <w:pStyle w:val="Default"/>
        <w:tabs>
          <w:tab w:val="left" w:pos="709"/>
        </w:tabs>
        <w:spacing w:before="240" w:line="260" w:lineRule="exact"/>
        <w:ind w:left="709" w:hanging="709"/>
        <w:jc w:val="both"/>
        <w:outlineLvl w:val="0"/>
        <w:rPr>
          <w:rFonts w:ascii="Calibri" w:hAnsi="Calibri" w:cs="Calibri"/>
          <w:sz w:val="20"/>
          <w:szCs w:val="20"/>
        </w:rPr>
      </w:pPr>
      <w:r w:rsidRPr="003A0075">
        <w:rPr>
          <w:rFonts w:ascii="Calibri" w:hAnsi="Calibri" w:cs="Calibri"/>
          <w:b/>
          <w:sz w:val="20"/>
          <w:szCs w:val="20"/>
        </w:rPr>
        <w:t>3.</w:t>
      </w:r>
      <w:r w:rsidRPr="003A0075">
        <w:rPr>
          <w:rFonts w:ascii="Calibri" w:hAnsi="Calibri" w:cs="Calibri"/>
          <w:sz w:val="20"/>
          <w:szCs w:val="20"/>
        </w:rPr>
        <w:tab/>
        <w:t xml:space="preserve">Once you have fully completed entry in the Sail Indonesia Rally, you will be able to apply for Social visas for entry into Indonesia.  This can be done in Darwin before you leave or in Dili after you arrive; the process can take up to 5 working days. Further information on Indonesian visas can be found at </w:t>
      </w:r>
      <w:hyperlink r:id="rId75" w:history="1">
        <w:r w:rsidRPr="003A0075">
          <w:rPr>
            <w:rStyle w:val="Hyperlink"/>
            <w:rFonts w:ascii="Calibri" w:hAnsi="Calibri" w:cs="Calibri"/>
            <w:sz w:val="20"/>
            <w:szCs w:val="20"/>
          </w:rPr>
          <w:t>http://www.sailindonesia.net/rally/rallypermit.php</w:t>
        </w:r>
      </w:hyperlink>
      <w:r w:rsidRPr="003A0075">
        <w:rPr>
          <w:rFonts w:ascii="Calibri" w:hAnsi="Calibri" w:cs="Calibri"/>
          <w:sz w:val="20"/>
          <w:szCs w:val="20"/>
        </w:rPr>
        <w:t xml:space="preserve">. </w:t>
      </w:r>
    </w:p>
    <w:p w:rsidR="005D52DD" w:rsidRPr="003A0075" w:rsidRDefault="005D52DD" w:rsidP="005D52DD">
      <w:pPr>
        <w:pStyle w:val="Default"/>
        <w:tabs>
          <w:tab w:val="left" w:pos="709"/>
        </w:tabs>
        <w:spacing w:before="120" w:line="260" w:lineRule="exact"/>
        <w:ind w:left="709" w:hanging="709"/>
        <w:jc w:val="both"/>
        <w:outlineLvl w:val="0"/>
        <w:rPr>
          <w:rFonts w:ascii="Calibri" w:hAnsi="Calibri" w:cs="Calibri"/>
          <w:sz w:val="20"/>
          <w:szCs w:val="20"/>
        </w:rPr>
      </w:pPr>
      <w:r w:rsidRPr="003A0075">
        <w:rPr>
          <w:rFonts w:ascii="Calibri" w:hAnsi="Calibri" w:cs="Calibri"/>
          <w:b/>
          <w:sz w:val="20"/>
          <w:szCs w:val="20"/>
        </w:rPr>
        <w:t>4.</w:t>
      </w:r>
      <w:r w:rsidRPr="003A0075">
        <w:rPr>
          <w:rFonts w:ascii="Calibri" w:hAnsi="Calibri" w:cs="Calibri"/>
          <w:sz w:val="20"/>
          <w:szCs w:val="20"/>
        </w:rPr>
        <w:tab/>
        <w:t xml:space="preserve">An electronic copy of your Indonesian Cruising Permit (CAIT) will be provided to you before you leave Darwin on the Dili Rally provided you have completed your Sail Indonesia entry </w:t>
      </w:r>
      <w:r w:rsidRPr="003A0075">
        <w:rPr>
          <w:rFonts w:ascii="Calibri" w:hAnsi="Calibri" w:cs="Calibri"/>
          <w:sz w:val="20"/>
          <w:szCs w:val="20"/>
          <w:u w:val="single"/>
        </w:rPr>
        <w:t xml:space="preserve">before </w:t>
      </w:r>
      <w:r>
        <w:rPr>
          <w:rFonts w:ascii="Calibri" w:hAnsi="Calibri" w:cs="Calibri"/>
          <w:sz w:val="20"/>
          <w:szCs w:val="20"/>
          <w:u w:val="single"/>
        </w:rPr>
        <w:t>6 June</w:t>
      </w:r>
      <w:r w:rsidRPr="003A0075">
        <w:rPr>
          <w:rFonts w:ascii="Calibri" w:hAnsi="Calibri" w:cs="Calibri"/>
          <w:sz w:val="20"/>
          <w:szCs w:val="20"/>
          <w:u w:val="single"/>
        </w:rPr>
        <w:t xml:space="preserve"> 201</w:t>
      </w:r>
      <w:r>
        <w:rPr>
          <w:rFonts w:ascii="Calibri" w:hAnsi="Calibri" w:cs="Calibri"/>
          <w:sz w:val="20"/>
          <w:szCs w:val="20"/>
          <w:u w:val="single"/>
        </w:rPr>
        <w:t>5</w:t>
      </w:r>
      <w:r w:rsidRPr="003A0075">
        <w:rPr>
          <w:rFonts w:ascii="Calibri" w:hAnsi="Calibri" w:cs="Calibri"/>
          <w:sz w:val="20"/>
          <w:szCs w:val="20"/>
        </w:rPr>
        <w:t xml:space="preserve">.  The original of your Indonesian Cruising Permit (CAIT) will be taken up to Kupang and will be waiting for you on arrival.  The reason for this is that the original CAITs usually do not arrive in Darwin until a few days before the start of the Sail Indonesia Rally.  </w:t>
      </w:r>
    </w:p>
    <w:p w:rsidR="005D52DD" w:rsidRPr="003A0075" w:rsidRDefault="005D52DD" w:rsidP="005D52DD">
      <w:pPr>
        <w:pStyle w:val="Default"/>
        <w:tabs>
          <w:tab w:val="left" w:pos="709"/>
        </w:tabs>
        <w:spacing w:before="120" w:line="260" w:lineRule="exact"/>
        <w:ind w:left="709" w:hanging="709"/>
        <w:jc w:val="both"/>
        <w:outlineLvl w:val="0"/>
        <w:rPr>
          <w:rFonts w:ascii="Calibri" w:hAnsi="Calibri" w:cs="Calibri"/>
          <w:sz w:val="20"/>
          <w:szCs w:val="20"/>
        </w:rPr>
      </w:pPr>
      <w:r w:rsidRPr="003A0075">
        <w:rPr>
          <w:rFonts w:ascii="Calibri" w:hAnsi="Calibri" w:cs="Calibri"/>
          <w:b/>
          <w:sz w:val="20"/>
          <w:szCs w:val="20"/>
        </w:rPr>
        <w:t>5.</w:t>
      </w:r>
      <w:r w:rsidRPr="003A0075">
        <w:rPr>
          <w:rFonts w:ascii="Calibri" w:hAnsi="Calibri" w:cs="Calibri"/>
          <w:sz w:val="20"/>
          <w:szCs w:val="20"/>
        </w:rPr>
        <w:tab/>
        <w:t xml:space="preserve">Sail Indonesia staff will provide an information briefing to yachts undertaking the Dili Rally following the Dili Rally Technical Briefing on Sunday </w:t>
      </w:r>
      <w:r>
        <w:rPr>
          <w:rFonts w:ascii="Calibri" w:hAnsi="Calibri" w:cs="Calibri"/>
          <w:sz w:val="20"/>
          <w:szCs w:val="20"/>
        </w:rPr>
        <w:t>5</w:t>
      </w:r>
      <w:r w:rsidRPr="003A0075">
        <w:rPr>
          <w:rFonts w:ascii="Calibri" w:hAnsi="Calibri" w:cs="Calibri"/>
          <w:sz w:val="20"/>
          <w:szCs w:val="20"/>
        </w:rPr>
        <w:t xml:space="preserve"> July. In this briefing you will receive the information that would normally be made available to yachts at the Sail Indonesia Technical Briefing in Darwin.</w:t>
      </w:r>
    </w:p>
    <w:p w:rsidR="005D52DD" w:rsidRPr="003A0075" w:rsidRDefault="005D52DD" w:rsidP="005D52DD">
      <w:pPr>
        <w:pStyle w:val="Default"/>
        <w:tabs>
          <w:tab w:val="left" w:pos="709"/>
        </w:tabs>
        <w:spacing w:before="120" w:line="260" w:lineRule="exact"/>
        <w:jc w:val="both"/>
        <w:outlineLvl w:val="0"/>
        <w:rPr>
          <w:rFonts w:ascii="Calibri" w:hAnsi="Calibri" w:cs="Calibri"/>
          <w:sz w:val="20"/>
          <w:szCs w:val="20"/>
        </w:rPr>
      </w:pPr>
      <w:r w:rsidRPr="003A0075">
        <w:rPr>
          <w:rFonts w:ascii="Calibri" w:hAnsi="Calibri" w:cs="Calibri"/>
          <w:sz w:val="20"/>
          <w:szCs w:val="20"/>
        </w:rPr>
        <w:t xml:space="preserve">Finally, if you will be returning to Darwin/Australia after cruising through Indonesia, you are </w:t>
      </w:r>
      <w:r w:rsidRPr="003A0075">
        <w:rPr>
          <w:rFonts w:ascii="Calibri" w:hAnsi="Calibri" w:cs="Calibri"/>
          <w:b/>
          <w:sz w:val="20"/>
          <w:szCs w:val="20"/>
        </w:rPr>
        <w:t>welcome</w:t>
      </w:r>
      <w:r w:rsidRPr="003A0075">
        <w:rPr>
          <w:rFonts w:ascii="Calibri" w:hAnsi="Calibri" w:cs="Calibri"/>
          <w:sz w:val="20"/>
          <w:szCs w:val="20"/>
        </w:rPr>
        <w:t xml:space="preserve"> to return to Timor-Leste waters and call in at Dili </w:t>
      </w:r>
      <w:proofErr w:type="spellStart"/>
      <w:r w:rsidRPr="003A0075">
        <w:rPr>
          <w:rFonts w:ascii="Calibri" w:hAnsi="Calibri" w:cs="Calibri"/>
          <w:sz w:val="20"/>
          <w:szCs w:val="20"/>
        </w:rPr>
        <w:t>etc</w:t>
      </w:r>
      <w:proofErr w:type="spellEnd"/>
      <w:r w:rsidRPr="003A0075">
        <w:rPr>
          <w:rFonts w:ascii="Calibri" w:hAnsi="Calibri" w:cs="Calibri"/>
          <w:sz w:val="20"/>
          <w:szCs w:val="20"/>
        </w:rPr>
        <w:t xml:space="preserve"> for another stay if you wish – you may need to renew visas </w:t>
      </w:r>
      <w:proofErr w:type="spellStart"/>
      <w:r w:rsidRPr="003A0075">
        <w:rPr>
          <w:rFonts w:ascii="Calibri" w:hAnsi="Calibri" w:cs="Calibri"/>
          <w:sz w:val="20"/>
          <w:szCs w:val="20"/>
        </w:rPr>
        <w:t>etc</w:t>
      </w:r>
      <w:proofErr w:type="spellEnd"/>
      <w:r w:rsidRPr="003A0075">
        <w:rPr>
          <w:rFonts w:ascii="Calibri" w:hAnsi="Calibri" w:cs="Calibri"/>
          <w:sz w:val="20"/>
          <w:szCs w:val="20"/>
        </w:rPr>
        <w:t xml:space="preserve"> but this is not difficult. On return to Dili, the first point of call is the Dili Port Authority/Harbour Master. You may email </w:t>
      </w:r>
      <w:hyperlink r:id="rId76" w:history="1">
        <w:r w:rsidRPr="003A0075">
          <w:rPr>
            <w:rStyle w:val="Hyperlink"/>
            <w:rFonts w:ascii="Calibri" w:hAnsi="Calibri" w:cs="Calibri"/>
            <w:sz w:val="20"/>
            <w:szCs w:val="20"/>
          </w:rPr>
          <w:t>mail@sailtimorleste.org</w:t>
        </w:r>
      </w:hyperlink>
      <w:r w:rsidRPr="003A0075">
        <w:rPr>
          <w:rFonts w:ascii="Calibri" w:hAnsi="Calibri" w:cs="Calibri"/>
          <w:sz w:val="20"/>
          <w:szCs w:val="20"/>
        </w:rPr>
        <w:t xml:space="preserve"> of your intentions to return to Dili and we will advise Dili Port; however you will still need to contact them directly on arrival to arrange your clearances.</w:t>
      </w:r>
    </w:p>
    <w:p w:rsidR="005D52DD" w:rsidRPr="003A0075" w:rsidRDefault="005D52DD" w:rsidP="005D52DD">
      <w:pPr>
        <w:pStyle w:val="Default"/>
        <w:tabs>
          <w:tab w:val="left" w:pos="709"/>
        </w:tabs>
        <w:spacing w:before="120" w:line="260" w:lineRule="exact"/>
        <w:jc w:val="both"/>
        <w:outlineLvl w:val="0"/>
        <w:rPr>
          <w:rFonts w:ascii="Calibri" w:hAnsi="Calibri" w:cs="Calibri"/>
          <w:sz w:val="20"/>
          <w:szCs w:val="20"/>
        </w:rPr>
      </w:pPr>
      <w:r w:rsidRPr="003A0075">
        <w:rPr>
          <w:rFonts w:ascii="Calibri" w:hAnsi="Calibri" w:cs="Calibri"/>
          <w:sz w:val="20"/>
          <w:szCs w:val="20"/>
        </w:rPr>
        <w:t>If you have any queries regarding this information, please contact us at the above email addresses.</w:t>
      </w:r>
    </w:p>
    <w:p w:rsidR="005D52DD" w:rsidRPr="003A0075" w:rsidRDefault="005D52DD" w:rsidP="005D52DD">
      <w:pPr>
        <w:pStyle w:val="Default"/>
        <w:tabs>
          <w:tab w:val="left" w:pos="709"/>
        </w:tabs>
        <w:spacing w:before="120" w:line="260" w:lineRule="exact"/>
        <w:jc w:val="both"/>
        <w:outlineLvl w:val="0"/>
        <w:rPr>
          <w:rFonts w:ascii="Calibri" w:hAnsi="Calibri" w:cs="Calibri"/>
          <w:sz w:val="20"/>
          <w:szCs w:val="20"/>
        </w:rPr>
      </w:pPr>
      <w:r w:rsidRPr="003A0075">
        <w:rPr>
          <w:rFonts w:ascii="Calibri" w:hAnsi="Calibri" w:cs="Calibri"/>
          <w:b/>
          <w:sz w:val="20"/>
          <w:szCs w:val="20"/>
        </w:rPr>
        <w:br w:type="page"/>
      </w:r>
      <w:r w:rsidRPr="003A0075">
        <w:rPr>
          <w:rFonts w:ascii="Calibri" w:hAnsi="Calibri" w:cs="Calibri"/>
          <w:b/>
          <w:sz w:val="20"/>
          <w:szCs w:val="20"/>
        </w:rPr>
        <w:lastRenderedPageBreak/>
        <w:t>Other Notes:</w:t>
      </w:r>
    </w:p>
    <w:p w:rsidR="005D52DD" w:rsidRPr="003A0075" w:rsidRDefault="005D52DD" w:rsidP="005D52DD">
      <w:pPr>
        <w:pStyle w:val="Default"/>
        <w:tabs>
          <w:tab w:val="left" w:pos="567"/>
        </w:tabs>
        <w:spacing w:before="120" w:line="240" w:lineRule="exact"/>
        <w:ind w:left="567" w:hanging="567"/>
        <w:jc w:val="both"/>
        <w:outlineLvl w:val="0"/>
        <w:rPr>
          <w:rFonts w:ascii="Calibri" w:hAnsi="Calibri" w:cs="Calibri"/>
          <w:sz w:val="20"/>
          <w:szCs w:val="20"/>
        </w:rPr>
      </w:pPr>
      <w:r w:rsidRPr="003A0075">
        <w:rPr>
          <w:rFonts w:ascii="Calibri" w:hAnsi="Calibri" w:cs="Calibri"/>
          <w:sz w:val="20"/>
          <w:szCs w:val="20"/>
        </w:rPr>
        <w:t>a)</w:t>
      </w:r>
      <w:r w:rsidRPr="003A0075">
        <w:rPr>
          <w:rFonts w:ascii="Calibri" w:hAnsi="Calibri" w:cs="Calibri"/>
          <w:sz w:val="20"/>
          <w:szCs w:val="20"/>
        </w:rPr>
        <w:tab/>
        <w:t>There is no need to obtain visas for Timor-Leste in advance.  All crews participating in the Rally will be issued with a 30-day Visa on Arrival in Dili (costing USD$30 per person).</w:t>
      </w:r>
    </w:p>
    <w:p w:rsidR="005D52DD" w:rsidRPr="003A0075" w:rsidRDefault="005D52DD" w:rsidP="005D52DD">
      <w:pPr>
        <w:pStyle w:val="Default"/>
        <w:tabs>
          <w:tab w:val="left" w:pos="567"/>
        </w:tabs>
        <w:spacing w:before="120" w:line="240" w:lineRule="exact"/>
        <w:ind w:left="567" w:hanging="567"/>
        <w:jc w:val="both"/>
        <w:outlineLvl w:val="0"/>
        <w:rPr>
          <w:rFonts w:ascii="Calibri" w:hAnsi="Calibri" w:cs="Calibri"/>
          <w:sz w:val="20"/>
          <w:szCs w:val="20"/>
        </w:rPr>
      </w:pPr>
      <w:r w:rsidRPr="003A0075">
        <w:rPr>
          <w:rFonts w:ascii="Calibri" w:hAnsi="Calibri" w:cs="Calibri"/>
          <w:sz w:val="20"/>
          <w:szCs w:val="20"/>
        </w:rPr>
        <w:t>b)</w:t>
      </w:r>
      <w:r w:rsidRPr="003A0075">
        <w:rPr>
          <w:rFonts w:ascii="Calibri" w:hAnsi="Calibri" w:cs="Calibri"/>
          <w:sz w:val="20"/>
          <w:szCs w:val="20"/>
        </w:rPr>
        <w:tab/>
      </w:r>
      <w:proofErr w:type="spellStart"/>
      <w:r w:rsidRPr="003A0075">
        <w:rPr>
          <w:rFonts w:ascii="Calibri" w:hAnsi="Calibri" w:cs="Calibri"/>
          <w:sz w:val="20"/>
          <w:szCs w:val="20"/>
        </w:rPr>
        <w:t>En</w:t>
      </w:r>
      <w:proofErr w:type="spellEnd"/>
      <w:r w:rsidRPr="003A0075">
        <w:rPr>
          <w:rFonts w:ascii="Calibri" w:hAnsi="Calibri" w:cs="Calibri"/>
          <w:sz w:val="20"/>
          <w:szCs w:val="20"/>
        </w:rPr>
        <w:t xml:space="preserve"> route from Dili to Kupang, yachts are welcome to stopover at the Timor-Leste enclave, </w:t>
      </w:r>
      <w:proofErr w:type="spellStart"/>
      <w:r w:rsidRPr="003A0075">
        <w:rPr>
          <w:rFonts w:ascii="Calibri" w:hAnsi="Calibri" w:cs="Calibri"/>
          <w:sz w:val="20"/>
          <w:szCs w:val="20"/>
        </w:rPr>
        <w:t>Oecusse</w:t>
      </w:r>
      <w:proofErr w:type="spellEnd"/>
      <w:r w:rsidRPr="003A0075">
        <w:rPr>
          <w:rFonts w:ascii="Calibri" w:hAnsi="Calibri" w:cs="Calibri"/>
          <w:sz w:val="20"/>
          <w:szCs w:val="20"/>
        </w:rPr>
        <w:t xml:space="preserve">, which is located on the north coast of West Timor (approximate co-ordinates S09° 10' E124° 20').  </w:t>
      </w:r>
      <w:proofErr w:type="spellStart"/>
      <w:r w:rsidRPr="003A0075">
        <w:rPr>
          <w:rFonts w:ascii="Calibri" w:hAnsi="Calibri" w:cs="Calibri"/>
          <w:sz w:val="20"/>
          <w:szCs w:val="20"/>
        </w:rPr>
        <w:t>Oecusse</w:t>
      </w:r>
      <w:proofErr w:type="spellEnd"/>
      <w:r w:rsidRPr="003A0075">
        <w:rPr>
          <w:rFonts w:ascii="Calibri" w:hAnsi="Calibri" w:cs="Calibri"/>
          <w:sz w:val="20"/>
          <w:szCs w:val="20"/>
        </w:rPr>
        <w:t xml:space="preserve"> (also known as </w:t>
      </w:r>
      <w:proofErr w:type="spellStart"/>
      <w:r w:rsidRPr="003A0075">
        <w:rPr>
          <w:rFonts w:ascii="Calibri" w:hAnsi="Calibri" w:cs="Calibri"/>
          <w:sz w:val="20"/>
          <w:szCs w:val="20"/>
        </w:rPr>
        <w:t>Pante</w:t>
      </w:r>
      <w:proofErr w:type="spellEnd"/>
      <w:r w:rsidRPr="003A0075">
        <w:rPr>
          <w:rFonts w:ascii="Calibri" w:hAnsi="Calibri" w:cs="Calibri"/>
          <w:sz w:val="20"/>
          <w:szCs w:val="20"/>
        </w:rPr>
        <w:t xml:space="preserve"> Makassar) is almost equidistant from Dili and Kupang (approximately 90 NM from Dili and from Kupang).  </w:t>
      </w:r>
      <w:r w:rsidRPr="003A0075">
        <w:rPr>
          <w:rFonts w:ascii="Calibri" w:hAnsi="Calibri" w:cs="Calibri"/>
          <w:sz w:val="20"/>
          <w:szCs w:val="20"/>
        </w:rPr>
        <w:tab/>
      </w:r>
    </w:p>
    <w:p w:rsidR="005D52DD" w:rsidRPr="003A0075" w:rsidRDefault="005D52DD" w:rsidP="005D52DD">
      <w:pPr>
        <w:pStyle w:val="Default"/>
        <w:tabs>
          <w:tab w:val="left" w:pos="567"/>
        </w:tabs>
        <w:spacing w:before="120" w:line="240" w:lineRule="exact"/>
        <w:ind w:left="567" w:hanging="567"/>
        <w:jc w:val="both"/>
        <w:outlineLvl w:val="0"/>
        <w:rPr>
          <w:rFonts w:ascii="Calibri" w:hAnsi="Calibri" w:cs="Calibri"/>
          <w:sz w:val="20"/>
          <w:szCs w:val="20"/>
        </w:rPr>
      </w:pPr>
      <w:r w:rsidRPr="003A0075">
        <w:rPr>
          <w:rFonts w:ascii="Calibri" w:hAnsi="Calibri" w:cs="Calibri"/>
          <w:sz w:val="20"/>
          <w:szCs w:val="20"/>
        </w:rPr>
        <w:tab/>
      </w:r>
      <w:proofErr w:type="spellStart"/>
      <w:r w:rsidRPr="003A0075">
        <w:rPr>
          <w:rFonts w:ascii="Calibri" w:hAnsi="Calibri" w:cs="Calibri"/>
          <w:sz w:val="20"/>
          <w:szCs w:val="20"/>
        </w:rPr>
        <w:t>Oecusse</w:t>
      </w:r>
      <w:proofErr w:type="spellEnd"/>
      <w:r w:rsidRPr="003A0075">
        <w:rPr>
          <w:rFonts w:ascii="Calibri" w:hAnsi="Calibri" w:cs="Calibri"/>
          <w:sz w:val="20"/>
          <w:szCs w:val="20"/>
        </w:rPr>
        <w:t xml:space="preserve"> will be automatically included on your Timor-Leste Sailing Authorisation so there is no need to decide about this destination in advance.</w:t>
      </w:r>
    </w:p>
    <w:p w:rsidR="005D52DD" w:rsidRDefault="005D52DD" w:rsidP="005D52DD"/>
    <w:p w:rsidR="00037E45" w:rsidRPr="002248BB" w:rsidRDefault="003C230D" w:rsidP="003C230D">
      <w:pPr>
        <w:pStyle w:val="Default"/>
        <w:tabs>
          <w:tab w:val="left" w:pos="567"/>
        </w:tabs>
        <w:spacing w:before="120" w:line="240" w:lineRule="exact"/>
        <w:ind w:left="567" w:hanging="567"/>
        <w:jc w:val="both"/>
        <w:outlineLvl w:val="0"/>
        <w:rPr>
          <w:rFonts w:ascii="Calibri" w:hAnsi="Calibri" w:cs="Calibri"/>
          <w:lang w:val="en-US"/>
        </w:rPr>
      </w:pPr>
      <w:r w:rsidRPr="003A0075">
        <w:rPr>
          <w:rFonts w:ascii="Calibri" w:hAnsi="Calibri" w:cs="Calibri"/>
          <w:sz w:val="20"/>
          <w:szCs w:val="20"/>
        </w:rPr>
        <w:br w:type="page"/>
      </w:r>
    </w:p>
    <w:p w:rsidR="00037E45" w:rsidRPr="002248BB" w:rsidRDefault="00B063A9" w:rsidP="00401266">
      <w:pPr>
        <w:rPr>
          <w:rFonts w:ascii="Calibri" w:hAnsi="Calibri" w:cs="Calibri"/>
          <w:lang w:val="en-US"/>
        </w:rPr>
      </w:pPr>
      <w:r w:rsidRPr="00D30780">
        <w:rPr>
          <w:noProof/>
          <w:lang w:eastAsia="en-AU"/>
        </w:rPr>
        <w:lastRenderedPageBreak/>
        <mc:AlternateContent>
          <mc:Choice Requires="wpg">
            <w:drawing>
              <wp:anchor distT="0" distB="0" distL="114300" distR="114300" simplePos="0" relativeHeight="251660288" behindDoc="1" locked="0" layoutInCell="1" allowOverlap="1">
                <wp:simplePos x="0" y="0"/>
                <wp:positionH relativeFrom="column">
                  <wp:posOffset>-1114425</wp:posOffset>
                </wp:positionH>
                <wp:positionV relativeFrom="paragraph">
                  <wp:posOffset>-213360</wp:posOffset>
                </wp:positionV>
                <wp:extent cx="7639050" cy="9820275"/>
                <wp:effectExtent l="0" t="1905" r="381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9050" cy="9820275"/>
                          <a:chOff x="-54" y="870"/>
                          <a:chExt cx="12030" cy="15465"/>
                        </a:xfrm>
                      </wpg:grpSpPr>
                      <pic:pic xmlns:pic="http://schemas.openxmlformats.org/drawingml/2006/picture">
                        <pic:nvPicPr>
                          <pic:cNvPr id="9" name="Picture 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54" y="870"/>
                            <a:ext cx="12030" cy="1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8751" y="16140"/>
                            <a:ext cx="2550" cy="1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AE67335" id="Group 8" o:spid="_x0000_s1026" style="position:absolute;margin-left:-87.75pt;margin-top:-16.8pt;width:601.5pt;height:773.25pt;z-index:-251656192" coordorigin="-54,870" coordsize="12030,15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54;top:870;width:12030;height:1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WW4TCAAAA2gAAAA8AAABkcnMvZG93bnJldi54bWxEj0FrwkAUhO+F/oflFbzVjT2EJrqKJJZI&#10;b1V/wCP7zAazb0N21cRf7xYKPQ4z8w2z2oy2EzcafOtYwWKegCCunW65UXA6fr1/gvABWWPnmBRM&#10;5GGzfn1ZYa7dnX/odgiNiBD2OSowIfS5lL42ZNHPXU8cvbMbLIYoh0bqAe8Rbjv5kSSptNhyXDDY&#10;U2GovhyuVgE+yu+qqKxLT+X5sq3sZLLdpNTsbdwuQQQaw3/4r73XCjL4vRJvgF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FluEwgAAANoAAAAPAAAAAAAAAAAAAAAAAJ8C&#10;AABkcnMvZG93bnJldi54bWxQSwUGAAAAAAQABAD3AAAAjgMAAAAA&#10;">
                  <v:imagedata r:id="rId79" o:title=""/>
                </v:shape>
                <v:shape id="Picture 10" o:spid="_x0000_s1028" type="#_x0000_t75" style="position:absolute;left:8751;top:16140;width:2550;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ilCvFAAAA2wAAAA8AAABkcnMvZG93bnJldi54bWxEj09rwkAQxe8Fv8MyQi+iGxWKRFcJgrUV&#10;PPgHz0N2TKLZ2ZDdavrtnUOhtxnem/d+s1h1rlYPakPl2cB4lIAizr2tuDBwPm2GM1AhIlusPZOB&#10;XwqwWvbeFpha/+QDPY6xUBLCIUUDZYxNqnXIS3IYRr4hFu3qW4dR1rbQtsWnhLtaT5LkQzusWBpK&#10;bGhdUn4//jgD+89Bnu3G2feAdvvL6Ran63DfGvPe77I5qEhd/Df/XX9ZwRd6+UUG0Ms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4pQrxQAAANsAAAAPAAAAAAAAAAAAAAAA&#10;AJ8CAABkcnMvZG93bnJldi54bWxQSwUGAAAAAAQABAD3AAAAkQMAAAAA&#10;">
                  <v:imagedata r:id="rId80" o:title=""/>
                </v:shape>
              </v:group>
            </w:pict>
          </mc:Fallback>
        </mc:AlternateContent>
      </w:r>
    </w:p>
    <w:p w:rsidR="00037E45" w:rsidRPr="002248BB" w:rsidRDefault="00037E45" w:rsidP="00401266">
      <w:pPr>
        <w:rPr>
          <w:rFonts w:ascii="Calibri" w:hAnsi="Calibri" w:cs="Calibri"/>
          <w:lang w:val="en-US"/>
        </w:rPr>
      </w:pPr>
    </w:p>
    <w:p w:rsidR="00037E45" w:rsidRPr="002248BB" w:rsidRDefault="00037E45" w:rsidP="00401266">
      <w:pPr>
        <w:rPr>
          <w:rFonts w:ascii="Calibri" w:hAnsi="Calibri" w:cs="Calibri"/>
          <w:lang w:val="en-US"/>
        </w:rPr>
      </w:pPr>
    </w:p>
    <w:p w:rsidR="00037E45" w:rsidRPr="002248BB" w:rsidRDefault="00B063A9" w:rsidP="00401266">
      <w:pPr>
        <w:rPr>
          <w:rFonts w:ascii="Calibri" w:hAnsi="Calibri" w:cs="Calibri"/>
        </w:rPr>
      </w:pPr>
      <w:r w:rsidRPr="00D30780">
        <w:rPr>
          <w:noProof/>
          <w:lang w:eastAsia="en-AU"/>
        </w:rPr>
        <mc:AlternateContent>
          <mc:Choice Requires="wps">
            <w:drawing>
              <wp:anchor distT="0" distB="0" distL="114300" distR="114300" simplePos="0" relativeHeight="251659264" behindDoc="0" locked="0" layoutInCell="1" allowOverlap="1">
                <wp:simplePos x="0" y="0"/>
                <wp:positionH relativeFrom="column">
                  <wp:posOffset>4000500</wp:posOffset>
                </wp:positionH>
                <wp:positionV relativeFrom="paragraph">
                  <wp:posOffset>72390</wp:posOffset>
                </wp:positionV>
                <wp:extent cx="2171700" cy="1286510"/>
                <wp:effectExtent l="0" t="0" r="3810" b="0"/>
                <wp:wrapNone/>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286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D28" w:rsidRDefault="002F2D28" w:rsidP="00401266">
                            <w:pPr>
                              <w:rPr>
                                <w:sz w:val="18"/>
                                <w:szCs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315pt;margin-top:5.7pt;width:171pt;height:10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" filled="f" stroked="f">
                <v:textbox>
                  <w:txbxContent>
                    <w:p w:rsidR="002F2D28" w:rsidRDefault="002F2D28" w:rsidP="00401266">
                      <w:pPr>
                        <w:rPr>
                          <w:sz w:val="18"/>
                          <w:szCs w:val="18"/>
                          <w:lang w:val="en-US"/>
                        </w:rPr>
                      </w:pPr>
                    </w:p>
                  </w:txbxContent>
                </v:textbox>
              </v:shape>
            </w:pict>
          </mc:Fallback>
        </mc:AlternateContent>
      </w:r>
    </w:p>
    <w:p w:rsidR="00037E45" w:rsidRPr="002248BB" w:rsidRDefault="00037E45" w:rsidP="00401266">
      <w:pPr>
        <w:jc w:val="center"/>
        <w:rPr>
          <w:rFonts w:ascii="Calibri" w:hAnsi="Calibri" w:cs="Calibri"/>
          <w:b/>
          <w:bCs/>
          <w:lang w:val="en-US"/>
        </w:rPr>
      </w:pPr>
    </w:p>
    <w:p w:rsidR="00037E45" w:rsidRDefault="00037E45" w:rsidP="00401266">
      <w:pPr>
        <w:rPr>
          <w:lang w:val="en-US"/>
        </w:rPr>
      </w:pPr>
    </w:p>
    <w:p w:rsidR="00037E45" w:rsidRDefault="00037E45" w:rsidP="00401266">
      <w:pPr>
        <w:pStyle w:val="Heading1"/>
      </w:pPr>
      <w:r>
        <w:t>Information for yachts travelling to Australia - let us know you're coming</w:t>
      </w:r>
    </w:p>
    <w:p w:rsidR="00037E45" w:rsidRPr="0077103B" w:rsidRDefault="00037E45" w:rsidP="00401266">
      <w:pPr>
        <w:pStyle w:val="NormalWeb"/>
        <w:rPr>
          <w:rFonts w:ascii="Calibri" w:hAnsi="Calibri" w:cs="Calibri"/>
          <w:sz w:val="22"/>
          <w:szCs w:val="22"/>
        </w:rPr>
      </w:pPr>
      <w:r w:rsidRPr="0077103B">
        <w:rPr>
          <w:rFonts w:ascii="Calibri" w:hAnsi="Calibri" w:cs="Calibri"/>
          <w:sz w:val="22"/>
          <w:szCs w:val="22"/>
        </w:rPr>
        <w:t>The Master of a vessel arriving in Australia is required by law to give notice of impending arrival not later than 96 hours before arrival. Penalties may apply for failure to do so.</w:t>
      </w:r>
    </w:p>
    <w:p w:rsidR="00037E45" w:rsidRPr="0077103B" w:rsidRDefault="00037E45" w:rsidP="00401266">
      <w:pPr>
        <w:pStyle w:val="NormalWeb"/>
        <w:rPr>
          <w:rFonts w:ascii="Calibri" w:hAnsi="Calibri" w:cs="Calibri"/>
          <w:sz w:val="22"/>
          <w:szCs w:val="22"/>
        </w:rPr>
      </w:pPr>
      <w:r w:rsidRPr="0077103B">
        <w:rPr>
          <w:rFonts w:ascii="Calibri" w:hAnsi="Calibri" w:cs="Calibri"/>
          <w:sz w:val="22"/>
          <w:szCs w:val="22"/>
        </w:rPr>
        <w:t>If the journey, from a place outside Australia, is likely to take less than ninety-six (96) hours then the below sliding scale is used based on the steaming time from the previous foreign port (section 64(5)(b)(</w:t>
      </w:r>
      <w:proofErr w:type="spellStart"/>
      <w:r w:rsidRPr="0077103B">
        <w:rPr>
          <w:rFonts w:ascii="Calibri" w:hAnsi="Calibri" w:cs="Calibri"/>
          <w:sz w:val="22"/>
          <w:szCs w:val="22"/>
        </w:rPr>
        <w:t>i</w:t>
      </w:r>
      <w:proofErr w:type="spellEnd"/>
      <w:r w:rsidRPr="0077103B">
        <w:rPr>
          <w:rFonts w:ascii="Calibri" w:hAnsi="Calibri" w:cs="Calibri"/>
          <w:sz w:val="22"/>
          <w:szCs w:val="22"/>
        </w:rPr>
        <w:t>) of the Customs Act- Customs Regulations section 27).</w:t>
      </w:r>
    </w:p>
    <w:tbl>
      <w:tblPr>
        <w:tblW w:w="7096" w:type="dxa"/>
        <w:tblBorders>
          <w:top w:val="single" w:sz="6" w:space="0" w:color="CCCCCC"/>
          <w:left w:val="single" w:sz="6" w:space="0" w:color="CCCCCC"/>
          <w:bottom w:val="single" w:sz="6" w:space="0" w:color="CCCCCC"/>
          <w:right w:val="single" w:sz="6" w:space="0" w:color="CCCCCC"/>
        </w:tblBorders>
        <w:tblCellMar>
          <w:left w:w="0" w:type="dxa"/>
          <w:right w:w="0" w:type="dxa"/>
        </w:tblCellMar>
        <w:tblLook w:val="0000" w:firstRow="0" w:lastRow="0" w:firstColumn="0" w:lastColumn="0" w:noHBand="0" w:noVBand="0"/>
      </w:tblPr>
      <w:tblGrid>
        <w:gridCol w:w="720"/>
        <w:gridCol w:w="4250"/>
        <w:gridCol w:w="2126"/>
      </w:tblGrid>
      <w:tr w:rsidR="00037E45" w:rsidRPr="0077103B" w:rsidTr="00612997">
        <w:trPr>
          <w:trHeight w:val="454"/>
        </w:trPr>
        <w:tc>
          <w:tcPr>
            <w:tcW w:w="720" w:type="dxa"/>
            <w:tcBorders>
              <w:top w:val="single" w:sz="6" w:space="0" w:color="CCCCCC"/>
              <w:bottom w:val="single" w:sz="6" w:space="0" w:color="CCCCCC"/>
              <w:right w:val="single" w:sz="6" w:space="0" w:color="CCCCCC"/>
            </w:tcBorders>
          </w:tcPr>
          <w:p w:rsidR="00037E45" w:rsidRPr="0077103B" w:rsidRDefault="00037E45" w:rsidP="00612997">
            <w:pPr>
              <w:pStyle w:val="NormalWeb"/>
              <w:jc w:val="center"/>
              <w:rPr>
                <w:rFonts w:ascii="Calibri" w:hAnsi="Calibri" w:cs="Calibri"/>
                <w:color w:val="555555"/>
                <w:sz w:val="22"/>
                <w:szCs w:val="22"/>
              </w:rPr>
            </w:pPr>
            <w:r w:rsidRPr="0077103B">
              <w:rPr>
                <w:rStyle w:val="Strong"/>
                <w:rFonts w:ascii="Calibri" w:hAnsi="Calibri" w:cs="Calibri"/>
                <w:sz w:val="22"/>
                <w:szCs w:val="22"/>
              </w:rPr>
              <w:t>Item</w:t>
            </w:r>
            <w:r w:rsidRPr="0077103B">
              <w:rPr>
                <w:rFonts w:ascii="Calibri" w:hAnsi="Calibri" w:cs="Calibri"/>
                <w:color w:val="555555"/>
                <w:sz w:val="22"/>
                <w:szCs w:val="22"/>
              </w:rPr>
              <w:t> </w:t>
            </w:r>
          </w:p>
        </w:tc>
        <w:tc>
          <w:tcPr>
            <w:tcW w:w="4250" w:type="dxa"/>
            <w:tcBorders>
              <w:top w:val="single" w:sz="6" w:space="0" w:color="CCCCCC"/>
              <w:left w:val="single" w:sz="6" w:space="0" w:color="CCCCCC"/>
              <w:bottom w:val="single" w:sz="6" w:space="0" w:color="CCCCCC"/>
              <w:right w:val="single" w:sz="6" w:space="0" w:color="CCCCCC"/>
            </w:tcBorders>
          </w:tcPr>
          <w:p w:rsidR="00037E45" w:rsidRPr="0077103B" w:rsidRDefault="00037E45" w:rsidP="00612997">
            <w:pPr>
              <w:pStyle w:val="NormalWeb"/>
              <w:rPr>
                <w:rFonts w:ascii="Calibri" w:hAnsi="Calibri" w:cs="Calibri"/>
                <w:color w:val="555555"/>
                <w:sz w:val="22"/>
                <w:szCs w:val="22"/>
              </w:rPr>
            </w:pPr>
            <w:r w:rsidRPr="0077103B">
              <w:rPr>
                <w:rStyle w:val="Strong"/>
                <w:rFonts w:ascii="Calibri" w:hAnsi="Calibri" w:cs="Calibri"/>
                <w:sz w:val="22"/>
                <w:szCs w:val="22"/>
              </w:rPr>
              <w:t>Likely duration of journey</w:t>
            </w:r>
            <w:r w:rsidRPr="0077103B">
              <w:rPr>
                <w:rFonts w:ascii="Calibri" w:hAnsi="Calibri" w:cs="Calibri"/>
                <w:color w:val="555555"/>
                <w:sz w:val="22"/>
                <w:szCs w:val="22"/>
              </w:rPr>
              <w:t> </w:t>
            </w:r>
          </w:p>
        </w:tc>
        <w:tc>
          <w:tcPr>
            <w:tcW w:w="2126" w:type="dxa"/>
            <w:tcBorders>
              <w:top w:val="single" w:sz="6" w:space="0" w:color="CCCCCC"/>
              <w:left w:val="single" w:sz="6" w:space="0" w:color="CCCCCC"/>
              <w:bottom w:val="single" w:sz="6" w:space="0" w:color="CCCCCC"/>
            </w:tcBorders>
          </w:tcPr>
          <w:p w:rsidR="00037E45" w:rsidRPr="0077103B" w:rsidRDefault="00037E45" w:rsidP="00612997">
            <w:pPr>
              <w:pStyle w:val="NormalWeb"/>
              <w:rPr>
                <w:rFonts w:ascii="Calibri" w:hAnsi="Calibri" w:cs="Calibri"/>
                <w:color w:val="555555"/>
                <w:sz w:val="22"/>
                <w:szCs w:val="22"/>
              </w:rPr>
            </w:pPr>
            <w:r w:rsidRPr="0077103B">
              <w:rPr>
                <w:rStyle w:val="Strong"/>
                <w:rFonts w:ascii="Calibri" w:hAnsi="Calibri" w:cs="Calibri"/>
                <w:sz w:val="22"/>
                <w:szCs w:val="22"/>
              </w:rPr>
              <w:t>Specified period</w:t>
            </w:r>
            <w:r w:rsidRPr="0077103B">
              <w:rPr>
                <w:rFonts w:ascii="Calibri" w:hAnsi="Calibri" w:cs="Calibri"/>
                <w:color w:val="555555"/>
                <w:sz w:val="22"/>
                <w:szCs w:val="22"/>
              </w:rPr>
              <w:t> </w:t>
            </w:r>
          </w:p>
        </w:tc>
      </w:tr>
      <w:tr w:rsidR="00037E45" w:rsidRPr="0077103B" w:rsidTr="00612997">
        <w:trPr>
          <w:trHeight w:val="454"/>
        </w:trPr>
        <w:tc>
          <w:tcPr>
            <w:tcW w:w="720" w:type="dxa"/>
            <w:tcBorders>
              <w:top w:val="single" w:sz="6" w:space="0" w:color="CCCCCC"/>
              <w:bottom w:val="single" w:sz="6" w:space="0" w:color="CCCCCC"/>
              <w:right w:val="single" w:sz="6" w:space="0" w:color="CCCCCC"/>
            </w:tcBorders>
          </w:tcPr>
          <w:p w:rsidR="00037E45" w:rsidRPr="0077103B" w:rsidRDefault="00037E45" w:rsidP="00612997">
            <w:pPr>
              <w:pStyle w:val="NormalWeb"/>
              <w:rPr>
                <w:rFonts w:ascii="Calibri" w:hAnsi="Calibri" w:cs="Calibri"/>
                <w:color w:val="555555"/>
                <w:sz w:val="22"/>
                <w:szCs w:val="22"/>
              </w:rPr>
            </w:pPr>
            <w:r w:rsidRPr="0077103B">
              <w:rPr>
                <w:rFonts w:ascii="Calibri" w:hAnsi="Calibri" w:cs="Calibri"/>
                <w:sz w:val="22"/>
                <w:szCs w:val="22"/>
              </w:rPr>
              <w:t>1</w:t>
            </w:r>
            <w:r w:rsidRPr="0077103B">
              <w:rPr>
                <w:rFonts w:ascii="Calibri" w:hAnsi="Calibri" w:cs="Calibri"/>
                <w:color w:val="555555"/>
                <w:sz w:val="22"/>
                <w:szCs w:val="22"/>
              </w:rPr>
              <w:t> </w:t>
            </w:r>
          </w:p>
        </w:tc>
        <w:tc>
          <w:tcPr>
            <w:tcW w:w="4250" w:type="dxa"/>
            <w:tcBorders>
              <w:top w:val="single" w:sz="6" w:space="0" w:color="CCCCCC"/>
              <w:left w:val="single" w:sz="6" w:space="0" w:color="CCCCCC"/>
              <w:bottom w:val="single" w:sz="6" w:space="0" w:color="CCCCCC"/>
              <w:right w:val="single" w:sz="6" w:space="0" w:color="CCCCCC"/>
            </w:tcBorders>
          </w:tcPr>
          <w:p w:rsidR="00037E45" w:rsidRPr="0077103B" w:rsidRDefault="00037E45" w:rsidP="00612997">
            <w:pPr>
              <w:pStyle w:val="NormalWeb"/>
              <w:rPr>
                <w:rFonts w:ascii="Calibri" w:hAnsi="Calibri" w:cs="Calibri"/>
                <w:color w:val="555555"/>
                <w:sz w:val="22"/>
                <w:szCs w:val="22"/>
              </w:rPr>
            </w:pPr>
            <w:r w:rsidRPr="0077103B">
              <w:rPr>
                <w:rFonts w:ascii="Calibri" w:hAnsi="Calibri" w:cs="Calibri"/>
                <w:sz w:val="22"/>
                <w:szCs w:val="22"/>
              </w:rPr>
              <w:t>72 hours or more but less than 96 hours</w:t>
            </w:r>
            <w:r w:rsidRPr="0077103B">
              <w:rPr>
                <w:rFonts w:ascii="Calibri" w:hAnsi="Calibri" w:cs="Calibri"/>
                <w:color w:val="555555"/>
                <w:sz w:val="22"/>
                <w:szCs w:val="22"/>
              </w:rPr>
              <w:t> </w:t>
            </w:r>
          </w:p>
        </w:tc>
        <w:tc>
          <w:tcPr>
            <w:tcW w:w="2126" w:type="dxa"/>
            <w:tcBorders>
              <w:top w:val="single" w:sz="6" w:space="0" w:color="CCCCCC"/>
              <w:left w:val="single" w:sz="6" w:space="0" w:color="CCCCCC"/>
              <w:bottom w:val="single" w:sz="6" w:space="0" w:color="CCCCCC"/>
            </w:tcBorders>
          </w:tcPr>
          <w:p w:rsidR="00037E45" w:rsidRPr="0077103B" w:rsidRDefault="00037E45" w:rsidP="00612997">
            <w:pPr>
              <w:pStyle w:val="NormalWeb"/>
              <w:rPr>
                <w:rFonts w:ascii="Calibri" w:hAnsi="Calibri" w:cs="Calibri"/>
                <w:color w:val="555555"/>
                <w:sz w:val="22"/>
                <w:szCs w:val="22"/>
              </w:rPr>
            </w:pPr>
            <w:r w:rsidRPr="0077103B">
              <w:rPr>
                <w:rFonts w:ascii="Calibri" w:hAnsi="Calibri" w:cs="Calibri"/>
                <w:sz w:val="22"/>
                <w:szCs w:val="22"/>
              </w:rPr>
              <w:t>72 hours</w:t>
            </w:r>
            <w:r w:rsidRPr="0077103B">
              <w:rPr>
                <w:rFonts w:ascii="Calibri" w:hAnsi="Calibri" w:cs="Calibri"/>
                <w:color w:val="555555"/>
                <w:sz w:val="22"/>
                <w:szCs w:val="22"/>
              </w:rPr>
              <w:t> </w:t>
            </w:r>
          </w:p>
        </w:tc>
      </w:tr>
      <w:tr w:rsidR="00037E45" w:rsidRPr="0077103B" w:rsidTr="00612997">
        <w:trPr>
          <w:trHeight w:val="454"/>
        </w:trPr>
        <w:tc>
          <w:tcPr>
            <w:tcW w:w="720" w:type="dxa"/>
            <w:tcBorders>
              <w:top w:val="single" w:sz="6" w:space="0" w:color="CCCCCC"/>
              <w:bottom w:val="single" w:sz="6" w:space="0" w:color="CCCCCC"/>
              <w:right w:val="single" w:sz="6" w:space="0" w:color="CCCCCC"/>
            </w:tcBorders>
          </w:tcPr>
          <w:p w:rsidR="00037E45" w:rsidRPr="0077103B" w:rsidRDefault="00037E45" w:rsidP="00612997">
            <w:pPr>
              <w:pStyle w:val="NormalWeb"/>
              <w:rPr>
                <w:rFonts w:ascii="Calibri" w:hAnsi="Calibri" w:cs="Calibri"/>
                <w:color w:val="555555"/>
                <w:sz w:val="22"/>
                <w:szCs w:val="22"/>
              </w:rPr>
            </w:pPr>
            <w:r w:rsidRPr="0077103B">
              <w:rPr>
                <w:rFonts w:ascii="Calibri" w:hAnsi="Calibri" w:cs="Calibri"/>
                <w:sz w:val="22"/>
                <w:szCs w:val="22"/>
              </w:rPr>
              <w:t>2</w:t>
            </w:r>
            <w:r w:rsidRPr="0077103B">
              <w:rPr>
                <w:rFonts w:ascii="Calibri" w:hAnsi="Calibri" w:cs="Calibri"/>
                <w:color w:val="555555"/>
                <w:sz w:val="22"/>
                <w:szCs w:val="22"/>
              </w:rPr>
              <w:t> </w:t>
            </w:r>
          </w:p>
        </w:tc>
        <w:tc>
          <w:tcPr>
            <w:tcW w:w="4250" w:type="dxa"/>
            <w:tcBorders>
              <w:top w:val="single" w:sz="6" w:space="0" w:color="CCCCCC"/>
              <w:left w:val="single" w:sz="6" w:space="0" w:color="CCCCCC"/>
              <w:bottom w:val="single" w:sz="6" w:space="0" w:color="CCCCCC"/>
              <w:right w:val="single" w:sz="6" w:space="0" w:color="CCCCCC"/>
            </w:tcBorders>
          </w:tcPr>
          <w:p w:rsidR="00037E45" w:rsidRPr="0077103B" w:rsidRDefault="00037E45" w:rsidP="00612997">
            <w:pPr>
              <w:pStyle w:val="NormalWeb"/>
              <w:rPr>
                <w:rFonts w:ascii="Calibri" w:hAnsi="Calibri" w:cs="Calibri"/>
                <w:color w:val="555555"/>
                <w:sz w:val="22"/>
                <w:szCs w:val="22"/>
              </w:rPr>
            </w:pPr>
            <w:r w:rsidRPr="0077103B">
              <w:rPr>
                <w:rFonts w:ascii="Calibri" w:hAnsi="Calibri" w:cs="Calibri"/>
                <w:sz w:val="22"/>
                <w:szCs w:val="22"/>
              </w:rPr>
              <w:t>48 hours or more but less than 72 hours</w:t>
            </w:r>
            <w:r w:rsidRPr="0077103B">
              <w:rPr>
                <w:rFonts w:ascii="Calibri" w:hAnsi="Calibri" w:cs="Calibri"/>
                <w:color w:val="555555"/>
                <w:sz w:val="22"/>
                <w:szCs w:val="22"/>
              </w:rPr>
              <w:t> </w:t>
            </w:r>
          </w:p>
        </w:tc>
        <w:tc>
          <w:tcPr>
            <w:tcW w:w="2126" w:type="dxa"/>
            <w:tcBorders>
              <w:top w:val="single" w:sz="6" w:space="0" w:color="CCCCCC"/>
              <w:left w:val="single" w:sz="6" w:space="0" w:color="CCCCCC"/>
              <w:bottom w:val="single" w:sz="6" w:space="0" w:color="CCCCCC"/>
            </w:tcBorders>
          </w:tcPr>
          <w:p w:rsidR="00037E45" w:rsidRPr="0077103B" w:rsidRDefault="00037E45" w:rsidP="00612997">
            <w:pPr>
              <w:pStyle w:val="NormalWeb"/>
              <w:rPr>
                <w:rFonts w:ascii="Calibri" w:hAnsi="Calibri" w:cs="Calibri"/>
                <w:color w:val="555555"/>
                <w:sz w:val="22"/>
                <w:szCs w:val="22"/>
              </w:rPr>
            </w:pPr>
            <w:r w:rsidRPr="0077103B">
              <w:rPr>
                <w:rFonts w:ascii="Calibri" w:hAnsi="Calibri" w:cs="Calibri"/>
                <w:sz w:val="22"/>
                <w:szCs w:val="22"/>
              </w:rPr>
              <w:t>48 hours</w:t>
            </w:r>
            <w:r w:rsidRPr="0077103B">
              <w:rPr>
                <w:rFonts w:ascii="Calibri" w:hAnsi="Calibri" w:cs="Calibri"/>
                <w:color w:val="555555"/>
                <w:sz w:val="22"/>
                <w:szCs w:val="22"/>
              </w:rPr>
              <w:t> </w:t>
            </w:r>
          </w:p>
        </w:tc>
      </w:tr>
      <w:tr w:rsidR="00037E45" w:rsidRPr="0077103B" w:rsidTr="00612997">
        <w:trPr>
          <w:trHeight w:val="454"/>
        </w:trPr>
        <w:tc>
          <w:tcPr>
            <w:tcW w:w="720" w:type="dxa"/>
            <w:tcBorders>
              <w:top w:val="single" w:sz="6" w:space="0" w:color="CCCCCC"/>
              <w:bottom w:val="single" w:sz="6" w:space="0" w:color="CCCCCC"/>
              <w:right w:val="single" w:sz="6" w:space="0" w:color="CCCCCC"/>
            </w:tcBorders>
          </w:tcPr>
          <w:p w:rsidR="00037E45" w:rsidRPr="0077103B" w:rsidRDefault="00037E45" w:rsidP="00612997">
            <w:pPr>
              <w:pStyle w:val="NormalWeb"/>
              <w:rPr>
                <w:rFonts w:ascii="Calibri" w:hAnsi="Calibri" w:cs="Calibri"/>
                <w:color w:val="555555"/>
                <w:sz w:val="22"/>
                <w:szCs w:val="22"/>
              </w:rPr>
            </w:pPr>
            <w:r w:rsidRPr="0077103B">
              <w:rPr>
                <w:rFonts w:ascii="Calibri" w:hAnsi="Calibri" w:cs="Calibri"/>
                <w:sz w:val="22"/>
                <w:szCs w:val="22"/>
              </w:rPr>
              <w:t>3</w:t>
            </w:r>
            <w:r w:rsidRPr="0077103B">
              <w:rPr>
                <w:rFonts w:ascii="Calibri" w:hAnsi="Calibri" w:cs="Calibri"/>
                <w:color w:val="555555"/>
                <w:sz w:val="22"/>
                <w:szCs w:val="22"/>
              </w:rPr>
              <w:t> </w:t>
            </w:r>
          </w:p>
        </w:tc>
        <w:tc>
          <w:tcPr>
            <w:tcW w:w="4250" w:type="dxa"/>
            <w:tcBorders>
              <w:top w:val="single" w:sz="6" w:space="0" w:color="CCCCCC"/>
              <w:left w:val="single" w:sz="6" w:space="0" w:color="CCCCCC"/>
              <w:bottom w:val="single" w:sz="6" w:space="0" w:color="CCCCCC"/>
              <w:right w:val="single" w:sz="6" w:space="0" w:color="CCCCCC"/>
            </w:tcBorders>
          </w:tcPr>
          <w:p w:rsidR="00037E45" w:rsidRPr="0077103B" w:rsidRDefault="00037E45" w:rsidP="00612997">
            <w:pPr>
              <w:pStyle w:val="NormalWeb"/>
              <w:rPr>
                <w:rFonts w:ascii="Calibri" w:hAnsi="Calibri" w:cs="Calibri"/>
                <w:color w:val="555555"/>
                <w:sz w:val="22"/>
                <w:szCs w:val="22"/>
              </w:rPr>
            </w:pPr>
            <w:r w:rsidRPr="0077103B">
              <w:rPr>
                <w:rFonts w:ascii="Calibri" w:hAnsi="Calibri" w:cs="Calibri"/>
                <w:sz w:val="22"/>
                <w:szCs w:val="22"/>
              </w:rPr>
              <w:t>24 hours or more but less than 48 hours</w:t>
            </w:r>
            <w:r w:rsidRPr="0077103B">
              <w:rPr>
                <w:rFonts w:ascii="Calibri" w:hAnsi="Calibri" w:cs="Calibri"/>
                <w:color w:val="555555"/>
                <w:sz w:val="22"/>
                <w:szCs w:val="22"/>
              </w:rPr>
              <w:t> </w:t>
            </w:r>
          </w:p>
        </w:tc>
        <w:tc>
          <w:tcPr>
            <w:tcW w:w="2126" w:type="dxa"/>
            <w:tcBorders>
              <w:top w:val="single" w:sz="6" w:space="0" w:color="CCCCCC"/>
              <w:left w:val="single" w:sz="6" w:space="0" w:color="CCCCCC"/>
              <w:bottom w:val="single" w:sz="6" w:space="0" w:color="CCCCCC"/>
            </w:tcBorders>
          </w:tcPr>
          <w:p w:rsidR="00037E45" w:rsidRPr="0077103B" w:rsidRDefault="00037E45" w:rsidP="00612997">
            <w:pPr>
              <w:pStyle w:val="NormalWeb"/>
              <w:rPr>
                <w:rFonts w:ascii="Calibri" w:hAnsi="Calibri" w:cs="Calibri"/>
                <w:color w:val="555555"/>
                <w:sz w:val="22"/>
                <w:szCs w:val="22"/>
              </w:rPr>
            </w:pPr>
            <w:r w:rsidRPr="0077103B">
              <w:rPr>
                <w:rFonts w:ascii="Calibri" w:hAnsi="Calibri" w:cs="Calibri"/>
                <w:sz w:val="22"/>
                <w:szCs w:val="22"/>
              </w:rPr>
              <w:t>24 hours</w:t>
            </w:r>
            <w:r w:rsidRPr="0077103B">
              <w:rPr>
                <w:rFonts w:ascii="Calibri" w:hAnsi="Calibri" w:cs="Calibri"/>
                <w:color w:val="555555"/>
                <w:sz w:val="22"/>
                <w:szCs w:val="22"/>
              </w:rPr>
              <w:t> </w:t>
            </w:r>
          </w:p>
        </w:tc>
      </w:tr>
      <w:tr w:rsidR="00037E45" w:rsidRPr="0077103B" w:rsidTr="00612997">
        <w:trPr>
          <w:trHeight w:val="454"/>
        </w:trPr>
        <w:tc>
          <w:tcPr>
            <w:tcW w:w="720" w:type="dxa"/>
            <w:tcBorders>
              <w:top w:val="single" w:sz="6" w:space="0" w:color="CCCCCC"/>
              <w:bottom w:val="single" w:sz="6" w:space="0" w:color="CCCCCC"/>
              <w:right w:val="single" w:sz="6" w:space="0" w:color="CCCCCC"/>
            </w:tcBorders>
          </w:tcPr>
          <w:p w:rsidR="00037E45" w:rsidRPr="0077103B" w:rsidRDefault="00037E45" w:rsidP="00612997">
            <w:pPr>
              <w:pStyle w:val="NormalWeb"/>
              <w:rPr>
                <w:rFonts w:ascii="Calibri" w:hAnsi="Calibri" w:cs="Calibri"/>
                <w:color w:val="555555"/>
                <w:sz w:val="22"/>
                <w:szCs w:val="22"/>
              </w:rPr>
            </w:pPr>
            <w:r w:rsidRPr="0077103B">
              <w:rPr>
                <w:rFonts w:ascii="Calibri" w:hAnsi="Calibri" w:cs="Calibri"/>
                <w:sz w:val="22"/>
                <w:szCs w:val="22"/>
              </w:rPr>
              <w:t>4</w:t>
            </w:r>
            <w:r w:rsidRPr="0077103B">
              <w:rPr>
                <w:rFonts w:ascii="Calibri" w:hAnsi="Calibri" w:cs="Calibri"/>
                <w:color w:val="555555"/>
                <w:sz w:val="22"/>
                <w:szCs w:val="22"/>
              </w:rPr>
              <w:t> </w:t>
            </w:r>
          </w:p>
        </w:tc>
        <w:tc>
          <w:tcPr>
            <w:tcW w:w="4250" w:type="dxa"/>
            <w:tcBorders>
              <w:top w:val="single" w:sz="6" w:space="0" w:color="CCCCCC"/>
              <w:left w:val="single" w:sz="6" w:space="0" w:color="CCCCCC"/>
              <w:bottom w:val="single" w:sz="6" w:space="0" w:color="CCCCCC"/>
              <w:right w:val="single" w:sz="6" w:space="0" w:color="CCCCCC"/>
            </w:tcBorders>
          </w:tcPr>
          <w:p w:rsidR="00037E45" w:rsidRPr="0077103B" w:rsidRDefault="00037E45" w:rsidP="00612997">
            <w:pPr>
              <w:pStyle w:val="NormalWeb"/>
              <w:rPr>
                <w:rFonts w:ascii="Calibri" w:hAnsi="Calibri" w:cs="Calibri"/>
                <w:color w:val="555555"/>
                <w:sz w:val="22"/>
                <w:szCs w:val="22"/>
              </w:rPr>
            </w:pPr>
            <w:r w:rsidRPr="0077103B">
              <w:rPr>
                <w:rFonts w:ascii="Calibri" w:hAnsi="Calibri" w:cs="Calibri"/>
                <w:sz w:val="22"/>
                <w:szCs w:val="22"/>
              </w:rPr>
              <w:t>Less than 24 hours</w:t>
            </w:r>
            <w:r w:rsidRPr="0077103B">
              <w:rPr>
                <w:rFonts w:ascii="Calibri" w:hAnsi="Calibri" w:cs="Calibri"/>
                <w:color w:val="555555"/>
                <w:sz w:val="22"/>
                <w:szCs w:val="22"/>
              </w:rPr>
              <w:t> </w:t>
            </w:r>
          </w:p>
        </w:tc>
        <w:tc>
          <w:tcPr>
            <w:tcW w:w="2126" w:type="dxa"/>
            <w:tcBorders>
              <w:top w:val="single" w:sz="6" w:space="0" w:color="CCCCCC"/>
              <w:left w:val="single" w:sz="6" w:space="0" w:color="CCCCCC"/>
              <w:bottom w:val="single" w:sz="6" w:space="0" w:color="CCCCCC"/>
            </w:tcBorders>
          </w:tcPr>
          <w:p w:rsidR="00037E45" w:rsidRPr="0077103B" w:rsidRDefault="00037E45" w:rsidP="00612997">
            <w:pPr>
              <w:pStyle w:val="NormalWeb"/>
              <w:rPr>
                <w:rFonts w:ascii="Calibri" w:hAnsi="Calibri" w:cs="Calibri"/>
                <w:color w:val="555555"/>
                <w:sz w:val="22"/>
                <w:szCs w:val="22"/>
              </w:rPr>
            </w:pPr>
            <w:r w:rsidRPr="0077103B">
              <w:rPr>
                <w:rFonts w:ascii="Calibri" w:hAnsi="Calibri" w:cs="Calibri"/>
                <w:sz w:val="22"/>
                <w:szCs w:val="22"/>
              </w:rPr>
              <w:t>12 hours</w:t>
            </w:r>
            <w:r w:rsidRPr="0077103B">
              <w:rPr>
                <w:rFonts w:ascii="Calibri" w:hAnsi="Calibri" w:cs="Calibri"/>
                <w:color w:val="555555"/>
                <w:sz w:val="22"/>
                <w:szCs w:val="22"/>
              </w:rPr>
              <w:t> </w:t>
            </w:r>
          </w:p>
        </w:tc>
      </w:tr>
    </w:tbl>
    <w:p w:rsidR="00037E45" w:rsidRPr="0077103B" w:rsidRDefault="00037E45" w:rsidP="00401266">
      <w:pPr>
        <w:pStyle w:val="NormalWeb"/>
        <w:rPr>
          <w:rFonts w:ascii="Calibri" w:hAnsi="Calibri" w:cs="Calibri"/>
          <w:sz w:val="22"/>
          <w:szCs w:val="22"/>
        </w:rPr>
      </w:pPr>
      <w:r w:rsidRPr="0077103B">
        <w:rPr>
          <w:rFonts w:ascii="Calibri" w:hAnsi="Calibri" w:cs="Calibri"/>
          <w:sz w:val="22"/>
          <w:szCs w:val="22"/>
        </w:rPr>
        <w:t>There are several agencies interested in your arrival - principally Customs, Quarantine and Immigration.</w:t>
      </w:r>
    </w:p>
    <w:p w:rsidR="00037E45" w:rsidRPr="0077103B" w:rsidRDefault="00037E45" w:rsidP="00401266">
      <w:pPr>
        <w:pStyle w:val="NormalWeb"/>
        <w:rPr>
          <w:rFonts w:ascii="Calibri" w:hAnsi="Calibri" w:cs="Calibri"/>
          <w:sz w:val="22"/>
          <w:szCs w:val="22"/>
        </w:rPr>
      </w:pPr>
      <w:r w:rsidRPr="0077103B">
        <w:rPr>
          <w:rFonts w:ascii="Calibri" w:hAnsi="Calibri" w:cs="Calibri"/>
          <w:sz w:val="22"/>
          <w:szCs w:val="22"/>
        </w:rPr>
        <w:t xml:space="preserve">96 </w:t>
      </w:r>
      <w:proofErr w:type="spellStart"/>
      <w:r w:rsidRPr="0077103B">
        <w:rPr>
          <w:rFonts w:ascii="Calibri" w:hAnsi="Calibri" w:cs="Calibri"/>
          <w:sz w:val="22"/>
          <w:szCs w:val="22"/>
        </w:rPr>
        <w:t>hours notice</w:t>
      </w:r>
      <w:proofErr w:type="spellEnd"/>
      <w:r w:rsidRPr="0077103B">
        <w:rPr>
          <w:rFonts w:ascii="Calibri" w:hAnsi="Calibri" w:cs="Calibri"/>
          <w:sz w:val="22"/>
          <w:szCs w:val="22"/>
        </w:rPr>
        <w:t xml:space="preserve"> may be given by either;</w:t>
      </w:r>
    </w:p>
    <w:p w:rsidR="00037E45" w:rsidRPr="0077103B" w:rsidRDefault="00037E45" w:rsidP="0068351C">
      <w:pPr>
        <w:numPr>
          <w:ilvl w:val="0"/>
          <w:numId w:val="26"/>
        </w:numPr>
        <w:spacing w:before="60" w:after="60"/>
        <w:ind w:left="780" w:right="60"/>
        <w:rPr>
          <w:rFonts w:ascii="Calibri" w:hAnsi="Calibri" w:cs="Calibri"/>
        </w:rPr>
      </w:pPr>
      <w:r w:rsidRPr="0077103B">
        <w:rPr>
          <w:rFonts w:ascii="Calibri" w:hAnsi="Calibri" w:cs="Calibri"/>
        </w:rPr>
        <w:t xml:space="preserve">Sending an email to </w:t>
      </w:r>
      <w:hyperlink r:id="rId81" w:history="1">
        <w:r w:rsidRPr="00C67E19">
          <w:rPr>
            <w:rStyle w:val="Hyperlink"/>
            <w:rFonts w:ascii="Calibri" w:hAnsi="Calibri" w:cs="Calibri"/>
          </w:rPr>
          <w:t>yachtreport@customs.gov.au</w:t>
        </w:r>
      </w:hyperlink>
      <w:r w:rsidRPr="0077103B">
        <w:rPr>
          <w:rFonts w:ascii="Calibri" w:hAnsi="Calibri" w:cs="Calibri"/>
        </w:rPr>
        <w:t xml:space="preserve"> </w:t>
      </w:r>
    </w:p>
    <w:p w:rsidR="00037E45" w:rsidRPr="0077103B" w:rsidRDefault="00037E45" w:rsidP="0068351C">
      <w:pPr>
        <w:numPr>
          <w:ilvl w:val="0"/>
          <w:numId w:val="26"/>
        </w:numPr>
        <w:spacing w:before="60" w:after="60"/>
        <w:ind w:left="780" w:right="60"/>
        <w:rPr>
          <w:rFonts w:ascii="Calibri" w:hAnsi="Calibri" w:cs="Calibri"/>
        </w:rPr>
      </w:pPr>
      <w:r w:rsidRPr="0077103B">
        <w:rPr>
          <w:rFonts w:ascii="Calibri" w:hAnsi="Calibri" w:cs="Calibri"/>
        </w:rPr>
        <w:t xml:space="preserve">Sending a fax to +61 2 6275 5078 </w:t>
      </w:r>
    </w:p>
    <w:p w:rsidR="00037E45" w:rsidRPr="0077103B" w:rsidRDefault="00037E45" w:rsidP="0068351C">
      <w:pPr>
        <w:numPr>
          <w:ilvl w:val="0"/>
          <w:numId w:val="26"/>
        </w:numPr>
        <w:spacing w:before="60" w:after="60"/>
        <w:ind w:left="780" w:right="60"/>
        <w:rPr>
          <w:rFonts w:ascii="Calibri" w:hAnsi="Calibri" w:cs="Calibri"/>
        </w:rPr>
      </w:pPr>
      <w:r w:rsidRPr="0077103B">
        <w:rPr>
          <w:rFonts w:ascii="Calibri" w:hAnsi="Calibri" w:cs="Calibri"/>
        </w:rPr>
        <w:t xml:space="preserve">Phoning the Australian Customs National Communications Centre on +61 3 9244 8973 </w:t>
      </w:r>
    </w:p>
    <w:p w:rsidR="00037E45" w:rsidRPr="0077103B" w:rsidRDefault="00037E45" w:rsidP="00401266">
      <w:pPr>
        <w:pStyle w:val="NormalWeb"/>
        <w:rPr>
          <w:rFonts w:ascii="Calibri" w:hAnsi="Calibri" w:cs="Calibri"/>
          <w:sz w:val="22"/>
          <w:szCs w:val="22"/>
        </w:rPr>
      </w:pPr>
      <w:r w:rsidRPr="0077103B">
        <w:rPr>
          <w:rFonts w:ascii="Calibri" w:hAnsi="Calibri" w:cs="Calibri"/>
          <w:sz w:val="22"/>
          <w:szCs w:val="22"/>
        </w:rPr>
        <w:t>You will need to provide the following information</w:t>
      </w:r>
    </w:p>
    <w:p w:rsidR="00037E45" w:rsidRPr="0077103B" w:rsidRDefault="00037E45" w:rsidP="0068351C">
      <w:pPr>
        <w:numPr>
          <w:ilvl w:val="0"/>
          <w:numId w:val="27"/>
        </w:numPr>
        <w:spacing w:before="60" w:after="60"/>
        <w:ind w:left="780" w:right="60"/>
        <w:rPr>
          <w:rFonts w:ascii="Calibri" w:hAnsi="Calibri" w:cs="Calibri"/>
        </w:rPr>
      </w:pPr>
      <w:r w:rsidRPr="0077103B">
        <w:rPr>
          <w:rFonts w:ascii="Calibri" w:hAnsi="Calibri" w:cs="Calibri"/>
        </w:rPr>
        <w:t xml:space="preserve">The name of your craft </w:t>
      </w:r>
    </w:p>
    <w:p w:rsidR="00037E45" w:rsidRPr="0077103B" w:rsidRDefault="00037E45" w:rsidP="0068351C">
      <w:pPr>
        <w:numPr>
          <w:ilvl w:val="0"/>
          <w:numId w:val="27"/>
        </w:numPr>
        <w:spacing w:before="60" w:after="60"/>
        <w:ind w:left="780" w:right="60"/>
        <w:rPr>
          <w:rFonts w:ascii="Calibri" w:hAnsi="Calibri" w:cs="Calibri"/>
        </w:rPr>
      </w:pPr>
      <w:r w:rsidRPr="0077103B">
        <w:rPr>
          <w:rFonts w:ascii="Calibri" w:hAnsi="Calibri" w:cs="Calibri"/>
        </w:rPr>
        <w:t xml:space="preserve">Craft's Country and Port of Registration </w:t>
      </w:r>
    </w:p>
    <w:p w:rsidR="00037E45" w:rsidRPr="0077103B" w:rsidRDefault="00037E45" w:rsidP="0068351C">
      <w:pPr>
        <w:numPr>
          <w:ilvl w:val="0"/>
          <w:numId w:val="27"/>
        </w:numPr>
        <w:spacing w:before="60" w:after="60"/>
        <w:ind w:left="780" w:right="60"/>
        <w:rPr>
          <w:rFonts w:ascii="Calibri" w:hAnsi="Calibri" w:cs="Calibri"/>
        </w:rPr>
      </w:pPr>
      <w:r w:rsidRPr="0077103B">
        <w:rPr>
          <w:rFonts w:ascii="Calibri" w:hAnsi="Calibri" w:cs="Calibri"/>
        </w:rPr>
        <w:t xml:space="preserve">Your intended first port of arrival </w:t>
      </w:r>
    </w:p>
    <w:p w:rsidR="00037E45" w:rsidRPr="0077103B" w:rsidRDefault="00037E45" w:rsidP="0068351C">
      <w:pPr>
        <w:numPr>
          <w:ilvl w:val="0"/>
          <w:numId w:val="27"/>
        </w:numPr>
        <w:spacing w:before="60" w:after="60"/>
        <w:ind w:left="780" w:right="60"/>
        <w:rPr>
          <w:rFonts w:ascii="Calibri" w:hAnsi="Calibri" w:cs="Calibri"/>
        </w:rPr>
      </w:pPr>
      <w:r w:rsidRPr="0077103B">
        <w:rPr>
          <w:rFonts w:ascii="Calibri" w:hAnsi="Calibri" w:cs="Calibri"/>
        </w:rPr>
        <w:t xml:space="preserve">Your estimated arrival time </w:t>
      </w:r>
    </w:p>
    <w:p w:rsidR="00037E45" w:rsidRPr="0077103B" w:rsidRDefault="00037E45" w:rsidP="0068351C">
      <w:pPr>
        <w:numPr>
          <w:ilvl w:val="0"/>
          <w:numId w:val="27"/>
        </w:numPr>
        <w:spacing w:before="60" w:after="60"/>
        <w:ind w:left="780" w:right="60"/>
        <w:rPr>
          <w:rFonts w:ascii="Calibri" w:hAnsi="Calibri" w:cs="Calibri"/>
        </w:rPr>
      </w:pPr>
      <w:r w:rsidRPr="0077103B">
        <w:rPr>
          <w:rFonts w:ascii="Calibri" w:hAnsi="Calibri" w:cs="Calibri"/>
        </w:rPr>
        <w:t xml:space="preserve">Your last four ports </w:t>
      </w:r>
    </w:p>
    <w:p w:rsidR="00037E45" w:rsidRPr="0077103B" w:rsidRDefault="00037E45" w:rsidP="0068351C">
      <w:pPr>
        <w:numPr>
          <w:ilvl w:val="0"/>
          <w:numId w:val="27"/>
        </w:numPr>
        <w:spacing w:before="60" w:after="60"/>
        <w:ind w:left="780" w:right="60"/>
        <w:rPr>
          <w:rFonts w:ascii="Calibri" w:hAnsi="Calibri" w:cs="Calibri"/>
        </w:rPr>
      </w:pPr>
      <w:r w:rsidRPr="0077103B">
        <w:rPr>
          <w:rFonts w:ascii="Calibri" w:hAnsi="Calibri" w:cs="Calibri"/>
        </w:rPr>
        <w:t xml:space="preserve">The details of people on board including name, date of birth, nationality and passport number </w:t>
      </w:r>
    </w:p>
    <w:p w:rsidR="00037E45" w:rsidRPr="0077103B" w:rsidRDefault="00037E45" w:rsidP="0068351C">
      <w:pPr>
        <w:numPr>
          <w:ilvl w:val="0"/>
          <w:numId w:val="27"/>
        </w:numPr>
        <w:spacing w:before="60" w:after="60"/>
        <w:ind w:left="780" w:right="60"/>
        <w:rPr>
          <w:rFonts w:ascii="Calibri" w:hAnsi="Calibri" w:cs="Calibri"/>
        </w:rPr>
      </w:pPr>
      <w:r w:rsidRPr="0077103B">
        <w:rPr>
          <w:rFonts w:ascii="Calibri" w:hAnsi="Calibri" w:cs="Calibri"/>
        </w:rPr>
        <w:t xml:space="preserve">Details of any illness or disease recently encountered </w:t>
      </w:r>
    </w:p>
    <w:p w:rsidR="00037E45" w:rsidRPr="0077103B" w:rsidRDefault="00037E45" w:rsidP="0068351C">
      <w:pPr>
        <w:numPr>
          <w:ilvl w:val="0"/>
          <w:numId w:val="27"/>
        </w:numPr>
        <w:spacing w:before="60" w:after="60"/>
        <w:ind w:left="780" w:right="60"/>
        <w:rPr>
          <w:rFonts w:ascii="Calibri" w:hAnsi="Calibri" w:cs="Calibri"/>
        </w:rPr>
      </w:pPr>
      <w:r w:rsidRPr="0077103B">
        <w:rPr>
          <w:rFonts w:ascii="Calibri" w:hAnsi="Calibri" w:cs="Calibri"/>
        </w:rPr>
        <w:t xml:space="preserve">If you have any animals on board </w:t>
      </w:r>
    </w:p>
    <w:p w:rsidR="00037E45" w:rsidRPr="0077103B" w:rsidRDefault="00037E45" w:rsidP="0068351C">
      <w:pPr>
        <w:numPr>
          <w:ilvl w:val="0"/>
          <w:numId w:val="27"/>
        </w:numPr>
        <w:spacing w:before="60" w:after="60"/>
        <w:ind w:left="780" w:right="60"/>
        <w:rPr>
          <w:rFonts w:ascii="Calibri" w:hAnsi="Calibri" w:cs="Calibri"/>
        </w:rPr>
      </w:pPr>
      <w:r w:rsidRPr="0077103B">
        <w:rPr>
          <w:rFonts w:ascii="Calibri" w:hAnsi="Calibri" w:cs="Calibri"/>
        </w:rPr>
        <w:t>If you have any firearms on board</w:t>
      </w:r>
    </w:p>
    <w:p w:rsidR="00037E45" w:rsidRPr="0077103B" w:rsidRDefault="00037E45" w:rsidP="00401266">
      <w:pPr>
        <w:spacing w:before="60" w:after="60"/>
        <w:ind w:left="780" w:right="60"/>
        <w:rPr>
          <w:rFonts w:ascii="Calibri" w:hAnsi="Calibri" w:cs="Calibri"/>
        </w:rPr>
      </w:pPr>
    </w:p>
    <w:p w:rsidR="00037E45" w:rsidRPr="00CE538D" w:rsidRDefault="00037E45" w:rsidP="00CF17D0">
      <w:pPr>
        <w:rPr>
          <w:rFonts w:ascii="Calibri" w:hAnsi="Calibri" w:cs="Calibri"/>
          <w:sz w:val="20"/>
          <w:szCs w:val="20"/>
        </w:rPr>
      </w:pPr>
    </w:p>
    <w:p w:rsidR="00037E45" w:rsidRPr="00BF3973" w:rsidRDefault="00037E45" w:rsidP="007B1591">
      <w:pPr>
        <w:jc w:val="center"/>
        <w:rPr>
          <w:rFonts w:ascii="Calibri" w:hAnsi="Calibri" w:cs="Calibri"/>
          <w:b/>
          <w:bCs/>
          <w:sz w:val="20"/>
          <w:szCs w:val="20"/>
          <w:lang w:val="en-US"/>
        </w:rPr>
      </w:pPr>
    </w:p>
    <w:p w:rsidR="00037E45" w:rsidRPr="00BF3973" w:rsidRDefault="00037E45" w:rsidP="007B1591">
      <w:pPr>
        <w:rPr>
          <w:rFonts w:ascii="Calibri" w:hAnsi="Calibri" w:cs="Calibri"/>
          <w:sz w:val="20"/>
          <w:szCs w:val="20"/>
          <w:lang w:val="en-US"/>
        </w:rPr>
      </w:pPr>
    </w:p>
    <w:p w:rsidR="00037E45" w:rsidRPr="00BF3973" w:rsidRDefault="00037E45">
      <w:pPr>
        <w:pStyle w:val="NormalWeb"/>
        <w:tabs>
          <w:tab w:val="left" w:pos="5130"/>
        </w:tabs>
        <w:spacing w:before="0" w:beforeAutospacing="0" w:after="0" w:afterAutospacing="0"/>
        <w:rPr>
          <w:rFonts w:ascii="Calibri" w:hAnsi="Calibri" w:cs="Calibri"/>
          <w:b/>
          <w:bCs/>
          <w:sz w:val="20"/>
          <w:szCs w:val="20"/>
          <w:u w:val="single"/>
        </w:rPr>
        <w:sectPr w:rsidR="00037E45" w:rsidRPr="00BF3973" w:rsidSect="00B90B3D">
          <w:pgSz w:w="11906" w:h="16838" w:code="9"/>
          <w:pgMar w:top="1134" w:right="1134" w:bottom="1134" w:left="1134" w:header="567" w:footer="567" w:gutter="0"/>
          <w:cols w:space="708"/>
          <w:docGrid w:linePitch="360"/>
        </w:sectPr>
      </w:pPr>
    </w:p>
    <w:bookmarkStart w:id="1" w:name="_MON_1453455661"/>
    <w:bookmarkEnd w:id="1"/>
    <w:p w:rsidR="00BE4DD8" w:rsidRDefault="00BE4DD8" w:rsidP="00CA5A0A">
      <w:pPr>
        <w:spacing w:before="60"/>
        <w:ind w:left="720" w:hanging="720"/>
        <w:rPr>
          <w:rFonts w:ascii="Calibri" w:hAnsi="Calibri" w:cs="Calibri"/>
          <w:sz w:val="20"/>
          <w:szCs w:val="20"/>
          <w:lang w:val="en-US"/>
        </w:rPr>
      </w:pPr>
      <w:r>
        <w:rPr>
          <w:rFonts w:ascii="Calibri" w:hAnsi="Calibri" w:cs="Calibri"/>
          <w:sz w:val="20"/>
          <w:szCs w:val="20"/>
          <w:lang w:val="en-US"/>
        </w:rPr>
        <w:object w:dxaOrig="15149" w:dyaOrig="90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5pt;height:451pt" o:ole="">
            <v:imagedata r:id="rId82" o:title=""/>
          </v:shape>
          <o:OLEObject Type="Embed" ProgID="Word.Document.12" ShapeID="_x0000_i1025" DrawAspect="Content" ObjectID="_1486726203" r:id="rId83">
            <o:FieldCodes>\s</o:FieldCodes>
          </o:OLEObject>
        </w:object>
      </w:r>
    </w:p>
    <w:p w:rsidR="00037E45" w:rsidRPr="008C405A" w:rsidRDefault="00BE4DD8" w:rsidP="00BE4DD8">
      <w:pPr>
        <w:spacing w:before="60"/>
        <w:rPr>
          <w:rFonts w:ascii="Calibri" w:hAnsi="Calibri" w:cs="Calibri"/>
          <w:sz w:val="20"/>
          <w:szCs w:val="20"/>
          <w:lang w:val="en-US"/>
        </w:rPr>
        <w:sectPr w:rsidR="00037E45" w:rsidRPr="008C405A" w:rsidSect="00F13BDA">
          <w:pgSz w:w="16838" w:h="11906" w:orient="landscape" w:code="9"/>
          <w:pgMar w:top="720" w:right="720" w:bottom="720" w:left="720" w:header="567" w:footer="567" w:gutter="0"/>
          <w:cols w:space="708"/>
          <w:docGrid w:linePitch="360"/>
        </w:sectPr>
      </w:pPr>
      <w:r>
        <w:rPr>
          <w:rFonts w:ascii="Calibri" w:hAnsi="Calibri" w:cs="Calibri"/>
          <w:sz w:val="20"/>
          <w:szCs w:val="20"/>
          <w:lang w:val="en-US"/>
        </w:rPr>
        <w:t xml:space="preserve">(*) </w:t>
      </w:r>
      <w:r w:rsidR="00037E45" w:rsidRPr="008C405A">
        <w:rPr>
          <w:rFonts w:ascii="Calibri" w:hAnsi="Calibri" w:cs="Calibri"/>
          <w:sz w:val="20"/>
          <w:szCs w:val="20"/>
          <w:lang w:val="en-US"/>
        </w:rPr>
        <w:t>Crew Members departing Dili by sea are not subject to Departure Tax.  Crew Members departing Dili by air are subject to a USD10 Departure Tax, payable at the Airport, after Check-In and prior to clearing Immigration.</w:t>
      </w:r>
      <w:r>
        <w:rPr>
          <w:rFonts w:ascii="Calibri" w:hAnsi="Calibri" w:cs="Calibri"/>
          <w:sz w:val="20"/>
          <w:szCs w:val="20"/>
          <w:lang w:val="en-US"/>
        </w:rPr>
        <w:t xml:space="preserve">  </w:t>
      </w:r>
      <w:r w:rsidR="00037E45" w:rsidRPr="008C405A">
        <w:rPr>
          <w:rFonts w:ascii="Calibri" w:hAnsi="Calibri" w:cs="Calibri"/>
          <w:sz w:val="20"/>
          <w:szCs w:val="20"/>
          <w:lang w:val="en-US"/>
        </w:rPr>
        <w:t>(**)</w:t>
      </w:r>
      <w:r>
        <w:rPr>
          <w:rFonts w:ascii="Calibri" w:hAnsi="Calibri" w:cs="Calibri"/>
          <w:sz w:val="20"/>
          <w:szCs w:val="20"/>
          <w:lang w:val="en-US"/>
        </w:rPr>
        <w:t xml:space="preserve"> </w:t>
      </w:r>
      <w:r w:rsidR="00037E45" w:rsidRPr="008C405A">
        <w:rPr>
          <w:rFonts w:ascii="Calibri" w:hAnsi="Calibri" w:cs="Calibri"/>
          <w:sz w:val="20"/>
          <w:szCs w:val="20"/>
          <w:lang w:val="en-US"/>
        </w:rPr>
        <w:t>Visa Extensions. Each Crew Member will be issued with a 30 day Visa on arrival at a cost of USD30.  Visas may be extended prospectively for a further 30 days + 30 days (</w:t>
      </w:r>
      <w:proofErr w:type="spellStart"/>
      <w:r w:rsidR="00037E45" w:rsidRPr="008C405A">
        <w:rPr>
          <w:rFonts w:ascii="Calibri" w:hAnsi="Calibri" w:cs="Calibri"/>
          <w:sz w:val="20"/>
          <w:szCs w:val="20"/>
          <w:lang w:val="en-US"/>
        </w:rPr>
        <w:t>ie</w:t>
      </w:r>
      <w:proofErr w:type="spellEnd"/>
      <w:r w:rsidR="00037E45" w:rsidRPr="008C405A">
        <w:rPr>
          <w:rFonts w:ascii="Calibri" w:hAnsi="Calibri" w:cs="Calibri"/>
          <w:sz w:val="20"/>
          <w:szCs w:val="20"/>
          <w:lang w:val="en-US"/>
        </w:rPr>
        <w:t xml:space="preserve"> 60 days in total) for a further payment of USD35 per 30 day extension.  The total costs for a visa for a 90 day stay is USD100</w:t>
      </w:r>
    </w:p>
    <w:p w:rsidR="00037E45" w:rsidRPr="00BF3973" w:rsidRDefault="00037E45" w:rsidP="00AB533D">
      <w:pPr>
        <w:rPr>
          <w:rFonts w:ascii="Calibri" w:hAnsi="Calibri" w:cs="Calibri"/>
        </w:rPr>
      </w:pPr>
    </w:p>
    <w:p w:rsidR="00037E45" w:rsidRPr="00BE4DD8" w:rsidRDefault="00BE4DD8" w:rsidP="00BE4DD8">
      <w:pPr>
        <w:rPr>
          <w:rFonts w:ascii="Calibri" w:hAnsi="Calibri" w:cs="Calibri"/>
        </w:rPr>
      </w:pPr>
      <w:r>
        <w:rPr>
          <w:rFonts w:ascii="Calibri" w:hAnsi="Calibri" w:cs="Calibri"/>
        </w:rPr>
        <w:object w:dxaOrig="11063" w:dyaOrig="15112">
          <v:shape id="_x0000_i1026" type="#_x0000_t75" style="width:534.5pt;height:700.55pt" o:ole="">
            <v:imagedata r:id="rId84" o:title=""/>
          </v:shape>
          <o:OLEObject Type="Embed" ProgID="Excel.Sheet.12" ShapeID="_x0000_i1026" DrawAspect="Content" ObjectID="_1486726204" r:id="rId85"/>
        </w:object>
      </w:r>
    </w:p>
    <w:sectPr w:rsidR="00037E45" w:rsidRPr="00BE4DD8" w:rsidSect="00AC61E8">
      <w:pgSz w:w="11906" w:h="16838"/>
      <w:pgMar w:top="851" w:right="1440" w:bottom="851" w:left="993" w:header="709"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02A7" w:rsidRDefault="00C102A7">
      <w:r>
        <w:separator/>
      </w:r>
    </w:p>
  </w:endnote>
  <w:endnote w:type="continuationSeparator" w:id="0">
    <w:p w:rsidR="00C102A7" w:rsidRDefault="00C102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40000013"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D28" w:rsidRDefault="002F2D2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F2D28" w:rsidRDefault="002F2D2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D28" w:rsidRPr="008850BE" w:rsidRDefault="002F2D28">
    <w:pPr>
      <w:pStyle w:val="Footer"/>
      <w:ind w:right="360"/>
      <w:jc w:val="center"/>
      <w:rPr>
        <w:rFonts w:ascii="Calibri" w:hAnsi="Calibri" w:cs="Calibri"/>
        <w:i/>
        <w:iCs/>
        <w:sz w:val="18"/>
        <w:szCs w:val="18"/>
        <w:lang w:val="en-US"/>
      </w:rPr>
    </w:pPr>
    <w:r w:rsidRPr="008850BE">
      <w:rPr>
        <w:rFonts w:ascii="Calibri" w:hAnsi="Calibri" w:cs="Calibri"/>
        <w:i/>
        <w:iCs/>
        <w:sz w:val="18"/>
        <w:szCs w:val="18"/>
        <w:lang w:val="en-US"/>
      </w:rPr>
      <w:t xml:space="preserve">While every care has been taken in compiling this information, and the Organisers take no responsibility for any errors or omissions. </w:t>
    </w:r>
    <w:r>
      <w:rPr>
        <w:rFonts w:ascii="Calibri" w:hAnsi="Calibri" w:cs="Calibri"/>
        <w:i/>
        <w:iCs/>
        <w:sz w:val="18"/>
        <w:szCs w:val="18"/>
        <w:lang w:val="en-US"/>
      </w:rPr>
      <w:t>Issue 1 of 17February 2015</w:t>
    </w:r>
    <w:r w:rsidRPr="008850BE">
      <w:rPr>
        <w:rFonts w:ascii="Calibri" w:hAnsi="Calibri" w:cs="Calibri"/>
        <w:i/>
        <w:iCs/>
        <w:sz w:val="18"/>
        <w:szCs w:val="18"/>
        <w:lang w:val="en-US"/>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02A7" w:rsidRDefault="00C102A7">
      <w:r>
        <w:separator/>
      </w:r>
    </w:p>
  </w:footnote>
  <w:footnote w:type="continuationSeparator" w:id="0">
    <w:p w:rsidR="00C102A7" w:rsidRDefault="00C102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D28" w:rsidRDefault="002F2D28">
    <w:pPr>
      <w:pStyle w:val="Header"/>
    </w:pPr>
    <w:r>
      <w:rPr>
        <w:noProof/>
        <w:lang w:eastAsia="en-A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margin-left:0;margin-top:0;width:485.3pt;height:194.1pt;rotation:315;z-index:-25165824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D28" w:rsidRDefault="002F2D28">
    <w:pPr>
      <w:pStyle w:val="Header"/>
    </w:pPr>
    <w:r>
      <w:rPr>
        <w:noProof/>
        <w:lang w:eastAsia="en-A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0" type="#_x0000_t136" style="position:absolute;margin-left:0;margin-top:0;width:485.3pt;height:194.1pt;rotation:315;z-index:-25165926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D28" w:rsidRPr="00B07C7C" w:rsidRDefault="002F2D28" w:rsidP="00CF7716">
    <w:pPr>
      <w:pStyle w:val="Header"/>
      <w:pBdr>
        <w:bottom w:val="single" w:sz="4" w:space="1" w:color="D9D9D9"/>
      </w:pBdr>
      <w:tabs>
        <w:tab w:val="clear" w:pos="8306"/>
        <w:tab w:val="right" w:pos="7938"/>
      </w:tabs>
      <w:rPr>
        <w:rFonts w:ascii="Calibri" w:hAnsi="Calibri" w:cs="Calibri"/>
        <w:b/>
        <w:bCs/>
      </w:rPr>
    </w:pPr>
    <w:smartTag w:uri="urn:schemas-microsoft-com:office:smarttags" w:element="place">
      <w:smartTag w:uri="urn:schemas-microsoft-com:office:smarttags" w:element="City">
        <w:r>
          <w:rPr>
            <w:rFonts w:ascii="Calibri" w:hAnsi="Calibri" w:cs="Calibri"/>
            <w:color w:val="7F7F7F"/>
            <w:spacing w:val="60"/>
          </w:rPr>
          <w:t>Darwin</w:t>
        </w:r>
      </w:smartTag>
    </w:smartTag>
    <w:r>
      <w:rPr>
        <w:rFonts w:ascii="Calibri" w:hAnsi="Calibri" w:cs="Calibri"/>
        <w:color w:val="7F7F7F"/>
        <w:spacing w:val="60"/>
      </w:rPr>
      <w:t xml:space="preserve"> Dili Yacht Rally Pre-Entry Information </w:t>
    </w:r>
    <w:r w:rsidRPr="00995727">
      <w:rPr>
        <w:rFonts w:ascii="Calibri" w:hAnsi="Calibri" w:cs="Calibri"/>
        <w:b/>
        <w:bCs/>
        <w:i/>
        <w:iCs/>
        <w:color w:val="7F7F7F"/>
        <w:spacing w:val="60"/>
      </w:rPr>
      <w:t xml:space="preserve">Issue </w:t>
    </w:r>
    <w:r>
      <w:rPr>
        <w:rFonts w:ascii="Calibri" w:hAnsi="Calibri" w:cs="Calibri"/>
        <w:b/>
        <w:bCs/>
        <w:i/>
        <w:iCs/>
        <w:color w:val="7F7F7F"/>
        <w:spacing w:val="60"/>
      </w:rPr>
      <w:t>1</w:t>
    </w:r>
    <w:r>
      <w:rPr>
        <w:rFonts w:ascii="Calibri" w:hAnsi="Calibri" w:cs="Calibri"/>
        <w:color w:val="7F7F7F"/>
        <w:spacing w:val="60"/>
      </w:rPr>
      <w:tab/>
    </w:r>
    <w:r>
      <w:rPr>
        <w:rFonts w:ascii="Calibri" w:hAnsi="Calibri" w:cs="Calibri"/>
        <w:color w:val="7F7F7F"/>
        <w:spacing w:val="60"/>
      </w:rPr>
      <w:tab/>
    </w:r>
    <w:r>
      <w:rPr>
        <w:rFonts w:ascii="Calibri" w:hAnsi="Calibri" w:cs="Calibri"/>
        <w:color w:val="7F7F7F"/>
        <w:spacing w:val="60"/>
      </w:rPr>
      <w:tab/>
    </w:r>
    <w:r w:rsidRPr="00B07C7C">
      <w:rPr>
        <w:rFonts w:ascii="Calibri" w:hAnsi="Calibri" w:cs="Calibri"/>
        <w:color w:val="7F7F7F"/>
        <w:spacing w:val="60"/>
      </w:rPr>
      <w:t>Page</w:t>
    </w:r>
    <w:r>
      <w:rPr>
        <w:rFonts w:ascii="Calibri" w:hAnsi="Calibri" w:cs="Calibri"/>
      </w:rPr>
      <w:t xml:space="preserve"> </w:t>
    </w:r>
    <w:r w:rsidRPr="00B07C7C">
      <w:rPr>
        <w:rFonts w:ascii="Calibri" w:hAnsi="Calibri" w:cs="Calibri"/>
      </w:rPr>
      <w:fldChar w:fldCharType="begin"/>
    </w:r>
    <w:r w:rsidRPr="00B07C7C">
      <w:rPr>
        <w:rFonts w:ascii="Calibri" w:hAnsi="Calibri" w:cs="Calibri"/>
      </w:rPr>
      <w:instrText xml:space="preserve"> PAGE   \* MERGEFORMAT </w:instrText>
    </w:r>
    <w:r w:rsidRPr="00B07C7C">
      <w:rPr>
        <w:rFonts w:ascii="Calibri" w:hAnsi="Calibri" w:cs="Calibri"/>
      </w:rPr>
      <w:fldChar w:fldCharType="separate"/>
    </w:r>
    <w:r w:rsidR="00507356" w:rsidRPr="00507356">
      <w:rPr>
        <w:rFonts w:ascii="Calibri" w:hAnsi="Calibri" w:cs="Calibri"/>
        <w:b/>
        <w:bCs/>
        <w:noProof/>
      </w:rPr>
      <w:t>31</w:t>
    </w:r>
    <w:r w:rsidRPr="00B07C7C">
      <w:rPr>
        <w:rFonts w:ascii="Calibri" w:hAnsi="Calibri" w:cs="Calibri"/>
      </w:rPr>
      <w:fldChar w:fldCharType="end"/>
    </w:r>
  </w:p>
  <w:p w:rsidR="002F2D28" w:rsidRPr="004C6B65" w:rsidRDefault="002F2D28">
    <w:pPr>
      <w:pStyle w:val="Header"/>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167C6"/>
    <w:multiLevelType w:val="multilevel"/>
    <w:tmpl w:val="AC02365E"/>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nsid w:val="08351A8E"/>
    <w:multiLevelType w:val="hybridMultilevel"/>
    <w:tmpl w:val="D780CDC6"/>
    <w:lvl w:ilvl="0" w:tplc="14601E26">
      <w:start w:val="1200"/>
      <w:numFmt w:val="bullet"/>
      <w:lvlText w:val="þ"/>
      <w:lvlJc w:val="left"/>
      <w:pPr>
        <w:ind w:left="360" w:hanging="360"/>
      </w:pPr>
      <w:rPr>
        <w:rFonts w:ascii="Wingdings" w:eastAsia="Times New Roman"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2">
    <w:nsid w:val="085421AA"/>
    <w:multiLevelType w:val="hybridMultilevel"/>
    <w:tmpl w:val="3DD8F9C0"/>
    <w:lvl w:ilvl="0" w:tplc="0C090001">
      <w:start w:val="1"/>
      <w:numFmt w:val="bullet"/>
      <w:lvlText w:val=""/>
      <w:lvlJc w:val="left"/>
      <w:pPr>
        <w:ind w:left="770" w:hanging="360"/>
      </w:pPr>
      <w:rPr>
        <w:rFonts w:ascii="Symbol" w:hAnsi="Symbol" w:cs="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cs="Wingdings" w:hint="default"/>
      </w:rPr>
    </w:lvl>
    <w:lvl w:ilvl="3" w:tplc="0C090001" w:tentative="1">
      <w:start w:val="1"/>
      <w:numFmt w:val="bullet"/>
      <w:lvlText w:val=""/>
      <w:lvlJc w:val="left"/>
      <w:pPr>
        <w:ind w:left="2930" w:hanging="360"/>
      </w:pPr>
      <w:rPr>
        <w:rFonts w:ascii="Symbol" w:hAnsi="Symbol" w:cs="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cs="Wingdings" w:hint="default"/>
      </w:rPr>
    </w:lvl>
    <w:lvl w:ilvl="6" w:tplc="0C090001" w:tentative="1">
      <w:start w:val="1"/>
      <w:numFmt w:val="bullet"/>
      <w:lvlText w:val=""/>
      <w:lvlJc w:val="left"/>
      <w:pPr>
        <w:ind w:left="5090" w:hanging="360"/>
      </w:pPr>
      <w:rPr>
        <w:rFonts w:ascii="Symbol" w:hAnsi="Symbol" w:cs="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cs="Wingdings" w:hint="default"/>
      </w:rPr>
    </w:lvl>
  </w:abstractNum>
  <w:abstractNum w:abstractNumId="3">
    <w:nsid w:val="0C461CEC"/>
    <w:multiLevelType w:val="hybridMultilevel"/>
    <w:tmpl w:val="F3F6EA8C"/>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nsid w:val="1EC51864"/>
    <w:multiLevelType w:val="hybridMultilevel"/>
    <w:tmpl w:val="C28C037E"/>
    <w:lvl w:ilvl="0" w:tplc="0C090001">
      <w:start w:val="1"/>
      <w:numFmt w:val="bullet"/>
      <w:lvlText w:val=""/>
      <w:lvlJc w:val="left"/>
      <w:pPr>
        <w:tabs>
          <w:tab w:val="num" w:pos="720"/>
        </w:tabs>
        <w:ind w:left="720" w:hanging="360"/>
      </w:pPr>
      <w:rPr>
        <w:rFonts w:ascii="Symbol" w:hAnsi="Symbol" w:cs="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cs="Wingdings" w:hint="default"/>
      </w:rPr>
    </w:lvl>
    <w:lvl w:ilvl="3" w:tplc="0C090001" w:tentative="1">
      <w:start w:val="1"/>
      <w:numFmt w:val="bullet"/>
      <w:lvlText w:val=""/>
      <w:lvlJc w:val="left"/>
      <w:pPr>
        <w:tabs>
          <w:tab w:val="num" w:pos="2880"/>
        </w:tabs>
        <w:ind w:left="2880" w:hanging="360"/>
      </w:pPr>
      <w:rPr>
        <w:rFonts w:ascii="Symbol" w:hAnsi="Symbol" w:cs="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cs="Wingdings" w:hint="default"/>
      </w:rPr>
    </w:lvl>
    <w:lvl w:ilvl="6" w:tplc="0C090001" w:tentative="1">
      <w:start w:val="1"/>
      <w:numFmt w:val="bullet"/>
      <w:lvlText w:val=""/>
      <w:lvlJc w:val="left"/>
      <w:pPr>
        <w:tabs>
          <w:tab w:val="num" w:pos="5040"/>
        </w:tabs>
        <w:ind w:left="5040" w:hanging="360"/>
      </w:pPr>
      <w:rPr>
        <w:rFonts w:ascii="Symbol" w:hAnsi="Symbol" w:cs="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cs="Wingdings" w:hint="default"/>
      </w:rPr>
    </w:lvl>
  </w:abstractNum>
  <w:abstractNum w:abstractNumId="5">
    <w:nsid w:val="257C3248"/>
    <w:multiLevelType w:val="hybridMultilevel"/>
    <w:tmpl w:val="6B0C237A"/>
    <w:lvl w:ilvl="0" w:tplc="62A8619C">
      <w:start w:val="1"/>
      <w:numFmt w:val="bullet"/>
      <w:lvlText w:val=""/>
      <w:lvlJc w:val="left"/>
      <w:pPr>
        <w:tabs>
          <w:tab w:val="num" w:pos="720"/>
        </w:tabs>
        <w:ind w:left="720" w:hanging="360"/>
      </w:pPr>
      <w:rPr>
        <w:rFonts w:ascii="Wingdings" w:hAnsi="Wingdings" w:cs="Wingdings" w:hint="default"/>
      </w:rPr>
    </w:lvl>
    <w:lvl w:ilvl="1" w:tplc="3A8C61A8">
      <w:start w:val="1"/>
      <w:numFmt w:val="bullet"/>
      <w:lvlText w:val=""/>
      <w:lvlJc w:val="left"/>
      <w:pPr>
        <w:tabs>
          <w:tab w:val="num" w:pos="1440"/>
        </w:tabs>
        <w:ind w:left="1440" w:hanging="360"/>
      </w:pPr>
      <w:rPr>
        <w:rFonts w:ascii="Wingdings" w:hAnsi="Wingdings" w:cs="Wingdings" w:hint="default"/>
      </w:rPr>
    </w:lvl>
    <w:lvl w:ilvl="2" w:tplc="D6224CB2" w:tentative="1">
      <w:start w:val="1"/>
      <w:numFmt w:val="bullet"/>
      <w:lvlText w:val=""/>
      <w:lvlJc w:val="left"/>
      <w:pPr>
        <w:tabs>
          <w:tab w:val="num" w:pos="2160"/>
        </w:tabs>
        <w:ind w:left="2160" w:hanging="360"/>
      </w:pPr>
      <w:rPr>
        <w:rFonts w:ascii="Wingdings" w:hAnsi="Wingdings" w:cs="Wingdings" w:hint="default"/>
      </w:rPr>
    </w:lvl>
    <w:lvl w:ilvl="3" w:tplc="D23AA45A" w:tentative="1">
      <w:start w:val="1"/>
      <w:numFmt w:val="bullet"/>
      <w:lvlText w:val=""/>
      <w:lvlJc w:val="left"/>
      <w:pPr>
        <w:tabs>
          <w:tab w:val="num" w:pos="2880"/>
        </w:tabs>
        <w:ind w:left="2880" w:hanging="360"/>
      </w:pPr>
      <w:rPr>
        <w:rFonts w:ascii="Wingdings" w:hAnsi="Wingdings" w:cs="Wingdings" w:hint="default"/>
      </w:rPr>
    </w:lvl>
    <w:lvl w:ilvl="4" w:tplc="7D8E3F74" w:tentative="1">
      <w:start w:val="1"/>
      <w:numFmt w:val="bullet"/>
      <w:lvlText w:val=""/>
      <w:lvlJc w:val="left"/>
      <w:pPr>
        <w:tabs>
          <w:tab w:val="num" w:pos="3600"/>
        </w:tabs>
        <w:ind w:left="3600" w:hanging="360"/>
      </w:pPr>
      <w:rPr>
        <w:rFonts w:ascii="Wingdings" w:hAnsi="Wingdings" w:cs="Wingdings" w:hint="default"/>
      </w:rPr>
    </w:lvl>
    <w:lvl w:ilvl="5" w:tplc="973A1686" w:tentative="1">
      <w:start w:val="1"/>
      <w:numFmt w:val="bullet"/>
      <w:lvlText w:val=""/>
      <w:lvlJc w:val="left"/>
      <w:pPr>
        <w:tabs>
          <w:tab w:val="num" w:pos="4320"/>
        </w:tabs>
        <w:ind w:left="4320" w:hanging="360"/>
      </w:pPr>
      <w:rPr>
        <w:rFonts w:ascii="Wingdings" w:hAnsi="Wingdings" w:cs="Wingdings" w:hint="default"/>
      </w:rPr>
    </w:lvl>
    <w:lvl w:ilvl="6" w:tplc="58205F14" w:tentative="1">
      <w:start w:val="1"/>
      <w:numFmt w:val="bullet"/>
      <w:lvlText w:val=""/>
      <w:lvlJc w:val="left"/>
      <w:pPr>
        <w:tabs>
          <w:tab w:val="num" w:pos="5040"/>
        </w:tabs>
        <w:ind w:left="5040" w:hanging="360"/>
      </w:pPr>
      <w:rPr>
        <w:rFonts w:ascii="Wingdings" w:hAnsi="Wingdings" w:cs="Wingdings" w:hint="default"/>
      </w:rPr>
    </w:lvl>
    <w:lvl w:ilvl="7" w:tplc="16948A9E" w:tentative="1">
      <w:start w:val="1"/>
      <w:numFmt w:val="bullet"/>
      <w:lvlText w:val=""/>
      <w:lvlJc w:val="left"/>
      <w:pPr>
        <w:tabs>
          <w:tab w:val="num" w:pos="5760"/>
        </w:tabs>
        <w:ind w:left="5760" w:hanging="360"/>
      </w:pPr>
      <w:rPr>
        <w:rFonts w:ascii="Wingdings" w:hAnsi="Wingdings" w:cs="Wingdings" w:hint="default"/>
      </w:rPr>
    </w:lvl>
    <w:lvl w:ilvl="8" w:tplc="72545CD4" w:tentative="1">
      <w:start w:val="1"/>
      <w:numFmt w:val="bullet"/>
      <w:lvlText w:val=""/>
      <w:lvlJc w:val="left"/>
      <w:pPr>
        <w:tabs>
          <w:tab w:val="num" w:pos="6480"/>
        </w:tabs>
        <w:ind w:left="6480" w:hanging="360"/>
      </w:pPr>
      <w:rPr>
        <w:rFonts w:ascii="Wingdings" w:hAnsi="Wingdings" w:cs="Wingdings" w:hint="default"/>
      </w:rPr>
    </w:lvl>
  </w:abstractNum>
  <w:abstractNum w:abstractNumId="6">
    <w:nsid w:val="263D3D29"/>
    <w:multiLevelType w:val="hybridMultilevel"/>
    <w:tmpl w:val="3544E402"/>
    <w:lvl w:ilvl="0" w:tplc="04090001">
      <w:start w:val="1"/>
      <w:numFmt w:val="bullet"/>
      <w:lvlText w:val=""/>
      <w:lvlJc w:val="left"/>
      <w:pPr>
        <w:tabs>
          <w:tab w:val="num" w:pos="360"/>
        </w:tabs>
        <w:ind w:left="360" w:hanging="360"/>
      </w:pPr>
      <w:rPr>
        <w:rFonts w:ascii="Symbol" w:hAnsi="Symbol" w:cs="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cs="Wingdings" w:hint="default"/>
      </w:rPr>
    </w:lvl>
    <w:lvl w:ilvl="3" w:tplc="04090001" w:tentative="1">
      <w:start w:val="1"/>
      <w:numFmt w:val="bullet"/>
      <w:lvlText w:val=""/>
      <w:lvlJc w:val="left"/>
      <w:pPr>
        <w:tabs>
          <w:tab w:val="num" w:pos="2520"/>
        </w:tabs>
        <w:ind w:left="2520" w:hanging="360"/>
      </w:pPr>
      <w:rPr>
        <w:rFonts w:ascii="Symbol" w:hAnsi="Symbol" w:cs="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cs="Wingdings" w:hint="default"/>
      </w:rPr>
    </w:lvl>
    <w:lvl w:ilvl="6" w:tplc="04090001" w:tentative="1">
      <w:start w:val="1"/>
      <w:numFmt w:val="bullet"/>
      <w:lvlText w:val=""/>
      <w:lvlJc w:val="left"/>
      <w:pPr>
        <w:tabs>
          <w:tab w:val="num" w:pos="4680"/>
        </w:tabs>
        <w:ind w:left="4680" w:hanging="360"/>
      </w:pPr>
      <w:rPr>
        <w:rFonts w:ascii="Symbol" w:hAnsi="Symbol" w:cs="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cs="Wingdings" w:hint="default"/>
      </w:rPr>
    </w:lvl>
  </w:abstractNum>
  <w:abstractNum w:abstractNumId="7">
    <w:nsid w:val="26B061E4"/>
    <w:multiLevelType w:val="hybridMultilevel"/>
    <w:tmpl w:val="70E8CF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2A7B5B50"/>
    <w:multiLevelType w:val="hybridMultilevel"/>
    <w:tmpl w:val="AAAE8906"/>
    <w:lvl w:ilvl="0" w:tplc="760C06C6">
      <w:start w:val="6"/>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2C2A0F29"/>
    <w:multiLevelType w:val="hybridMultilevel"/>
    <w:tmpl w:val="AB2C474E"/>
    <w:lvl w:ilvl="0" w:tplc="583A41CA">
      <w:start w:val="1"/>
      <w:numFmt w:val="bullet"/>
      <w:lvlText w:val=""/>
      <w:lvlJc w:val="left"/>
      <w:pPr>
        <w:tabs>
          <w:tab w:val="num" w:pos="360"/>
        </w:tabs>
        <w:ind w:left="360" w:hanging="360"/>
      </w:pPr>
      <w:rPr>
        <w:rFonts w:ascii="Symbol" w:hAnsi="Symbol" w:cs="Symbol" w:hint="default"/>
        <w:color w:val="17365D"/>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10">
    <w:nsid w:val="32A04E68"/>
    <w:multiLevelType w:val="hybridMultilevel"/>
    <w:tmpl w:val="41441A88"/>
    <w:lvl w:ilvl="0" w:tplc="583A41CA">
      <w:start w:val="1"/>
      <w:numFmt w:val="bullet"/>
      <w:lvlText w:val=""/>
      <w:lvlJc w:val="left"/>
      <w:pPr>
        <w:tabs>
          <w:tab w:val="num" w:pos="360"/>
        </w:tabs>
        <w:ind w:left="360" w:hanging="360"/>
      </w:pPr>
      <w:rPr>
        <w:rFonts w:ascii="Symbol" w:hAnsi="Symbol" w:cs="Symbol" w:hint="default"/>
        <w:color w:val="17365D"/>
      </w:rPr>
    </w:lvl>
    <w:lvl w:ilvl="1" w:tplc="A18288CE">
      <w:start w:val="1290"/>
      <w:numFmt w:val="bullet"/>
      <w:lvlText w:val=""/>
      <w:lvlJc w:val="left"/>
      <w:pPr>
        <w:tabs>
          <w:tab w:val="num" w:pos="1080"/>
        </w:tabs>
        <w:ind w:left="1080" w:hanging="360"/>
      </w:pPr>
      <w:rPr>
        <w:rFonts w:ascii="Wingdings" w:hAnsi="Wingdings" w:cs="Wingdings" w:hint="default"/>
      </w:rPr>
    </w:lvl>
    <w:lvl w:ilvl="2" w:tplc="EC7E4EBC" w:tentative="1">
      <w:start w:val="1"/>
      <w:numFmt w:val="bullet"/>
      <w:lvlText w:val="►"/>
      <w:lvlJc w:val="left"/>
      <w:pPr>
        <w:tabs>
          <w:tab w:val="num" w:pos="1800"/>
        </w:tabs>
        <w:ind w:left="1800" w:hanging="360"/>
      </w:pPr>
      <w:rPr>
        <w:rFonts w:ascii="Arial" w:hAnsi="Arial" w:cs="Arial" w:hint="default"/>
      </w:rPr>
    </w:lvl>
    <w:lvl w:ilvl="3" w:tplc="174ACC82" w:tentative="1">
      <w:start w:val="1"/>
      <w:numFmt w:val="bullet"/>
      <w:lvlText w:val="►"/>
      <w:lvlJc w:val="left"/>
      <w:pPr>
        <w:tabs>
          <w:tab w:val="num" w:pos="2520"/>
        </w:tabs>
        <w:ind w:left="2520" w:hanging="360"/>
      </w:pPr>
      <w:rPr>
        <w:rFonts w:ascii="Arial" w:hAnsi="Arial" w:cs="Arial" w:hint="default"/>
      </w:rPr>
    </w:lvl>
    <w:lvl w:ilvl="4" w:tplc="350EAD0E" w:tentative="1">
      <w:start w:val="1"/>
      <w:numFmt w:val="bullet"/>
      <w:lvlText w:val="►"/>
      <w:lvlJc w:val="left"/>
      <w:pPr>
        <w:tabs>
          <w:tab w:val="num" w:pos="3240"/>
        </w:tabs>
        <w:ind w:left="3240" w:hanging="360"/>
      </w:pPr>
      <w:rPr>
        <w:rFonts w:ascii="Arial" w:hAnsi="Arial" w:cs="Arial" w:hint="default"/>
      </w:rPr>
    </w:lvl>
    <w:lvl w:ilvl="5" w:tplc="82381A3E" w:tentative="1">
      <w:start w:val="1"/>
      <w:numFmt w:val="bullet"/>
      <w:lvlText w:val="►"/>
      <w:lvlJc w:val="left"/>
      <w:pPr>
        <w:tabs>
          <w:tab w:val="num" w:pos="3960"/>
        </w:tabs>
        <w:ind w:left="3960" w:hanging="360"/>
      </w:pPr>
      <w:rPr>
        <w:rFonts w:ascii="Arial" w:hAnsi="Arial" w:cs="Arial" w:hint="default"/>
      </w:rPr>
    </w:lvl>
    <w:lvl w:ilvl="6" w:tplc="263A0490" w:tentative="1">
      <w:start w:val="1"/>
      <w:numFmt w:val="bullet"/>
      <w:lvlText w:val="►"/>
      <w:lvlJc w:val="left"/>
      <w:pPr>
        <w:tabs>
          <w:tab w:val="num" w:pos="4680"/>
        </w:tabs>
        <w:ind w:left="4680" w:hanging="360"/>
      </w:pPr>
      <w:rPr>
        <w:rFonts w:ascii="Arial" w:hAnsi="Arial" w:cs="Arial" w:hint="default"/>
      </w:rPr>
    </w:lvl>
    <w:lvl w:ilvl="7" w:tplc="5B66C954" w:tentative="1">
      <w:start w:val="1"/>
      <w:numFmt w:val="bullet"/>
      <w:lvlText w:val="►"/>
      <w:lvlJc w:val="left"/>
      <w:pPr>
        <w:tabs>
          <w:tab w:val="num" w:pos="5400"/>
        </w:tabs>
        <w:ind w:left="5400" w:hanging="360"/>
      </w:pPr>
      <w:rPr>
        <w:rFonts w:ascii="Arial" w:hAnsi="Arial" w:cs="Arial" w:hint="default"/>
      </w:rPr>
    </w:lvl>
    <w:lvl w:ilvl="8" w:tplc="3858FD9A" w:tentative="1">
      <w:start w:val="1"/>
      <w:numFmt w:val="bullet"/>
      <w:lvlText w:val="►"/>
      <w:lvlJc w:val="left"/>
      <w:pPr>
        <w:tabs>
          <w:tab w:val="num" w:pos="6120"/>
        </w:tabs>
        <w:ind w:left="6120" w:hanging="360"/>
      </w:pPr>
      <w:rPr>
        <w:rFonts w:ascii="Arial" w:hAnsi="Arial" w:cs="Arial" w:hint="default"/>
      </w:rPr>
    </w:lvl>
  </w:abstractNum>
  <w:abstractNum w:abstractNumId="11">
    <w:nsid w:val="332D028F"/>
    <w:multiLevelType w:val="hybridMultilevel"/>
    <w:tmpl w:val="8BC2F9C4"/>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12">
    <w:nsid w:val="33AC06AD"/>
    <w:multiLevelType w:val="hybridMultilevel"/>
    <w:tmpl w:val="A33837F4"/>
    <w:lvl w:ilvl="0" w:tplc="04090001">
      <w:start w:val="1"/>
      <w:numFmt w:val="bullet"/>
      <w:lvlText w:val=""/>
      <w:lvlJc w:val="left"/>
      <w:pPr>
        <w:tabs>
          <w:tab w:val="num" w:pos="360"/>
        </w:tabs>
        <w:ind w:left="360" w:hanging="360"/>
      </w:pPr>
      <w:rPr>
        <w:rFonts w:ascii="Symbol" w:hAnsi="Symbol" w:cs="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cs="Wingdings" w:hint="default"/>
      </w:rPr>
    </w:lvl>
    <w:lvl w:ilvl="3" w:tplc="04090001" w:tentative="1">
      <w:start w:val="1"/>
      <w:numFmt w:val="bullet"/>
      <w:lvlText w:val=""/>
      <w:lvlJc w:val="left"/>
      <w:pPr>
        <w:tabs>
          <w:tab w:val="num" w:pos="2520"/>
        </w:tabs>
        <w:ind w:left="2520" w:hanging="360"/>
      </w:pPr>
      <w:rPr>
        <w:rFonts w:ascii="Symbol" w:hAnsi="Symbol" w:cs="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cs="Wingdings" w:hint="default"/>
      </w:rPr>
    </w:lvl>
    <w:lvl w:ilvl="6" w:tplc="04090001" w:tentative="1">
      <w:start w:val="1"/>
      <w:numFmt w:val="bullet"/>
      <w:lvlText w:val=""/>
      <w:lvlJc w:val="left"/>
      <w:pPr>
        <w:tabs>
          <w:tab w:val="num" w:pos="4680"/>
        </w:tabs>
        <w:ind w:left="4680" w:hanging="360"/>
      </w:pPr>
      <w:rPr>
        <w:rFonts w:ascii="Symbol" w:hAnsi="Symbol" w:cs="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cs="Wingdings" w:hint="default"/>
      </w:rPr>
    </w:lvl>
  </w:abstractNum>
  <w:abstractNum w:abstractNumId="13">
    <w:nsid w:val="352746F0"/>
    <w:multiLevelType w:val="hybridMultilevel"/>
    <w:tmpl w:val="506479B4"/>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14">
    <w:nsid w:val="39425A66"/>
    <w:multiLevelType w:val="hybridMultilevel"/>
    <w:tmpl w:val="72CC7BC8"/>
    <w:lvl w:ilvl="0" w:tplc="0DAE1302">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nsid w:val="3B25323D"/>
    <w:multiLevelType w:val="hybridMultilevel"/>
    <w:tmpl w:val="36CA70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D30240F"/>
    <w:multiLevelType w:val="hybridMultilevel"/>
    <w:tmpl w:val="21287F60"/>
    <w:lvl w:ilvl="0" w:tplc="0C090017">
      <w:start w:val="1"/>
      <w:numFmt w:val="lowerLetter"/>
      <w:lvlText w:val="%1)"/>
      <w:lvlJc w:val="left"/>
      <w:pPr>
        <w:ind w:left="360" w:hanging="360"/>
      </w:p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3EE100F8"/>
    <w:multiLevelType w:val="multilevel"/>
    <w:tmpl w:val="BFC22430"/>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8">
    <w:nsid w:val="43112772"/>
    <w:multiLevelType w:val="hybridMultilevel"/>
    <w:tmpl w:val="5EB4B0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44E95D63"/>
    <w:multiLevelType w:val="hybridMultilevel"/>
    <w:tmpl w:val="ED5A366C"/>
    <w:lvl w:ilvl="0" w:tplc="0C09000F">
      <w:start w:val="1"/>
      <w:numFmt w:val="decimal"/>
      <w:lvlText w:val="%1."/>
      <w:lvlJc w:val="left"/>
      <w:pPr>
        <w:ind w:left="360" w:hanging="360"/>
      </w:pPr>
    </w:lvl>
    <w:lvl w:ilvl="1" w:tplc="483C7340">
      <w:start w:val="1"/>
      <w:numFmt w:val="decimal"/>
      <w:lvlText w:val="%2."/>
      <w:lvlJc w:val="left"/>
      <w:pPr>
        <w:ind w:left="1290" w:hanging="57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nsid w:val="46003323"/>
    <w:multiLevelType w:val="multilevel"/>
    <w:tmpl w:val="FDB8090A"/>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1">
    <w:nsid w:val="4A1E3735"/>
    <w:multiLevelType w:val="multilevel"/>
    <w:tmpl w:val="4EBAAAB0"/>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2">
    <w:nsid w:val="4AE31F03"/>
    <w:multiLevelType w:val="hybridMultilevel"/>
    <w:tmpl w:val="D6D4312E"/>
    <w:lvl w:ilvl="0" w:tplc="0C090001">
      <w:start w:val="1"/>
      <w:numFmt w:val="bullet"/>
      <w:lvlText w:val=""/>
      <w:lvlJc w:val="left"/>
      <w:pPr>
        <w:tabs>
          <w:tab w:val="num" w:pos="720"/>
        </w:tabs>
        <w:ind w:left="720" w:hanging="360"/>
      </w:pPr>
      <w:rPr>
        <w:rFonts w:ascii="Symbol" w:hAnsi="Symbol" w:cs="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cs="Wingdings" w:hint="default"/>
      </w:rPr>
    </w:lvl>
    <w:lvl w:ilvl="3" w:tplc="0C090001" w:tentative="1">
      <w:start w:val="1"/>
      <w:numFmt w:val="bullet"/>
      <w:lvlText w:val=""/>
      <w:lvlJc w:val="left"/>
      <w:pPr>
        <w:tabs>
          <w:tab w:val="num" w:pos="2880"/>
        </w:tabs>
        <w:ind w:left="2880" w:hanging="360"/>
      </w:pPr>
      <w:rPr>
        <w:rFonts w:ascii="Symbol" w:hAnsi="Symbol" w:cs="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cs="Wingdings" w:hint="default"/>
      </w:rPr>
    </w:lvl>
    <w:lvl w:ilvl="6" w:tplc="0C090001" w:tentative="1">
      <w:start w:val="1"/>
      <w:numFmt w:val="bullet"/>
      <w:lvlText w:val=""/>
      <w:lvlJc w:val="left"/>
      <w:pPr>
        <w:tabs>
          <w:tab w:val="num" w:pos="5040"/>
        </w:tabs>
        <w:ind w:left="5040" w:hanging="360"/>
      </w:pPr>
      <w:rPr>
        <w:rFonts w:ascii="Symbol" w:hAnsi="Symbol" w:cs="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cs="Wingdings" w:hint="default"/>
      </w:rPr>
    </w:lvl>
  </w:abstractNum>
  <w:abstractNum w:abstractNumId="23">
    <w:nsid w:val="4F64721D"/>
    <w:multiLevelType w:val="hybridMultilevel"/>
    <w:tmpl w:val="0AFA87F0"/>
    <w:lvl w:ilvl="0" w:tplc="8228BEA6">
      <w:start w:val="1"/>
      <w:numFmt w:val="bullet"/>
      <w:lvlText w:val=""/>
      <w:lvlJc w:val="left"/>
      <w:pPr>
        <w:ind w:left="720" w:hanging="360"/>
      </w:pPr>
      <w:rPr>
        <w:rFonts w:ascii="Symbol" w:hAnsi="Symbol" w:cs="Symbol" w:hint="default"/>
        <w:color w:val="17365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4">
    <w:nsid w:val="529C76FF"/>
    <w:multiLevelType w:val="hybridMultilevel"/>
    <w:tmpl w:val="AF50081E"/>
    <w:lvl w:ilvl="0" w:tplc="0C090001">
      <w:start w:val="1"/>
      <w:numFmt w:val="bullet"/>
      <w:lvlText w:val=""/>
      <w:lvlJc w:val="left"/>
      <w:pPr>
        <w:ind w:left="720" w:hanging="360"/>
      </w:pPr>
      <w:rPr>
        <w:rFonts w:ascii="Symbol" w:hAnsi="Symbol" w:cs="Symbol" w:hint="default"/>
      </w:rPr>
    </w:lvl>
    <w:lvl w:ilvl="1" w:tplc="0C09000B">
      <w:start w:val="1"/>
      <w:numFmt w:val="bullet"/>
      <w:lvlText w:val=""/>
      <w:lvlJc w:val="left"/>
      <w:pPr>
        <w:ind w:left="1440" w:hanging="360"/>
      </w:pPr>
      <w:rPr>
        <w:rFonts w:ascii="Wingdings" w:hAnsi="Wingdings" w:cs="Wingdings"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5">
    <w:nsid w:val="535A6F7E"/>
    <w:multiLevelType w:val="multilevel"/>
    <w:tmpl w:val="030AE43C"/>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6">
    <w:nsid w:val="59CC3648"/>
    <w:multiLevelType w:val="hybridMultilevel"/>
    <w:tmpl w:val="492EC880"/>
    <w:lvl w:ilvl="0" w:tplc="583A41CA">
      <w:start w:val="1"/>
      <w:numFmt w:val="bullet"/>
      <w:lvlText w:val=""/>
      <w:lvlJc w:val="left"/>
      <w:pPr>
        <w:tabs>
          <w:tab w:val="num" w:pos="1077"/>
        </w:tabs>
        <w:ind w:left="1077" w:hanging="360"/>
      </w:pPr>
      <w:rPr>
        <w:rFonts w:ascii="Symbol" w:hAnsi="Symbol" w:cs="Symbol" w:hint="default"/>
        <w:color w:val="17365D"/>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cs="Wingdings" w:hint="default"/>
      </w:rPr>
    </w:lvl>
    <w:lvl w:ilvl="3" w:tplc="0C090001" w:tentative="1">
      <w:start w:val="1"/>
      <w:numFmt w:val="bullet"/>
      <w:lvlText w:val=""/>
      <w:lvlJc w:val="left"/>
      <w:pPr>
        <w:ind w:left="3237" w:hanging="360"/>
      </w:pPr>
      <w:rPr>
        <w:rFonts w:ascii="Symbol" w:hAnsi="Symbol" w:cs="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cs="Wingdings" w:hint="default"/>
      </w:rPr>
    </w:lvl>
    <w:lvl w:ilvl="6" w:tplc="0C090001" w:tentative="1">
      <w:start w:val="1"/>
      <w:numFmt w:val="bullet"/>
      <w:lvlText w:val=""/>
      <w:lvlJc w:val="left"/>
      <w:pPr>
        <w:ind w:left="5397" w:hanging="360"/>
      </w:pPr>
      <w:rPr>
        <w:rFonts w:ascii="Symbol" w:hAnsi="Symbol" w:cs="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cs="Wingdings" w:hint="default"/>
      </w:rPr>
    </w:lvl>
  </w:abstractNum>
  <w:abstractNum w:abstractNumId="27">
    <w:nsid w:val="5A547FA6"/>
    <w:multiLevelType w:val="hybridMultilevel"/>
    <w:tmpl w:val="B15CB0E4"/>
    <w:lvl w:ilvl="0" w:tplc="04090001">
      <w:start w:val="1"/>
      <w:numFmt w:val="bullet"/>
      <w:lvlText w:val=""/>
      <w:lvlJc w:val="left"/>
      <w:pPr>
        <w:tabs>
          <w:tab w:val="num" w:pos="360"/>
        </w:tabs>
        <w:ind w:left="360" w:hanging="360"/>
      </w:pPr>
      <w:rPr>
        <w:rFonts w:ascii="Symbol" w:hAnsi="Symbol" w:cs="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cs="Wingdings" w:hint="default"/>
      </w:rPr>
    </w:lvl>
    <w:lvl w:ilvl="3" w:tplc="04090001" w:tentative="1">
      <w:start w:val="1"/>
      <w:numFmt w:val="bullet"/>
      <w:lvlText w:val=""/>
      <w:lvlJc w:val="left"/>
      <w:pPr>
        <w:tabs>
          <w:tab w:val="num" w:pos="2520"/>
        </w:tabs>
        <w:ind w:left="2520" w:hanging="360"/>
      </w:pPr>
      <w:rPr>
        <w:rFonts w:ascii="Symbol" w:hAnsi="Symbol" w:cs="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cs="Wingdings" w:hint="default"/>
      </w:rPr>
    </w:lvl>
    <w:lvl w:ilvl="6" w:tplc="04090001" w:tentative="1">
      <w:start w:val="1"/>
      <w:numFmt w:val="bullet"/>
      <w:lvlText w:val=""/>
      <w:lvlJc w:val="left"/>
      <w:pPr>
        <w:tabs>
          <w:tab w:val="num" w:pos="4680"/>
        </w:tabs>
        <w:ind w:left="4680" w:hanging="360"/>
      </w:pPr>
      <w:rPr>
        <w:rFonts w:ascii="Symbol" w:hAnsi="Symbol" w:cs="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cs="Wingdings" w:hint="default"/>
      </w:rPr>
    </w:lvl>
  </w:abstractNum>
  <w:abstractNum w:abstractNumId="28">
    <w:nsid w:val="5C475968"/>
    <w:multiLevelType w:val="multilevel"/>
    <w:tmpl w:val="75F0DCEC"/>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9">
    <w:nsid w:val="62DB3AB5"/>
    <w:multiLevelType w:val="hybridMultilevel"/>
    <w:tmpl w:val="19C84B88"/>
    <w:lvl w:ilvl="0" w:tplc="FC249C3C">
      <w:start w:val="1"/>
      <w:numFmt w:val="decimal"/>
      <w:lvlText w:val="%1."/>
      <w:lvlJc w:val="left"/>
      <w:pPr>
        <w:ind w:left="360" w:hanging="360"/>
      </w:pPr>
      <w:rPr>
        <w:rFonts w:ascii="Calibri" w:eastAsia="Times New Roman" w:hAnsi="Calibri" w:cs="Calibri"/>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nsid w:val="67451049"/>
    <w:multiLevelType w:val="hybridMultilevel"/>
    <w:tmpl w:val="C8981AE4"/>
    <w:lvl w:ilvl="0" w:tplc="0C090017">
      <w:start w:val="1"/>
      <w:numFmt w:val="lowerLetter"/>
      <w:lvlText w:val="%1)"/>
      <w:lvlJc w:val="left"/>
      <w:pPr>
        <w:ind w:left="927" w:hanging="360"/>
      </w:pPr>
    </w:lvl>
    <w:lvl w:ilvl="1" w:tplc="0C090019">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1">
    <w:nsid w:val="678B7D91"/>
    <w:multiLevelType w:val="hybridMultilevel"/>
    <w:tmpl w:val="E066590E"/>
    <w:lvl w:ilvl="0" w:tplc="04090001">
      <w:start w:val="1"/>
      <w:numFmt w:val="bullet"/>
      <w:lvlText w:val=""/>
      <w:lvlJc w:val="left"/>
      <w:pPr>
        <w:tabs>
          <w:tab w:val="num" w:pos="360"/>
        </w:tabs>
        <w:ind w:left="360" w:hanging="360"/>
      </w:pPr>
      <w:rPr>
        <w:rFonts w:ascii="Symbol" w:hAnsi="Symbol" w:cs="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cs="Wingdings" w:hint="default"/>
      </w:rPr>
    </w:lvl>
    <w:lvl w:ilvl="3" w:tplc="04090001" w:tentative="1">
      <w:start w:val="1"/>
      <w:numFmt w:val="bullet"/>
      <w:lvlText w:val=""/>
      <w:lvlJc w:val="left"/>
      <w:pPr>
        <w:tabs>
          <w:tab w:val="num" w:pos="2520"/>
        </w:tabs>
        <w:ind w:left="2520" w:hanging="360"/>
      </w:pPr>
      <w:rPr>
        <w:rFonts w:ascii="Symbol" w:hAnsi="Symbol" w:cs="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cs="Wingdings" w:hint="default"/>
      </w:rPr>
    </w:lvl>
    <w:lvl w:ilvl="6" w:tplc="04090001" w:tentative="1">
      <w:start w:val="1"/>
      <w:numFmt w:val="bullet"/>
      <w:lvlText w:val=""/>
      <w:lvlJc w:val="left"/>
      <w:pPr>
        <w:tabs>
          <w:tab w:val="num" w:pos="4680"/>
        </w:tabs>
        <w:ind w:left="4680" w:hanging="360"/>
      </w:pPr>
      <w:rPr>
        <w:rFonts w:ascii="Symbol" w:hAnsi="Symbol" w:cs="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cs="Wingdings" w:hint="default"/>
      </w:rPr>
    </w:lvl>
  </w:abstractNum>
  <w:abstractNum w:abstractNumId="32">
    <w:nsid w:val="6AB328DE"/>
    <w:multiLevelType w:val="hybridMultilevel"/>
    <w:tmpl w:val="F230E600"/>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33">
    <w:nsid w:val="6ADE054B"/>
    <w:multiLevelType w:val="hybridMultilevel"/>
    <w:tmpl w:val="95CE927E"/>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num w:numId="1">
    <w:abstractNumId w:val="6"/>
  </w:num>
  <w:num w:numId="2">
    <w:abstractNumId w:val="27"/>
  </w:num>
  <w:num w:numId="3">
    <w:abstractNumId w:val="31"/>
  </w:num>
  <w:num w:numId="4">
    <w:abstractNumId w:val="12"/>
  </w:num>
  <w:num w:numId="5">
    <w:abstractNumId w:val="33"/>
  </w:num>
  <w:num w:numId="6">
    <w:abstractNumId w:val="5"/>
  </w:num>
  <w:num w:numId="7">
    <w:abstractNumId w:val="1"/>
  </w:num>
  <w:num w:numId="8">
    <w:abstractNumId w:val="23"/>
  </w:num>
  <w:num w:numId="9">
    <w:abstractNumId w:val="11"/>
  </w:num>
  <w:num w:numId="10">
    <w:abstractNumId w:val="19"/>
  </w:num>
  <w:num w:numId="11">
    <w:abstractNumId w:val="30"/>
  </w:num>
  <w:num w:numId="12">
    <w:abstractNumId w:val="8"/>
  </w:num>
  <w:num w:numId="13">
    <w:abstractNumId w:val="24"/>
  </w:num>
  <w:num w:numId="14">
    <w:abstractNumId w:val="10"/>
  </w:num>
  <w:num w:numId="15">
    <w:abstractNumId w:val="9"/>
  </w:num>
  <w:num w:numId="16">
    <w:abstractNumId w:val="26"/>
  </w:num>
  <w:num w:numId="17">
    <w:abstractNumId w:val="32"/>
  </w:num>
  <w:num w:numId="18">
    <w:abstractNumId w:val="21"/>
  </w:num>
  <w:num w:numId="19">
    <w:abstractNumId w:val="13"/>
  </w:num>
  <w:num w:numId="20">
    <w:abstractNumId w:val="4"/>
  </w:num>
  <w:num w:numId="21">
    <w:abstractNumId w:val="17"/>
  </w:num>
  <w:num w:numId="22">
    <w:abstractNumId w:val="25"/>
  </w:num>
  <w:num w:numId="23">
    <w:abstractNumId w:val="20"/>
  </w:num>
  <w:num w:numId="24">
    <w:abstractNumId w:val="22"/>
  </w:num>
  <w:num w:numId="25">
    <w:abstractNumId w:val="2"/>
  </w:num>
  <w:num w:numId="26">
    <w:abstractNumId w:val="28"/>
  </w:num>
  <w:num w:numId="27">
    <w:abstractNumId w:val="0"/>
  </w:num>
  <w:num w:numId="28">
    <w:abstractNumId w:val="29"/>
  </w:num>
  <w:num w:numId="29">
    <w:abstractNumId w:val="15"/>
  </w:num>
  <w:num w:numId="30">
    <w:abstractNumId w:val="16"/>
  </w:num>
  <w:num w:numId="31">
    <w:abstractNumId w:val="7"/>
  </w:num>
  <w:num w:numId="32">
    <w:abstractNumId w:val="18"/>
  </w:num>
  <w:num w:numId="33">
    <w:abstractNumId w:val="3"/>
  </w:num>
  <w:num w:numId="34">
    <w:abstractNumId w:val="1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SystemFonts/>
  <w:proofState w:spelling="clean" w:grammar="clean"/>
  <w:defaultTabStop w:val="567"/>
  <w:drawingGridHorizontalSpacing w:val="110"/>
  <w:displayHorizontalDrawingGridEvery w:val="2"/>
  <w:displayVerticalDrawingGridEvery w:val="2"/>
  <w:characterSpacingControl w:val="doNotCompress"/>
  <w:doNotValidateAgainstSchema/>
  <w:doNotDemarcateInvalidXml/>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6C58"/>
    <w:rsid w:val="0000445B"/>
    <w:rsid w:val="0001184E"/>
    <w:rsid w:val="00014D3F"/>
    <w:rsid w:val="000161D1"/>
    <w:rsid w:val="000233E5"/>
    <w:rsid w:val="00026E06"/>
    <w:rsid w:val="00031A95"/>
    <w:rsid w:val="00036ED7"/>
    <w:rsid w:val="0003715D"/>
    <w:rsid w:val="00037E45"/>
    <w:rsid w:val="00041F10"/>
    <w:rsid w:val="00051FC2"/>
    <w:rsid w:val="000539BF"/>
    <w:rsid w:val="000543F5"/>
    <w:rsid w:val="00054DD1"/>
    <w:rsid w:val="00063718"/>
    <w:rsid w:val="00064F3E"/>
    <w:rsid w:val="00082536"/>
    <w:rsid w:val="00082A94"/>
    <w:rsid w:val="00084077"/>
    <w:rsid w:val="00085472"/>
    <w:rsid w:val="00091647"/>
    <w:rsid w:val="00093A77"/>
    <w:rsid w:val="000A307F"/>
    <w:rsid w:val="000A55D5"/>
    <w:rsid w:val="000B429F"/>
    <w:rsid w:val="000B746C"/>
    <w:rsid w:val="000C393D"/>
    <w:rsid w:val="000C6B5E"/>
    <w:rsid w:val="000D18D1"/>
    <w:rsid w:val="000E0066"/>
    <w:rsid w:val="000E6857"/>
    <w:rsid w:val="000F01DD"/>
    <w:rsid w:val="000F29F7"/>
    <w:rsid w:val="000F32C2"/>
    <w:rsid w:val="00114454"/>
    <w:rsid w:val="00125BCB"/>
    <w:rsid w:val="00126E36"/>
    <w:rsid w:val="00135AC6"/>
    <w:rsid w:val="001364B5"/>
    <w:rsid w:val="00141A47"/>
    <w:rsid w:val="00141DF2"/>
    <w:rsid w:val="00146028"/>
    <w:rsid w:val="00146F0F"/>
    <w:rsid w:val="001534AE"/>
    <w:rsid w:val="00153ADA"/>
    <w:rsid w:val="00154450"/>
    <w:rsid w:val="00167A99"/>
    <w:rsid w:val="00171C26"/>
    <w:rsid w:val="0017244E"/>
    <w:rsid w:val="0017378C"/>
    <w:rsid w:val="001751EE"/>
    <w:rsid w:val="0018211F"/>
    <w:rsid w:val="00182F31"/>
    <w:rsid w:val="001945AF"/>
    <w:rsid w:val="00197A28"/>
    <w:rsid w:val="001A09C6"/>
    <w:rsid w:val="001A44FE"/>
    <w:rsid w:val="001B16CD"/>
    <w:rsid w:val="001B3432"/>
    <w:rsid w:val="001B74C4"/>
    <w:rsid w:val="001B75FC"/>
    <w:rsid w:val="001B7C78"/>
    <w:rsid w:val="001C397B"/>
    <w:rsid w:val="001C7EB0"/>
    <w:rsid w:val="001D5B29"/>
    <w:rsid w:val="001E5FA5"/>
    <w:rsid w:val="001F708A"/>
    <w:rsid w:val="0020400B"/>
    <w:rsid w:val="002066E7"/>
    <w:rsid w:val="00206C64"/>
    <w:rsid w:val="002077F4"/>
    <w:rsid w:val="0021012D"/>
    <w:rsid w:val="002155CA"/>
    <w:rsid w:val="00216FCC"/>
    <w:rsid w:val="00217AF3"/>
    <w:rsid w:val="00223719"/>
    <w:rsid w:val="002248BB"/>
    <w:rsid w:val="00246ADB"/>
    <w:rsid w:val="002620FE"/>
    <w:rsid w:val="0027476F"/>
    <w:rsid w:val="00275A50"/>
    <w:rsid w:val="00276049"/>
    <w:rsid w:val="0028170E"/>
    <w:rsid w:val="0028292A"/>
    <w:rsid w:val="00282B10"/>
    <w:rsid w:val="002A2716"/>
    <w:rsid w:val="002A3623"/>
    <w:rsid w:val="002A4C1D"/>
    <w:rsid w:val="002A725D"/>
    <w:rsid w:val="002B45C8"/>
    <w:rsid w:val="002C392C"/>
    <w:rsid w:val="002C5010"/>
    <w:rsid w:val="002D2190"/>
    <w:rsid w:val="002E41AC"/>
    <w:rsid w:val="002E4D67"/>
    <w:rsid w:val="002E7C3D"/>
    <w:rsid w:val="002F0AE9"/>
    <w:rsid w:val="002F2D28"/>
    <w:rsid w:val="002F2FF2"/>
    <w:rsid w:val="00310BFF"/>
    <w:rsid w:val="00316F18"/>
    <w:rsid w:val="0033113F"/>
    <w:rsid w:val="003352C5"/>
    <w:rsid w:val="00342F72"/>
    <w:rsid w:val="00343C0D"/>
    <w:rsid w:val="00344791"/>
    <w:rsid w:val="00344F41"/>
    <w:rsid w:val="003453FE"/>
    <w:rsid w:val="00350033"/>
    <w:rsid w:val="003503E6"/>
    <w:rsid w:val="00350754"/>
    <w:rsid w:val="003535D3"/>
    <w:rsid w:val="003602E9"/>
    <w:rsid w:val="00360E8F"/>
    <w:rsid w:val="00362E34"/>
    <w:rsid w:val="00365F2D"/>
    <w:rsid w:val="00367DB2"/>
    <w:rsid w:val="00367DF8"/>
    <w:rsid w:val="00374F26"/>
    <w:rsid w:val="003750F2"/>
    <w:rsid w:val="003765AE"/>
    <w:rsid w:val="00380709"/>
    <w:rsid w:val="003819EA"/>
    <w:rsid w:val="00386CDD"/>
    <w:rsid w:val="00396B42"/>
    <w:rsid w:val="003975CB"/>
    <w:rsid w:val="003A0075"/>
    <w:rsid w:val="003A7F29"/>
    <w:rsid w:val="003B5A56"/>
    <w:rsid w:val="003C0AD8"/>
    <w:rsid w:val="003C1981"/>
    <w:rsid w:val="003C230D"/>
    <w:rsid w:val="003C66D5"/>
    <w:rsid w:val="003D14E1"/>
    <w:rsid w:val="003D352C"/>
    <w:rsid w:val="003D4259"/>
    <w:rsid w:val="003D4F9A"/>
    <w:rsid w:val="003D67CD"/>
    <w:rsid w:val="003E0603"/>
    <w:rsid w:val="003E28F7"/>
    <w:rsid w:val="003E2CE6"/>
    <w:rsid w:val="003E3A94"/>
    <w:rsid w:val="003F7651"/>
    <w:rsid w:val="003F7F38"/>
    <w:rsid w:val="00400AD1"/>
    <w:rsid w:val="00400F2D"/>
    <w:rsid w:val="00401266"/>
    <w:rsid w:val="00403844"/>
    <w:rsid w:val="00405716"/>
    <w:rsid w:val="0041022F"/>
    <w:rsid w:val="00412D10"/>
    <w:rsid w:val="00414890"/>
    <w:rsid w:val="00414DF4"/>
    <w:rsid w:val="00420698"/>
    <w:rsid w:val="00422901"/>
    <w:rsid w:val="0042355D"/>
    <w:rsid w:val="004247F2"/>
    <w:rsid w:val="00424FFC"/>
    <w:rsid w:val="00426D9B"/>
    <w:rsid w:val="004278A4"/>
    <w:rsid w:val="00442F17"/>
    <w:rsid w:val="004511D3"/>
    <w:rsid w:val="00461E41"/>
    <w:rsid w:val="0046291A"/>
    <w:rsid w:val="00465084"/>
    <w:rsid w:val="0047460A"/>
    <w:rsid w:val="0048150E"/>
    <w:rsid w:val="00482BF5"/>
    <w:rsid w:val="004905CB"/>
    <w:rsid w:val="004A74D9"/>
    <w:rsid w:val="004B58DC"/>
    <w:rsid w:val="004B62F5"/>
    <w:rsid w:val="004B6ADF"/>
    <w:rsid w:val="004C09D2"/>
    <w:rsid w:val="004C5053"/>
    <w:rsid w:val="004C6B65"/>
    <w:rsid w:val="004C7A6A"/>
    <w:rsid w:val="004D0DC6"/>
    <w:rsid w:val="004D25CE"/>
    <w:rsid w:val="004D4667"/>
    <w:rsid w:val="004E05EA"/>
    <w:rsid w:val="004E15C7"/>
    <w:rsid w:val="004F278B"/>
    <w:rsid w:val="004F3067"/>
    <w:rsid w:val="004F3C06"/>
    <w:rsid w:val="004F532D"/>
    <w:rsid w:val="005003C7"/>
    <w:rsid w:val="005025B5"/>
    <w:rsid w:val="00503FC3"/>
    <w:rsid w:val="00504877"/>
    <w:rsid w:val="005052D2"/>
    <w:rsid w:val="00507356"/>
    <w:rsid w:val="00507AF2"/>
    <w:rsid w:val="00516BC1"/>
    <w:rsid w:val="00526083"/>
    <w:rsid w:val="00531423"/>
    <w:rsid w:val="00531A51"/>
    <w:rsid w:val="00533B62"/>
    <w:rsid w:val="0054305A"/>
    <w:rsid w:val="00543DD0"/>
    <w:rsid w:val="00544FC6"/>
    <w:rsid w:val="00556434"/>
    <w:rsid w:val="0055774B"/>
    <w:rsid w:val="005634BD"/>
    <w:rsid w:val="00573D0A"/>
    <w:rsid w:val="005849E4"/>
    <w:rsid w:val="00585AE8"/>
    <w:rsid w:val="00587EEB"/>
    <w:rsid w:val="00594C12"/>
    <w:rsid w:val="00596923"/>
    <w:rsid w:val="005A1A3C"/>
    <w:rsid w:val="005A30B1"/>
    <w:rsid w:val="005A69E8"/>
    <w:rsid w:val="005B25C4"/>
    <w:rsid w:val="005B434D"/>
    <w:rsid w:val="005B5198"/>
    <w:rsid w:val="005B66D5"/>
    <w:rsid w:val="005B6776"/>
    <w:rsid w:val="005C18EB"/>
    <w:rsid w:val="005C698D"/>
    <w:rsid w:val="005D1D97"/>
    <w:rsid w:val="005D3D37"/>
    <w:rsid w:val="005D52DD"/>
    <w:rsid w:val="005D6F84"/>
    <w:rsid w:val="005E05A0"/>
    <w:rsid w:val="005E4712"/>
    <w:rsid w:val="006008FD"/>
    <w:rsid w:val="00604CD7"/>
    <w:rsid w:val="00611BBD"/>
    <w:rsid w:val="00611BD2"/>
    <w:rsid w:val="00611D12"/>
    <w:rsid w:val="00612025"/>
    <w:rsid w:val="00612997"/>
    <w:rsid w:val="0061785C"/>
    <w:rsid w:val="00624A88"/>
    <w:rsid w:val="006256B3"/>
    <w:rsid w:val="00625802"/>
    <w:rsid w:val="00636C58"/>
    <w:rsid w:val="00637240"/>
    <w:rsid w:val="006416F4"/>
    <w:rsid w:val="00642B1A"/>
    <w:rsid w:val="00645F18"/>
    <w:rsid w:val="006474CA"/>
    <w:rsid w:val="00651118"/>
    <w:rsid w:val="00654234"/>
    <w:rsid w:val="00660744"/>
    <w:rsid w:val="006618EC"/>
    <w:rsid w:val="0066203D"/>
    <w:rsid w:val="00666613"/>
    <w:rsid w:val="00667A42"/>
    <w:rsid w:val="00671A89"/>
    <w:rsid w:val="00672594"/>
    <w:rsid w:val="00673E8C"/>
    <w:rsid w:val="006757EF"/>
    <w:rsid w:val="00680220"/>
    <w:rsid w:val="00681A39"/>
    <w:rsid w:val="0068351C"/>
    <w:rsid w:val="0068478C"/>
    <w:rsid w:val="00691137"/>
    <w:rsid w:val="00697A9F"/>
    <w:rsid w:val="006A15AD"/>
    <w:rsid w:val="006A3F41"/>
    <w:rsid w:val="006A55E6"/>
    <w:rsid w:val="006A71C4"/>
    <w:rsid w:val="006A7AF0"/>
    <w:rsid w:val="006B0B3F"/>
    <w:rsid w:val="006B451F"/>
    <w:rsid w:val="006B5CA4"/>
    <w:rsid w:val="006B769F"/>
    <w:rsid w:val="006C06EF"/>
    <w:rsid w:val="006C3E28"/>
    <w:rsid w:val="006C43AC"/>
    <w:rsid w:val="006D23C3"/>
    <w:rsid w:val="006D2DBD"/>
    <w:rsid w:val="006E2F9B"/>
    <w:rsid w:val="006E6490"/>
    <w:rsid w:val="006E6CBB"/>
    <w:rsid w:val="006F28AF"/>
    <w:rsid w:val="006F5FD3"/>
    <w:rsid w:val="006F6135"/>
    <w:rsid w:val="006F7105"/>
    <w:rsid w:val="007024DB"/>
    <w:rsid w:val="007028C8"/>
    <w:rsid w:val="007039E2"/>
    <w:rsid w:val="0070561F"/>
    <w:rsid w:val="00707E0D"/>
    <w:rsid w:val="00713A23"/>
    <w:rsid w:val="0071575B"/>
    <w:rsid w:val="007158F6"/>
    <w:rsid w:val="007226A3"/>
    <w:rsid w:val="00722F6E"/>
    <w:rsid w:val="00723ECB"/>
    <w:rsid w:val="00725E1E"/>
    <w:rsid w:val="00730473"/>
    <w:rsid w:val="00733B45"/>
    <w:rsid w:val="00752F14"/>
    <w:rsid w:val="00753018"/>
    <w:rsid w:val="00754E6E"/>
    <w:rsid w:val="00757132"/>
    <w:rsid w:val="00762F57"/>
    <w:rsid w:val="00764374"/>
    <w:rsid w:val="0077103B"/>
    <w:rsid w:val="00774C80"/>
    <w:rsid w:val="007765F0"/>
    <w:rsid w:val="007924AC"/>
    <w:rsid w:val="007A66D7"/>
    <w:rsid w:val="007B1591"/>
    <w:rsid w:val="007B499A"/>
    <w:rsid w:val="007B51AC"/>
    <w:rsid w:val="007E1C71"/>
    <w:rsid w:val="007E574F"/>
    <w:rsid w:val="007F38F9"/>
    <w:rsid w:val="007F533D"/>
    <w:rsid w:val="00803F3E"/>
    <w:rsid w:val="0080730C"/>
    <w:rsid w:val="008168C3"/>
    <w:rsid w:val="00817514"/>
    <w:rsid w:val="00827A16"/>
    <w:rsid w:val="0083586C"/>
    <w:rsid w:val="00840893"/>
    <w:rsid w:val="00840D0B"/>
    <w:rsid w:val="0084310E"/>
    <w:rsid w:val="0084315A"/>
    <w:rsid w:val="008450E3"/>
    <w:rsid w:val="008514A8"/>
    <w:rsid w:val="008620DF"/>
    <w:rsid w:val="00863726"/>
    <w:rsid w:val="00876432"/>
    <w:rsid w:val="008766B7"/>
    <w:rsid w:val="00876BD6"/>
    <w:rsid w:val="00876D65"/>
    <w:rsid w:val="0087781E"/>
    <w:rsid w:val="00880213"/>
    <w:rsid w:val="00881313"/>
    <w:rsid w:val="008850BE"/>
    <w:rsid w:val="00887417"/>
    <w:rsid w:val="008904D1"/>
    <w:rsid w:val="00890FDB"/>
    <w:rsid w:val="008916DE"/>
    <w:rsid w:val="00894337"/>
    <w:rsid w:val="00895AD4"/>
    <w:rsid w:val="008A6C80"/>
    <w:rsid w:val="008B14A8"/>
    <w:rsid w:val="008B1D12"/>
    <w:rsid w:val="008B257D"/>
    <w:rsid w:val="008B5286"/>
    <w:rsid w:val="008B5D5F"/>
    <w:rsid w:val="008B775F"/>
    <w:rsid w:val="008C0CAF"/>
    <w:rsid w:val="008C3046"/>
    <w:rsid w:val="008C405A"/>
    <w:rsid w:val="008D0573"/>
    <w:rsid w:val="008D278E"/>
    <w:rsid w:val="008D3B40"/>
    <w:rsid w:val="008D5369"/>
    <w:rsid w:val="008E153C"/>
    <w:rsid w:val="008E2FFC"/>
    <w:rsid w:val="008E3634"/>
    <w:rsid w:val="008E372F"/>
    <w:rsid w:val="008F1A9C"/>
    <w:rsid w:val="008F69EE"/>
    <w:rsid w:val="0090057A"/>
    <w:rsid w:val="00903C6C"/>
    <w:rsid w:val="009068C4"/>
    <w:rsid w:val="009161C8"/>
    <w:rsid w:val="00922414"/>
    <w:rsid w:val="00927968"/>
    <w:rsid w:val="00934A01"/>
    <w:rsid w:val="009354A2"/>
    <w:rsid w:val="0093592B"/>
    <w:rsid w:val="00944869"/>
    <w:rsid w:val="0094487A"/>
    <w:rsid w:val="00945236"/>
    <w:rsid w:val="00946B1F"/>
    <w:rsid w:val="009479B2"/>
    <w:rsid w:val="00951485"/>
    <w:rsid w:val="00956E99"/>
    <w:rsid w:val="00977822"/>
    <w:rsid w:val="00981243"/>
    <w:rsid w:val="00981861"/>
    <w:rsid w:val="00984269"/>
    <w:rsid w:val="0098571E"/>
    <w:rsid w:val="00987849"/>
    <w:rsid w:val="00993C74"/>
    <w:rsid w:val="00995727"/>
    <w:rsid w:val="009974C4"/>
    <w:rsid w:val="009A2B16"/>
    <w:rsid w:val="009A5657"/>
    <w:rsid w:val="009A7976"/>
    <w:rsid w:val="009B5B8B"/>
    <w:rsid w:val="009C0664"/>
    <w:rsid w:val="009C4E57"/>
    <w:rsid w:val="009D146D"/>
    <w:rsid w:val="009E3446"/>
    <w:rsid w:val="009F11FD"/>
    <w:rsid w:val="009F2417"/>
    <w:rsid w:val="009F410D"/>
    <w:rsid w:val="009F6833"/>
    <w:rsid w:val="009F7BE8"/>
    <w:rsid w:val="00A02AD2"/>
    <w:rsid w:val="00A165C8"/>
    <w:rsid w:val="00A26944"/>
    <w:rsid w:val="00A279DE"/>
    <w:rsid w:val="00A27D7A"/>
    <w:rsid w:val="00A312F8"/>
    <w:rsid w:val="00A35C52"/>
    <w:rsid w:val="00A360CC"/>
    <w:rsid w:val="00A405CF"/>
    <w:rsid w:val="00A46F19"/>
    <w:rsid w:val="00A47728"/>
    <w:rsid w:val="00A56FBB"/>
    <w:rsid w:val="00A71CB6"/>
    <w:rsid w:val="00A757A8"/>
    <w:rsid w:val="00A76973"/>
    <w:rsid w:val="00A769C7"/>
    <w:rsid w:val="00A80F98"/>
    <w:rsid w:val="00A81D2B"/>
    <w:rsid w:val="00A87F2F"/>
    <w:rsid w:val="00A91F51"/>
    <w:rsid w:val="00AA2CFA"/>
    <w:rsid w:val="00AA3F79"/>
    <w:rsid w:val="00AB533D"/>
    <w:rsid w:val="00AB55DC"/>
    <w:rsid w:val="00AB7365"/>
    <w:rsid w:val="00AC2C61"/>
    <w:rsid w:val="00AC3200"/>
    <w:rsid w:val="00AC61E8"/>
    <w:rsid w:val="00AC7379"/>
    <w:rsid w:val="00AD509A"/>
    <w:rsid w:val="00AE5BBE"/>
    <w:rsid w:val="00AF56E4"/>
    <w:rsid w:val="00AF6F75"/>
    <w:rsid w:val="00B040D7"/>
    <w:rsid w:val="00B063A9"/>
    <w:rsid w:val="00B07C7C"/>
    <w:rsid w:val="00B102F6"/>
    <w:rsid w:val="00B20939"/>
    <w:rsid w:val="00B2177E"/>
    <w:rsid w:val="00B23E8E"/>
    <w:rsid w:val="00B26A5C"/>
    <w:rsid w:val="00B27389"/>
    <w:rsid w:val="00B320B2"/>
    <w:rsid w:val="00B35198"/>
    <w:rsid w:val="00B36913"/>
    <w:rsid w:val="00B466DB"/>
    <w:rsid w:val="00B47F71"/>
    <w:rsid w:val="00B503CD"/>
    <w:rsid w:val="00B506D6"/>
    <w:rsid w:val="00B56722"/>
    <w:rsid w:val="00B569AA"/>
    <w:rsid w:val="00B56EDB"/>
    <w:rsid w:val="00B57661"/>
    <w:rsid w:val="00B60C82"/>
    <w:rsid w:val="00B6267F"/>
    <w:rsid w:val="00B653D9"/>
    <w:rsid w:val="00B71F1E"/>
    <w:rsid w:val="00B724AB"/>
    <w:rsid w:val="00B7270C"/>
    <w:rsid w:val="00B74150"/>
    <w:rsid w:val="00B76FB3"/>
    <w:rsid w:val="00B90B3D"/>
    <w:rsid w:val="00BA4FA4"/>
    <w:rsid w:val="00BA5BC8"/>
    <w:rsid w:val="00BA7C5A"/>
    <w:rsid w:val="00BB2BF9"/>
    <w:rsid w:val="00BC347B"/>
    <w:rsid w:val="00BD7E9A"/>
    <w:rsid w:val="00BE0949"/>
    <w:rsid w:val="00BE4D4F"/>
    <w:rsid w:val="00BE4DD8"/>
    <w:rsid w:val="00BF3973"/>
    <w:rsid w:val="00BF45A7"/>
    <w:rsid w:val="00C036ED"/>
    <w:rsid w:val="00C062F7"/>
    <w:rsid w:val="00C102A7"/>
    <w:rsid w:val="00C108A5"/>
    <w:rsid w:val="00C13BDC"/>
    <w:rsid w:val="00C21E91"/>
    <w:rsid w:val="00C24845"/>
    <w:rsid w:val="00C30E5F"/>
    <w:rsid w:val="00C31C39"/>
    <w:rsid w:val="00C41AC7"/>
    <w:rsid w:val="00C43BF7"/>
    <w:rsid w:val="00C45B39"/>
    <w:rsid w:val="00C45F7E"/>
    <w:rsid w:val="00C47FA0"/>
    <w:rsid w:val="00C50886"/>
    <w:rsid w:val="00C53EF7"/>
    <w:rsid w:val="00C54298"/>
    <w:rsid w:val="00C54860"/>
    <w:rsid w:val="00C6220F"/>
    <w:rsid w:val="00C67BA8"/>
    <w:rsid w:val="00C67E19"/>
    <w:rsid w:val="00C826DE"/>
    <w:rsid w:val="00C842F0"/>
    <w:rsid w:val="00CA1DAA"/>
    <w:rsid w:val="00CA2E72"/>
    <w:rsid w:val="00CA3F0D"/>
    <w:rsid w:val="00CA40D5"/>
    <w:rsid w:val="00CA5A0A"/>
    <w:rsid w:val="00CB3EFC"/>
    <w:rsid w:val="00CC6DFD"/>
    <w:rsid w:val="00CD6540"/>
    <w:rsid w:val="00CE40C4"/>
    <w:rsid w:val="00CE538D"/>
    <w:rsid w:val="00CF17D0"/>
    <w:rsid w:val="00CF38C4"/>
    <w:rsid w:val="00CF729F"/>
    <w:rsid w:val="00CF7716"/>
    <w:rsid w:val="00D00E58"/>
    <w:rsid w:val="00D23982"/>
    <w:rsid w:val="00D239B5"/>
    <w:rsid w:val="00D24EA0"/>
    <w:rsid w:val="00D30780"/>
    <w:rsid w:val="00D31C69"/>
    <w:rsid w:val="00D350A2"/>
    <w:rsid w:val="00D42684"/>
    <w:rsid w:val="00D5006C"/>
    <w:rsid w:val="00D60314"/>
    <w:rsid w:val="00D61504"/>
    <w:rsid w:val="00D6555C"/>
    <w:rsid w:val="00D768F7"/>
    <w:rsid w:val="00D76C15"/>
    <w:rsid w:val="00D82F3B"/>
    <w:rsid w:val="00D856FE"/>
    <w:rsid w:val="00D8610B"/>
    <w:rsid w:val="00D86A6C"/>
    <w:rsid w:val="00D9283B"/>
    <w:rsid w:val="00DA0E0F"/>
    <w:rsid w:val="00DA6965"/>
    <w:rsid w:val="00DA76CD"/>
    <w:rsid w:val="00DA79DB"/>
    <w:rsid w:val="00DB3BCE"/>
    <w:rsid w:val="00DB5721"/>
    <w:rsid w:val="00DB57BD"/>
    <w:rsid w:val="00DB64B4"/>
    <w:rsid w:val="00DB7A77"/>
    <w:rsid w:val="00DE0458"/>
    <w:rsid w:val="00DE0F24"/>
    <w:rsid w:val="00DE3C6A"/>
    <w:rsid w:val="00DF147A"/>
    <w:rsid w:val="00DF6225"/>
    <w:rsid w:val="00DF76F1"/>
    <w:rsid w:val="00DF7A74"/>
    <w:rsid w:val="00E038B8"/>
    <w:rsid w:val="00E04F08"/>
    <w:rsid w:val="00E105A4"/>
    <w:rsid w:val="00E14D95"/>
    <w:rsid w:val="00E20B1C"/>
    <w:rsid w:val="00E21EEE"/>
    <w:rsid w:val="00E324F0"/>
    <w:rsid w:val="00E326B8"/>
    <w:rsid w:val="00E35AF1"/>
    <w:rsid w:val="00E36BA1"/>
    <w:rsid w:val="00E376CD"/>
    <w:rsid w:val="00E37D08"/>
    <w:rsid w:val="00E40AAA"/>
    <w:rsid w:val="00E437ED"/>
    <w:rsid w:val="00E51405"/>
    <w:rsid w:val="00E54D81"/>
    <w:rsid w:val="00E555E0"/>
    <w:rsid w:val="00E64199"/>
    <w:rsid w:val="00E6502F"/>
    <w:rsid w:val="00E70C16"/>
    <w:rsid w:val="00E7180E"/>
    <w:rsid w:val="00E852A2"/>
    <w:rsid w:val="00E85C25"/>
    <w:rsid w:val="00E92AE8"/>
    <w:rsid w:val="00EA1B5F"/>
    <w:rsid w:val="00EA40D6"/>
    <w:rsid w:val="00EB63D8"/>
    <w:rsid w:val="00EC432A"/>
    <w:rsid w:val="00EC670A"/>
    <w:rsid w:val="00ED0267"/>
    <w:rsid w:val="00ED0BDF"/>
    <w:rsid w:val="00ED33B6"/>
    <w:rsid w:val="00ED5590"/>
    <w:rsid w:val="00EE014D"/>
    <w:rsid w:val="00EE4F0E"/>
    <w:rsid w:val="00EE6C2A"/>
    <w:rsid w:val="00EE6D00"/>
    <w:rsid w:val="00EF66E8"/>
    <w:rsid w:val="00F019E4"/>
    <w:rsid w:val="00F041F6"/>
    <w:rsid w:val="00F04F4F"/>
    <w:rsid w:val="00F07415"/>
    <w:rsid w:val="00F11B71"/>
    <w:rsid w:val="00F13BDA"/>
    <w:rsid w:val="00F148B6"/>
    <w:rsid w:val="00F23076"/>
    <w:rsid w:val="00F3192E"/>
    <w:rsid w:val="00F404A6"/>
    <w:rsid w:val="00F459D5"/>
    <w:rsid w:val="00F47782"/>
    <w:rsid w:val="00F512A1"/>
    <w:rsid w:val="00F52BB4"/>
    <w:rsid w:val="00F55EE5"/>
    <w:rsid w:val="00F55F01"/>
    <w:rsid w:val="00F71795"/>
    <w:rsid w:val="00F768D3"/>
    <w:rsid w:val="00F81B0D"/>
    <w:rsid w:val="00F8239A"/>
    <w:rsid w:val="00FA437A"/>
    <w:rsid w:val="00FA5B89"/>
    <w:rsid w:val="00FB1DD6"/>
    <w:rsid w:val="00FB3EEF"/>
    <w:rsid w:val="00FB5416"/>
    <w:rsid w:val="00FC04CF"/>
    <w:rsid w:val="00FC1CBA"/>
    <w:rsid w:val="00FC3580"/>
    <w:rsid w:val="00FD04C3"/>
    <w:rsid w:val="00FD0F99"/>
    <w:rsid w:val="00FD4E8F"/>
    <w:rsid w:val="00FD7A1F"/>
    <w:rsid w:val="00FD7CD9"/>
    <w:rsid w:val="00FE0CB7"/>
    <w:rsid w:val="00FE2497"/>
    <w:rsid w:val="00FF0531"/>
    <w:rsid w:val="00FF1612"/>
    <w:rsid w:val="00FF28AB"/>
    <w:rsid w:val="00FF41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country-region"/>
  <w:smartTagType w:namespaceuri="urn:schemas-microsoft-com:office:smarttags" w:name="time"/>
  <w:smartTagType w:namespaceuri="urn:schemas-microsoft-com:office:smarttags" w:name="stockticker"/>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1"/>
    <o:shapelayout v:ext="edit">
      <o:idmap v:ext="edit" data="1"/>
    </o:shapelayout>
  </w:shapeDefaults>
  <w:decimalSymbol w:val="."/>
  <w:listSeparator w:val=","/>
  <w15:chartTrackingRefBased/>
  <w15:docId w15:val="{16567908-356C-4CEE-B8A2-B3B2C0316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qFormat="1"/>
    <w:lsdException w:name="table of figures" w:semiHidden="1"/>
    <w:lsdException w:name="envelope address" w:semiHidden="1"/>
    <w:lsdException w:name="envelope return" w:semiHidden="1"/>
    <w:lsdException w:name="footnote reference" w:semiHidden="1" w:unhideWhenUsed="1"/>
    <w:lsdException w:name="annotation reference" w:semiHidden="1"/>
    <w:lsdException w:name="line number" w:semiHidden="1" w:unhideWhenUsed="1"/>
    <w:lsdException w:name="page number" w:semiHidden="1"/>
    <w:lsdException w:name="endnote reference" w:semiHidden="1" w:unhideWhenUsed="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qFormat="1"/>
    <w:lsdException w:name="Closing" w:semiHidden="1"/>
    <w:lsdException w:name="Signature" w:semiHidden="1"/>
    <w:lsdException w:name="Default Paragraph Font" w:semiHidden="1"/>
    <w:lsdException w:name="Body Text" w:semiHidden="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0"/>
    <w:lsdException w:name="FollowedHyperlink" w:semiHidden="1"/>
    <w:lsdException w:name="Strong" w:qFormat="1"/>
    <w:lsdException w:name="Emphasis"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7A77"/>
    <w:rPr>
      <w:rFonts w:ascii="Arial" w:hAnsi="Arial" w:cs="Arial"/>
      <w:sz w:val="22"/>
      <w:szCs w:val="22"/>
      <w:lang w:eastAsia="en-US"/>
    </w:rPr>
  </w:style>
  <w:style w:type="paragraph" w:styleId="Heading1">
    <w:name w:val="heading 1"/>
    <w:basedOn w:val="Normal"/>
    <w:next w:val="Normal"/>
    <w:link w:val="Heading1Char"/>
    <w:uiPriority w:val="99"/>
    <w:qFormat/>
    <w:rsid w:val="00F23076"/>
    <w:pPr>
      <w:keepNext/>
      <w:outlineLvl w:val="0"/>
    </w:pPr>
    <w:rPr>
      <w:b/>
      <w:bCs/>
      <w:sz w:val="24"/>
      <w:szCs w:val="24"/>
      <w:lang w:val="en-US"/>
    </w:rPr>
  </w:style>
  <w:style w:type="paragraph" w:styleId="Heading2">
    <w:name w:val="heading 2"/>
    <w:basedOn w:val="Normal"/>
    <w:next w:val="Normal"/>
    <w:link w:val="Heading2Char"/>
    <w:uiPriority w:val="99"/>
    <w:qFormat/>
    <w:rsid w:val="00F23076"/>
    <w:pPr>
      <w:keepNext/>
      <w:outlineLvl w:val="1"/>
    </w:pPr>
    <w:rPr>
      <w:b/>
      <w:bCs/>
    </w:rPr>
  </w:style>
  <w:style w:type="paragraph" w:styleId="Heading3">
    <w:name w:val="heading 3"/>
    <w:basedOn w:val="Normal"/>
    <w:next w:val="Normal"/>
    <w:link w:val="Heading3Char"/>
    <w:uiPriority w:val="99"/>
    <w:qFormat/>
    <w:rsid w:val="00F23076"/>
    <w:pPr>
      <w:keepNext/>
      <w:spacing w:before="240" w:after="60"/>
      <w:outlineLvl w:val="2"/>
    </w:pPr>
    <w:rPr>
      <w:b/>
      <w:bCs/>
      <w:sz w:val="26"/>
      <w:szCs w:val="26"/>
    </w:rPr>
  </w:style>
  <w:style w:type="paragraph" w:styleId="Heading4">
    <w:name w:val="heading 4"/>
    <w:basedOn w:val="Normal"/>
    <w:next w:val="Normal"/>
    <w:link w:val="Heading4Char"/>
    <w:uiPriority w:val="99"/>
    <w:qFormat/>
    <w:rsid w:val="00F23076"/>
    <w:pPr>
      <w:keepNext/>
      <w:spacing w:before="240" w:after="60"/>
      <w:outlineLvl w:val="3"/>
    </w:pPr>
    <w:rPr>
      <w:rFonts w:ascii="Times New Roman" w:hAnsi="Times New Roman" w:cs="Times New Roman"/>
      <w:b/>
      <w:bCs/>
      <w:sz w:val="28"/>
      <w:szCs w:val="28"/>
    </w:rPr>
  </w:style>
  <w:style w:type="paragraph" w:styleId="Heading5">
    <w:name w:val="heading 5"/>
    <w:basedOn w:val="Normal"/>
    <w:next w:val="Normal"/>
    <w:link w:val="Heading5Char"/>
    <w:uiPriority w:val="99"/>
    <w:qFormat/>
    <w:rsid w:val="00F23076"/>
    <w:pPr>
      <w:spacing w:before="240" w:after="60"/>
      <w:outlineLvl w:val="4"/>
    </w:pPr>
    <w:rPr>
      <w:b/>
      <w:bCs/>
      <w:i/>
      <w:iCs/>
      <w:sz w:val="26"/>
      <w:szCs w:val="26"/>
    </w:rPr>
  </w:style>
  <w:style w:type="paragraph" w:styleId="Heading6">
    <w:name w:val="heading 6"/>
    <w:basedOn w:val="Normal"/>
    <w:next w:val="Normal"/>
    <w:link w:val="Heading6Char"/>
    <w:uiPriority w:val="99"/>
    <w:qFormat/>
    <w:rsid w:val="00F23076"/>
    <w:pPr>
      <w:spacing w:before="240" w:after="60"/>
      <w:outlineLvl w:val="5"/>
    </w:pPr>
    <w:rPr>
      <w:rFonts w:ascii="Times New Roman" w:hAnsi="Times New Roman" w:cs="Times New Roman"/>
      <w:b/>
      <w:bCs/>
    </w:rPr>
  </w:style>
  <w:style w:type="paragraph" w:styleId="Heading7">
    <w:name w:val="heading 7"/>
    <w:basedOn w:val="Normal"/>
    <w:next w:val="Normal"/>
    <w:link w:val="Heading7Char"/>
    <w:uiPriority w:val="99"/>
    <w:qFormat/>
    <w:rsid w:val="00F23076"/>
    <w:pPr>
      <w:spacing w:before="240" w:after="60"/>
      <w:outlineLvl w:val="6"/>
    </w:pPr>
    <w:rPr>
      <w:rFonts w:ascii="Times New Roman" w:hAnsi="Times New Roman" w:cs="Times New Roman"/>
      <w:sz w:val="24"/>
      <w:szCs w:val="24"/>
    </w:rPr>
  </w:style>
  <w:style w:type="paragraph" w:styleId="Heading8">
    <w:name w:val="heading 8"/>
    <w:basedOn w:val="Normal"/>
    <w:next w:val="Normal"/>
    <w:link w:val="Heading8Char"/>
    <w:uiPriority w:val="99"/>
    <w:qFormat/>
    <w:rsid w:val="00F23076"/>
    <w:pPr>
      <w:spacing w:before="240" w:after="60"/>
      <w:outlineLvl w:val="7"/>
    </w:pPr>
    <w:rPr>
      <w:rFonts w:ascii="Times New Roman" w:hAnsi="Times New Roman" w:cs="Times New Roman"/>
      <w:i/>
      <w:iCs/>
      <w:sz w:val="24"/>
      <w:szCs w:val="24"/>
    </w:rPr>
  </w:style>
  <w:style w:type="paragraph" w:styleId="Heading9">
    <w:name w:val="heading 9"/>
    <w:basedOn w:val="Normal"/>
    <w:next w:val="Normal"/>
    <w:link w:val="Heading9Char"/>
    <w:uiPriority w:val="99"/>
    <w:qFormat/>
    <w:rsid w:val="00F23076"/>
    <w:p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192D"/>
    <w:rPr>
      <w:rFonts w:ascii="Cambria" w:eastAsia="Times New Roman" w:hAnsi="Cambria" w:cs="Times New Roman"/>
      <w:b/>
      <w:bCs/>
      <w:kern w:val="32"/>
      <w:sz w:val="32"/>
      <w:szCs w:val="32"/>
      <w:lang w:eastAsia="en-US"/>
    </w:rPr>
  </w:style>
  <w:style w:type="character" w:customStyle="1" w:styleId="Heading2Char">
    <w:name w:val="Heading 2 Char"/>
    <w:basedOn w:val="DefaultParagraphFont"/>
    <w:link w:val="Heading2"/>
    <w:uiPriority w:val="9"/>
    <w:semiHidden/>
    <w:rsid w:val="006D192D"/>
    <w:rPr>
      <w:rFonts w:ascii="Cambria" w:eastAsia="Times New Roman" w:hAnsi="Cambria" w:cs="Times New Roman"/>
      <w:b/>
      <w:bCs/>
      <w:i/>
      <w:iCs/>
      <w:sz w:val="28"/>
      <w:szCs w:val="28"/>
      <w:lang w:eastAsia="en-US"/>
    </w:rPr>
  </w:style>
  <w:style w:type="character" w:customStyle="1" w:styleId="Heading3Char">
    <w:name w:val="Heading 3 Char"/>
    <w:basedOn w:val="DefaultParagraphFont"/>
    <w:link w:val="Heading3"/>
    <w:uiPriority w:val="9"/>
    <w:semiHidden/>
    <w:rsid w:val="006D192D"/>
    <w:rPr>
      <w:rFonts w:ascii="Cambria" w:eastAsia="Times New Roman" w:hAnsi="Cambria" w:cs="Times New Roman"/>
      <w:b/>
      <w:bCs/>
      <w:sz w:val="26"/>
      <w:szCs w:val="26"/>
      <w:lang w:eastAsia="en-US"/>
    </w:rPr>
  </w:style>
  <w:style w:type="character" w:customStyle="1" w:styleId="Heading4Char">
    <w:name w:val="Heading 4 Char"/>
    <w:basedOn w:val="DefaultParagraphFont"/>
    <w:link w:val="Heading4"/>
    <w:uiPriority w:val="9"/>
    <w:semiHidden/>
    <w:rsid w:val="006D192D"/>
    <w:rPr>
      <w:rFonts w:ascii="Calibri" w:eastAsia="Times New Roman" w:hAnsi="Calibri" w:cs="Times New Roman"/>
      <w:b/>
      <w:bCs/>
      <w:sz w:val="28"/>
      <w:szCs w:val="28"/>
      <w:lang w:eastAsia="en-US"/>
    </w:rPr>
  </w:style>
  <w:style w:type="character" w:customStyle="1" w:styleId="Heading5Char">
    <w:name w:val="Heading 5 Char"/>
    <w:basedOn w:val="DefaultParagraphFont"/>
    <w:link w:val="Heading5"/>
    <w:uiPriority w:val="9"/>
    <w:semiHidden/>
    <w:rsid w:val="006D192D"/>
    <w:rPr>
      <w:rFonts w:ascii="Calibri" w:eastAsia="Times New Roman" w:hAnsi="Calibri" w:cs="Times New Roman"/>
      <w:b/>
      <w:bCs/>
      <w:i/>
      <w:iCs/>
      <w:sz w:val="26"/>
      <w:szCs w:val="26"/>
      <w:lang w:eastAsia="en-US"/>
    </w:rPr>
  </w:style>
  <w:style w:type="character" w:customStyle="1" w:styleId="Heading6Char">
    <w:name w:val="Heading 6 Char"/>
    <w:basedOn w:val="DefaultParagraphFont"/>
    <w:link w:val="Heading6"/>
    <w:uiPriority w:val="9"/>
    <w:semiHidden/>
    <w:rsid w:val="006D192D"/>
    <w:rPr>
      <w:rFonts w:ascii="Calibri" w:eastAsia="Times New Roman" w:hAnsi="Calibri" w:cs="Times New Roman"/>
      <w:b/>
      <w:bCs/>
      <w:lang w:eastAsia="en-US"/>
    </w:rPr>
  </w:style>
  <w:style w:type="character" w:customStyle="1" w:styleId="Heading7Char">
    <w:name w:val="Heading 7 Char"/>
    <w:basedOn w:val="DefaultParagraphFont"/>
    <w:link w:val="Heading7"/>
    <w:uiPriority w:val="9"/>
    <w:semiHidden/>
    <w:rsid w:val="006D192D"/>
    <w:rPr>
      <w:rFonts w:ascii="Calibri" w:eastAsia="Times New Roman" w:hAnsi="Calibri" w:cs="Times New Roman"/>
      <w:sz w:val="24"/>
      <w:szCs w:val="24"/>
      <w:lang w:eastAsia="en-US"/>
    </w:rPr>
  </w:style>
  <w:style w:type="character" w:customStyle="1" w:styleId="Heading8Char">
    <w:name w:val="Heading 8 Char"/>
    <w:basedOn w:val="DefaultParagraphFont"/>
    <w:link w:val="Heading8"/>
    <w:uiPriority w:val="9"/>
    <w:semiHidden/>
    <w:rsid w:val="006D192D"/>
    <w:rPr>
      <w:rFonts w:ascii="Calibri" w:eastAsia="Times New Roman" w:hAnsi="Calibri" w:cs="Times New Roman"/>
      <w:i/>
      <w:iCs/>
      <w:sz w:val="24"/>
      <w:szCs w:val="24"/>
      <w:lang w:eastAsia="en-US"/>
    </w:rPr>
  </w:style>
  <w:style w:type="character" w:customStyle="1" w:styleId="Heading9Char">
    <w:name w:val="Heading 9 Char"/>
    <w:basedOn w:val="DefaultParagraphFont"/>
    <w:link w:val="Heading9"/>
    <w:uiPriority w:val="9"/>
    <w:semiHidden/>
    <w:rsid w:val="006D192D"/>
    <w:rPr>
      <w:rFonts w:ascii="Cambria" w:eastAsia="Times New Roman" w:hAnsi="Cambria" w:cs="Times New Roman"/>
      <w:lang w:eastAsia="en-US"/>
    </w:rPr>
  </w:style>
  <w:style w:type="paragraph" w:styleId="Title">
    <w:name w:val="Title"/>
    <w:basedOn w:val="Normal"/>
    <w:link w:val="TitleChar"/>
    <w:uiPriority w:val="99"/>
    <w:qFormat/>
    <w:rsid w:val="00F23076"/>
    <w:pPr>
      <w:jc w:val="center"/>
    </w:pPr>
    <w:rPr>
      <w:b/>
      <w:bCs/>
      <w:sz w:val="24"/>
      <w:szCs w:val="24"/>
      <w:lang w:val="en-US"/>
    </w:rPr>
  </w:style>
  <w:style w:type="character" w:customStyle="1" w:styleId="TitleChar">
    <w:name w:val="Title Char"/>
    <w:basedOn w:val="DefaultParagraphFont"/>
    <w:link w:val="Title"/>
    <w:uiPriority w:val="10"/>
    <w:rsid w:val="006D192D"/>
    <w:rPr>
      <w:rFonts w:ascii="Cambria" w:eastAsia="Times New Roman" w:hAnsi="Cambria" w:cs="Times New Roman"/>
      <w:b/>
      <w:bCs/>
      <w:kern w:val="28"/>
      <w:sz w:val="32"/>
      <w:szCs w:val="32"/>
      <w:lang w:eastAsia="en-US"/>
    </w:rPr>
  </w:style>
  <w:style w:type="paragraph" w:styleId="Subtitle">
    <w:name w:val="Subtitle"/>
    <w:basedOn w:val="Normal"/>
    <w:link w:val="SubtitleChar"/>
    <w:uiPriority w:val="99"/>
    <w:qFormat/>
    <w:rsid w:val="00F23076"/>
    <w:rPr>
      <w:b/>
      <w:bCs/>
      <w:sz w:val="24"/>
      <w:szCs w:val="24"/>
      <w:lang w:val="en-US"/>
    </w:rPr>
  </w:style>
  <w:style w:type="character" w:customStyle="1" w:styleId="SubtitleChar">
    <w:name w:val="Subtitle Char"/>
    <w:basedOn w:val="DefaultParagraphFont"/>
    <w:link w:val="Subtitle"/>
    <w:uiPriority w:val="99"/>
    <w:rsid w:val="000161D1"/>
    <w:rPr>
      <w:rFonts w:ascii="Arial" w:hAnsi="Arial" w:cs="Arial"/>
      <w:b/>
      <w:bCs/>
      <w:sz w:val="24"/>
      <w:szCs w:val="24"/>
      <w:lang w:val="en-US" w:eastAsia="en-US"/>
    </w:rPr>
  </w:style>
  <w:style w:type="paragraph" w:styleId="BodyText">
    <w:name w:val="Body Text"/>
    <w:basedOn w:val="Normal"/>
    <w:link w:val="BodyTextChar"/>
    <w:uiPriority w:val="99"/>
    <w:semiHidden/>
    <w:rsid w:val="00F23076"/>
    <w:pPr>
      <w:autoSpaceDE w:val="0"/>
      <w:autoSpaceDN w:val="0"/>
      <w:adjustRightInd w:val="0"/>
    </w:pPr>
    <w:rPr>
      <w:sz w:val="24"/>
      <w:szCs w:val="24"/>
    </w:rPr>
  </w:style>
  <w:style w:type="character" w:customStyle="1" w:styleId="BodyTextChar">
    <w:name w:val="Body Text Char"/>
    <w:basedOn w:val="DefaultParagraphFont"/>
    <w:link w:val="BodyText"/>
    <w:uiPriority w:val="99"/>
    <w:semiHidden/>
    <w:rsid w:val="006D192D"/>
    <w:rPr>
      <w:rFonts w:ascii="Arial" w:hAnsi="Arial" w:cs="Arial"/>
      <w:lang w:eastAsia="en-US"/>
    </w:rPr>
  </w:style>
  <w:style w:type="paragraph" w:styleId="NormalWeb">
    <w:name w:val="Normal (Web)"/>
    <w:basedOn w:val="Normal"/>
    <w:uiPriority w:val="99"/>
    <w:rsid w:val="00F23076"/>
    <w:pPr>
      <w:spacing w:before="100" w:beforeAutospacing="1" w:after="100" w:afterAutospacing="1"/>
    </w:pPr>
    <w:rPr>
      <w:rFonts w:ascii="Times New Roman" w:hAnsi="Times New Roman" w:cs="Times New Roman"/>
      <w:sz w:val="24"/>
      <w:szCs w:val="24"/>
    </w:rPr>
  </w:style>
  <w:style w:type="character" w:styleId="Hyperlink">
    <w:name w:val="Hyperlink"/>
    <w:basedOn w:val="DefaultParagraphFont"/>
    <w:rsid w:val="00F23076"/>
    <w:rPr>
      <w:color w:val="0000FF"/>
      <w:u w:val="single"/>
    </w:rPr>
  </w:style>
  <w:style w:type="character" w:styleId="Strong">
    <w:name w:val="Strong"/>
    <w:basedOn w:val="DefaultParagraphFont"/>
    <w:uiPriority w:val="99"/>
    <w:qFormat/>
    <w:rsid w:val="00F23076"/>
    <w:rPr>
      <w:b/>
      <w:bCs/>
    </w:rPr>
  </w:style>
  <w:style w:type="character" w:styleId="Emphasis">
    <w:name w:val="Emphasis"/>
    <w:basedOn w:val="DefaultParagraphFont"/>
    <w:uiPriority w:val="99"/>
    <w:qFormat/>
    <w:rsid w:val="00F23076"/>
    <w:rPr>
      <w:i/>
      <w:iCs/>
    </w:rPr>
  </w:style>
  <w:style w:type="character" w:styleId="FollowedHyperlink">
    <w:name w:val="FollowedHyperlink"/>
    <w:basedOn w:val="DefaultParagraphFont"/>
    <w:uiPriority w:val="99"/>
    <w:semiHidden/>
    <w:rsid w:val="00F23076"/>
    <w:rPr>
      <w:color w:val="800080"/>
      <w:u w:val="single"/>
    </w:rPr>
  </w:style>
  <w:style w:type="paragraph" w:styleId="BodyText2">
    <w:name w:val="Body Text 2"/>
    <w:basedOn w:val="Normal"/>
    <w:link w:val="BodyText2Char"/>
    <w:uiPriority w:val="99"/>
    <w:semiHidden/>
    <w:rsid w:val="00F23076"/>
    <w:pPr>
      <w:spacing w:after="120"/>
      <w:ind w:left="283"/>
    </w:pPr>
  </w:style>
  <w:style w:type="character" w:customStyle="1" w:styleId="BodyText2Char">
    <w:name w:val="Body Text 2 Char"/>
    <w:basedOn w:val="DefaultParagraphFont"/>
    <w:link w:val="BodyText2"/>
    <w:uiPriority w:val="99"/>
    <w:semiHidden/>
    <w:rsid w:val="006D192D"/>
    <w:rPr>
      <w:rFonts w:ascii="Arial" w:hAnsi="Arial" w:cs="Arial"/>
      <w:lang w:eastAsia="en-US"/>
    </w:rPr>
  </w:style>
  <w:style w:type="paragraph" w:styleId="Header">
    <w:name w:val="header"/>
    <w:basedOn w:val="Normal"/>
    <w:link w:val="HeaderChar"/>
    <w:uiPriority w:val="99"/>
    <w:rsid w:val="00F23076"/>
    <w:pPr>
      <w:tabs>
        <w:tab w:val="center" w:pos="4153"/>
        <w:tab w:val="right" w:pos="8306"/>
      </w:tabs>
    </w:pPr>
  </w:style>
  <w:style w:type="character" w:customStyle="1" w:styleId="HeaderChar">
    <w:name w:val="Header Char"/>
    <w:basedOn w:val="DefaultParagraphFont"/>
    <w:link w:val="Header"/>
    <w:uiPriority w:val="99"/>
    <w:rsid w:val="00B07C7C"/>
    <w:rPr>
      <w:rFonts w:ascii="Arial" w:hAnsi="Arial" w:cs="Arial"/>
      <w:sz w:val="24"/>
      <w:szCs w:val="24"/>
      <w:lang w:eastAsia="en-US"/>
    </w:rPr>
  </w:style>
  <w:style w:type="paragraph" w:styleId="Footer">
    <w:name w:val="footer"/>
    <w:basedOn w:val="Normal"/>
    <w:link w:val="FooterChar"/>
    <w:uiPriority w:val="99"/>
    <w:rsid w:val="00F23076"/>
    <w:pPr>
      <w:tabs>
        <w:tab w:val="center" w:pos="4153"/>
        <w:tab w:val="right" w:pos="8306"/>
      </w:tabs>
    </w:pPr>
  </w:style>
  <w:style w:type="character" w:customStyle="1" w:styleId="FooterChar">
    <w:name w:val="Footer Char"/>
    <w:basedOn w:val="DefaultParagraphFont"/>
    <w:link w:val="Footer"/>
    <w:uiPriority w:val="99"/>
    <w:rsid w:val="00B07C7C"/>
    <w:rPr>
      <w:rFonts w:ascii="Arial" w:hAnsi="Arial" w:cs="Arial"/>
      <w:sz w:val="24"/>
      <w:szCs w:val="24"/>
      <w:lang w:eastAsia="en-US"/>
    </w:rPr>
  </w:style>
  <w:style w:type="paragraph" w:styleId="BlockText">
    <w:name w:val="Block Text"/>
    <w:basedOn w:val="Normal"/>
    <w:uiPriority w:val="99"/>
    <w:semiHidden/>
    <w:rsid w:val="00F23076"/>
    <w:pPr>
      <w:spacing w:after="120"/>
      <w:ind w:left="1440" w:right="1440"/>
    </w:pPr>
  </w:style>
  <w:style w:type="paragraph" w:styleId="BodyText3">
    <w:name w:val="Body Text 3"/>
    <w:basedOn w:val="Normal"/>
    <w:link w:val="BodyText3Char"/>
    <w:uiPriority w:val="99"/>
    <w:semiHidden/>
    <w:rsid w:val="00F23076"/>
    <w:pPr>
      <w:spacing w:after="120"/>
    </w:pPr>
    <w:rPr>
      <w:sz w:val="16"/>
      <w:szCs w:val="16"/>
    </w:rPr>
  </w:style>
  <w:style w:type="character" w:customStyle="1" w:styleId="BodyText3Char">
    <w:name w:val="Body Text 3 Char"/>
    <w:basedOn w:val="DefaultParagraphFont"/>
    <w:link w:val="BodyText3"/>
    <w:uiPriority w:val="99"/>
    <w:semiHidden/>
    <w:rsid w:val="006D192D"/>
    <w:rPr>
      <w:rFonts w:ascii="Arial" w:hAnsi="Arial" w:cs="Arial"/>
      <w:sz w:val="16"/>
      <w:szCs w:val="16"/>
      <w:lang w:eastAsia="en-US"/>
    </w:rPr>
  </w:style>
  <w:style w:type="paragraph" w:styleId="BodyTextFirstIndent">
    <w:name w:val="Body Text First Indent"/>
    <w:basedOn w:val="BodyText"/>
    <w:link w:val="BodyTextFirstIndentChar"/>
    <w:uiPriority w:val="99"/>
    <w:semiHidden/>
    <w:rsid w:val="00F23076"/>
    <w:pPr>
      <w:autoSpaceDE/>
      <w:autoSpaceDN/>
      <w:adjustRightInd/>
      <w:spacing w:after="120"/>
      <w:ind w:firstLine="210"/>
    </w:pPr>
    <w:rPr>
      <w:sz w:val="22"/>
      <w:szCs w:val="22"/>
    </w:rPr>
  </w:style>
  <w:style w:type="character" w:customStyle="1" w:styleId="BodyTextFirstIndentChar">
    <w:name w:val="Body Text First Indent Char"/>
    <w:basedOn w:val="BodyTextChar"/>
    <w:link w:val="BodyTextFirstIndent"/>
    <w:uiPriority w:val="99"/>
    <w:semiHidden/>
    <w:rsid w:val="006D192D"/>
    <w:rPr>
      <w:rFonts w:ascii="Arial" w:hAnsi="Arial" w:cs="Arial"/>
      <w:lang w:eastAsia="en-US"/>
    </w:rPr>
  </w:style>
  <w:style w:type="paragraph" w:styleId="BodyTextIndent">
    <w:name w:val="Body Text Indent"/>
    <w:basedOn w:val="Normal"/>
    <w:link w:val="BodyTextIndentChar"/>
    <w:uiPriority w:val="99"/>
    <w:semiHidden/>
    <w:unhideWhenUsed/>
    <w:rsid w:val="006D192D"/>
    <w:pPr>
      <w:spacing w:after="120"/>
      <w:ind w:left="283"/>
    </w:pPr>
  </w:style>
  <w:style w:type="character" w:customStyle="1" w:styleId="BodyTextIndentChar">
    <w:name w:val="Body Text Indent Char"/>
    <w:basedOn w:val="DefaultParagraphFont"/>
    <w:link w:val="BodyTextIndent"/>
    <w:uiPriority w:val="99"/>
    <w:semiHidden/>
    <w:rsid w:val="006D192D"/>
    <w:rPr>
      <w:rFonts w:ascii="Arial" w:hAnsi="Arial" w:cs="Arial"/>
      <w:lang w:eastAsia="en-US"/>
    </w:rPr>
  </w:style>
  <w:style w:type="paragraph" w:styleId="BodyTextFirstIndent2">
    <w:name w:val="Body Text First Indent 2"/>
    <w:basedOn w:val="BodyText2"/>
    <w:link w:val="BodyTextFirstIndent2Char"/>
    <w:uiPriority w:val="99"/>
    <w:semiHidden/>
    <w:rsid w:val="00F23076"/>
    <w:pPr>
      <w:ind w:firstLine="210"/>
    </w:pPr>
  </w:style>
  <w:style w:type="character" w:customStyle="1" w:styleId="BodyTextFirstIndent2Char">
    <w:name w:val="Body Text First Indent 2 Char"/>
    <w:basedOn w:val="BodyTextIndentChar"/>
    <w:link w:val="BodyTextFirstIndent2"/>
    <w:uiPriority w:val="99"/>
    <w:semiHidden/>
    <w:rsid w:val="006D192D"/>
    <w:rPr>
      <w:rFonts w:ascii="Arial" w:hAnsi="Arial" w:cs="Arial"/>
      <w:lang w:eastAsia="en-US"/>
    </w:rPr>
  </w:style>
  <w:style w:type="paragraph" w:styleId="BodyTextIndent2">
    <w:name w:val="Body Text Indent 2"/>
    <w:basedOn w:val="Normal"/>
    <w:link w:val="BodyTextIndent2Char"/>
    <w:uiPriority w:val="99"/>
    <w:semiHidden/>
    <w:rsid w:val="00F23076"/>
    <w:pPr>
      <w:spacing w:after="120" w:line="480" w:lineRule="auto"/>
      <w:ind w:left="283"/>
    </w:pPr>
  </w:style>
  <w:style w:type="character" w:customStyle="1" w:styleId="BodyTextIndent2Char">
    <w:name w:val="Body Text Indent 2 Char"/>
    <w:basedOn w:val="DefaultParagraphFont"/>
    <w:link w:val="BodyTextIndent2"/>
    <w:uiPriority w:val="99"/>
    <w:semiHidden/>
    <w:rsid w:val="006D192D"/>
    <w:rPr>
      <w:rFonts w:ascii="Arial" w:hAnsi="Arial" w:cs="Arial"/>
      <w:lang w:eastAsia="en-US"/>
    </w:rPr>
  </w:style>
  <w:style w:type="paragraph" w:styleId="BodyTextIndent3">
    <w:name w:val="Body Text Indent 3"/>
    <w:basedOn w:val="Normal"/>
    <w:link w:val="BodyTextIndent3Char"/>
    <w:uiPriority w:val="99"/>
    <w:semiHidden/>
    <w:rsid w:val="00F2307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D192D"/>
    <w:rPr>
      <w:rFonts w:ascii="Arial" w:hAnsi="Arial" w:cs="Arial"/>
      <w:sz w:val="16"/>
      <w:szCs w:val="16"/>
      <w:lang w:eastAsia="en-US"/>
    </w:rPr>
  </w:style>
  <w:style w:type="paragraph" w:styleId="Caption">
    <w:name w:val="caption"/>
    <w:basedOn w:val="Normal"/>
    <w:next w:val="Normal"/>
    <w:uiPriority w:val="99"/>
    <w:qFormat/>
    <w:rsid w:val="00F23076"/>
    <w:pPr>
      <w:spacing w:before="120" w:after="120"/>
    </w:pPr>
    <w:rPr>
      <w:b/>
      <w:bCs/>
      <w:sz w:val="20"/>
      <w:szCs w:val="20"/>
    </w:rPr>
  </w:style>
  <w:style w:type="paragraph" w:styleId="Closing">
    <w:name w:val="Closing"/>
    <w:basedOn w:val="Normal"/>
    <w:link w:val="ClosingChar"/>
    <w:uiPriority w:val="99"/>
    <w:semiHidden/>
    <w:rsid w:val="00F23076"/>
    <w:pPr>
      <w:ind w:left="4252"/>
    </w:pPr>
  </w:style>
  <w:style w:type="character" w:customStyle="1" w:styleId="ClosingChar">
    <w:name w:val="Closing Char"/>
    <w:basedOn w:val="DefaultParagraphFont"/>
    <w:link w:val="Closing"/>
    <w:uiPriority w:val="99"/>
    <w:semiHidden/>
    <w:rsid w:val="006D192D"/>
    <w:rPr>
      <w:rFonts w:ascii="Arial" w:hAnsi="Arial" w:cs="Arial"/>
      <w:lang w:eastAsia="en-US"/>
    </w:rPr>
  </w:style>
  <w:style w:type="paragraph" w:styleId="CommentText">
    <w:name w:val="annotation text"/>
    <w:basedOn w:val="Normal"/>
    <w:link w:val="CommentTextChar"/>
    <w:uiPriority w:val="99"/>
    <w:semiHidden/>
    <w:rsid w:val="00F23076"/>
    <w:rPr>
      <w:sz w:val="20"/>
      <w:szCs w:val="20"/>
    </w:rPr>
  </w:style>
  <w:style w:type="character" w:customStyle="1" w:styleId="CommentTextChar">
    <w:name w:val="Comment Text Char"/>
    <w:basedOn w:val="DefaultParagraphFont"/>
    <w:link w:val="CommentText"/>
    <w:uiPriority w:val="99"/>
    <w:semiHidden/>
    <w:rsid w:val="00FB1DD6"/>
    <w:rPr>
      <w:rFonts w:ascii="Arial" w:hAnsi="Arial" w:cs="Arial"/>
      <w:lang w:eastAsia="en-US"/>
    </w:rPr>
  </w:style>
  <w:style w:type="paragraph" w:styleId="Date">
    <w:name w:val="Date"/>
    <w:basedOn w:val="Normal"/>
    <w:next w:val="Normal"/>
    <w:link w:val="DateChar"/>
    <w:uiPriority w:val="99"/>
    <w:semiHidden/>
    <w:rsid w:val="00F23076"/>
  </w:style>
  <w:style w:type="character" w:customStyle="1" w:styleId="DateChar">
    <w:name w:val="Date Char"/>
    <w:basedOn w:val="DefaultParagraphFont"/>
    <w:link w:val="Date"/>
    <w:uiPriority w:val="99"/>
    <w:semiHidden/>
    <w:rsid w:val="006D192D"/>
    <w:rPr>
      <w:rFonts w:ascii="Arial" w:hAnsi="Arial" w:cs="Arial"/>
      <w:lang w:eastAsia="en-US"/>
    </w:rPr>
  </w:style>
  <w:style w:type="paragraph" w:styleId="DocumentMap">
    <w:name w:val="Document Map"/>
    <w:basedOn w:val="Normal"/>
    <w:link w:val="DocumentMapChar"/>
    <w:uiPriority w:val="99"/>
    <w:semiHidden/>
    <w:rsid w:val="00F23076"/>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6D192D"/>
    <w:rPr>
      <w:sz w:val="0"/>
      <w:szCs w:val="0"/>
      <w:lang w:eastAsia="en-US"/>
    </w:rPr>
  </w:style>
  <w:style w:type="paragraph" w:styleId="E-mailSignature">
    <w:name w:val="E-mail Signature"/>
    <w:basedOn w:val="Normal"/>
    <w:link w:val="E-mailSignatureChar"/>
    <w:uiPriority w:val="99"/>
    <w:semiHidden/>
    <w:rsid w:val="00F23076"/>
  </w:style>
  <w:style w:type="character" w:customStyle="1" w:styleId="E-mailSignatureChar">
    <w:name w:val="E-mail Signature Char"/>
    <w:basedOn w:val="DefaultParagraphFont"/>
    <w:link w:val="E-mailSignature"/>
    <w:uiPriority w:val="99"/>
    <w:semiHidden/>
    <w:rsid w:val="006D192D"/>
    <w:rPr>
      <w:rFonts w:ascii="Arial" w:hAnsi="Arial" w:cs="Arial"/>
      <w:lang w:eastAsia="en-US"/>
    </w:rPr>
  </w:style>
  <w:style w:type="paragraph" w:styleId="EndnoteText">
    <w:name w:val="endnote text"/>
    <w:basedOn w:val="Normal"/>
    <w:link w:val="EndnoteTextChar"/>
    <w:uiPriority w:val="99"/>
    <w:semiHidden/>
    <w:rsid w:val="00F23076"/>
    <w:rPr>
      <w:sz w:val="20"/>
      <w:szCs w:val="20"/>
    </w:rPr>
  </w:style>
  <w:style w:type="character" w:customStyle="1" w:styleId="EndnoteTextChar">
    <w:name w:val="Endnote Text Char"/>
    <w:basedOn w:val="DefaultParagraphFont"/>
    <w:link w:val="EndnoteText"/>
    <w:uiPriority w:val="99"/>
    <w:semiHidden/>
    <w:rsid w:val="006D192D"/>
    <w:rPr>
      <w:rFonts w:ascii="Arial" w:hAnsi="Arial" w:cs="Arial"/>
      <w:sz w:val="20"/>
      <w:szCs w:val="20"/>
      <w:lang w:eastAsia="en-US"/>
    </w:rPr>
  </w:style>
  <w:style w:type="paragraph" w:styleId="EnvelopeAddress">
    <w:name w:val="envelope address"/>
    <w:basedOn w:val="Normal"/>
    <w:uiPriority w:val="99"/>
    <w:semiHidden/>
    <w:rsid w:val="00F23076"/>
    <w:pPr>
      <w:framePr w:w="7920" w:h="1980" w:hRule="exact" w:hSpace="180" w:wrap="auto" w:hAnchor="page" w:xAlign="center" w:yAlign="bottom"/>
      <w:ind w:left="2880"/>
    </w:pPr>
    <w:rPr>
      <w:sz w:val="24"/>
      <w:szCs w:val="24"/>
    </w:rPr>
  </w:style>
  <w:style w:type="paragraph" w:styleId="EnvelopeReturn">
    <w:name w:val="envelope return"/>
    <w:basedOn w:val="Normal"/>
    <w:uiPriority w:val="99"/>
    <w:semiHidden/>
    <w:rsid w:val="00F23076"/>
    <w:rPr>
      <w:sz w:val="20"/>
      <w:szCs w:val="20"/>
    </w:rPr>
  </w:style>
  <w:style w:type="paragraph" w:styleId="FootnoteText">
    <w:name w:val="footnote text"/>
    <w:basedOn w:val="Normal"/>
    <w:link w:val="FootnoteTextChar"/>
    <w:uiPriority w:val="99"/>
    <w:semiHidden/>
    <w:rsid w:val="00F23076"/>
    <w:rPr>
      <w:sz w:val="20"/>
      <w:szCs w:val="20"/>
    </w:rPr>
  </w:style>
  <w:style w:type="character" w:customStyle="1" w:styleId="FootnoteTextChar">
    <w:name w:val="Footnote Text Char"/>
    <w:basedOn w:val="DefaultParagraphFont"/>
    <w:link w:val="FootnoteText"/>
    <w:uiPriority w:val="99"/>
    <w:semiHidden/>
    <w:rsid w:val="006D192D"/>
    <w:rPr>
      <w:rFonts w:ascii="Arial" w:hAnsi="Arial" w:cs="Arial"/>
      <w:sz w:val="20"/>
      <w:szCs w:val="20"/>
      <w:lang w:eastAsia="en-US"/>
    </w:rPr>
  </w:style>
  <w:style w:type="paragraph" w:styleId="HTMLAddress">
    <w:name w:val="HTML Address"/>
    <w:basedOn w:val="Normal"/>
    <w:link w:val="HTMLAddressChar"/>
    <w:uiPriority w:val="99"/>
    <w:semiHidden/>
    <w:rsid w:val="00F23076"/>
    <w:rPr>
      <w:i/>
      <w:iCs/>
    </w:rPr>
  </w:style>
  <w:style w:type="character" w:customStyle="1" w:styleId="HTMLAddressChar">
    <w:name w:val="HTML Address Char"/>
    <w:basedOn w:val="DefaultParagraphFont"/>
    <w:link w:val="HTMLAddress"/>
    <w:uiPriority w:val="99"/>
    <w:semiHidden/>
    <w:rsid w:val="006D192D"/>
    <w:rPr>
      <w:rFonts w:ascii="Arial" w:hAnsi="Arial" w:cs="Arial"/>
      <w:i/>
      <w:iCs/>
      <w:lang w:eastAsia="en-US"/>
    </w:rPr>
  </w:style>
  <w:style w:type="paragraph" w:styleId="HTMLPreformatted">
    <w:name w:val="HTML Preformatted"/>
    <w:basedOn w:val="Normal"/>
    <w:link w:val="HTMLPreformattedChar"/>
    <w:uiPriority w:val="99"/>
    <w:semiHidden/>
    <w:rsid w:val="00F2307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6D192D"/>
    <w:rPr>
      <w:rFonts w:ascii="Courier New" w:hAnsi="Courier New" w:cs="Courier New"/>
      <w:sz w:val="20"/>
      <w:szCs w:val="20"/>
      <w:lang w:eastAsia="en-US"/>
    </w:rPr>
  </w:style>
  <w:style w:type="paragraph" w:styleId="Index1">
    <w:name w:val="index 1"/>
    <w:basedOn w:val="Normal"/>
    <w:next w:val="Normal"/>
    <w:autoRedefine/>
    <w:uiPriority w:val="99"/>
    <w:semiHidden/>
    <w:rsid w:val="00F23076"/>
    <w:pPr>
      <w:ind w:left="220" w:hanging="220"/>
    </w:pPr>
  </w:style>
  <w:style w:type="paragraph" w:styleId="Index2">
    <w:name w:val="index 2"/>
    <w:basedOn w:val="Normal"/>
    <w:next w:val="Normal"/>
    <w:autoRedefine/>
    <w:uiPriority w:val="99"/>
    <w:semiHidden/>
    <w:rsid w:val="00F23076"/>
    <w:pPr>
      <w:ind w:left="440" w:hanging="220"/>
    </w:pPr>
  </w:style>
  <w:style w:type="paragraph" w:styleId="Index3">
    <w:name w:val="index 3"/>
    <w:basedOn w:val="Normal"/>
    <w:next w:val="Normal"/>
    <w:autoRedefine/>
    <w:uiPriority w:val="99"/>
    <w:semiHidden/>
    <w:rsid w:val="00F23076"/>
    <w:pPr>
      <w:ind w:left="660" w:hanging="220"/>
    </w:pPr>
  </w:style>
  <w:style w:type="paragraph" w:styleId="Index4">
    <w:name w:val="index 4"/>
    <w:basedOn w:val="Normal"/>
    <w:next w:val="Normal"/>
    <w:autoRedefine/>
    <w:uiPriority w:val="99"/>
    <w:semiHidden/>
    <w:rsid w:val="00F23076"/>
    <w:pPr>
      <w:ind w:left="880" w:hanging="220"/>
    </w:pPr>
  </w:style>
  <w:style w:type="paragraph" w:styleId="Index5">
    <w:name w:val="index 5"/>
    <w:basedOn w:val="Normal"/>
    <w:next w:val="Normal"/>
    <w:autoRedefine/>
    <w:uiPriority w:val="99"/>
    <w:semiHidden/>
    <w:rsid w:val="00F23076"/>
    <w:pPr>
      <w:ind w:left="1100" w:hanging="220"/>
    </w:pPr>
  </w:style>
  <w:style w:type="paragraph" w:styleId="Index6">
    <w:name w:val="index 6"/>
    <w:basedOn w:val="Normal"/>
    <w:next w:val="Normal"/>
    <w:autoRedefine/>
    <w:uiPriority w:val="99"/>
    <w:semiHidden/>
    <w:rsid w:val="00F23076"/>
    <w:pPr>
      <w:ind w:left="1320" w:hanging="220"/>
    </w:pPr>
  </w:style>
  <w:style w:type="paragraph" w:styleId="Index7">
    <w:name w:val="index 7"/>
    <w:basedOn w:val="Normal"/>
    <w:next w:val="Normal"/>
    <w:autoRedefine/>
    <w:uiPriority w:val="99"/>
    <w:semiHidden/>
    <w:rsid w:val="00F23076"/>
    <w:pPr>
      <w:ind w:left="1540" w:hanging="220"/>
    </w:pPr>
  </w:style>
  <w:style w:type="paragraph" w:styleId="Index8">
    <w:name w:val="index 8"/>
    <w:basedOn w:val="Normal"/>
    <w:next w:val="Normal"/>
    <w:autoRedefine/>
    <w:uiPriority w:val="99"/>
    <w:semiHidden/>
    <w:rsid w:val="00F23076"/>
    <w:pPr>
      <w:ind w:left="1760" w:hanging="220"/>
    </w:pPr>
  </w:style>
  <w:style w:type="paragraph" w:styleId="Index9">
    <w:name w:val="index 9"/>
    <w:basedOn w:val="Normal"/>
    <w:next w:val="Normal"/>
    <w:autoRedefine/>
    <w:uiPriority w:val="99"/>
    <w:semiHidden/>
    <w:rsid w:val="00F23076"/>
    <w:pPr>
      <w:ind w:left="1980" w:hanging="220"/>
    </w:pPr>
  </w:style>
  <w:style w:type="paragraph" w:styleId="IndexHeading">
    <w:name w:val="index heading"/>
    <w:basedOn w:val="Normal"/>
    <w:next w:val="Index1"/>
    <w:uiPriority w:val="99"/>
    <w:semiHidden/>
    <w:rsid w:val="00F23076"/>
    <w:rPr>
      <w:b/>
      <w:bCs/>
    </w:rPr>
  </w:style>
  <w:style w:type="paragraph" w:styleId="List">
    <w:name w:val="List"/>
    <w:basedOn w:val="Normal"/>
    <w:uiPriority w:val="99"/>
    <w:semiHidden/>
    <w:rsid w:val="00F23076"/>
    <w:pPr>
      <w:ind w:left="283" w:hanging="283"/>
    </w:pPr>
  </w:style>
  <w:style w:type="paragraph" w:styleId="List2">
    <w:name w:val="List 2"/>
    <w:basedOn w:val="Normal"/>
    <w:uiPriority w:val="99"/>
    <w:semiHidden/>
    <w:rsid w:val="00F23076"/>
    <w:pPr>
      <w:ind w:left="566" w:hanging="283"/>
    </w:pPr>
  </w:style>
  <w:style w:type="paragraph" w:styleId="List3">
    <w:name w:val="List 3"/>
    <w:basedOn w:val="Normal"/>
    <w:uiPriority w:val="99"/>
    <w:semiHidden/>
    <w:rsid w:val="00F23076"/>
    <w:pPr>
      <w:ind w:left="849" w:hanging="283"/>
    </w:pPr>
  </w:style>
  <w:style w:type="paragraph" w:styleId="List4">
    <w:name w:val="List 4"/>
    <w:basedOn w:val="Normal"/>
    <w:uiPriority w:val="99"/>
    <w:semiHidden/>
    <w:rsid w:val="00F23076"/>
    <w:pPr>
      <w:ind w:left="1132" w:hanging="283"/>
    </w:pPr>
  </w:style>
  <w:style w:type="paragraph" w:styleId="List5">
    <w:name w:val="List 5"/>
    <w:basedOn w:val="Normal"/>
    <w:uiPriority w:val="99"/>
    <w:semiHidden/>
    <w:rsid w:val="00F23076"/>
    <w:pPr>
      <w:ind w:left="1415" w:hanging="283"/>
    </w:pPr>
  </w:style>
  <w:style w:type="paragraph" w:styleId="ListBullet">
    <w:name w:val="List Bullet"/>
    <w:basedOn w:val="Normal"/>
    <w:autoRedefine/>
    <w:uiPriority w:val="99"/>
    <w:semiHidden/>
    <w:rsid w:val="00F23076"/>
    <w:pPr>
      <w:tabs>
        <w:tab w:val="num" w:pos="360"/>
      </w:tabs>
      <w:ind w:left="360" w:hanging="360"/>
    </w:pPr>
  </w:style>
  <w:style w:type="paragraph" w:styleId="ListBullet2">
    <w:name w:val="List Bullet 2"/>
    <w:basedOn w:val="Normal"/>
    <w:autoRedefine/>
    <w:uiPriority w:val="99"/>
    <w:semiHidden/>
    <w:rsid w:val="00F23076"/>
    <w:pPr>
      <w:tabs>
        <w:tab w:val="num" w:pos="643"/>
      </w:tabs>
      <w:ind w:left="643" w:hanging="360"/>
    </w:pPr>
  </w:style>
  <w:style w:type="paragraph" w:styleId="ListBullet3">
    <w:name w:val="List Bullet 3"/>
    <w:basedOn w:val="Normal"/>
    <w:autoRedefine/>
    <w:uiPriority w:val="99"/>
    <w:semiHidden/>
    <w:rsid w:val="00F23076"/>
    <w:pPr>
      <w:tabs>
        <w:tab w:val="num" w:pos="926"/>
      </w:tabs>
      <w:ind w:left="926" w:hanging="360"/>
    </w:pPr>
  </w:style>
  <w:style w:type="paragraph" w:styleId="ListBullet4">
    <w:name w:val="List Bullet 4"/>
    <w:basedOn w:val="Normal"/>
    <w:autoRedefine/>
    <w:uiPriority w:val="99"/>
    <w:semiHidden/>
    <w:rsid w:val="00F23076"/>
    <w:pPr>
      <w:tabs>
        <w:tab w:val="num" w:pos="1209"/>
      </w:tabs>
      <w:ind w:left="1209" w:hanging="360"/>
    </w:pPr>
  </w:style>
  <w:style w:type="paragraph" w:styleId="ListBullet5">
    <w:name w:val="List Bullet 5"/>
    <w:basedOn w:val="Normal"/>
    <w:autoRedefine/>
    <w:uiPriority w:val="99"/>
    <w:semiHidden/>
    <w:rsid w:val="00F23076"/>
    <w:pPr>
      <w:tabs>
        <w:tab w:val="num" w:pos="1492"/>
      </w:tabs>
      <w:ind w:left="1492" w:hanging="360"/>
    </w:pPr>
  </w:style>
  <w:style w:type="paragraph" w:styleId="ListContinue">
    <w:name w:val="List Continue"/>
    <w:basedOn w:val="Normal"/>
    <w:uiPriority w:val="99"/>
    <w:semiHidden/>
    <w:rsid w:val="00F23076"/>
    <w:pPr>
      <w:spacing w:after="120"/>
      <w:ind w:left="283"/>
    </w:pPr>
  </w:style>
  <w:style w:type="paragraph" w:styleId="ListContinue2">
    <w:name w:val="List Continue 2"/>
    <w:basedOn w:val="Normal"/>
    <w:uiPriority w:val="99"/>
    <w:semiHidden/>
    <w:rsid w:val="00F23076"/>
    <w:pPr>
      <w:spacing w:after="120"/>
      <w:ind w:left="566"/>
    </w:pPr>
  </w:style>
  <w:style w:type="paragraph" w:styleId="ListContinue3">
    <w:name w:val="List Continue 3"/>
    <w:basedOn w:val="Normal"/>
    <w:uiPriority w:val="99"/>
    <w:semiHidden/>
    <w:rsid w:val="00F23076"/>
    <w:pPr>
      <w:spacing w:after="120"/>
      <w:ind w:left="849"/>
    </w:pPr>
  </w:style>
  <w:style w:type="paragraph" w:styleId="ListContinue4">
    <w:name w:val="List Continue 4"/>
    <w:basedOn w:val="Normal"/>
    <w:uiPriority w:val="99"/>
    <w:semiHidden/>
    <w:rsid w:val="00F23076"/>
    <w:pPr>
      <w:spacing w:after="120"/>
      <w:ind w:left="1132"/>
    </w:pPr>
  </w:style>
  <w:style w:type="paragraph" w:styleId="ListContinue5">
    <w:name w:val="List Continue 5"/>
    <w:basedOn w:val="Normal"/>
    <w:uiPriority w:val="99"/>
    <w:semiHidden/>
    <w:rsid w:val="00F23076"/>
    <w:pPr>
      <w:spacing w:after="120"/>
      <w:ind w:left="1415"/>
    </w:pPr>
  </w:style>
  <w:style w:type="paragraph" w:styleId="ListNumber">
    <w:name w:val="List Number"/>
    <w:basedOn w:val="Normal"/>
    <w:uiPriority w:val="99"/>
    <w:semiHidden/>
    <w:rsid w:val="00F23076"/>
    <w:pPr>
      <w:tabs>
        <w:tab w:val="num" w:pos="360"/>
      </w:tabs>
      <w:ind w:left="360" w:hanging="360"/>
    </w:pPr>
  </w:style>
  <w:style w:type="paragraph" w:styleId="ListNumber2">
    <w:name w:val="List Number 2"/>
    <w:basedOn w:val="Normal"/>
    <w:uiPriority w:val="99"/>
    <w:semiHidden/>
    <w:rsid w:val="00F23076"/>
    <w:pPr>
      <w:tabs>
        <w:tab w:val="num" w:pos="643"/>
      </w:tabs>
      <w:ind w:left="643" w:hanging="360"/>
    </w:pPr>
  </w:style>
  <w:style w:type="paragraph" w:styleId="ListNumber3">
    <w:name w:val="List Number 3"/>
    <w:basedOn w:val="Normal"/>
    <w:uiPriority w:val="99"/>
    <w:semiHidden/>
    <w:rsid w:val="00F23076"/>
    <w:pPr>
      <w:tabs>
        <w:tab w:val="num" w:pos="926"/>
      </w:tabs>
      <w:ind w:left="926" w:hanging="360"/>
    </w:pPr>
  </w:style>
  <w:style w:type="paragraph" w:styleId="ListNumber4">
    <w:name w:val="List Number 4"/>
    <w:basedOn w:val="Normal"/>
    <w:uiPriority w:val="99"/>
    <w:semiHidden/>
    <w:rsid w:val="00F23076"/>
    <w:pPr>
      <w:tabs>
        <w:tab w:val="num" w:pos="1209"/>
      </w:tabs>
      <w:ind w:left="1209" w:hanging="360"/>
    </w:pPr>
  </w:style>
  <w:style w:type="paragraph" w:styleId="ListNumber5">
    <w:name w:val="List Number 5"/>
    <w:basedOn w:val="Normal"/>
    <w:uiPriority w:val="99"/>
    <w:semiHidden/>
    <w:rsid w:val="00F23076"/>
    <w:pPr>
      <w:tabs>
        <w:tab w:val="num" w:pos="1492"/>
      </w:tabs>
      <w:ind w:left="1492" w:hanging="360"/>
    </w:pPr>
  </w:style>
  <w:style w:type="paragraph" w:styleId="MacroText">
    <w:name w:val="macro"/>
    <w:link w:val="MacroTextChar"/>
    <w:uiPriority w:val="99"/>
    <w:semiHidden/>
    <w:rsid w:val="00F2307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character" w:customStyle="1" w:styleId="MacroTextChar">
    <w:name w:val="Macro Text Char"/>
    <w:basedOn w:val="DefaultParagraphFont"/>
    <w:link w:val="MacroText"/>
    <w:uiPriority w:val="99"/>
    <w:semiHidden/>
    <w:rsid w:val="006D192D"/>
    <w:rPr>
      <w:rFonts w:ascii="Courier New" w:hAnsi="Courier New" w:cs="Courier New"/>
      <w:lang w:val="en-AU" w:eastAsia="en-US" w:bidi="ar-SA"/>
    </w:rPr>
  </w:style>
  <w:style w:type="paragraph" w:styleId="MessageHeader">
    <w:name w:val="Message Header"/>
    <w:basedOn w:val="Normal"/>
    <w:link w:val="MessageHeaderChar"/>
    <w:uiPriority w:val="99"/>
    <w:semiHidden/>
    <w:rsid w:val="00F23076"/>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character" w:customStyle="1" w:styleId="MessageHeaderChar">
    <w:name w:val="Message Header Char"/>
    <w:basedOn w:val="DefaultParagraphFont"/>
    <w:link w:val="MessageHeader"/>
    <w:uiPriority w:val="99"/>
    <w:semiHidden/>
    <w:rsid w:val="006D192D"/>
    <w:rPr>
      <w:rFonts w:ascii="Cambria" w:eastAsia="Times New Roman" w:hAnsi="Cambria" w:cs="Times New Roman"/>
      <w:sz w:val="24"/>
      <w:szCs w:val="24"/>
      <w:shd w:val="pct20" w:color="auto" w:fill="auto"/>
      <w:lang w:eastAsia="en-US"/>
    </w:rPr>
  </w:style>
  <w:style w:type="paragraph" w:styleId="NormalIndent">
    <w:name w:val="Normal Indent"/>
    <w:basedOn w:val="Normal"/>
    <w:uiPriority w:val="99"/>
    <w:semiHidden/>
    <w:rsid w:val="00F23076"/>
    <w:pPr>
      <w:ind w:left="720"/>
    </w:pPr>
  </w:style>
  <w:style w:type="paragraph" w:styleId="NoteHeading">
    <w:name w:val="Note Heading"/>
    <w:basedOn w:val="Normal"/>
    <w:next w:val="Normal"/>
    <w:link w:val="NoteHeadingChar"/>
    <w:uiPriority w:val="99"/>
    <w:semiHidden/>
    <w:rsid w:val="00F23076"/>
  </w:style>
  <w:style w:type="character" w:customStyle="1" w:styleId="NoteHeadingChar">
    <w:name w:val="Note Heading Char"/>
    <w:basedOn w:val="DefaultParagraphFont"/>
    <w:link w:val="NoteHeading"/>
    <w:uiPriority w:val="99"/>
    <w:semiHidden/>
    <w:rsid w:val="006D192D"/>
    <w:rPr>
      <w:rFonts w:ascii="Arial" w:hAnsi="Arial" w:cs="Arial"/>
      <w:lang w:eastAsia="en-US"/>
    </w:rPr>
  </w:style>
  <w:style w:type="paragraph" w:styleId="PlainText">
    <w:name w:val="Plain Text"/>
    <w:basedOn w:val="Normal"/>
    <w:link w:val="PlainTextChar"/>
    <w:uiPriority w:val="99"/>
    <w:semiHidden/>
    <w:rsid w:val="00F23076"/>
    <w:rPr>
      <w:rFonts w:ascii="Courier New" w:hAnsi="Courier New" w:cs="Courier New"/>
      <w:sz w:val="20"/>
      <w:szCs w:val="20"/>
    </w:rPr>
  </w:style>
  <w:style w:type="character" w:customStyle="1" w:styleId="PlainTextChar">
    <w:name w:val="Plain Text Char"/>
    <w:basedOn w:val="DefaultParagraphFont"/>
    <w:link w:val="PlainText"/>
    <w:uiPriority w:val="99"/>
    <w:semiHidden/>
    <w:rsid w:val="006D192D"/>
    <w:rPr>
      <w:rFonts w:ascii="Courier New" w:hAnsi="Courier New" w:cs="Courier New"/>
      <w:sz w:val="20"/>
      <w:szCs w:val="20"/>
      <w:lang w:eastAsia="en-US"/>
    </w:rPr>
  </w:style>
  <w:style w:type="paragraph" w:styleId="Salutation">
    <w:name w:val="Salutation"/>
    <w:basedOn w:val="Normal"/>
    <w:next w:val="Normal"/>
    <w:link w:val="SalutationChar"/>
    <w:uiPriority w:val="99"/>
    <w:semiHidden/>
    <w:rsid w:val="00F23076"/>
  </w:style>
  <w:style w:type="character" w:customStyle="1" w:styleId="SalutationChar">
    <w:name w:val="Salutation Char"/>
    <w:basedOn w:val="DefaultParagraphFont"/>
    <w:link w:val="Salutation"/>
    <w:uiPriority w:val="99"/>
    <w:semiHidden/>
    <w:rsid w:val="006D192D"/>
    <w:rPr>
      <w:rFonts w:ascii="Arial" w:hAnsi="Arial" w:cs="Arial"/>
      <w:lang w:eastAsia="en-US"/>
    </w:rPr>
  </w:style>
  <w:style w:type="paragraph" w:styleId="Signature">
    <w:name w:val="Signature"/>
    <w:basedOn w:val="Normal"/>
    <w:link w:val="SignatureChar"/>
    <w:uiPriority w:val="99"/>
    <w:semiHidden/>
    <w:rsid w:val="00F23076"/>
    <w:pPr>
      <w:ind w:left="4252"/>
    </w:pPr>
  </w:style>
  <w:style w:type="character" w:customStyle="1" w:styleId="SignatureChar">
    <w:name w:val="Signature Char"/>
    <w:basedOn w:val="DefaultParagraphFont"/>
    <w:link w:val="Signature"/>
    <w:uiPriority w:val="99"/>
    <w:semiHidden/>
    <w:rsid w:val="006D192D"/>
    <w:rPr>
      <w:rFonts w:ascii="Arial" w:hAnsi="Arial" w:cs="Arial"/>
      <w:lang w:eastAsia="en-US"/>
    </w:rPr>
  </w:style>
  <w:style w:type="paragraph" w:styleId="TableofAuthorities">
    <w:name w:val="table of authorities"/>
    <w:basedOn w:val="Normal"/>
    <w:next w:val="Normal"/>
    <w:uiPriority w:val="99"/>
    <w:semiHidden/>
    <w:rsid w:val="00F23076"/>
    <w:pPr>
      <w:ind w:left="220" w:hanging="220"/>
    </w:pPr>
  </w:style>
  <w:style w:type="paragraph" w:styleId="TableofFigures">
    <w:name w:val="table of figures"/>
    <w:basedOn w:val="Normal"/>
    <w:next w:val="Normal"/>
    <w:uiPriority w:val="99"/>
    <w:semiHidden/>
    <w:rsid w:val="00F23076"/>
    <w:pPr>
      <w:ind w:left="440" w:hanging="440"/>
    </w:pPr>
  </w:style>
  <w:style w:type="paragraph" w:styleId="TOAHeading">
    <w:name w:val="toa heading"/>
    <w:basedOn w:val="Normal"/>
    <w:next w:val="Normal"/>
    <w:uiPriority w:val="99"/>
    <w:semiHidden/>
    <w:rsid w:val="00F23076"/>
    <w:pPr>
      <w:spacing w:before="120"/>
    </w:pPr>
    <w:rPr>
      <w:b/>
      <w:bCs/>
      <w:sz w:val="24"/>
      <w:szCs w:val="24"/>
    </w:rPr>
  </w:style>
  <w:style w:type="paragraph" w:styleId="TOC1">
    <w:name w:val="toc 1"/>
    <w:basedOn w:val="Normal"/>
    <w:next w:val="Normal"/>
    <w:autoRedefine/>
    <w:uiPriority w:val="99"/>
    <w:semiHidden/>
    <w:rsid w:val="00F23076"/>
  </w:style>
  <w:style w:type="paragraph" w:styleId="TOC2">
    <w:name w:val="toc 2"/>
    <w:basedOn w:val="Normal"/>
    <w:next w:val="Normal"/>
    <w:autoRedefine/>
    <w:uiPriority w:val="99"/>
    <w:semiHidden/>
    <w:rsid w:val="00F23076"/>
    <w:pPr>
      <w:ind w:left="220"/>
    </w:pPr>
  </w:style>
  <w:style w:type="paragraph" w:styleId="TOC3">
    <w:name w:val="toc 3"/>
    <w:basedOn w:val="Normal"/>
    <w:next w:val="Normal"/>
    <w:autoRedefine/>
    <w:uiPriority w:val="99"/>
    <w:semiHidden/>
    <w:rsid w:val="00F23076"/>
    <w:pPr>
      <w:ind w:left="440"/>
    </w:pPr>
  </w:style>
  <w:style w:type="paragraph" w:styleId="TOC4">
    <w:name w:val="toc 4"/>
    <w:basedOn w:val="Normal"/>
    <w:next w:val="Normal"/>
    <w:autoRedefine/>
    <w:uiPriority w:val="99"/>
    <w:semiHidden/>
    <w:rsid w:val="00F23076"/>
    <w:pPr>
      <w:ind w:left="660"/>
    </w:pPr>
  </w:style>
  <w:style w:type="paragraph" w:styleId="TOC5">
    <w:name w:val="toc 5"/>
    <w:basedOn w:val="Normal"/>
    <w:next w:val="Normal"/>
    <w:autoRedefine/>
    <w:uiPriority w:val="99"/>
    <w:semiHidden/>
    <w:rsid w:val="00F23076"/>
    <w:pPr>
      <w:ind w:left="880"/>
    </w:pPr>
  </w:style>
  <w:style w:type="paragraph" w:styleId="TOC6">
    <w:name w:val="toc 6"/>
    <w:basedOn w:val="Normal"/>
    <w:next w:val="Normal"/>
    <w:autoRedefine/>
    <w:uiPriority w:val="99"/>
    <w:semiHidden/>
    <w:rsid w:val="00F23076"/>
    <w:pPr>
      <w:ind w:left="1100"/>
    </w:pPr>
  </w:style>
  <w:style w:type="paragraph" w:styleId="TOC7">
    <w:name w:val="toc 7"/>
    <w:basedOn w:val="Normal"/>
    <w:next w:val="Normal"/>
    <w:autoRedefine/>
    <w:uiPriority w:val="99"/>
    <w:semiHidden/>
    <w:rsid w:val="00F23076"/>
    <w:pPr>
      <w:ind w:left="1320"/>
    </w:pPr>
  </w:style>
  <w:style w:type="paragraph" w:styleId="TOC8">
    <w:name w:val="toc 8"/>
    <w:basedOn w:val="Normal"/>
    <w:next w:val="Normal"/>
    <w:autoRedefine/>
    <w:uiPriority w:val="99"/>
    <w:semiHidden/>
    <w:rsid w:val="00F23076"/>
    <w:pPr>
      <w:ind w:left="1540"/>
    </w:pPr>
  </w:style>
  <w:style w:type="paragraph" w:styleId="TOC9">
    <w:name w:val="toc 9"/>
    <w:basedOn w:val="Normal"/>
    <w:next w:val="Normal"/>
    <w:autoRedefine/>
    <w:uiPriority w:val="99"/>
    <w:semiHidden/>
    <w:rsid w:val="00F23076"/>
    <w:pPr>
      <w:ind w:left="1760"/>
    </w:pPr>
  </w:style>
  <w:style w:type="character" w:customStyle="1" w:styleId="dict21">
    <w:name w:val="dict21"/>
    <w:basedOn w:val="DefaultParagraphFont"/>
    <w:uiPriority w:val="99"/>
    <w:rsid w:val="00F23076"/>
    <w:rPr>
      <w:rFonts w:ascii="Arial" w:hAnsi="Arial" w:cs="Arial"/>
      <w:sz w:val="20"/>
      <w:szCs w:val="20"/>
    </w:rPr>
  </w:style>
  <w:style w:type="paragraph" w:customStyle="1" w:styleId="style13">
    <w:name w:val="style13"/>
    <w:basedOn w:val="Normal"/>
    <w:uiPriority w:val="99"/>
    <w:rsid w:val="00F23076"/>
    <w:pPr>
      <w:spacing w:before="100" w:beforeAutospacing="1" w:after="100" w:afterAutospacing="1"/>
    </w:pPr>
    <w:rPr>
      <w:rFonts w:ascii="Tahoma" w:eastAsia="Arial Unicode MS" w:hAnsi="Tahoma" w:cs="Tahoma"/>
      <w:sz w:val="20"/>
      <w:szCs w:val="20"/>
    </w:rPr>
  </w:style>
  <w:style w:type="character" w:styleId="PageNumber">
    <w:name w:val="page number"/>
    <w:basedOn w:val="DefaultParagraphFont"/>
    <w:uiPriority w:val="99"/>
    <w:semiHidden/>
    <w:rsid w:val="00F23076"/>
  </w:style>
  <w:style w:type="character" w:customStyle="1" w:styleId="msonormal0">
    <w:name w:val="msonormal"/>
    <w:basedOn w:val="DefaultParagraphFont"/>
    <w:uiPriority w:val="99"/>
    <w:rsid w:val="00F23076"/>
  </w:style>
  <w:style w:type="character" w:customStyle="1" w:styleId="style231">
    <w:name w:val="style231"/>
    <w:basedOn w:val="DefaultParagraphFont"/>
    <w:uiPriority w:val="99"/>
    <w:rsid w:val="00F23076"/>
    <w:rPr>
      <w:color w:val="333333"/>
      <w:sz w:val="20"/>
      <w:szCs w:val="20"/>
    </w:rPr>
  </w:style>
  <w:style w:type="character" w:customStyle="1" w:styleId="style21">
    <w:name w:val="style21"/>
    <w:basedOn w:val="DefaultParagraphFont"/>
    <w:uiPriority w:val="99"/>
    <w:rsid w:val="00F23076"/>
    <w:rPr>
      <w:color w:val="000000"/>
    </w:rPr>
  </w:style>
  <w:style w:type="paragraph" w:styleId="BalloonText">
    <w:name w:val="Balloon Text"/>
    <w:basedOn w:val="Normal"/>
    <w:link w:val="BalloonTextChar"/>
    <w:uiPriority w:val="99"/>
    <w:semiHidden/>
    <w:rsid w:val="00F23076"/>
    <w:rPr>
      <w:rFonts w:ascii="Tahoma" w:hAnsi="Tahoma" w:cs="Tahoma"/>
      <w:sz w:val="16"/>
      <w:szCs w:val="16"/>
    </w:rPr>
  </w:style>
  <w:style w:type="character" w:customStyle="1" w:styleId="BalloonTextChar">
    <w:name w:val="Balloon Text Char"/>
    <w:basedOn w:val="DefaultParagraphFont"/>
    <w:link w:val="BalloonText"/>
    <w:uiPriority w:val="99"/>
    <w:semiHidden/>
    <w:rsid w:val="006D192D"/>
    <w:rPr>
      <w:sz w:val="0"/>
      <w:szCs w:val="0"/>
      <w:lang w:eastAsia="en-US"/>
    </w:rPr>
  </w:style>
  <w:style w:type="paragraph" w:styleId="ListParagraph">
    <w:name w:val="List Paragraph"/>
    <w:basedOn w:val="Normal"/>
    <w:uiPriority w:val="34"/>
    <w:qFormat/>
    <w:rsid w:val="00400AD1"/>
    <w:pPr>
      <w:ind w:left="720"/>
      <w:contextualSpacing/>
    </w:pPr>
    <w:rPr>
      <w:rFonts w:ascii="Times New Roman" w:hAnsi="Times New Roman" w:cs="Times New Roman"/>
      <w:sz w:val="24"/>
      <w:szCs w:val="24"/>
      <w:lang w:eastAsia="en-AU"/>
    </w:rPr>
  </w:style>
  <w:style w:type="table" w:styleId="TableGrid">
    <w:name w:val="Table Grid"/>
    <w:basedOn w:val="TableNormal"/>
    <w:uiPriority w:val="99"/>
    <w:rsid w:val="005C18E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rsid w:val="00B36913"/>
    <w:rPr>
      <w:sz w:val="16"/>
      <w:szCs w:val="16"/>
    </w:rPr>
  </w:style>
  <w:style w:type="paragraph" w:styleId="CommentSubject">
    <w:name w:val="annotation subject"/>
    <w:basedOn w:val="CommentText"/>
    <w:next w:val="CommentText"/>
    <w:link w:val="CommentSubjectChar"/>
    <w:uiPriority w:val="99"/>
    <w:semiHidden/>
    <w:rsid w:val="00B36913"/>
    <w:rPr>
      <w:b/>
      <w:bCs/>
    </w:rPr>
  </w:style>
  <w:style w:type="character" w:customStyle="1" w:styleId="CommentSubjectChar">
    <w:name w:val="Comment Subject Char"/>
    <w:basedOn w:val="CommentTextChar"/>
    <w:link w:val="CommentSubject"/>
    <w:uiPriority w:val="99"/>
    <w:semiHidden/>
    <w:rsid w:val="00B36913"/>
    <w:rPr>
      <w:rFonts w:ascii="Arial" w:hAnsi="Arial" w:cs="Arial"/>
      <w:b/>
      <w:bCs/>
      <w:lang w:eastAsia="en-US"/>
    </w:rPr>
  </w:style>
  <w:style w:type="paragraph" w:styleId="Revision">
    <w:name w:val="Revision"/>
    <w:hidden/>
    <w:uiPriority w:val="99"/>
    <w:semiHidden/>
    <w:rsid w:val="00B36913"/>
    <w:rPr>
      <w:rFonts w:ascii="Arial" w:hAnsi="Arial" w:cs="Arial"/>
      <w:sz w:val="22"/>
      <w:szCs w:val="22"/>
      <w:lang w:eastAsia="en-US"/>
    </w:rPr>
  </w:style>
  <w:style w:type="character" w:customStyle="1" w:styleId="style101">
    <w:name w:val="style101"/>
    <w:basedOn w:val="DefaultParagraphFont"/>
    <w:rsid w:val="006C43AC"/>
    <w:rPr>
      <w:color w:val="000000"/>
    </w:rPr>
  </w:style>
  <w:style w:type="character" w:customStyle="1" w:styleId="scayt-misspell">
    <w:name w:val="scayt-misspell"/>
    <w:basedOn w:val="DefaultParagraphFont"/>
    <w:uiPriority w:val="99"/>
    <w:rsid w:val="00642B1A"/>
    <w:rPr>
      <w:shd w:val="clear" w:color="auto" w:fill="auto"/>
    </w:rPr>
  </w:style>
  <w:style w:type="paragraph" w:customStyle="1" w:styleId="Default">
    <w:name w:val="Default"/>
    <w:rsid w:val="00FC04CF"/>
    <w:pPr>
      <w:widowControl w:val="0"/>
      <w:autoSpaceDE w:val="0"/>
      <w:autoSpaceDN w:val="0"/>
      <w:adjustRightInd w:val="0"/>
    </w:pPr>
    <w:rPr>
      <w:rFonts w:ascii="Comic Sans MS" w:hAnsi="Comic Sans MS" w:cs="Comic Sans MS"/>
      <w:color w:val="000000"/>
      <w:sz w:val="24"/>
      <w:szCs w:val="24"/>
    </w:rPr>
  </w:style>
  <w:style w:type="paragraph" w:customStyle="1" w:styleId="CM1">
    <w:name w:val="CM1"/>
    <w:basedOn w:val="Default"/>
    <w:next w:val="Default"/>
    <w:uiPriority w:val="99"/>
    <w:rsid w:val="00DB7A77"/>
    <w:rPr>
      <w:color w:val="auto"/>
    </w:rPr>
  </w:style>
  <w:style w:type="character" w:customStyle="1" w:styleId="apple-converted-space">
    <w:name w:val="apple-converted-space"/>
    <w:basedOn w:val="DefaultParagraphFont"/>
    <w:rsid w:val="00890F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827362">
      <w:bodyDiv w:val="1"/>
      <w:marLeft w:val="0"/>
      <w:marRight w:val="0"/>
      <w:marTop w:val="0"/>
      <w:marBottom w:val="0"/>
      <w:divBdr>
        <w:top w:val="none" w:sz="0" w:space="0" w:color="auto"/>
        <w:left w:val="none" w:sz="0" w:space="0" w:color="auto"/>
        <w:bottom w:val="none" w:sz="0" w:space="0" w:color="auto"/>
        <w:right w:val="none" w:sz="0" w:space="0" w:color="auto"/>
      </w:divBdr>
    </w:div>
    <w:div w:id="1914005640">
      <w:marLeft w:val="0"/>
      <w:marRight w:val="0"/>
      <w:marTop w:val="0"/>
      <w:marBottom w:val="0"/>
      <w:divBdr>
        <w:top w:val="none" w:sz="0" w:space="0" w:color="auto"/>
        <w:left w:val="none" w:sz="0" w:space="0" w:color="auto"/>
        <w:bottom w:val="none" w:sz="0" w:space="0" w:color="auto"/>
        <w:right w:val="none" w:sz="0" w:space="0" w:color="auto"/>
      </w:divBdr>
    </w:div>
    <w:div w:id="1914005641">
      <w:marLeft w:val="0"/>
      <w:marRight w:val="0"/>
      <w:marTop w:val="0"/>
      <w:marBottom w:val="0"/>
      <w:divBdr>
        <w:top w:val="none" w:sz="0" w:space="0" w:color="auto"/>
        <w:left w:val="none" w:sz="0" w:space="0" w:color="auto"/>
        <w:bottom w:val="none" w:sz="0" w:space="0" w:color="auto"/>
        <w:right w:val="none" w:sz="0" w:space="0" w:color="auto"/>
      </w:divBdr>
      <w:divsChild>
        <w:div w:id="1914005752">
          <w:marLeft w:val="547"/>
          <w:marRight w:val="0"/>
          <w:marTop w:val="240"/>
          <w:marBottom w:val="0"/>
          <w:divBdr>
            <w:top w:val="none" w:sz="0" w:space="0" w:color="auto"/>
            <w:left w:val="none" w:sz="0" w:space="0" w:color="auto"/>
            <w:bottom w:val="none" w:sz="0" w:space="0" w:color="auto"/>
            <w:right w:val="none" w:sz="0" w:space="0" w:color="auto"/>
          </w:divBdr>
        </w:div>
        <w:div w:id="1914005760">
          <w:marLeft w:val="547"/>
          <w:marRight w:val="0"/>
          <w:marTop w:val="240"/>
          <w:marBottom w:val="0"/>
          <w:divBdr>
            <w:top w:val="none" w:sz="0" w:space="0" w:color="auto"/>
            <w:left w:val="none" w:sz="0" w:space="0" w:color="auto"/>
            <w:bottom w:val="none" w:sz="0" w:space="0" w:color="auto"/>
            <w:right w:val="none" w:sz="0" w:space="0" w:color="auto"/>
          </w:divBdr>
        </w:div>
      </w:divsChild>
    </w:div>
    <w:div w:id="1914005644">
      <w:marLeft w:val="0"/>
      <w:marRight w:val="0"/>
      <w:marTop w:val="0"/>
      <w:marBottom w:val="0"/>
      <w:divBdr>
        <w:top w:val="none" w:sz="0" w:space="0" w:color="auto"/>
        <w:left w:val="none" w:sz="0" w:space="0" w:color="auto"/>
        <w:bottom w:val="none" w:sz="0" w:space="0" w:color="auto"/>
        <w:right w:val="none" w:sz="0" w:space="0" w:color="auto"/>
      </w:divBdr>
      <w:divsChild>
        <w:div w:id="1914005673">
          <w:marLeft w:val="547"/>
          <w:marRight w:val="0"/>
          <w:marTop w:val="134"/>
          <w:marBottom w:val="0"/>
          <w:divBdr>
            <w:top w:val="none" w:sz="0" w:space="0" w:color="auto"/>
            <w:left w:val="none" w:sz="0" w:space="0" w:color="auto"/>
            <w:bottom w:val="none" w:sz="0" w:space="0" w:color="auto"/>
            <w:right w:val="none" w:sz="0" w:space="0" w:color="auto"/>
          </w:divBdr>
        </w:div>
        <w:div w:id="1914005692">
          <w:marLeft w:val="547"/>
          <w:marRight w:val="0"/>
          <w:marTop w:val="134"/>
          <w:marBottom w:val="0"/>
          <w:divBdr>
            <w:top w:val="none" w:sz="0" w:space="0" w:color="auto"/>
            <w:left w:val="none" w:sz="0" w:space="0" w:color="auto"/>
            <w:bottom w:val="none" w:sz="0" w:space="0" w:color="auto"/>
            <w:right w:val="none" w:sz="0" w:space="0" w:color="auto"/>
          </w:divBdr>
        </w:div>
        <w:div w:id="1914005703">
          <w:marLeft w:val="547"/>
          <w:marRight w:val="0"/>
          <w:marTop w:val="134"/>
          <w:marBottom w:val="0"/>
          <w:divBdr>
            <w:top w:val="none" w:sz="0" w:space="0" w:color="auto"/>
            <w:left w:val="none" w:sz="0" w:space="0" w:color="auto"/>
            <w:bottom w:val="none" w:sz="0" w:space="0" w:color="auto"/>
            <w:right w:val="none" w:sz="0" w:space="0" w:color="auto"/>
          </w:divBdr>
        </w:div>
      </w:divsChild>
    </w:div>
    <w:div w:id="1914005658">
      <w:marLeft w:val="0"/>
      <w:marRight w:val="0"/>
      <w:marTop w:val="0"/>
      <w:marBottom w:val="10"/>
      <w:divBdr>
        <w:top w:val="none" w:sz="0" w:space="0" w:color="auto"/>
        <w:left w:val="none" w:sz="0" w:space="0" w:color="auto"/>
        <w:bottom w:val="none" w:sz="0" w:space="0" w:color="auto"/>
        <w:right w:val="none" w:sz="0" w:space="0" w:color="auto"/>
      </w:divBdr>
      <w:divsChild>
        <w:div w:id="1914005712">
          <w:marLeft w:val="0"/>
          <w:marRight w:val="0"/>
          <w:marTop w:val="0"/>
          <w:marBottom w:val="0"/>
          <w:divBdr>
            <w:top w:val="none" w:sz="0" w:space="0" w:color="auto"/>
            <w:left w:val="none" w:sz="0" w:space="0" w:color="auto"/>
            <w:bottom w:val="none" w:sz="0" w:space="0" w:color="auto"/>
            <w:right w:val="none" w:sz="0" w:space="0" w:color="auto"/>
          </w:divBdr>
          <w:divsChild>
            <w:div w:id="1914005744">
              <w:marLeft w:val="0"/>
              <w:marRight w:val="0"/>
              <w:marTop w:val="0"/>
              <w:marBottom w:val="0"/>
              <w:divBdr>
                <w:top w:val="none" w:sz="0" w:space="0" w:color="auto"/>
                <w:left w:val="none" w:sz="0" w:space="0" w:color="auto"/>
                <w:bottom w:val="none" w:sz="0" w:space="0" w:color="auto"/>
                <w:right w:val="none" w:sz="0" w:space="0" w:color="auto"/>
              </w:divBdr>
              <w:divsChild>
                <w:div w:id="1914005795">
                  <w:marLeft w:val="0"/>
                  <w:marRight w:val="0"/>
                  <w:marTop w:val="0"/>
                  <w:marBottom w:val="0"/>
                  <w:divBdr>
                    <w:top w:val="none" w:sz="0" w:space="0" w:color="auto"/>
                    <w:left w:val="none" w:sz="0" w:space="0" w:color="auto"/>
                    <w:bottom w:val="none" w:sz="0" w:space="0" w:color="auto"/>
                    <w:right w:val="none" w:sz="0" w:space="0" w:color="auto"/>
                  </w:divBdr>
                  <w:divsChild>
                    <w:div w:id="1914005768">
                      <w:marLeft w:val="0"/>
                      <w:marRight w:val="0"/>
                      <w:marTop w:val="0"/>
                      <w:marBottom w:val="0"/>
                      <w:divBdr>
                        <w:top w:val="none" w:sz="0" w:space="0" w:color="auto"/>
                        <w:left w:val="none" w:sz="0" w:space="0" w:color="auto"/>
                        <w:bottom w:val="none" w:sz="0" w:space="0" w:color="auto"/>
                        <w:right w:val="none" w:sz="0" w:space="0" w:color="auto"/>
                      </w:divBdr>
                      <w:divsChild>
                        <w:div w:id="1914005763">
                          <w:marLeft w:val="0"/>
                          <w:marRight w:val="0"/>
                          <w:marTop w:val="0"/>
                          <w:marBottom w:val="0"/>
                          <w:divBdr>
                            <w:top w:val="none" w:sz="0" w:space="0" w:color="auto"/>
                            <w:left w:val="none" w:sz="0" w:space="0" w:color="auto"/>
                            <w:bottom w:val="none" w:sz="0" w:space="0" w:color="auto"/>
                            <w:right w:val="none" w:sz="0" w:space="0" w:color="auto"/>
                          </w:divBdr>
                          <w:divsChild>
                            <w:div w:id="1914005684">
                              <w:marLeft w:val="0"/>
                              <w:marRight w:val="0"/>
                              <w:marTop w:val="0"/>
                              <w:marBottom w:val="0"/>
                              <w:divBdr>
                                <w:top w:val="none" w:sz="0" w:space="0" w:color="auto"/>
                                <w:left w:val="none" w:sz="0" w:space="0" w:color="auto"/>
                                <w:bottom w:val="none" w:sz="0" w:space="0" w:color="auto"/>
                                <w:right w:val="none" w:sz="0" w:space="0" w:color="auto"/>
                              </w:divBdr>
                              <w:divsChild>
                                <w:div w:id="1914005807">
                                  <w:marLeft w:val="0"/>
                                  <w:marRight w:val="0"/>
                                  <w:marTop w:val="200"/>
                                  <w:marBottom w:val="200"/>
                                  <w:divBdr>
                                    <w:top w:val="none" w:sz="0" w:space="0" w:color="auto"/>
                                    <w:left w:val="none" w:sz="0" w:space="0" w:color="auto"/>
                                    <w:bottom w:val="none" w:sz="0" w:space="0" w:color="auto"/>
                                    <w:right w:val="none" w:sz="0" w:space="0" w:color="auto"/>
                                  </w:divBdr>
                                  <w:divsChild>
                                    <w:div w:id="1914005645">
                                      <w:marLeft w:val="0"/>
                                      <w:marRight w:val="0"/>
                                      <w:marTop w:val="200"/>
                                      <w:marBottom w:val="200"/>
                                      <w:divBdr>
                                        <w:top w:val="none" w:sz="0" w:space="0" w:color="auto"/>
                                        <w:left w:val="none" w:sz="0" w:space="0" w:color="auto"/>
                                        <w:bottom w:val="none" w:sz="0" w:space="0" w:color="auto"/>
                                        <w:right w:val="none" w:sz="0" w:space="0" w:color="auto"/>
                                      </w:divBdr>
                                      <w:divsChild>
                                        <w:div w:id="1914005702">
                                          <w:marLeft w:val="0"/>
                                          <w:marRight w:val="0"/>
                                          <w:marTop w:val="0"/>
                                          <w:marBottom w:val="0"/>
                                          <w:divBdr>
                                            <w:top w:val="none" w:sz="0" w:space="0" w:color="auto"/>
                                            <w:left w:val="none" w:sz="0" w:space="0" w:color="auto"/>
                                            <w:bottom w:val="none" w:sz="0" w:space="0" w:color="auto"/>
                                            <w:right w:val="none" w:sz="0" w:space="0" w:color="auto"/>
                                          </w:divBdr>
                                          <w:divsChild>
                                            <w:div w:id="1914005642">
                                              <w:marLeft w:val="0"/>
                                              <w:marRight w:val="0"/>
                                              <w:marTop w:val="200"/>
                                              <w:marBottom w:val="200"/>
                                              <w:divBdr>
                                                <w:top w:val="none" w:sz="0" w:space="0" w:color="auto"/>
                                                <w:left w:val="none" w:sz="0" w:space="0" w:color="auto"/>
                                                <w:bottom w:val="none" w:sz="0" w:space="0" w:color="auto"/>
                                                <w:right w:val="none" w:sz="0" w:space="0" w:color="auto"/>
                                              </w:divBdr>
                                              <w:divsChild>
                                                <w:div w:id="1914005790">
                                                  <w:marLeft w:val="0"/>
                                                  <w:marRight w:val="0"/>
                                                  <w:marTop w:val="20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4005660">
      <w:marLeft w:val="0"/>
      <w:marRight w:val="0"/>
      <w:marTop w:val="0"/>
      <w:marBottom w:val="0"/>
      <w:divBdr>
        <w:top w:val="none" w:sz="0" w:space="0" w:color="auto"/>
        <w:left w:val="none" w:sz="0" w:space="0" w:color="auto"/>
        <w:bottom w:val="none" w:sz="0" w:space="0" w:color="auto"/>
        <w:right w:val="none" w:sz="0" w:space="0" w:color="auto"/>
      </w:divBdr>
      <w:divsChild>
        <w:div w:id="1914005639">
          <w:marLeft w:val="547"/>
          <w:marRight w:val="0"/>
          <w:marTop w:val="288"/>
          <w:marBottom w:val="0"/>
          <w:divBdr>
            <w:top w:val="none" w:sz="0" w:space="0" w:color="auto"/>
            <w:left w:val="none" w:sz="0" w:space="0" w:color="auto"/>
            <w:bottom w:val="none" w:sz="0" w:space="0" w:color="auto"/>
            <w:right w:val="none" w:sz="0" w:space="0" w:color="auto"/>
          </w:divBdr>
        </w:div>
        <w:div w:id="1914005727">
          <w:marLeft w:val="547"/>
          <w:marRight w:val="0"/>
          <w:marTop w:val="288"/>
          <w:marBottom w:val="0"/>
          <w:divBdr>
            <w:top w:val="none" w:sz="0" w:space="0" w:color="auto"/>
            <w:left w:val="none" w:sz="0" w:space="0" w:color="auto"/>
            <w:bottom w:val="none" w:sz="0" w:space="0" w:color="auto"/>
            <w:right w:val="none" w:sz="0" w:space="0" w:color="auto"/>
          </w:divBdr>
        </w:div>
        <w:div w:id="1914005738">
          <w:marLeft w:val="547"/>
          <w:marRight w:val="0"/>
          <w:marTop w:val="288"/>
          <w:marBottom w:val="0"/>
          <w:divBdr>
            <w:top w:val="none" w:sz="0" w:space="0" w:color="auto"/>
            <w:left w:val="none" w:sz="0" w:space="0" w:color="auto"/>
            <w:bottom w:val="none" w:sz="0" w:space="0" w:color="auto"/>
            <w:right w:val="none" w:sz="0" w:space="0" w:color="auto"/>
          </w:divBdr>
        </w:div>
        <w:div w:id="1914005783">
          <w:marLeft w:val="547"/>
          <w:marRight w:val="0"/>
          <w:marTop w:val="288"/>
          <w:marBottom w:val="0"/>
          <w:divBdr>
            <w:top w:val="none" w:sz="0" w:space="0" w:color="auto"/>
            <w:left w:val="none" w:sz="0" w:space="0" w:color="auto"/>
            <w:bottom w:val="none" w:sz="0" w:space="0" w:color="auto"/>
            <w:right w:val="none" w:sz="0" w:space="0" w:color="auto"/>
          </w:divBdr>
        </w:div>
      </w:divsChild>
    </w:div>
    <w:div w:id="1914005670">
      <w:marLeft w:val="0"/>
      <w:marRight w:val="0"/>
      <w:marTop w:val="0"/>
      <w:marBottom w:val="0"/>
      <w:divBdr>
        <w:top w:val="none" w:sz="0" w:space="0" w:color="auto"/>
        <w:left w:val="none" w:sz="0" w:space="0" w:color="auto"/>
        <w:bottom w:val="none" w:sz="0" w:space="0" w:color="auto"/>
        <w:right w:val="none" w:sz="0" w:space="0" w:color="auto"/>
      </w:divBdr>
    </w:div>
    <w:div w:id="1914005680">
      <w:marLeft w:val="0"/>
      <w:marRight w:val="0"/>
      <w:marTop w:val="0"/>
      <w:marBottom w:val="0"/>
      <w:divBdr>
        <w:top w:val="none" w:sz="0" w:space="0" w:color="auto"/>
        <w:left w:val="none" w:sz="0" w:space="0" w:color="auto"/>
        <w:bottom w:val="none" w:sz="0" w:space="0" w:color="auto"/>
        <w:right w:val="none" w:sz="0" w:space="0" w:color="auto"/>
      </w:divBdr>
      <w:divsChild>
        <w:div w:id="1914005665">
          <w:marLeft w:val="547"/>
          <w:marRight w:val="0"/>
          <w:marTop w:val="240"/>
          <w:marBottom w:val="0"/>
          <w:divBdr>
            <w:top w:val="none" w:sz="0" w:space="0" w:color="auto"/>
            <w:left w:val="none" w:sz="0" w:space="0" w:color="auto"/>
            <w:bottom w:val="none" w:sz="0" w:space="0" w:color="auto"/>
            <w:right w:val="none" w:sz="0" w:space="0" w:color="auto"/>
          </w:divBdr>
        </w:div>
      </w:divsChild>
    </w:div>
    <w:div w:id="1914005694">
      <w:marLeft w:val="0"/>
      <w:marRight w:val="0"/>
      <w:marTop w:val="0"/>
      <w:marBottom w:val="10"/>
      <w:divBdr>
        <w:top w:val="none" w:sz="0" w:space="0" w:color="auto"/>
        <w:left w:val="none" w:sz="0" w:space="0" w:color="auto"/>
        <w:bottom w:val="none" w:sz="0" w:space="0" w:color="auto"/>
        <w:right w:val="none" w:sz="0" w:space="0" w:color="auto"/>
      </w:divBdr>
      <w:divsChild>
        <w:div w:id="1914005699">
          <w:marLeft w:val="0"/>
          <w:marRight w:val="0"/>
          <w:marTop w:val="0"/>
          <w:marBottom w:val="0"/>
          <w:divBdr>
            <w:top w:val="none" w:sz="0" w:space="0" w:color="auto"/>
            <w:left w:val="none" w:sz="0" w:space="0" w:color="auto"/>
            <w:bottom w:val="none" w:sz="0" w:space="0" w:color="auto"/>
            <w:right w:val="none" w:sz="0" w:space="0" w:color="auto"/>
          </w:divBdr>
          <w:divsChild>
            <w:div w:id="1914005697">
              <w:marLeft w:val="0"/>
              <w:marRight w:val="0"/>
              <w:marTop w:val="0"/>
              <w:marBottom w:val="0"/>
              <w:divBdr>
                <w:top w:val="none" w:sz="0" w:space="0" w:color="auto"/>
                <w:left w:val="none" w:sz="0" w:space="0" w:color="auto"/>
                <w:bottom w:val="none" w:sz="0" w:space="0" w:color="auto"/>
                <w:right w:val="none" w:sz="0" w:space="0" w:color="auto"/>
              </w:divBdr>
              <w:divsChild>
                <w:div w:id="1914005634">
                  <w:marLeft w:val="0"/>
                  <w:marRight w:val="0"/>
                  <w:marTop w:val="0"/>
                  <w:marBottom w:val="0"/>
                  <w:divBdr>
                    <w:top w:val="none" w:sz="0" w:space="0" w:color="auto"/>
                    <w:left w:val="none" w:sz="0" w:space="0" w:color="auto"/>
                    <w:bottom w:val="none" w:sz="0" w:space="0" w:color="auto"/>
                    <w:right w:val="none" w:sz="0" w:space="0" w:color="auto"/>
                  </w:divBdr>
                  <w:divsChild>
                    <w:div w:id="1914005722">
                      <w:marLeft w:val="0"/>
                      <w:marRight w:val="0"/>
                      <w:marTop w:val="0"/>
                      <w:marBottom w:val="0"/>
                      <w:divBdr>
                        <w:top w:val="none" w:sz="0" w:space="0" w:color="auto"/>
                        <w:left w:val="none" w:sz="0" w:space="0" w:color="auto"/>
                        <w:bottom w:val="none" w:sz="0" w:space="0" w:color="auto"/>
                        <w:right w:val="none" w:sz="0" w:space="0" w:color="auto"/>
                      </w:divBdr>
                      <w:divsChild>
                        <w:div w:id="1914005776">
                          <w:marLeft w:val="0"/>
                          <w:marRight w:val="0"/>
                          <w:marTop w:val="0"/>
                          <w:marBottom w:val="0"/>
                          <w:divBdr>
                            <w:top w:val="none" w:sz="0" w:space="0" w:color="auto"/>
                            <w:left w:val="none" w:sz="0" w:space="0" w:color="auto"/>
                            <w:bottom w:val="none" w:sz="0" w:space="0" w:color="auto"/>
                            <w:right w:val="none" w:sz="0" w:space="0" w:color="auto"/>
                          </w:divBdr>
                          <w:divsChild>
                            <w:div w:id="1914005818">
                              <w:marLeft w:val="0"/>
                              <w:marRight w:val="0"/>
                              <w:marTop w:val="0"/>
                              <w:marBottom w:val="0"/>
                              <w:divBdr>
                                <w:top w:val="none" w:sz="0" w:space="0" w:color="auto"/>
                                <w:left w:val="none" w:sz="0" w:space="0" w:color="auto"/>
                                <w:bottom w:val="none" w:sz="0" w:space="0" w:color="auto"/>
                                <w:right w:val="none" w:sz="0" w:space="0" w:color="auto"/>
                              </w:divBdr>
                              <w:divsChild>
                                <w:div w:id="1914005691">
                                  <w:marLeft w:val="0"/>
                                  <w:marRight w:val="0"/>
                                  <w:marTop w:val="200"/>
                                  <w:marBottom w:val="200"/>
                                  <w:divBdr>
                                    <w:top w:val="none" w:sz="0" w:space="0" w:color="auto"/>
                                    <w:left w:val="none" w:sz="0" w:space="0" w:color="auto"/>
                                    <w:bottom w:val="none" w:sz="0" w:space="0" w:color="auto"/>
                                    <w:right w:val="none" w:sz="0" w:space="0" w:color="auto"/>
                                  </w:divBdr>
                                  <w:divsChild>
                                    <w:div w:id="1914005803">
                                      <w:marLeft w:val="0"/>
                                      <w:marRight w:val="0"/>
                                      <w:marTop w:val="200"/>
                                      <w:marBottom w:val="200"/>
                                      <w:divBdr>
                                        <w:top w:val="none" w:sz="0" w:space="0" w:color="auto"/>
                                        <w:left w:val="none" w:sz="0" w:space="0" w:color="auto"/>
                                        <w:bottom w:val="none" w:sz="0" w:space="0" w:color="auto"/>
                                        <w:right w:val="none" w:sz="0" w:space="0" w:color="auto"/>
                                      </w:divBdr>
                                      <w:divsChild>
                                        <w:div w:id="1914005755">
                                          <w:marLeft w:val="0"/>
                                          <w:marRight w:val="0"/>
                                          <w:marTop w:val="0"/>
                                          <w:marBottom w:val="0"/>
                                          <w:divBdr>
                                            <w:top w:val="none" w:sz="0" w:space="0" w:color="auto"/>
                                            <w:left w:val="none" w:sz="0" w:space="0" w:color="auto"/>
                                            <w:bottom w:val="none" w:sz="0" w:space="0" w:color="auto"/>
                                            <w:right w:val="none" w:sz="0" w:space="0" w:color="auto"/>
                                          </w:divBdr>
                                          <w:divsChild>
                                            <w:div w:id="1914005729">
                                              <w:marLeft w:val="0"/>
                                              <w:marRight w:val="0"/>
                                              <w:marTop w:val="200"/>
                                              <w:marBottom w:val="200"/>
                                              <w:divBdr>
                                                <w:top w:val="none" w:sz="0" w:space="0" w:color="auto"/>
                                                <w:left w:val="none" w:sz="0" w:space="0" w:color="auto"/>
                                                <w:bottom w:val="none" w:sz="0" w:space="0" w:color="auto"/>
                                                <w:right w:val="none" w:sz="0" w:space="0" w:color="auto"/>
                                              </w:divBdr>
                                              <w:divsChild>
                                                <w:div w:id="1914005685">
                                                  <w:marLeft w:val="0"/>
                                                  <w:marRight w:val="0"/>
                                                  <w:marTop w:val="20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4005700">
      <w:marLeft w:val="0"/>
      <w:marRight w:val="0"/>
      <w:marTop w:val="0"/>
      <w:marBottom w:val="10"/>
      <w:divBdr>
        <w:top w:val="none" w:sz="0" w:space="0" w:color="auto"/>
        <w:left w:val="none" w:sz="0" w:space="0" w:color="auto"/>
        <w:bottom w:val="none" w:sz="0" w:space="0" w:color="auto"/>
        <w:right w:val="none" w:sz="0" w:space="0" w:color="auto"/>
      </w:divBdr>
      <w:divsChild>
        <w:div w:id="1914005814">
          <w:marLeft w:val="0"/>
          <w:marRight w:val="0"/>
          <w:marTop w:val="0"/>
          <w:marBottom w:val="0"/>
          <w:divBdr>
            <w:top w:val="none" w:sz="0" w:space="0" w:color="auto"/>
            <w:left w:val="none" w:sz="0" w:space="0" w:color="auto"/>
            <w:bottom w:val="none" w:sz="0" w:space="0" w:color="auto"/>
            <w:right w:val="none" w:sz="0" w:space="0" w:color="auto"/>
          </w:divBdr>
          <w:divsChild>
            <w:div w:id="1914005741">
              <w:marLeft w:val="0"/>
              <w:marRight w:val="0"/>
              <w:marTop w:val="0"/>
              <w:marBottom w:val="0"/>
              <w:divBdr>
                <w:top w:val="none" w:sz="0" w:space="0" w:color="auto"/>
                <w:left w:val="none" w:sz="0" w:space="0" w:color="auto"/>
                <w:bottom w:val="none" w:sz="0" w:space="0" w:color="auto"/>
                <w:right w:val="none" w:sz="0" w:space="0" w:color="auto"/>
              </w:divBdr>
              <w:divsChild>
                <w:div w:id="1914005782">
                  <w:marLeft w:val="0"/>
                  <w:marRight w:val="0"/>
                  <w:marTop w:val="0"/>
                  <w:marBottom w:val="0"/>
                  <w:divBdr>
                    <w:top w:val="none" w:sz="0" w:space="0" w:color="auto"/>
                    <w:left w:val="none" w:sz="0" w:space="0" w:color="auto"/>
                    <w:bottom w:val="none" w:sz="0" w:space="0" w:color="auto"/>
                    <w:right w:val="none" w:sz="0" w:space="0" w:color="auto"/>
                  </w:divBdr>
                  <w:divsChild>
                    <w:div w:id="1914005726">
                      <w:marLeft w:val="0"/>
                      <w:marRight w:val="0"/>
                      <w:marTop w:val="0"/>
                      <w:marBottom w:val="0"/>
                      <w:divBdr>
                        <w:top w:val="none" w:sz="0" w:space="0" w:color="auto"/>
                        <w:left w:val="none" w:sz="0" w:space="0" w:color="auto"/>
                        <w:bottom w:val="none" w:sz="0" w:space="0" w:color="auto"/>
                        <w:right w:val="none" w:sz="0" w:space="0" w:color="auto"/>
                      </w:divBdr>
                      <w:divsChild>
                        <w:div w:id="1914005652">
                          <w:marLeft w:val="0"/>
                          <w:marRight w:val="0"/>
                          <w:marTop w:val="0"/>
                          <w:marBottom w:val="0"/>
                          <w:divBdr>
                            <w:top w:val="none" w:sz="0" w:space="0" w:color="auto"/>
                            <w:left w:val="none" w:sz="0" w:space="0" w:color="auto"/>
                            <w:bottom w:val="none" w:sz="0" w:space="0" w:color="auto"/>
                            <w:right w:val="none" w:sz="0" w:space="0" w:color="auto"/>
                          </w:divBdr>
                          <w:divsChild>
                            <w:div w:id="1914005806">
                              <w:marLeft w:val="0"/>
                              <w:marRight w:val="0"/>
                              <w:marTop w:val="0"/>
                              <w:marBottom w:val="0"/>
                              <w:divBdr>
                                <w:top w:val="none" w:sz="0" w:space="0" w:color="auto"/>
                                <w:left w:val="none" w:sz="0" w:space="0" w:color="auto"/>
                                <w:bottom w:val="none" w:sz="0" w:space="0" w:color="auto"/>
                                <w:right w:val="none" w:sz="0" w:space="0" w:color="auto"/>
                              </w:divBdr>
                              <w:divsChild>
                                <w:div w:id="1914005794">
                                  <w:marLeft w:val="0"/>
                                  <w:marRight w:val="0"/>
                                  <w:marTop w:val="200"/>
                                  <w:marBottom w:val="200"/>
                                  <w:divBdr>
                                    <w:top w:val="none" w:sz="0" w:space="0" w:color="auto"/>
                                    <w:left w:val="none" w:sz="0" w:space="0" w:color="auto"/>
                                    <w:bottom w:val="none" w:sz="0" w:space="0" w:color="auto"/>
                                    <w:right w:val="none" w:sz="0" w:space="0" w:color="auto"/>
                                  </w:divBdr>
                                  <w:divsChild>
                                    <w:div w:id="1914005689">
                                      <w:marLeft w:val="0"/>
                                      <w:marRight w:val="0"/>
                                      <w:marTop w:val="200"/>
                                      <w:marBottom w:val="200"/>
                                      <w:divBdr>
                                        <w:top w:val="none" w:sz="0" w:space="0" w:color="auto"/>
                                        <w:left w:val="none" w:sz="0" w:space="0" w:color="auto"/>
                                        <w:bottom w:val="none" w:sz="0" w:space="0" w:color="auto"/>
                                        <w:right w:val="none" w:sz="0" w:space="0" w:color="auto"/>
                                      </w:divBdr>
                                      <w:divsChild>
                                        <w:div w:id="1914005732">
                                          <w:marLeft w:val="0"/>
                                          <w:marRight w:val="0"/>
                                          <w:marTop w:val="0"/>
                                          <w:marBottom w:val="0"/>
                                          <w:divBdr>
                                            <w:top w:val="none" w:sz="0" w:space="0" w:color="auto"/>
                                            <w:left w:val="none" w:sz="0" w:space="0" w:color="auto"/>
                                            <w:bottom w:val="none" w:sz="0" w:space="0" w:color="auto"/>
                                            <w:right w:val="none" w:sz="0" w:space="0" w:color="auto"/>
                                          </w:divBdr>
                                          <w:divsChild>
                                            <w:div w:id="1914005710">
                                              <w:marLeft w:val="0"/>
                                              <w:marRight w:val="0"/>
                                              <w:marTop w:val="200"/>
                                              <w:marBottom w:val="200"/>
                                              <w:divBdr>
                                                <w:top w:val="none" w:sz="0" w:space="0" w:color="auto"/>
                                                <w:left w:val="none" w:sz="0" w:space="0" w:color="auto"/>
                                                <w:bottom w:val="none" w:sz="0" w:space="0" w:color="auto"/>
                                                <w:right w:val="none" w:sz="0" w:space="0" w:color="auto"/>
                                              </w:divBdr>
                                              <w:divsChild>
                                                <w:div w:id="1914005731">
                                                  <w:marLeft w:val="0"/>
                                                  <w:marRight w:val="0"/>
                                                  <w:marTop w:val="200"/>
                                                  <w:marBottom w:val="200"/>
                                                  <w:divBdr>
                                                    <w:top w:val="none" w:sz="0" w:space="0" w:color="auto"/>
                                                    <w:left w:val="none" w:sz="0" w:space="0" w:color="auto"/>
                                                    <w:bottom w:val="none" w:sz="0" w:space="0" w:color="auto"/>
                                                    <w:right w:val="none" w:sz="0" w:space="0" w:color="auto"/>
                                                  </w:divBdr>
                                                  <w:divsChild>
                                                    <w:div w:id="1914005646">
                                                      <w:marLeft w:val="0"/>
                                                      <w:marRight w:val="0"/>
                                                      <w:marTop w:val="200"/>
                                                      <w:marBottom w:val="200"/>
                                                      <w:divBdr>
                                                        <w:top w:val="none" w:sz="0" w:space="0" w:color="auto"/>
                                                        <w:left w:val="none" w:sz="0" w:space="0" w:color="auto"/>
                                                        <w:bottom w:val="none" w:sz="0" w:space="0" w:color="auto"/>
                                                        <w:right w:val="none" w:sz="0" w:space="0" w:color="auto"/>
                                                      </w:divBdr>
                                                      <w:divsChild>
                                                        <w:div w:id="1914005723">
                                                          <w:marLeft w:val="0"/>
                                                          <w:marRight w:val="0"/>
                                                          <w:marTop w:val="200"/>
                                                          <w:marBottom w:val="200"/>
                                                          <w:divBdr>
                                                            <w:top w:val="none" w:sz="0" w:space="0" w:color="auto"/>
                                                            <w:left w:val="none" w:sz="0" w:space="0" w:color="auto"/>
                                                            <w:bottom w:val="none" w:sz="0" w:space="0" w:color="auto"/>
                                                            <w:right w:val="none" w:sz="0" w:space="0" w:color="auto"/>
                                                          </w:divBdr>
                                                          <w:divsChild>
                                                            <w:div w:id="1914005816">
                                                              <w:marLeft w:val="0"/>
                                                              <w:marRight w:val="0"/>
                                                              <w:marTop w:val="200"/>
                                                              <w:marBottom w:val="200"/>
                                                              <w:divBdr>
                                                                <w:top w:val="none" w:sz="0" w:space="0" w:color="auto"/>
                                                                <w:left w:val="none" w:sz="0" w:space="0" w:color="auto"/>
                                                                <w:bottom w:val="none" w:sz="0" w:space="0" w:color="auto"/>
                                                                <w:right w:val="none" w:sz="0" w:space="0" w:color="auto"/>
                                                              </w:divBdr>
                                                              <w:divsChild>
                                                                <w:div w:id="1914005668">
                                                                  <w:marLeft w:val="0"/>
                                                                  <w:marRight w:val="0"/>
                                                                  <w:marTop w:val="200"/>
                                                                  <w:marBottom w:val="200"/>
                                                                  <w:divBdr>
                                                                    <w:top w:val="none" w:sz="0" w:space="0" w:color="auto"/>
                                                                    <w:left w:val="none" w:sz="0" w:space="0" w:color="auto"/>
                                                                    <w:bottom w:val="none" w:sz="0" w:space="0" w:color="auto"/>
                                                                    <w:right w:val="none" w:sz="0" w:space="0" w:color="auto"/>
                                                                  </w:divBdr>
                                                                  <w:divsChild>
                                                                    <w:div w:id="1914005742">
                                                                      <w:marLeft w:val="0"/>
                                                                      <w:marRight w:val="0"/>
                                                                      <w:marTop w:val="20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14005701">
      <w:marLeft w:val="0"/>
      <w:marRight w:val="0"/>
      <w:marTop w:val="0"/>
      <w:marBottom w:val="0"/>
      <w:divBdr>
        <w:top w:val="none" w:sz="0" w:space="0" w:color="auto"/>
        <w:left w:val="none" w:sz="0" w:space="0" w:color="auto"/>
        <w:bottom w:val="none" w:sz="0" w:space="0" w:color="auto"/>
        <w:right w:val="none" w:sz="0" w:space="0" w:color="auto"/>
      </w:divBdr>
      <w:divsChild>
        <w:div w:id="1914005635">
          <w:marLeft w:val="547"/>
          <w:marRight w:val="0"/>
          <w:marTop w:val="240"/>
          <w:marBottom w:val="0"/>
          <w:divBdr>
            <w:top w:val="none" w:sz="0" w:space="0" w:color="auto"/>
            <w:left w:val="none" w:sz="0" w:space="0" w:color="auto"/>
            <w:bottom w:val="none" w:sz="0" w:space="0" w:color="auto"/>
            <w:right w:val="none" w:sz="0" w:space="0" w:color="auto"/>
          </w:divBdr>
        </w:div>
        <w:div w:id="1914005655">
          <w:marLeft w:val="1166"/>
          <w:marRight w:val="0"/>
          <w:marTop w:val="115"/>
          <w:marBottom w:val="0"/>
          <w:divBdr>
            <w:top w:val="none" w:sz="0" w:space="0" w:color="auto"/>
            <w:left w:val="none" w:sz="0" w:space="0" w:color="auto"/>
            <w:bottom w:val="none" w:sz="0" w:space="0" w:color="auto"/>
            <w:right w:val="none" w:sz="0" w:space="0" w:color="auto"/>
          </w:divBdr>
        </w:div>
        <w:div w:id="1914005663">
          <w:marLeft w:val="1166"/>
          <w:marRight w:val="0"/>
          <w:marTop w:val="115"/>
          <w:marBottom w:val="0"/>
          <w:divBdr>
            <w:top w:val="none" w:sz="0" w:space="0" w:color="auto"/>
            <w:left w:val="none" w:sz="0" w:space="0" w:color="auto"/>
            <w:bottom w:val="none" w:sz="0" w:space="0" w:color="auto"/>
            <w:right w:val="none" w:sz="0" w:space="0" w:color="auto"/>
          </w:divBdr>
        </w:div>
        <w:div w:id="1914005664">
          <w:marLeft w:val="1166"/>
          <w:marRight w:val="0"/>
          <w:marTop w:val="115"/>
          <w:marBottom w:val="0"/>
          <w:divBdr>
            <w:top w:val="none" w:sz="0" w:space="0" w:color="auto"/>
            <w:left w:val="none" w:sz="0" w:space="0" w:color="auto"/>
            <w:bottom w:val="none" w:sz="0" w:space="0" w:color="auto"/>
            <w:right w:val="none" w:sz="0" w:space="0" w:color="auto"/>
          </w:divBdr>
        </w:div>
        <w:div w:id="1914005733">
          <w:marLeft w:val="1166"/>
          <w:marRight w:val="0"/>
          <w:marTop w:val="115"/>
          <w:marBottom w:val="0"/>
          <w:divBdr>
            <w:top w:val="none" w:sz="0" w:space="0" w:color="auto"/>
            <w:left w:val="none" w:sz="0" w:space="0" w:color="auto"/>
            <w:bottom w:val="none" w:sz="0" w:space="0" w:color="auto"/>
            <w:right w:val="none" w:sz="0" w:space="0" w:color="auto"/>
          </w:divBdr>
        </w:div>
        <w:div w:id="1914005737">
          <w:marLeft w:val="1166"/>
          <w:marRight w:val="0"/>
          <w:marTop w:val="115"/>
          <w:marBottom w:val="0"/>
          <w:divBdr>
            <w:top w:val="none" w:sz="0" w:space="0" w:color="auto"/>
            <w:left w:val="none" w:sz="0" w:space="0" w:color="auto"/>
            <w:bottom w:val="none" w:sz="0" w:space="0" w:color="auto"/>
            <w:right w:val="none" w:sz="0" w:space="0" w:color="auto"/>
          </w:divBdr>
        </w:div>
        <w:div w:id="1914005758">
          <w:marLeft w:val="1166"/>
          <w:marRight w:val="0"/>
          <w:marTop w:val="115"/>
          <w:marBottom w:val="0"/>
          <w:divBdr>
            <w:top w:val="none" w:sz="0" w:space="0" w:color="auto"/>
            <w:left w:val="none" w:sz="0" w:space="0" w:color="auto"/>
            <w:bottom w:val="none" w:sz="0" w:space="0" w:color="auto"/>
            <w:right w:val="none" w:sz="0" w:space="0" w:color="auto"/>
          </w:divBdr>
        </w:div>
        <w:div w:id="1914005781">
          <w:marLeft w:val="547"/>
          <w:marRight w:val="0"/>
          <w:marTop w:val="240"/>
          <w:marBottom w:val="0"/>
          <w:divBdr>
            <w:top w:val="none" w:sz="0" w:space="0" w:color="auto"/>
            <w:left w:val="none" w:sz="0" w:space="0" w:color="auto"/>
            <w:bottom w:val="none" w:sz="0" w:space="0" w:color="auto"/>
            <w:right w:val="none" w:sz="0" w:space="0" w:color="auto"/>
          </w:divBdr>
        </w:div>
      </w:divsChild>
    </w:div>
    <w:div w:id="1914005709">
      <w:marLeft w:val="0"/>
      <w:marRight w:val="0"/>
      <w:marTop w:val="0"/>
      <w:marBottom w:val="0"/>
      <w:divBdr>
        <w:top w:val="none" w:sz="0" w:space="0" w:color="auto"/>
        <w:left w:val="none" w:sz="0" w:space="0" w:color="auto"/>
        <w:bottom w:val="none" w:sz="0" w:space="0" w:color="auto"/>
        <w:right w:val="none" w:sz="0" w:space="0" w:color="auto"/>
      </w:divBdr>
    </w:div>
    <w:div w:id="1914005719">
      <w:marLeft w:val="0"/>
      <w:marRight w:val="0"/>
      <w:marTop w:val="0"/>
      <w:marBottom w:val="0"/>
      <w:divBdr>
        <w:top w:val="none" w:sz="0" w:space="0" w:color="auto"/>
        <w:left w:val="none" w:sz="0" w:space="0" w:color="auto"/>
        <w:bottom w:val="none" w:sz="0" w:space="0" w:color="auto"/>
        <w:right w:val="none" w:sz="0" w:space="0" w:color="auto"/>
      </w:divBdr>
      <w:divsChild>
        <w:div w:id="1914005648">
          <w:marLeft w:val="1166"/>
          <w:marRight w:val="0"/>
          <w:marTop w:val="216"/>
          <w:marBottom w:val="0"/>
          <w:divBdr>
            <w:top w:val="none" w:sz="0" w:space="0" w:color="auto"/>
            <w:left w:val="none" w:sz="0" w:space="0" w:color="auto"/>
            <w:bottom w:val="none" w:sz="0" w:space="0" w:color="auto"/>
            <w:right w:val="none" w:sz="0" w:space="0" w:color="auto"/>
          </w:divBdr>
        </w:div>
        <w:div w:id="1914005681">
          <w:marLeft w:val="1166"/>
          <w:marRight w:val="0"/>
          <w:marTop w:val="216"/>
          <w:marBottom w:val="0"/>
          <w:divBdr>
            <w:top w:val="none" w:sz="0" w:space="0" w:color="auto"/>
            <w:left w:val="none" w:sz="0" w:space="0" w:color="auto"/>
            <w:bottom w:val="none" w:sz="0" w:space="0" w:color="auto"/>
            <w:right w:val="none" w:sz="0" w:space="0" w:color="auto"/>
          </w:divBdr>
        </w:div>
        <w:div w:id="1914005708">
          <w:marLeft w:val="1166"/>
          <w:marRight w:val="0"/>
          <w:marTop w:val="216"/>
          <w:marBottom w:val="0"/>
          <w:divBdr>
            <w:top w:val="none" w:sz="0" w:space="0" w:color="auto"/>
            <w:left w:val="none" w:sz="0" w:space="0" w:color="auto"/>
            <w:bottom w:val="none" w:sz="0" w:space="0" w:color="auto"/>
            <w:right w:val="none" w:sz="0" w:space="0" w:color="auto"/>
          </w:divBdr>
        </w:div>
        <w:div w:id="1914005735">
          <w:marLeft w:val="1166"/>
          <w:marRight w:val="0"/>
          <w:marTop w:val="216"/>
          <w:marBottom w:val="0"/>
          <w:divBdr>
            <w:top w:val="none" w:sz="0" w:space="0" w:color="auto"/>
            <w:left w:val="none" w:sz="0" w:space="0" w:color="auto"/>
            <w:bottom w:val="none" w:sz="0" w:space="0" w:color="auto"/>
            <w:right w:val="none" w:sz="0" w:space="0" w:color="auto"/>
          </w:divBdr>
        </w:div>
        <w:div w:id="1914005753">
          <w:marLeft w:val="1166"/>
          <w:marRight w:val="0"/>
          <w:marTop w:val="216"/>
          <w:marBottom w:val="0"/>
          <w:divBdr>
            <w:top w:val="none" w:sz="0" w:space="0" w:color="auto"/>
            <w:left w:val="none" w:sz="0" w:space="0" w:color="auto"/>
            <w:bottom w:val="none" w:sz="0" w:space="0" w:color="auto"/>
            <w:right w:val="none" w:sz="0" w:space="0" w:color="auto"/>
          </w:divBdr>
        </w:div>
        <w:div w:id="1914005764">
          <w:marLeft w:val="547"/>
          <w:marRight w:val="0"/>
          <w:marTop w:val="240"/>
          <w:marBottom w:val="0"/>
          <w:divBdr>
            <w:top w:val="none" w:sz="0" w:space="0" w:color="auto"/>
            <w:left w:val="none" w:sz="0" w:space="0" w:color="auto"/>
            <w:bottom w:val="none" w:sz="0" w:space="0" w:color="auto"/>
            <w:right w:val="none" w:sz="0" w:space="0" w:color="auto"/>
          </w:divBdr>
        </w:div>
        <w:div w:id="1914005796">
          <w:marLeft w:val="1166"/>
          <w:marRight w:val="0"/>
          <w:marTop w:val="216"/>
          <w:marBottom w:val="0"/>
          <w:divBdr>
            <w:top w:val="none" w:sz="0" w:space="0" w:color="auto"/>
            <w:left w:val="none" w:sz="0" w:space="0" w:color="auto"/>
            <w:bottom w:val="none" w:sz="0" w:space="0" w:color="auto"/>
            <w:right w:val="none" w:sz="0" w:space="0" w:color="auto"/>
          </w:divBdr>
        </w:div>
        <w:div w:id="1914005799">
          <w:marLeft w:val="547"/>
          <w:marRight w:val="0"/>
          <w:marTop w:val="240"/>
          <w:marBottom w:val="0"/>
          <w:divBdr>
            <w:top w:val="none" w:sz="0" w:space="0" w:color="auto"/>
            <w:left w:val="none" w:sz="0" w:space="0" w:color="auto"/>
            <w:bottom w:val="none" w:sz="0" w:space="0" w:color="auto"/>
            <w:right w:val="none" w:sz="0" w:space="0" w:color="auto"/>
          </w:divBdr>
        </w:div>
      </w:divsChild>
    </w:div>
    <w:div w:id="1914005724">
      <w:marLeft w:val="0"/>
      <w:marRight w:val="0"/>
      <w:marTop w:val="0"/>
      <w:marBottom w:val="0"/>
      <w:divBdr>
        <w:top w:val="none" w:sz="0" w:space="0" w:color="auto"/>
        <w:left w:val="none" w:sz="0" w:space="0" w:color="auto"/>
        <w:bottom w:val="none" w:sz="0" w:space="0" w:color="auto"/>
        <w:right w:val="none" w:sz="0" w:space="0" w:color="auto"/>
      </w:divBdr>
      <w:divsChild>
        <w:div w:id="1914005773">
          <w:marLeft w:val="0"/>
          <w:marRight w:val="0"/>
          <w:marTop w:val="0"/>
          <w:marBottom w:val="0"/>
          <w:divBdr>
            <w:top w:val="none" w:sz="0" w:space="0" w:color="auto"/>
            <w:left w:val="none" w:sz="0" w:space="0" w:color="auto"/>
            <w:bottom w:val="none" w:sz="0" w:space="0" w:color="auto"/>
            <w:right w:val="none" w:sz="0" w:space="0" w:color="auto"/>
          </w:divBdr>
          <w:divsChild>
            <w:div w:id="1914005785">
              <w:marLeft w:val="0"/>
              <w:marRight w:val="0"/>
              <w:marTop w:val="0"/>
              <w:marBottom w:val="0"/>
              <w:divBdr>
                <w:top w:val="none" w:sz="0" w:space="0" w:color="auto"/>
                <w:left w:val="none" w:sz="0" w:space="0" w:color="auto"/>
                <w:bottom w:val="none" w:sz="0" w:space="0" w:color="auto"/>
                <w:right w:val="none" w:sz="0" w:space="0" w:color="auto"/>
              </w:divBdr>
              <w:divsChild>
                <w:div w:id="1914005728">
                  <w:marLeft w:val="0"/>
                  <w:marRight w:val="0"/>
                  <w:marTop w:val="0"/>
                  <w:marBottom w:val="0"/>
                  <w:divBdr>
                    <w:top w:val="none" w:sz="0" w:space="0" w:color="auto"/>
                    <w:left w:val="none" w:sz="0" w:space="0" w:color="auto"/>
                    <w:bottom w:val="single" w:sz="4" w:space="0" w:color="DDDDDD"/>
                    <w:right w:val="none" w:sz="0" w:space="0" w:color="auto"/>
                  </w:divBdr>
                  <w:divsChild>
                    <w:div w:id="1914005647">
                      <w:marLeft w:val="0"/>
                      <w:marRight w:val="0"/>
                      <w:marTop w:val="0"/>
                      <w:marBottom w:val="0"/>
                      <w:divBdr>
                        <w:top w:val="none" w:sz="0" w:space="0" w:color="auto"/>
                        <w:left w:val="none" w:sz="0" w:space="0" w:color="auto"/>
                        <w:bottom w:val="none" w:sz="0" w:space="0" w:color="auto"/>
                        <w:right w:val="none" w:sz="0" w:space="0" w:color="auto"/>
                      </w:divBdr>
                      <w:divsChild>
                        <w:div w:id="1914005789">
                          <w:marLeft w:val="0"/>
                          <w:marRight w:val="0"/>
                          <w:marTop w:val="0"/>
                          <w:marBottom w:val="0"/>
                          <w:divBdr>
                            <w:top w:val="none" w:sz="0" w:space="0" w:color="auto"/>
                            <w:left w:val="none" w:sz="0" w:space="0" w:color="auto"/>
                            <w:bottom w:val="none" w:sz="0" w:space="0" w:color="auto"/>
                            <w:right w:val="none" w:sz="0" w:space="0" w:color="auto"/>
                          </w:divBdr>
                          <w:divsChild>
                            <w:div w:id="1914005747">
                              <w:marLeft w:val="0"/>
                              <w:marRight w:val="0"/>
                              <w:marTop w:val="0"/>
                              <w:marBottom w:val="0"/>
                              <w:divBdr>
                                <w:top w:val="none" w:sz="0" w:space="0" w:color="auto"/>
                                <w:left w:val="none" w:sz="0" w:space="0" w:color="auto"/>
                                <w:bottom w:val="none" w:sz="0" w:space="0" w:color="auto"/>
                                <w:right w:val="none" w:sz="0" w:space="0" w:color="auto"/>
                              </w:divBdr>
                              <w:divsChild>
                                <w:div w:id="1914005636">
                                  <w:marLeft w:val="0"/>
                                  <w:marRight w:val="0"/>
                                  <w:marTop w:val="0"/>
                                  <w:marBottom w:val="0"/>
                                  <w:divBdr>
                                    <w:top w:val="none" w:sz="0" w:space="0" w:color="auto"/>
                                    <w:left w:val="none" w:sz="0" w:space="0" w:color="auto"/>
                                    <w:bottom w:val="none" w:sz="0" w:space="0" w:color="auto"/>
                                    <w:right w:val="none" w:sz="0" w:space="0" w:color="auto"/>
                                  </w:divBdr>
                                  <w:divsChild>
                                    <w:div w:id="1914005717">
                                      <w:marLeft w:val="0"/>
                                      <w:marRight w:val="0"/>
                                      <w:marTop w:val="0"/>
                                      <w:marBottom w:val="0"/>
                                      <w:divBdr>
                                        <w:top w:val="none" w:sz="0" w:space="0" w:color="auto"/>
                                        <w:left w:val="none" w:sz="0" w:space="0" w:color="auto"/>
                                        <w:bottom w:val="none" w:sz="0" w:space="0" w:color="auto"/>
                                        <w:right w:val="none" w:sz="0" w:space="0" w:color="auto"/>
                                      </w:divBdr>
                                      <w:divsChild>
                                        <w:div w:id="1914005770">
                                          <w:marLeft w:val="2160"/>
                                          <w:marRight w:val="0"/>
                                          <w:marTop w:val="0"/>
                                          <w:marBottom w:val="0"/>
                                          <w:divBdr>
                                            <w:top w:val="none" w:sz="0" w:space="0" w:color="auto"/>
                                            <w:left w:val="none" w:sz="0" w:space="0" w:color="auto"/>
                                            <w:bottom w:val="none" w:sz="0" w:space="0" w:color="auto"/>
                                            <w:right w:val="none" w:sz="0" w:space="0" w:color="auto"/>
                                          </w:divBdr>
                                          <w:divsChild>
                                            <w:div w:id="1914005766">
                                              <w:marLeft w:val="0"/>
                                              <w:marRight w:val="0"/>
                                              <w:marTop w:val="0"/>
                                              <w:marBottom w:val="0"/>
                                              <w:divBdr>
                                                <w:top w:val="none" w:sz="0" w:space="0" w:color="auto"/>
                                                <w:left w:val="none" w:sz="0" w:space="0" w:color="auto"/>
                                                <w:bottom w:val="none" w:sz="0" w:space="0" w:color="auto"/>
                                                <w:right w:val="none" w:sz="0" w:space="0" w:color="auto"/>
                                              </w:divBdr>
                                              <w:divsChild>
                                                <w:div w:id="19140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4005725">
      <w:marLeft w:val="0"/>
      <w:marRight w:val="0"/>
      <w:marTop w:val="0"/>
      <w:marBottom w:val="10"/>
      <w:divBdr>
        <w:top w:val="none" w:sz="0" w:space="0" w:color="auto"/>
        <w:left w:val="none" w:sz="0" w:space="0" w:color="auto"/>
        <w:bottom w:val="none" w:sz="0" w:space="0" w:color="auto"/>
        <w:right w:val="none" w:sz="0" w:space="0" w:color="auto"/>
      </w:divBdr>
      <w:divsChild>
        <w:div w:id="1914005797">
          <w:marLeft w:val="0"/>
          <w:marRight w:val="0"/>
          <w:marTop w:val="0"/>
          <w:marBottom w:val="0"/>
          <w:divBdr>
            <w:top w:val="none" w:sz="0" w:space="0" w:color="auto"/>
            <w:left w:val="none" w:sz="0" w:space="0" w:color="auto"/>
            <w:bottom w:val="none" w:sz="0" w:space="0" w:color="auto"/>
            <w:right w:val="none" w:sz="0" w:space="0" w:color="auto"/>
          </w:divBdr>
          <w:divsChild>
            <w:div w:id="1914005667">
              <w:marLeft w:val="0"/>
              <w:marRight w:val="0"/>
              <w:marTop w:val="0"/>
              <w:marBottom w:val="0"/>
              <w:divBdr>
                <w:top w:val="none" w:sz="0" w:space="0" w:color="auto"/>
                <w:left w:val="none" w:sz="0" w:space="0" w:color="auto"/>
                <w:bottom w:val="none" w:sz="0" w:space="0" w:color="auto"/>
                <w:right w:val="none" w:sz="0" w:space="0" w:color="auto"/>
              </w:divBdr>
              <w:divsChild>
                <w:div w:id="1914005765">
                  <w:marLeft w:val="0"/>
                  <w:marRight w:val="0"/>
                  <w:marTop w:val="0"/>
                  <w:marBottom w:val="0"/>
                  <w:divBdr>
                    <w:top w:val="none" w:sz="0" w:space="0" w:color="auto"/>
                    <w:left w:val="none" w:sz="0" w:space="0" w:color="auto"/>
                    <w:bottom w:val="none" w:sz="0" w:space="0" w:color="auto"/>
                    <w:right w:val="none" w:sz="0" w:space="0" w:color="auto"/>
                  </w:divBdr>
                  <w:divsChild>
                    <w:div w:id="1914005720">
                      <w:marLeft w:val="0"/>
                      <w:marRight w:val="0"/>
                      <w:marTop w:val="0"/>
                      <w:marBottom w:val="0"/>
                      <w:divBdr>
                        <w:top w:val="none" w:sz="0" w:space="0" w:color="auto"/>
                        <w:left w:val="none" w:sz="0" w:space="0" w:color="auto"/>
                        <w:bottom w:val="none" w:sz="0" w:space="0" w:color="auto"/>
                        <w:right w:val="none" w:sz="0" w:space="0" w:color="auto"/>
                      </w:divBdr>
                      <w:divsChild>
                        <w:div w:id="1914005716">
                          <w:marLeft w:val="0"/>
                          <w:marRight w:val="0"/>
                          <w:marTop w:val="0"/>
                          <w:marBottom w:val="0"/>
                          <w:divBdr>
                            <w:top w:val="none" w:sz="0" w:space="0" w:color="auto"/>
                            <w:left w:val="none" w:sz="0" w:space="0" w:color="auto"/>
                            <w:bottom w:val="none" w:sz="0" w:space="0" w:color="auto"/>
                            <w:right w:val="none" w:sz="0" w:space="0" w:color="auto"/>
                          </w:divBdr>
                          <w:divsChild>
                            <w:div w:id="1914005683">
                              <w:marLeft w:val="0"/>
                              <w:marRight w:val="0"/>
                              <w:marTop w:val="0"/>
                              <w:marBottom w:val="0"/>
                              <w:divBdr>
                                <w:top w:val="none" w:sz="0" w:space="0" w:color="auto"/>
                                <w:left w:val="none" w:sz="0" w:space="0" w:color="auto"/>
                                <w:bottom w:val="none" w:sz="0" w:space="0" w:color="auto"/>
                                <w:right w:val="none" w:sz="0" w:space="0" w:color="auto"/>
                              </w:divBdr>
                              <w:divsChild>
                                <w:div w:id="1914005711">
                                  <w:marLeft w:val="0"/>
                                  <w:marRight w:val="0"/>
                                  <w:marTop w:val="200"/>
                                  <w:marBottom w:val="200"/>
                                  <w:divBdr>
                                    <w:top w:val="none" w:sz="0" w:space="0" w:color="auto"/>
                                    <w:left w:val="none" w:sz="0" w:space="0" w:color="auto"/>
                                    <w:bottom w:val="none" w:sz="0" w:space="0" w:color="auto"/>
                                    <w:right w:val="none" w:sz="0" w:space="0" w:color="auto"/>
                                  </w:divBdr>
                                  <w:divsChild>
                                    <w:div w:id="1914005676">
                                      <w:marLeft w:val="0"/>
                                      <w:marRight w:val="0"/>
                                      <w:marTop w:val="200"/>
                                      <w:marBottom w:val="200"/>
                                      <w:divBdr>
                                        <w:top w:val="none" w:sz="0" w:space="0" w:color="auto"/>
                                        <w:left w:val="none" w:sz="0" w:space="0" w:color="auto"/>
                                        <w:bottom w:val="none" w:sz="0" w:space="0" w:color="auto"/>
                                        <w:right w:val="none" w:sz="0" w:space="0" w:color="auto"/>
                                      </w:divBdr>
                                      <w:divsChild>
                                        <w:div w:id="1914005705">
                                          <w:marLeft w:val="0"/>
                                          <w:marRight w:val="0"/>
                                          <w:marTop w:val="0"/>
                                          <w:marBottom w:val="0"/>
                                          <w:divBdr>
                                            <w:top w:val="none" w:sz="0" w:space="0" w:color="auto"/>
                                            <w:left w:val="none" w:sz="0" w:space="0" w:color="auto"/>
                                            <w:bottom w:val="none" w:sz="0" w:space="0" w:color="auto"/>
                                            <w:right w:val="none" w:sz="0" w:space="0" w:color="auto"/>
                                          </w:divBdr>
                                          <w:divsChild>
                                            <w:div w:id="1914005659">
                                              <w:marLeft w:val="0"/>
                                              <w:marRight w:val="0"/>
                                              <w:marTop w:val="200"/>
                                              <w:marBottom w:val="200"/>
                                              <w:divBdr>
                                                <w:top w:val="none" w:sz="0" w:space="0" w:color="auto"/>
                                                <w:left w:val="none" w:sz="0" w:space="0" w:color="auto"/>
                                                <w:bottom w:val="none" w:sz="0" w:space="0" w:color="auto"/>
                                                <w:right w:val="none" w:sz="0" w:space="0" w:color="auto"/>
                                              </w:divBdr>
                                              <w:divsChild>
                                                <w:div w:id="1914005784">
                                                  <w:marLeft w:val="0"/>
                                                  <w:marRight w:val="0"/>
                                                  <w:marTop w:val="20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4005734">
      <w:marLeft w:val="0"/>
      <w:marRight w:val="0"/>
      <w:marTop w:val="0"/>
      <w:marBottom w:val="10"/>
      <w:divBdr>
        <w:top w:val="none" w:sz="0" w:space="0" w:color="auto"/>
        <w:left w:val="none" w:sz="0" w:space="0" w:color="auto"/>
        <w:bottom w:val="none" w:sz="0" w:space="0" w:color="auto"/>
        <w:right w:val="none" w:sz="0" w:space="0" w:color="auto"/>
      </w:divBdr>
      <w:divsChild>
        <w:div w:id="1914005745">
          <w:marLeft w:val="0"/>
          <w:marRight w:val="0"/>
          <w:marTop w:val="0"/>
          <w:marBottom w:val="0"/>
          <w:divBdr>
            <w:top w:val="none" w:sz="0" w:space="0" w:color="auto"/>
            <w:left w:val="none" w:sz="0" w:space="0" w:color="auto"/>
            <w:bottom w:val="none" w:sz="0" w:space="0" w:color="auto"/>
            <w:right w:val="none" w:sz="0" w:space="0" w:color="auto"/>
          </w:divBdr>
          <w:divsChild>
            <w:div w:id="1914005677">
              <w:marLeft w:val="0"/>
              <w:marRight w:val="0"/>
              <w:marTop w:val="0"/>
              <w:marBottom w:val="0"/>
              <w:divBdr>
                <w:top w:val="none" w:sz="0" w:space="0" w:color="auto"/>
                <w:left w:val="none" w:sz="0" w:space="0" w:color="auto"/>
                <w:bottom w:val="none" w:sz="0" w:space="0" w:color="auto"/>
                <w:right w:val="none" w:sz="0" w:space="0" w:color="auto"/>
              </w:divBdr>
              <w:divsChild>
                <w:div w:id="1914005661">
                  <w:marLeft w:val="0"/>
                  <w:marRight w:val="0"/>
                  <w:marTop w:val="0"/>
                  <w:marBottom w:val="0"/>
                  <w:divBdr>
                    <w:top w:val="none" w:sz="0" w:space="0" w:color="auto"/>
                    <w:left w:val="none" w:sz="0" w:space="0" w:color="auto"/>
                    <w:bottom w:val="none" w:sz="0" w:space="0" w:color="auto"/>
                    <w:right w:val="none" w:sz="0" w:space="0" w:color="auto"/>
                  </w:divBdr>
                  <w:divsChild>
                    <w:div w:id="1914005786">
                      <w:marLeft w:val="0"/>
                      <w:marRight w:val="0"/>
                      <w:marTop w:val="0"/>
                      <w:marBottom w:val="0"/>
                      <w:divBdr>
                        <w:top w:val="none" w:sz="0" w:space="0" w:color="auto"/>
                        <w:left w:val="none" w:sz="0" w:space="0" w:color="auto"/>
                        <w:bottom w:val="none" w:sz="0" w:space="0" w:color="auto"/>
                        <w:right w:val="none" w:sz="0" w:space="0" w:color="auto"/>
                      </w:divBdr>
                      <w:divsChild>
                        <w:div w:id="1914005746">
                          <w:marLeft w:val="0"/>
                          <w:marRight w:val="0"/>
                          <w:marTop w:val="0"/>
                          <w:marBottom w:val="0"/>
                          <w:divBdr>
                            <w:top w:val="none" w:sz="0" w:space="0" w:color="auto"/>
                            <w:left w:val="none" w:sz="0" w:space="0" w:color="auto"/>
                            <w:bottom w:val="none" w:sz="0" w:space="0" w:color="auto"/>
                            <w:right w:val="none" w:sz="0" w:space="0" w:color="auto"/>
                          </w:divBdr>
                          <w:divsChild>
                            <w:div w:id="1914005651">
                              <w:marLeft w:val="0"/>
                              <w:marRight w:val="0"/>
                              <w:marTop w:val="0"/>
                              <w:marBottom w:val="0"/>
                              <w:divBdr>
                                <w:top w:val="none" w:sz="0" w:space="0" w:color="auto"/>
                                <w:left w:val="none" w:sz="0" w:space="0" w:color="auto"/>
                                <w:bottom w:val="none" w:sz="0" w:space="0" w:color="auto"/>
                                <w:right w:val="none" w:sz="0" w:space="0" w:color="auto"/>
                              </w:divBdr>
                              <w:divsChild>
                                <w:div w:id="1914005813">
                                  <w:marLeft w:val="0"/>
                                  <w:marRight w:val="0"/>
                                  <w:marTop w:val="200"/>
                                  <w:marBottom w:val="200"/>
                                  <w:divBdr>
                                    <w:top w:val="none" w:sz="0" w:space="0" w:color="auto"/>
                                    <w:left w:val="none" w:sz="0" w:space="0" w:color="auto"/>
                                    <w:bottom w:val="none" w:sz="0" w:space="0" w:color="auto"/>
                                    <w:right w:val="none" w:sz="0" w:space="0" w:color="auto"/>
                                  </w:divBdr>
                                  <w:divsChild>
                                    <w:div w:id="1914005739">
                                      <w:marLeft w:val="0"/>
                                      <w:marRight w:val="0"/>
                                      <w:marTop w:val="200"/>
                                      <w:marBottom w:val="200"/>
                                      <w:divBdr>
                                        <w:top w:val="none" w:sz="0" w:space="0" w:color="auto"/>
                                        <w:left w:val="none" w:sz="0" w:space="0" w:color="auto"/>
                                        <w:bottom w:val="none" w:sz="0" w:space="0" w:color="auto"/>
                                        <w:right w:val="none" w:sz="0" w:space="0" w:color="auto"/>
                                      </w:divBdr>
                                      <w:divsChild>
                                        <w:div w:id="1914005812">
                                          <w:marLeft w:val="0"/>
                                          <w:marRight w:val="0"/>
                                          <w:marTop w:val="0"/>
                                          <w:marBottom w:val="0"/>
                                          <w:divBdr>
                                            <w:top w:val="none" w:sz="0" w:space="0" w:color="auto"/>
                                            <w:left w:val="none" w:sz="0" w:space="0" w:color="auto"/>
                                            <w:bottom w:val="none" w:sz="0" w:space="0" w:color="auto"/>
                                            <w:right w:val="none" w:sz="0" w:space="0" w:color="auto"/>
                                          </w:divBdr>
                                          <w:divsChild>
                                            <w:div w:id="1914005778">
                                              <w:marLeft w:val="0"/>
                                              <w:marRight w:val="0"/>
                                              <w:marTop w:val="200"/>
                                              <w:marBottom w:val="200"/>
                                              <w:divBdr>
                                                <w:top w:val="none" w:sz="0" w:space="0" w:color="auto"/>
                                                <w:left w:val="none" w:sz="0" w:space="0" w:color="auto"/>
                                                <w:bottom w:val="none" w:sz="0" w:space="0" w:color="auto"/>
                                                <w:right w:val="none" w:sz="0" w:space="0" w:color="auto"/>
                                              </w:divBdr>
                                              <w:divsChild>
                                                <w:div w:id="1914005754">
                                                  <w:marLeft w:val="0"/>
                                                  <w:marRight w:val="0"/>
                                                  <w:marTop w:val="20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4005750">
      <w:marLeft w:val="0"/>
      <w:marRight w:val="0"/>
      <w:marTop w:val="0"/>
      <w:marBottom w:val="0"/>
      <w:divBdr>
        <w:top w:val="none" w:sz="0" w:space="0" w:color="auto"/>
        <w:left w:val="none" w:sz="0" w:space="0" w:color="auto"/>
        <w:bottom w:val="none" w:sz="0" w:space="0" w:color="auto"/>
        <w:right w:val="none" w:sz="0" w:space="0" w:color="auto"/>
      </w:divBdr>
      <w:divsChild>
        <w:div w:id="1914005721">
          <w:marLeft w:val="547"/>
          <w:marRight w:val="0"/>
          <w:marTop w:val="134"/>
          <w:marBottom w:val="0"/>
          <w:divBdr>
            <w:top w:val="none" w:sz="0" w:space="0" w:color="auto"/>
            <w:left w:val="none" w:sz="0" w:space="0" w:color="auto"/>
            <w:bottom w:val="none" w:sz="0" w:space="0" w:color="auto"/>
            <w:right w:val="none" w:sz="0" w:space="0" w:color="auto"/>
          </w:divBdr>
        </w:div>
        <w:div w:id="1914005762">
          <w:marLeft w:val="547"/>
          <w:marRight w:val="0"/>
          <w:marTop w:val="134"/>
          <w:marBottom w:val="0"/>
          <w:divBdr>
            <w:top w:val="none" w:sz="0" w:space="0" w:color="auto"/>
            <w:left w:val="none" w:sz="0" w:space="0" w:color="auto"/>
            <w:bottom w:val="none" w:sz="0" w:space="0" w:color="auto"/>
            <w:right w:val="none" w:sz="0" w:space="0" w:color="auto"/>
          </w:divBdr>
        </w:div>
        <w:div w:id="1914005774">
          <w:marLeft w:val="547"/>
          <w:marRight w:val="0"/>
          <w:marTop w:val="134"/>
          <w:marBottom w:val="0"/>
          <w:divBdr>
            <w:top w:val="none" w:sz="0" w:space="0" w:color="auto"/>
            <w:left w:val="none" w:sz="0" w:space="0" w:color="auto"/>
            <w:bottom w:val="none" w:sz="0" w:space="0" w:color="auto"/>
            <w:right w:val="none" w:sz="0" w:space="0" w:color="auto"/>
          </w:divBdr>
        </w:div>
      </w:divsChild>
    </w:div>
    <w:div w:id="1914005767">
      <w:marLeft w:val="0"/>
      <w:marRight w:val="0"/>
      <w:marTop w:val="0"/>
      <w:marBottom w:val="0"/>
      <w:divBdr>
        <w:top w:val="none" w:sz="0" w:space="0" w:color="auto"/>
        <w:left w:val="none" w:sz="0" w:space="0" w:color="auto"/>
        <w:bottom w:val="none" w:sz="0" w:space="0" w:color="auto"/>
        <w:right w:val="none" w:sz="0" w:space="0" w:color="auto"/>
      </w:divBdr>
      <w:divsChild>
        <w:div w:id="1914005654">
          <w:marLeft w:val="547"/>
          <w:marRight w:val="0"/>
          <w:marTop w:val="86"/>
          <w:marBottom w:val="216"/>
          <w:divBdr>
            <w:top w:val="none" w:sz="0" w:space="0" w:color="auto"/>
            <w:left w:val="none" w:sz="0" w:space="0" w:color="auto"/>
            <w:bottom w:val="none" w:sz="0" w:space="0" w:color="auto"/>
            <w:right w:val="none" w:sz="0" w:space="0" w:color="auto"/>
          </w:divBdr>
        </w:div>
        <w:div w:id="1914005675">
          <w:marLeft w:val="547"/>
          <w:marRight w:val="0"/>
          <w:marTop w:val="86"/>
          <w:marBottom w:val="216"/>
          <w:divBdr>
            <w:top w:val="none" w:sz="0" w:space="0" w:color="auto"/>
            <w:left w:val="none" w:sz="0" w:space="0" w:color="auto"/>
            <w:bottom w:val="none" w:sz="0" w:space="0" w:color="auto"/>
            <w:right w:val="none" w:sz="0" w:space="0" w:color="auto"/>
          </w:divBdr>
        </w:div>
        <w:div w:id="1914005682">
          <w:marLeft w:val="1166"/>
          <w:marRight w:val="0"/>
          <w:marTop w:val="77"/>
          <w:marBottom w:val="115"/>
          <w:divBdr>
            <w:top w:val="none" w:sz="0" w:space="0" w:color="auto"/>
            <w:left w:val="none" w:sz="0" w:space="0" w:color="auto"/>
            <w:bottom w:val="none" w:sz="0" w:space="0" w:color="auto"/>
            <w:right w:val="none" w:sz="0" w:space="0" w:color="auto"/>
          </w:divBdr>
        </w:div>
        <w:div w:id="1914005704">
          <w:marLeft w:val="547"/>
          <w:marRight w:val="0"/>
          <w:marTop w:val="216"/>
          <w:marBottom w:val="216"/>
          <w:divBdr>
            <w:top w:val="none" w:sz="0" w:space="0" w:color="auto"/>
            <w:left w:val="none" w:sz="0" w:space="0" w:color="auto"/>
            <w:bottom w:val="none" w:sz="0" w:space="0" w:color="auto"/>
            <w:right w:val="none" w:sz="0" w:space="0" w:color="auto"/>
          </w:divBdr>
        </w:div>
        <w:div w:id="1914005757">
          <w:marLeft w:val="1166"/>
          <w:marRight w:val="0"/>
          <w:marTop w:val="77"/>
          <w:marBottom w:val="115"/>
          <w:divBdr>
            <w:top w:val="none" w:sz="0" w:space="0" w:color="auto"/>
            <w:left w:val="none" w:sz="0" w:space="0" w:color="auto"/>
            <w:bottom w:val="none" w:sz="0" w:space="0" w:color="auto"/>
            <w:right w:val="none" w:sz="0" w:space="0" w:color="auto"/>
          </w:divBdr>
        </w:div>
        <w:div w:id="1914005793">
          <w:marLeft w:val="547"/>
          <w:marRight w:val="0"/>
          <w:marTop w:val="86"/>
          <w:marBottom w:val="130"/>
          <w:divBdr>
            <w:top w:val="none" w:sz="0" w:space="0" w:color="auto"/>
            <w:left w:val="none" w:sz="0" w:space="0" w:color="auto"/>
            <w:bottom w:val="none" w:sz="0" w:space="0" w:color="auto"/>
            <w:right w:val="none" w:sz="0" w:space="0" w:color="auto"/>
          </w:divBdr>
        </w:div>
        <w:div w:id="1914005802">
          <w:marLeft w:val="547"/>
          <w:marRight w:val="0"/>
          <w:marTop w:val="86"/>
          <w:marBottom w:val="216"/>
          <w:divBdr>
            <w:top w:val="none" w:sz="0" w:space="0" w:color="auto"/>
            <w:left w:val="none" w:sz="0" w:space="0" w:color="auto"/>
            <w:bottom w:val="none" w:sz="0" w:space="0" w:color="auto"/>
            <w:right w:val="none" w:sz="0" w:space="0" w:color="auto"/>
          </w:divBdr>
        </w:div>
        <w:div w:id="1914005811">
          <w:marLeft w:val="1166"/>
          <w:marRight w:val="0"/>
          <w:marTop w:val="77"/>
          <w:marBottom w:val="115"/>
          <w:divBdr>
            <w:top w:val="none" w:sz="0" w:space="0" w:color="auto"/>
            <w:left w:val="none" w:sz="0" w:space="0" w:color="auto"/>
            <w:bottom w:val="none" w:sz="0" w:space="0" w:color="auto"/>
            <w:right w:val="none" w:sz="0" w:space="0" w:color="auto"/>
          </w:divBdr>
        </w:div>
      </w:divsChild>
    </w:div>
    <w:div w:id="1914005771">
      <w:marLeft w:val="0"/>
      <w:marRight w:val="0"/>
      <w:marTop w:val="0"/>
      <w:marBottom w:val="0"/>
      <w:divBdr>
        <w:top w:val="none" w:sz="0" w:space="0" w:color="auto"/>
        <w:left w:val="none" w:sz="0" w:space="0" w:color="auto"/>
        <w:bottom w:val="none" w:sz="0" w:space="0" w:color="auto"/>
        <w:right w:val="none" w:sz="0" w:space="0" w:color="auto"/>
      </w:divBdr>
      <w:divsChild>
        <w:div w:id="1914005809">
          <w:marLeft w:val="576"/>
          <w:marRight w:val="0"/>
          <w:marTop w:val="240"/>
          <w:marBottom w:val="0"/>
          <w:divBdr>
            <w:top w:val="none" w:sz="0" w:space="0" w:color="auto"/>
            <w:left w:val="none" w:sz="0" w:space="0" w:color="auto"/>
            <w:bottom w:val="none" w:sz="0" w:space="0" w:color="auto"/>
            <w:right w:val="none" w:sz="0" w:space="0" w:color="auto"/>
          </w:divBdr>
        </w:div>
      </w:divsChild>
    </w:div>
    <w:div w:id="1914005780">
      <w:marLeft w:val="0"/>
      <w:marRight w:val="0"/>
      <w:marTop w:val="0"/>
      <w:marBottom w:val="10"/>
      <w:divBdr>
        <w:top w:val="none" w:sz="0" w:space="0" w:color="auto"/>
        <w:left w:val="none" w:sz="0" w:space="0" w:color="auto"/>
        <w:bottom w:val="none" w:sz="0" w:space="0" w:color="auto"/>
        <w:right w:val="none" w:sz="0" w:space="0" w:color="auto"/>
      </w:divBdr>
      <w:divsChild>
        <w:div w:id="1914005715">
          <w:marLeft w:val="0"/>
          <w:marRight w:val="0"/>
          <w:marTop w:val="0"/>
          <w:marBottom w:val="0"/>
          <w:divBdr>
            <w:top w:val="none" w:sz="0" w:space="0" w:color="auto"/>
            <w:left w:val="none" w:sz="0" w:space="0" w:color="auto"/>
            <w:bottom w:val="none" w:sz="0" w:space="0" w:color="auto"/>
            <w:right w:val="none" w:sz="0" w:space="0" w:color="auto"/>
          </w:divBdr>
          <w:divsChild>
            <w:div w:id="1914005804">
              <w:marLeft w:val="0"/>
              <w:marRight w:val="0"/>
              <w:marTop w:val="0"/>
              <w:marBottom w:val="0"/>
              <w:divBdr>
                <w:top w:val="none" w:sz="0" w:space="0" w:color="auto"/>
                <w:left w:val="none" w:sz="0" w:space="0" w:color="auto"/>
                <w:bottom w:val="none" w:sz="0" w:space="0" w:color="auto"/>
                <w:right w:val="none" w:sz="0" w:space="0" w:color="auto"/>
              </w:divBdr>
              <w:divsChild>
                <w:div w:id="1914005679">
                  <w:marLeft w:val="0"/>
                  <w:marRight w:val="0"/>
                  <w:marTop w:val="0"/>
                  <w:marBottom w:val="0"/>
                  <w:divBdr>
                    <w:top w:val="none" w:sz="0" w:space="0" w:color="auto"/>
                    <w:left w:val="none" w:sz="0" w:space="0" w:color="auto"/>
                    <w:bottom w:val="none" w:sz="0" w:space="0" w:color="auto"/>
                    <w:right w:val="none" w:sz="0" w:space="0" w:color="auto"/>
                  </w:divBdr>
                  <w:divsChild>
                    <w:div w:id="1914005672">
                      <w:marLeft w:val="0"/>
                      <w:marRight w:val="0"/>
                      <w:marTop w:val="0"/>
                      <w:marBottom w:val="0"/>
                      <w:divBdr>
                        <w:top w:val="none" w:sz="0" w:space="0" w:color="auto"/>
                        <w:left w:val="none" w:sz="0" w:space="0" w:color="auto"/>
                        <w:bottom w:val="none" w:sz="0" w:space="0" w:color="auto"/>
                        <w:right w:val="none" w:sz="0" w:space="0" w:color="auto"/>
                      </w:divBdr>
                      <w:divsChild>
                        <w:div w:id="1914005756">
                          <w:marLeft w:val="0"/>
                          <w:marRight w:val="0"/>
                          <w:marTop w:val="0"/>
                          <w:marBottom w:val="0"/>
                          <w:divBdr>
                            <w:top w:val="none" w:sz="0" w:space="0" w:color="auto"/>
                            <w:left w:val="none" w:sz="0" w:space="0" w:color="auto"/>
                            <w:bottom w:val="none" w:sz="0" w:space="0" w:color="auto"/>
                            <w:right w:val="none" w:sz="0" w:space="0" w:color="auto"/>
                          </w:divBdr>
                          <w:divsChild>
                            <w:div w:id="1914005669">
                              <w:marLeft w:val="0"/>
                              <w:marRight w:val="0"/>
                              <w:marTop w:val="0"/>
                              <w:marBottom w:val="0"/>
                              <w:divBdr>
                                <w:top w:val="none" w:sz="0" w:space="0" w:color="auto"/>
                                <w:left w:val="none" w:sz="0" w:space="0" w:color="auto"/>
                                <w:bottom w:val="none" w:sz="0" w:space="0" w:color="auto"/>
                                <w:right w:val="none" w:sz="0" w:space="0" w:color="auto"/>
                              </w:divBdr>
                              <w:divsChild>
                                <w:div w:id="1914005718">
                                  <w:marLeft w:val="0"/>
                                  <w:marRight w:val="0"/>
                                  <w:marTop w:val="200"/>
                                  <w:marBottom w:val="200"/>
                                  <w:divBdr>
                                    <w:top w:val="none" w:sz="0" w:space="0" w:color="auto"/>
                                    <w:left w:val="none" w:sz="0" w:space="0" w:color="auto"/>
                                    <w:bottom w:val="none" w:sz="0" w:space="0" w:color="auto"/>
                                    <w:right w:val="none" w:sz="0" w:space="0" w:color="auto"/>
                                  </w:divBdr>
                                  <w:divsChild>
                                    <w:div w:id="1914005749">
                                      <w:marLeft w:val="0"/>
                                      <w:marRight w:val="0"/>
                                      <w:marTop w:val="200"/>
                                      <w:marBottom w:val="200"/>
                                      <w:divBdr>
                                        <w:top w:val="none" w:sz="0" w:space="0" w:color="auto"/>
                                        <w:left w:val="none" w:sz="0" w:space="0" w:color="auto"/>
                                        <w:bottom w:val="none" w:sz="0" w:space="0" w:color="auto"/>
                                        <w:right w:val="none" w:sz="0" w:space="0" w:color="auto"/>
                                      </w:divBdr>
                                      <w:divsChild>
                                        <w:div w:id="1914005761">
                                          <w:marLeft w:val="0"/>
                                          <w:marRight w:val="0"/>
                                          <w:marTop w:val="0"/>
                                          <w:marBottom w:val="0"/>
                                          <w:divBdr>
                                            <w:top w:val="none" w:sz="0" w:space="0" w:color="auto"/>
                                            <w:left w:val="none" w:sz="0" w:space="0" w:color="auto"/>
                                            <w:bottom w:val="none" w:sz="0" w:space="0" w:color="auto"/>
                                            <w:right w:val="none" w:sz="0" w:space="0" w:color="auto"/>
                                          </w:divBdr>
                                          <w:divsChild>
                                            <w:div w:id="1914005638">
                                              <w:marLeft w:val="0"/>
                                              <w:marRight w:val="0"/>
                                              <w:marTop w:val="200"/>
                                              <w:marBottom w:val="200"/>
                                              <w:divBdr>
                                                <w:top w:val="none" w:sz="0" w:space="0" w:color="auto"/>
                                                <w:left w:val="none" w:sz="0" w:space="0" w:color="auto"/>
                                                <w:bottom w:val="none" w:sz="0" w:space="0" w:color="auto"/>
                                                <w:right w:val="none" w:sz="0" w:space="0" w:color="auto"/>
                                              </w:divBdr>
                                              <w:divsChild>
                                                <w:div w:id="1914005653">
                                                  <w:marLeft w:val="0"/>
                                                  <w:marRight w:val="0"/>
                                                  <w:marTop w:val="200"/>
                                                  <w:marBottom w:val="200"/>
                                                  <w:divBdr>
                                                    <w:top w:val="none" w:sz="0" w:space="0" w:color="auto"/>
                                                    <w:left w:val="none" w:sz="0" w:space="0" w:color="auto"/>
                                                    <w:bottom w:val="none" w:sz="0" w:space="0" w:color="auto"/>
                                                    <w:right w:val="none" w:sz="0" w:space="0" w:color="auto"/>
                                                  </w:divBdr>
                                                  <w:divsChild>
                                                    <w:div w:id="1914005751">
                                                      <w:marLeft w:val="0"/>
                                                      <w:marRight w:val="0"/>
                                                      <w:marTop w:val="200"/>
                                                      <w:marBottom w:val="200"/>
                                                      <w:divBdr>
                                                        <w:top w:val="none" w:sz="0" w:space="0" w:color="auto"/>
                                                        <w:left w:val="none" w:sz="0" w:space="0" w:color="auto"/>
                                                        <w:bottom w:val="none" w:sz="0" w:space="0" w:color="auto"/>
                                                        <w:right w:val="none" w:sz="0" w:space="0" w:color="auto"/>
                                                      </w:divBdr>
                                                      <w:divsChild>
                                                        <w:div w:id="1914005787">
                                                          <w:marLeft w:val="0"/>
                                                          <w:marRight w:val="0"/>
                                                          <w:marTop w:val="20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14005788">
      <w:marLeft w:val="0"/>
      <w:marRight w:val="0"/>
      <w:marTop w:val="0"/>
      <w:marBottom w:val="0"/>
      <w:divBdr>
        <w:top w:val="none" w:sz="0" w:space="0" w:color="auto"/>
        <w:left w:val="none" w:sz="0" w:space="0" w:color="auto"/>
        <w:bottom w:val="none" w:sz="0" w:space="0" w:color="auto"/>
        <w:right w:val="none" w:sz="0" w:space="0" w:color="auto"/>
      </w:divBdr>
      <w:divsChild>
        <w:div w:id="1914005678">
          <w:marLeft w:val="547"/>
          <w:marRight w:val="0"/>
          <w:marTop w:val="96"/>
          <w:marBottom w:val="0"/>
          <w:divBdr>
            <w:top w:val="none" w:sz="0" w:space="0" w:color="auto"/>
            <w:left w:val="none" w:sz="0" w:space="0" w:color="auto"/>
            <w:bottom w:val="none" w:sz="0" w:space="0" w:color="auto"/>
            <w:right w:val="none" w:sz="0" w:space="0" w:color="auto"/>
          </w:divBdr>
        </w:div>
        <w:div w:id="1914005687">
          <w:marLeft w:val="547"/>
          <w:marRight w:val="0"/>
          <w:marTop w:val="96"/>
          <w:marBottom w:val="0"/>
          <w:divBdr>
            <w:top w:val="none" w:sz="0" w:space="0" w:color="auto"/>
            <w:left w:val="none" w:sz="0" w:space="0" w:color="auto"/>
            <w:bottom w:val="none" w:sz="0" w:space="0" w:color="auto"/>
            <w:right w:val="none" w:sz="0" w:space="0" w:color="auto"/>
          </w:divBdr>
        </w:div>
      </w:divsChild>
    </w:div>
    <w:div w:id="1914005792">
      <w:marLeft w:val="0"/>
      <w:marRight w:val="0"/>
      <w:marTop w:val="0"/>
      <w:marBottom w:val="0"/>
      <w:divBdr>
        <w:top w:val="none" w:sz="0" w:space="0" w:color="auto"/>
        <w:left w:val="none" w:sz="0" w:space="0" w:color="auto"/>
        <w:bottom w:val="none" w:sz="0" w:space="0" w:color="auto"/>
        <w:right w:val="none" w:sz="0" w:space="0" w:color="auto"/>
      </w:divBdr>
      <w:divsChild>
        <w:div w:id="1914005671">
          <w:marLeft w:val="547"/>
          <w:marRight w:val="0"/>
          <w:marTop w:val="240"/>
          <w:marBottom w:val="0"/>
          <w:divBdr>
            <w:top w:val="none" w:sz="0" w:space="0" w:color="auto"/>
            <w:left w:val="none" w:sz="0" w:space="0" w:color="auto"/>
            <w:bottom w:val="none" w:sz="0" w:space="0" w:color="auto"/>
            <w:right w:val="none" w:sz="0" w:space="0" w:color="auto"/>
          </w:divBdr>
        </w:div>
        <w:div w:id="1914005713">
          <w:marLeft w:val="547"/>
          <w:marRight w:val="0"/>
          <w:marTop w:val="240"/>
          <w:marBottom w:val="0"/>
          <w:divBdr>
            <w:top w:val="none" w:sz="0" w:space="0" w:color="auto"/>
            <w:left w:val="none" w:sz="0" w:space="0" w:color="auto"/>
            <w:bottom w:val="none" w:sz="0" w:space="0" w:color="auto"/>
            <w:right w:val="none" w:sz="0" w:space="0" w:color="auto"/>
          </w:divBdr>
        </w:div>
        <w:div w:id="1914005748">
          <w:marLeft w:val="547"/>
          <w:marRight w:val="0"/>
          <w:marTop w:val="240"/>
          <w:marBottom w:val="0"/>
          <w:divBdr>
            <w:top w:val="none" w:sz="0" w:space="0" w:color="auto"/>
            <w:left w:val="none" w:sz="0" w:space="0" w:color="auto"/>
            <w:bottom w:val="none" w:sz="0" w:space="0" w:color="auto"/>
            <w:right w:val="none" w:sz="0" w:space="0" w:color="auto"/>
          </w:divBdr>
        </w:div>
        <w:div w:id="1914005759">
          <w:marLeft w:val="547"/>
          <w:marRight w:val="0"/>
          <w:marTop w:val="240"/>
          <w:marBottom w:val="0"/>
          <w:divBdr>
            <w:top w:val="none" w:sz="0" w:space="0" w:color="auto"/>
            <w:left w:val="none" w:sz="0" w:space="0" w:color="auto"/>
            <w:bottom w:val="none" w:sz="0" w:space="0" w:color="auto"/>
            <w:right w:val="none" w:sz="0" w:space="0" w:color="auto"/>
          </w:divBdr>
        </w:div>
      </w:divsChild>
    </w:div>
    <w:div w:id="1914005798">
      <w:marLeft w:val="0"/>
      <w:marRight w:val="0"/>
      <w:marTop w:val="0"/>
      <w:marBottom w:val="0"/>
      <w:divBdr>
        <w:top w:val="none" w:sz="0" w:space="0" w:color="auto"/>
        <w:left w:val="none" w:sz="0" w:space="0" w:color="auto"/>
        <w:bottom w:val="none" w:sz="0" w:space="0" w:color="auto"/>
        <w:right w:val="none" w:sz="0" w:space="0" w:color="auto"/>
      </w:divBdr>
      <w:divsChild>
        <w:div w:id="1914005688">
          <w:marLeft w:val="0"/>
          <w:marRight w:val="0"/>
          <w:marTop w:val="0"/>
          <w:marBottom w:val="0"/>
          <w:divBdr>
            <w:top w:val="none" w:sz="0" w:space="0" w:color="auto"/>
            <w:left w:val="none" w:sz="0" w:space="0" w:color="auto"/>
            <w:bottom w:val="none" w:sz="0" w:space="0" w:color="auto"/>
            <w:right w:val="none" w:sz="0" w:space="0" w:color="auto"/>
          </w:divBdr>
          <w:divsChild>
            <w:div w:id="1914005695">
              <w:marLeft w:val="0"/>
              <w:marRight w:val="0"/>
              <w:marTop w:val="0"/>
              <w:marBottom w:val="0"/>
              <w:divBdr>
                <w:top w:val="none" w:sz="0" w:space="0" w:color="auto"/>
                <w:left w:val="none" w:sz="0" w:space="0" w:color="auto"/>
                <w:bottom w:val="none" w:sz="0" w:space="0" w:color="auto"/>
                <w:right w:val="none" w:sz="0" w:space="0" w:color="auto"/>
              </w:divBdr>
              <w:divsChild>
                <w:div w:id="1914005775">
                  <w:marLeft w:val="0"/>
                  <w:marRight w:val="0"/>
                  <w:marTop w:val="0"/>
                  <w:marBottom w:val="0"/>
                  <w:divBdr>
                    <w:top w:val="none" w:sz="0" w:space="0" w:color="auto"/>
                    <w:left w:val="none" w:sz="0" w:space="0" w:color="auto"/>
                    <w:bottom w:val="single" w:sz="4" w:space="0" w:color="DDDDDD"/>
                    <w:right w:val="none" w:sz="0" w:space="0" w:color="auto"/>
                  </w:divBdr>
                  <w:divsChild>
                    <w:div w:id="1914005649">
                      <w:marLeft w:val="0"/>
                      <w:marRight w:val="0"/>
                      <w:marTop w:val="0"/>
                      <w:marBottom w:val="0"/>
                      <w:divBdr>
                        <w:top w:val="none" w:sz="0" w:space="0" w:color="auto"/>
                        <w:left w:val="none" w:sz="0" w:space="0" w:color="auto"/>
                        <w:bottom w:val="none" w:sz="0" w:space="0" w:color="auto"/>
                        <w:right w:val="none" w:sz="0" w:space="0" w:color="auto"/>
                      </w:divBdr>
                      <w:divsChild>
                        <w:div w:id="1914005637">
                          <w:marLeft w:val="0"/>
                          <w:marRight w:val="0"/>
                          <w:marTop w:val="0"/>
                          <w:marBottom w:val="0"/>
                          <w:divBdr>
                            <w:top w:val="none" w:sz="0" w:space="0" w:color="auto"/>
                            <w:left w:val="none" w:sz="0" w:space="0" w:color="auto"/>
                            <w:bottom w:val="none" w:sz="0" w:space="0" w:color="auto"/>
                            <w:right w:val="none" w:sz="0" w:space="0" w:color="auto"/>
                          </w:divBdr>
                          <w:divsChild>
                            <w:div w:id="1914005743">
                              <w:marLeft w:val="0"/>
                              <w:marRight w:val="0"/>
                              <w:marTop w:val="0"/>
                              <w:marBottom w:val="0"/>
                              <w:divBdr>
                                <w:top w:val="none" w:sz="0" w:space="0" w:color="auto"/>
                                <w:left w:val="none" w:sz="0" w:space="0" w:color="auto"/>
                                <w:bottom w:val="none" w:sz="0" w:space="0" w:color="auto"/>
                                <w:right w:val="none" w:sz="0" w:space="0" w:color="auto"/>
                              </w:divBdr>
                              <w:divsChild>
                                <w:div w:id="1914005714">
                                  <w:marLeft w:val="0"/>
                                  <w:marRight w:val="0"/>
                                  <w:marTop w:val="0"/>
                                  <w:marBottom w:val="0"/>
                                  <w:divBdr>
                                    <w:top w:val="none" w:sz="0" w:space="0" w:color="auto"/>
                                    <w:left w:val="none" w:sz="0" w:space="0" w:color="auto"/>
                                    <w:bottom w:val="none" w:sz="0" w:space="0" w:color="auto"/>
                                    <w:right w:val="none" w:sz="0" w:space="0" w:color="auto"/>
                                  </w:divBdr>
                                  <w:divsChild>
                                    <w:div w:id="1914005777">
                                      <w:marLeft w:val="0"/>
                                      <w:marRight w:val="0"/>
                                      <w:marTop w:val="0"/>
                                      <w:marBottom w:val="0"/>
                                      <w:divBdr>
                                        <w:top w:val="none" w:sz="0" w:space="0" w:color="auto"/>
                                        <w:left w:val="none" w:sz="0" w:space="0" w:color="auto"/>
                                        <w:bottom w:val="none" w:sz="0" w:space="0" w:color="auto"/>
                                        <w:right w:val="none" w:sz="0" w:space="0" w:color="auto"/>
                                      </w:divBdr>
                                      <w:divsChild>
                                        <w:div w:id="1914005815">
                                          <w:marLeft w:val="2160"/>
                                          <w:marRight w:val="0"/>
                                          <w:marTop w:val="0"/>
                                          <w:marBottom w:val="0"/>
                                          <w:divBdr>
                                            <w:top w:val="none" w:sz="0" w:space="0" w:color="auto"/>
                                            <w:left w:val="none" w:sz="0" w:space="0" w:color="auto"/>
                                            <w:bottom w:val="none" w:sz="0" w:space="0" w:color="auto"/>
                                            <w:right w:val="none" w:sz="0" w:space="0" w:color="auto"/>
                                          </w:divBdr>
                                          <w:divsChild>
                                            <w:div w:id="1914005779">
                                              <w:marLeft w:val="0"/>
                                              <w:marRight w:val="0"/>
                                              <w:marTop w:val="0"/>
                                              <w:marBottom w:val="0"/>
                                              <w:divBdr>
                                                <w:top w:val="none" w:sz="0" w:space="0" w:color="auto"/>
                                                <w:left w:val="none" w:sz="0" w:space="0" w:color="auto"/>
                                                <w:bottom w:val="none" w:sz="0" w:space="0" w:color="auto"/>
                                                <w:right w:val="none" w:sz="0" w:space="0" w:color="auto"/>
                                              </w:divBdr>
                                              <w:divsChild>
                                                <w:div w:id="191400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4005808">
      <w:marLeft w:val="0"/>
      <w:marRight w:val="0"/>
      <w:marTop w:val="0"/>
      <w:marBottom w:val="0"/>
      <w:divBdr>
        <w:top w:val="none" w:sz="0" w:space="0" w:color="auto"/>
        <w:left w:val="none" w:sz="0" w:space="0" w:color="auto"/>
        <w:bottom w:val="none" w:sz="0" w:space="0" w:color="auto"/>
        <w:right w:val="none" w:sz="0" w:space="0" w:color="auto"/>
      </w:divBdr>
      <w:divsChild>
        <w:div w:id="1914005769">
          <w:marLeft w:val="0"/>
          <w:marRight w:val="0"/>
          <w:marTop w:val="0"/>
          <w:marBottom w:val="0"/>
          <w:divBdr>
            <w:top w:val="none" w:sz="0" w:space="0" w:color="auto"/>
            <w:left w:val="none" w:sz="0" w:space="0" w:color="auto"/>
            <w:bottom w:val="none" w:sz="0" w:space="0" w:color="auto"/>
            <w:right w:val="none" w:sz="0" w:space="0" w:color="auto"/>
          </w:divBdr>
          <w:divsChild>
            <w:div w:id="1914005736">
              <w:marLeft w:val="0"/>
              <w:marRight w:val="0"/>
              <w:marTop w:val="0"/>
              <w:marBottom w:val="0"/>
              <w:divBdr>
                <w:top w:val="none" w:sz="0" w:space="0" w:color="auto"/>
                <w:left w:val="none" w:sz="0" w:space="0" w:color="auto"/>
                <w:bottom w:val="none" w:sz="0" w:space="0" w:color="auto"/>
                <w:right w:val="none" w:sz="0" w:space="0" w:color="auto"/>
              </w:divBdr>
              <w:divsChild>
                <w:div w:id="1914005791">
                  <w:marLeft w:val="0"/>
                  <w:marRight w:val="0"/>
                  <w:marTop w:val="0"/>
                  <w:marBottom w:val="0"/>
                  <w:divBdr>
                    <w:top w:val="none" w:sz="0" w:space="0" w:color="auto"/>
                    <w:left w:val="none" w:sz="0" w:space="0" w:color="auto"/>
                    <w:bottom w:val="single" w:sz="4" w:space="0" w:color="DDDDDD"/>
                    <w:right w:val="none" w:sz="0" w:space="0" w:color="auto"/>
                  </w:divBdr>
                  <w:divsChild>
                    <w:div w:id="1914005662">
                      <w:marLeft w:val="0"/>
                      <w:marRight w:val="0"/>
                      <w:marTop w:val="0"/>
                      <w:marBottom w:val="0"/>
                      <w:divBdr>
                        <w:top w:val="none" w:sz="0" w:space="0" w:color="auto"/>
                        <w:left w:val="none" w:sz="0" w:space="0" w:color="auto"/>
                        <w:bottom w:val="none" w:sz="0" w:space="0" w:color="auto"/>
                        <w:right w:val="none" w:sz="0" w:space="0" w:color="auto"/>
                      </w:divBdr>
                      <w:divsChild>
                        <w:div w:id="1914005696">
                          <w:marLeft w:val="0"/>
                          <w:marRight w:val="0"/>
                          <w:marTop w:val="0"/>
                          <w:marBottom w:val="0"/>
                          <w:divBdr>
                            <w:top w:val="none" w:sz="0" w:space="0" w:color="auto"/>
                            <w:left w:val="none" w:sz="0" w:space="0" w:color="auto"/>
                            <w:bottom w:val="none" w:sz="0" w:space="0" w:color="auto"/>
                            <w:right w:val="none" w:sz="0" w:space="0" w:color="auto"/>
                          </w:divBdr>
                          <w:divsChild>
                            <w:div w:id="1914005740">
                              <w:marLeft w:val="0"/>
                              <w:marRight w:val="0"/>
                              <w:marTop w:val="0"/>
                              <w:marBottom w:val="0"/>
                              <w:divBdr>
                                <w:top w:val="none" w:sz="0" w:space="0" w:color="auto"/>
                                <w:left w:val="none" w:sz="0" w:space="0" w:color="auto"/>
                                <w:bottom w:val="none" w:sz="0" w:space="0" w:color="auto"/>
                                <w:right w:val="none" w:sz="0" w:space="0" w:color="auto"/>
                              </w:divBdr>
                              <w:divsChild>
                                <w:div w:id="1914005772">
                                  <w:marLeft w:val="0"/>
                                  <w:marRight w:val="0"/>
                                  <w:marTop w:val="0"/>
                                  <w:marBottom w:val="0"/>
                                  <w:divBdr>
                                    <w:top w:val="none" w:sz="0" w:space="0" w:color="auto"/>
                                    <w:left w:val="none" w:sz="0" w:space="0" w:color="auto"/>
                                    <w:bottom w:val="none" w:sz="0" w:space="0" w:color="auto"/>
                                    <w:right w:val="none" w:sz="0" w:space="0" w:color="auto"/>
                                  </w:divBdr>
                                  <w:divsChild>
                                    <w:div w:id="1914005666">
                                      <w:marLeft w:val="0"/>
                                      <w:marRight w:val="0"/>
                                      <w:marTop w:val="0"/>
                                      <w:marBottom w:val="0"/>
                                      <w:divBdr>
                                        <w:top w:val="none" w:sz="0" w:space="0" w:color="auto"/>
                                        <w:left w:val="none" w:sz="0" w:space="0" w:color="auto"/>
                                        <w:bottom w:val="none" w:sz="0" w:space="0" w:color="auto"/>
                                        <w:right w:val="none" w:sz="0" w:space="0" w:color="auto"/>
                                      </w:divBdr>
                                      <w:divsChild>
                                        <w:div w:id="1914005801">
                                          <w:marLeft w:val="2160"/>
                                          <w:marRight w:val="0"/>
                                          <w:marTop w:val="0"/>
                                          <w:marBottom w:val="0"/>
                                          <w:divBdr>
                                            <w:top w:val="none" w:sz="0" w:space="0" w:color="auto"/>
                                            <w:left w:val="none" w:sz="0" w:space="0" w:color="auto"/>
                                            <w:bottom w:val="none" w:sz="0" w:space="0" w:color="auto"/>
                                            <w:right w:val="none" w:sz="0" w:space="0" w:color="auto"/>
                                          </w:divBdr>
                                          <w:divsChild>
                                            <w:div w:id="1914005730">
                                              <w:marLeft w:val="0"/>
                                              <w:marRight w:val="0"/>
                                              <w:marTop w:val="0"/>
                                              <w:marBottom w:val="0"/>
                                              <w:divBdr>
                                                <w:top w:val="none" w:sz="0" w:space="0" w:color="auto"/>
                                                <w:left w:val="none" w:sz="0" w:space="0" w:color="auto"/>
                                                <w:bottom w:val="none" w:sz="0" w:space="0" w:color="auto"/>
                                                <w:right w:val="none" w:sz="0" w:space="0" w:color="auto"/>
                                              </w:divBdr>
                                              <w:divsChild>
                                                <w:div w:id="1914005810">
                                                  <w:marLeft w:val="0"/>
                                                  <w:marRight w:val="0"/>
                                                  <w:marTop w:val="0"/>
                                                  <w:marBottom w:val="0"/>
                                                  <w:divBdr>
                                                    <w:top w:val="none" w:sz="0" w:space="0" w:color="auto"/>
                                                    <w:left w:val="none" w:sz="0" w:space="0" w:color="auto"/>
                                                    <w:bottom w:val="none" w:sz="0" w:space="0" w:color="auto"/>
                                                    <w:right w:val="none" w:sz="0" w:space="0" w:color="auto"/>
                                                  </w:divBdr>
                                                  <w:divsChild>
                                                    <w:div w:id="191400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4005817">
      <w:marLeft w:val="0"/>
      <w:marRight w:val="0"/>
      <w:marTop w:val="0"/>
      <w:marBottom w:val="10"/>
      <w:divBdr>
        <w:top w:val="none" w:sz="0" w:space="0" w:color="auto"/>
        <w:left w:val="none" w:sz="0" w:space="0" w:color="auto"/>
        <w:bottom w:val="none" w:sz="0" w:space="0" w:color="auto"/>
        <w:right w:val="none" w:sz="0" w:space="0" w:color="auto"/>
      </w:divBdr>
      <w:divsChild>
        <w:div w:id="1914005643">
          <w:marLeft w:val="0"/>
          <w:marRight w:val="0"/>
          <w:marTop w:val="0"/>
          <w:marBottom w:val="0"/>
          <w:divBdr>
            <w:top w:val="none" w:sz="0" w:space="0" w:color="auto"/>
            <w:left w:val="none" w:sz="0" w:space="0" w:color="auto"/>
            <w:bottom w:val="none" w:sz="0" w:space="0" w:color="auto"/>
            <w:right w:val="none" w:sz="0" w:space="0" w:color="auto"/>
          </w:divBdr>
          <w:divsChild>
            <w:div w:id="1914005650">
              <w:marLeft w:val="0"/>
              <w:marRight w:val="0"/>
              <w:marTop w:val="0"/>
              <w:marBottom w:val="0"/>
              <w:divBdr>
                <w:top w:val="none" w:sz="0" w:space="0" w:color="auto"/>
                <w:left w:val="none" w:sz="0" w:space="0" w:color="auto"/>
                <w:bottom w:val="none" w:sz="0" w:space="0" w:color="auto"/>
                <w:right w:val="none" w:sz="0" w:space="0" w:color="auto"/>
              </w:divBdr>
              <w:divsChild>
                <w:div w:id="1914005805">
                  <w:marLeft w:val="0"/>
                  <w:marRight w:val="0"/>
                  <w:marTop w:val="0"/>
                  <w:marBottom w:val="0"/>
                  <w:divBdr>
                    <w:top w:val="none" w:sz="0" w:space="0" w:color="auto"/>
                    <w:left w:val="none" w:sz="0" w:space="0" w:color="auto"/>
                    <w:bottom w:val="none" w:sz="0" w:space="0" w:color="auto"/>
                    <w:right w:val="none" w:sz="0" w:space="0" w:color="auto"/>
                  </w:divBdr>
                  <w:divsChild>
                    <w:div w:id="1914005698">
                      <w:marLeft w:val="0"/>
                      <w:marRight w:val="0"/>
                      <w:marTop w:val="0"/>
                      <w:marBottom w:val="0"/>
                      <w:divBdr>
                        <w:top w:val="none" w:sz="0" w:space="0" w:color="auto"/>
                        <w:left w:val="none" w:sz="0" w:space="0" w:color="auto"/>
                        <w:bottom w:val="none" w:sz="0" w:space="0" w:color="auto"/>
                        <w:right w:val="none" w:sz="0" w:space="0" w:color="auto"/>
                      </w:divBdr>
                      <w:divsChild>
                        <w:div w:id="1914005633">
                          <w:marLeft w:val="0"/>
                          <w:marRight w:val="0"/>
                          <w:marTop w:val="0"/>
                          <w:marBottom w:val="0"/>
                          <w:divBdr>
                            <w:top w:val="none" w:sz="0" w:space="0" w:color="auto"/>
                            <w:left w:val="none" w:sz="0" w:space="0" w:color="auto"/>
                            <w:bottom w:val="none" w:sz="0" w:space="0" w:color="auto"/>
                            <w:right w:val="none" w:sz="0" w:space="0" w:color="auto"/>
                          </w:divBdr>
                          <w:divsChild>
                            <w:div w:id="1914005706">
                              <w:marLeft w:val="0"/>
                              <w:marRight w:val="0"/>
                              <w:marTop w:val="0"/>
                              <w:marBottom w:val="0"/>
                              <w:divBdr>
                                <w:top w:val="none" w:sz="0" w:space="0" w:color="auto"/>
                                <w:left w:val="none" w:sz="0" w:space="0" w:color="auto"/>
                                <w:bottom w:val="none" w:sz="0" w:space="0" w:color="auto"/>
                                <w:right w:val="none" w:sz="0" w:space="0" w:color="auto"/>
                              </w:divBdr>
                              <w:divsChild>
                                <w:div w:id="1914005707">
                                  <w:marLeft w:val="0"/>
                                  <w:marRight w:val="0"/>
                                  <w:marTop w:val="200"/>
                                  <w:marBottom w:val="200"/>
                                  <w:divBdr>
                                    <w:top w:val="none" w:sz="0" w:space="0" w:color="auto"/>
                                    <w:left w:val="none" w:sz="0" w:space="0" w:color="auto"/>
                                    <w:bottom w:val="none" w:sz="0" w:space="0" w:color="auto"/>
                                    <w:right w:val="none" w:sz="0" w:space="0" w:color="auto"/>
                                  </w:divBdr>
                                  <w:divsChild>
                                    <w:div w:id="1914005686">
                                      <w:marLeft w:val="0"/>
                                      <w:marRight w:val="0"/>
                                      <w:marTop w:val="200"/>
                                      <w:marBottom w:val="200"/>
                                      <w:divBdr>
                                        <w:top w:val="none" w:sz="0" w:space="0" w:color="auto"/>
                                        <w:left w:val="none" w:sz="0" w:space="0" w:color="auto"/>
                                        <w:bottom w:val="none" w:sz="0" w:space="0" w:color="auto"/>
                                        <w:right w:val="none" w:sz="0" w:space="0" w:color="auto"/>
                                      </w:divBdr>
                                      <w:divsChild>
                                        <w:div w:id="1914005674">
                                          <w:marLeft w:val="0"/>
                                          <w:marRight w:val="0"/>
                                          <w:marTop w:val="0"/>
                                          <w:marBottom w:val="0"/>
                                          <w:divBdr>
                                            <w:top w:val="none" w:sz="0" w:space="0" w:color="auto"/>
                                            <w:left w:val="none" w:sz="0" w:space="0" w:color="auto"/>
                                            <w:bottom w:val="none" w:sz="0" w:space="0" w:color="auto"/>
                                            <w:right w:val="none" w:sz="0" w:space="0" w:color="auto"/>
                                          </w:divBdr>
                                          <w:divsChild>
                                            <w:div w:id="1914005657">
                                              <w:marLeft w:val="0"/>
                                              <w:marRight w:val="0"/>
                                              <w:marTop w:val="200"/>
                                              <w:marBottom w:val="200"/>
                                              <w:divBdr>
                                                <w:top w:val="none" w:sz="0" w:space="0" w:color="auto"/>
                                                <w:left w:val="none" w:sz="0" w:space="0" w:color="auto"/>
                                                <w:bottom w:val="none" w:sz="0" w:space="0" w:color="auto"/>
                                                <w:right w:val="none" w:sz="0" w:space="0" w:color="auto"/>
                                              </w:divBdr>
                                              <w:divsChild>
                                                <w:div w:id="1914005656">
                                                  <w:marLeft w:val="0"/>
                                                  <w:marRight w:val="0"/>
                                                  <w:marTop w:val="20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sailindonesia.net/" TargetMode="External"/><Relationship Id="rId26" Type="http://schemas.openxmlformats.org/officeDocument/2006/relationships/hyperlink" Target="http://www.sailtimorleste.org/" TargetMode="External"/><Relationship Id="rId39" Type="http://schemas.openxmlformats.org/officeDocument/2006/relationships/hyperlink" Target="http://www.nt.gov.au/d/Fisheries/index.cfm?newscat1=&amp;newscat2=&amp;header=Vessel%20Inspections" TargetMode="External"/><Relationship Id="rId21" Type="http://schemas.openxmlformats.org/officeDocument/2006/relationships/hyperlink" Target="http://www.traveldoctor.com.au/" TargetMode="External"/><Relationship Id="rId34" Type="http://schemas.openxmlformats.org/officeDocument/2006/relationships/hyperlink" Target="http://www.dfat.gov.au/" TargetMode="External"/><Relationship Id="rId42" Type="http://schemas.openxmlformats.org/officeDocument/2006/relationships/hyperlink" Target="http://sailvega.wordpress.com/here-are-our-famous-lists-of-items-needed-by-the-communities-we-support/" TargetMode="External"/><Relationship Id="rId47" Type="http://schemas.openxmlformats.org/officeDocument/2006/relationships/image" Target="media/image4.jpeg"/><Relationship Id="rId50" Type="http://schemas.openxmlformats.org/officeDocument/2006/relationships/hyperlink" Target="mailto:mail@sailtimorleste.org" TargetMode="External"/><Relationship Id="rId55" Type="http://schemas.openxmlformats.org/officeDocument/2006/relationships/hyperlink" Target="http://www.alwaysinreach.com.au/" TargetMode="External"/><Relationship Id="rId63" Type="http://schemas.openxmlformats.org/officeDocument/2006/relationships/hyperlink" Target="mailto:mail@sailtimorleste.org" TargetMode="External"/><Relationship Id="rId68" Type="http://schemas.openxmlformats.org/officeDocument/2006/relationships/hyperlink" Target="mailto:mail@sailtimorleste.org" TargetMode="External"/><Relationship Id="rId76" Type="http://schemas.openxmlformats.org/officeDocument/2006/relationships/hyperlink" Target="mailto:mail@sailtimorleste.org" TargetMode="External"/><Relationship Id="rId84" Type="http://schemas.openxmlformats.org/officeDocument/2006/relationships/image" Target="media/image10.emf"/><Relationship Id="rId7" Type="http://schemas.openxmlformats.org/officeDocument/2006/relationships/endnotes" Target="endnotes.xml"/><Relationship Id="rId71" Type="http://schemas.openxmlformats.org/officeDocument/2006/relationships/hyperlink" Target="mailto:mail@sailtimorleste.org" TargetMode="External"/><Relationship Id="rId2" Type="http://schemas.openxmlformats.org/officeDocument/2006/relationships/numbering" Target="numbering.xml"/><Relationship Id="rId16" Type="http://schemas.openxmlformats.org/officeDocument/2006/relationships/hyperlink" Target="http://www.sailtimorleste.org" TargetMode="External"/><Relationship Id="rId29" Type="http://schemas.openxmlformats.org/officeDocument/2006/relationships/hyperlink" Target="http://www.findmespot.net.au/" TargetMode="External"/><Relationship Id="rId11" Type="http://schemas.openxmlformats.org/officeDocument/2006/relationships/header" Target="header1.xml"/><Relationship Id="rId24" Type="http://schemas.openxmlformats.org/officeDocument/2006/relationships/hyperlink" Target="http://www.jrdutyfree.com.au/" TargetMode="External"/><Relationship Id="rId32" Type="http://schemas.openxmlformats.org/officeDocument/2006/relationships/header" Target="header3.xml"/><Relationship Id="rId37" Type="http://schemas.openxmlformats.org/officeDocument/2006/relationships/hyperlink" Target="http://www.stamfordmedical.com/home" TargetMode="External"/><Relationship Id="rId40" Type="http://schemas.openxmlformats.org/officeDocument/2006/relationships/hyperlink" Target="http://sailvega.com/" TargetMode="External"/><Relationship Id="rId45" Type="http://schemas.openxmlformats.org/officeDocument/2006/relationships/image" Target="media/image2.jpeg"/><Relationship Id="rId53" Type="http://schemas.openxmlformats.org/officeDocument/2006/relationships/hyperlink" Target="https://www.ybtracking.com/" TargetMode="External"/><Relationship Id="rId58" Type="http://schemas.openxmlformats.org/officeDocument/2006/relationships/hyperlink" Target="http://www.customs.gov.au/site/page4358.asp" TargetMode="External"/><Relationship Id="rId66" Type="http://schemas.openxmlformats.org/officeDocument/2006/relationships/hyperlink" Target="mailto:mail@sailtimorleste.org" TargetMode="External"/><Relationship Id="rId74" Type="http://schemas.openxmlformats.org/officeDocument/2006/relationships/hyperlink" Target="mailto:mail@sailindonesia.net" TargetMode="External"/><Relationship Id="rId79" Type="http://schemas.openxmlformats.org/officeDocument/2006/relationships/image" Target="media/image9.pn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sailindonesia.net/home/home.php" TargetMode="External"/><Relationship Id="rId82" Type="http://schemas.openxmlformats.org/officeDocument/2006/relationships/image" Target="media/image9.emf"/><Relationship Id="rId19" Type="http://schemas.openxmlformats.org/officeDocument/2006/relationships/hyperlink" Target="mailto:mail@sailtimorleste.org" TargetMode="External"/><Relationship Id="rId4" Type="http://schemas.openxmlformats.org/officeDocument/2006/relationships/settings" Target="settings.xml"/><Relationship Id="rId9" Type="http://schemas.openxmlformats.org/officeDocument/2006/relationships/hyperlink" Target="mailto:mail@sailtimorleste.org" TargetMode="External"/><Relationship Id="rId14" Type="http://schemas.openxmlformats.org/officeDocument/2006/relationships/header" Target="header2.xml"/><Relationship Id="rId22" Type="http://schemas.openxmlformats.org/officeDocument/2006/relationships/hyperlink" Target="http://www.mdtravelhealth.com/destinations/asia/east_timor.php" TargetMode="External"/><Relationship Id="rId27" Type="http://schemas.openxmlformats.org/officeDocument/2006/relationships/hyperlink" Target="http://www.sailtimorleste.org/entry" TargetMode="External"/><Relationship Id="rId30" Type="http://schemas.openxmlformats.org/officeDocument/2006/relationships/hyperlink" Target="http://www.alwaysinreach.com.au/" TargetMode="External"/><Relationship Id="rId35" Type="http://schemas.openxmlformats.org/officeDocument/2006/relationships/hyperlink" Target="mailto:mail@sailtimorleste.org" TargetMode="External"/><Relationship Id="rId43" Type="http://schemas.openxmlformats.org/officeDocument/2006/relationships/hyperlink" Target="mailto:mail@sailtimorleste.org" TargetMode="External"/><Relationship Id="rId48" Type="http://schemas.openxmlformats.org/officeDocument/2006/relationships/image" Target="media/image5.jpeg"/><Relationship Id="rId56" Type="http://schemas.openxmlformats.org/officeDocument/2006/relationships/hyperlink" Target="http://sailtimorleste.org/index.php/dili/how-you-can-help" TargetMode="External"/><Relationship Id="rId64" Type="http://schemas.openxmlformats.org/officeDocument/2006/relationships/hyperlink" Target="mailto:mail@sailindonesia.net" TargetMode="External"/><Relationship Id="rId69" Type="http://schemas.openxmlformats.org/officeDocument/2006/relationships/hyperlink" Target="http://www.sailtimorleste.org/index.php/entry/online-entry-checklist" TargetMode="External"/><Relationship Id="rId77" Type="http://schemas.openxmlformats.org/officeDocument/2006/relationships/image" Target="media/image7.png"/><Relationship Id="rId8" Type="http://schemas.openxmlformats.org/officeDocument/2006/relationships/image" Target="media/image1.jpeg"/><Relationship Id="rId51" Type="http://schemas.openxmlformats.org/officeDocument/2006/relationships/hyperlink" Target="http://www.sailtimorleste.org" TargetMode="External"/><Relationship Id="rId72" Type="http://schemas.openxmlformats.org/officeDocument/2006/relationships/hyperlink" Target="http://www.sailtimorleste.org/index.php/entry/online-entry-checklist" TargetMode="External"/><Relationship Id="rId80" Type="http://schemas.openxmlformats.org/officeDocument/2006/relationships/image" Target="media/image10.png"/><Relationship Id="rId85" Type="http://schemas.openxmlformats.org/officeDocument/2006/relationships/package" Target="embeddings/Microsoft_Excel_Worksheet2.xlsx"/><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sailtimorleste.org/dili" TargetMode="External"/><Relationship Id="rId25" Type="http://schemas.openxmlformats.org/officeDocument/2006/relationships/hyperlink" Target="http://www.dfat.gov.au/" TargetMode="External"/><Relationship Id="rId33" Type="http://schemas.openxmlformats.org/officeDocument/2006/relationships/hyperlink" Target="http://www.eds-timorleste.com/" TargetMode="External"/><Relationship Id="rId38" Type="http://schemas.openxmlformats.org/officeDocument/2006/relationships/hyperlink" Target="http://www.agriculture.gov.au/biosecurity/avm/vessels/yachts" TargetMode="External"/><Relationship Id="rId46" Type="http://schemas.openxmlformats.org/officeDocument/2006/relationships/image" Target="media/image3.jpeg"/><Relationship Id="rId59" Type="http://schemas.openxmlformats.org/officeDocument/2006/relationships/hyperlink" Target="http://www.agriculture.gov.au/biosecurity/avm/vessels/yachts" TargetMode="External"/><Relationship Id="rId67" Type="http://schemas.openxmlformats.org/officeDocument/2006/relationships/hyperlink" Target="mailto:mail@sailtimorleste.org" TargetMode="External"/><Relationship Id="rId20" Type="http://schemas.openxmlformats.org/officeDocument/2006/relationships/hyperlink" Target="mailto:darwin@traveldoctor.com.au" TargetMode="External"/><Relationship Id="rId41" Type="http://schemas.openxmlformats.org/officeDocument/2006/relationships/hyperlink" Target="mailto:vega@sailvega.com" TargetMode="External"/><Relationship Id="rId54" Type="http://schemas.openxmlformats.org/officeDocument/2006/relationships/hyperlink" Target="http://www.findmespot.net.au/" TargetMode="External"/><Relationship Id="rId62" Type="http://schemas.openxmlformats.org/officeDocument/2006/relationships/hyperlink" Target="http://www.sailindonesia.net/" TargetMode="External"/><Relationship Id="rId70" Type="http://schemas.openxmlformats.org/officeDocument/2006/relationships/hyperlink" Target="mailto:mail@sailtimorleste.org" TargetMode="External"/><Relationship Id="rId75" Type="http://schemas.openxmlformats.org/officeDocument/2006/relationships/hyperlink" Target="http://www.sailindonesia.net/rally/rallypermit.php" TargetMode="External"/><Relationship Id="rId83" Type="http://schemas.openxmlformats.org/officeDocument/2006/relationships/package" Target="embeddings/Microsoft_Word_Document1.doc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ailtimorleste.org" TargetMode="External"/><Relationship Id="rId23" Type="http://schemas.openxmlformats.org/officeDocument/2006/relationships/hyperlink" Target="file:///C:\Users\Anne%20Personal\Documents\Dili%20Rally\2012\Info%20to%20Participants\jrdfdiabond@jamesrichardson.com.au" TargetMode="External"/><Relationship Id="rId28" Type="http://schemas.openxmlformats.org/officeDocument/2006/relationships/hyperlink" Target="https://www.ybtracking.com/" TargetMode="External"/><Relationship Id="rId36" Type="http://schemas.openxmlformats.org/officeDocument/2006/relationships/hyperlink" Target="mailto:info@stamfordmedical.com" TargetMode="External"/><Relationship Id="rId49" Type="http://schemas.openxmlformats.org/officeDocument/2006/relationships/image" Target="media/image6.png"/><Relationship Id="rId57" Type="http://schemas.openxmlformats.org/officeDocument/2006/relationships/hyperlink" Target="http://www.amsa.gov.au/Shipping_Registration" TargetMode="External"/><Relationship Id="rId10" Type="http://schemas.openxmlformats.org/officeDocument/2006/relationships/hyperlink" Target="file:///C:\Users\Anne%20Personal\Documents\Dili%20Rally\2012\Info%20to%20Participants\www.sailtimorleste.org" TargetMode="External"/><Relationship Id="rId31" Type="http://schemas.openxmlformats.org/officeDocument/2006/relationships/hyperlink" Target="http://easytide.ukho.gov.uk/EASYTIDE/EasyTide/index.aspx" TargetMode="External"/><Relationship Id="rId44" Type="http://schemas.openxmlformats.org/officeDocument/2006/relationships/hyperlink" Target="https://www.facebook.com/darwindiliyachtrally" TargetMode="External"/><Relationship Id="rId52" Type="http://schemas.openxmlformats.org/officeDocument/2006/relationships/hyperlink" Target="http://www.yellowbrick-tracking.com/" TargetMode="External"/><Relationship Id="rId60" Type="http://schemas.openxmlformats.org/officeDocument/2006/relationships/hyperlink" Target="http://www.nt.gov.au/d/Fisheries/index.cfm?newscat1=&amp;newscat2=&amp;header=Vessel%20Inspections" TargetMode="External"/><Relationship Id="rId65" Type="http://schemas.openxmlformats.org/officeDocument/2006/relationships/hyperlink" Target="mailto:mail@sailtimorleste.org" TargetMode="External"/><Relationship Id="rId73" Type="http://schemas.openxmlformats.org/officeDocument/2006/relationships/hyperlink" Target="http://www.sailtimorleste.org/index.php/entry/online-entry" TargetMode="External"/><Relationship Id="rId78" Type="http://schemas.openxmlformats.org/officeDocument/2006/relationships/image" Target="media/image8.png"/><Relationship Id="rId81" Type="http://schemas.openxmlformats.org/officeDocument/2006/relationships/hyperlink" Target="file:///C:\Users\Anne%20Personal\Documents\Dili%20Rally\2012\Info%20to%20Participants\yachtreport@customs.gov.au" TargetMode="External"/><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1F6131-B5CF-4DB6-AAE6-907943F98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35</Pages>
  <Words>14274</Words>
  <Characters>73798</Characters>
  <Application>Microsoft Office Word</Application>
  <DocSecurity>0</DocSecurity>
  <Lines>2236</Lines>
  <Paragraphs>1518</Paragraphs>
  <ScaleCrop>false</ScaleCrop>
  <HeadingPairs>
    <vt:vector size="2" baseType="variant">
      <vt:variant>
        <vt:lpstr>Title</vt:lpstr>
      </vt:variant>
      <vt:variant>
        <vt:i4>1</vt:i4>
      </vt:variant>
    </vt:vector>
  </HeadingPairs>
  <TitlesOfParts>
    <vt:vector size="1" baseType="lpstr">
      <vt:lpstr>Check that every crewmember has six  months validity on their passport from the date of arrival in Indonesia</vt:lpstr>
    </vt:vector>
  </TitlesOfParts>
  <Company>HP</Company>
  <LinksUpToDate>false</LinksUpToDate>
  <CharactersWithSpaces>86554</CharactersWithSpaces>
  <SharedDoc>false</SharedDoc>
  <HLinks>
    <vt:vector size="282" baseType="variant">
      <vt:variant>
        <vt:i4>3473422</vt:i4>
      </vt:variant>
      <vt:variant>
        <vt:i4>138</vt:i4>
      </vt:variant>
      <vt:variant>
        <vt:i4>0</vt:i4>
      </vt:variant>
      <vt:variant>
        <vt:i4>5</vt:i4>
      </vt:variant>
      <vt:variant>
        <vt:lpwstr>../../../../2012/Info to Participants/yachtreport@customs.gov.au</vt:lpwstr>
      </vt:variant>
      <vt:variant>
        <vt:lpwstr/>
      </vt:variant>
      <vt:variant>
        <vt:i4>6226043</vt:i4>
      </vt:variant>
      <vt:variant>
        <vt:i4>135</vt:i4>
      </vt:variant>
      <vt:variant>
        <vt:i4>0</vt:i4>
      </vt:variant>
      <vt:variant>
        <vt:i4>5</vt:i4>
      </vt:variant>
      <vt:variant>
        <vt:lpwstr>mailto:mail@sailtimorleste.org</vt:lpwstr>
      </vt:variant>
      <vt:variant>
        <vt:lpwstr/>
      </vt:variant>
      <vt:variant>
        <vt:i4>2490422</vt:i4>
      </vt:variant>
      <vt:variant>
        <vt:i4>132</vt:i4>
      </vt:variant>
      <vt:variant>
        <vt:i4>0</vt:i4>
      </vt:variant>
      <vt:variant>
        <vt:i4>5</vt:i4>
      </vt:variant>
      <vt:variant>
        <vt:lpwstr>http://www.sailindonesia.net/rally/rallypermit.php</vt:lpwstr>
      </vt:variant>
      <vt:variant>
        <vt:lpwstr/>
      </vt:variant>
      <vt:variant>
        <vt:i4>7143490</vt:i4>
      </vt:variant>
      <vt:variant>
        <vt:i4>129</vt:i4>
      </vt:variant>
      <vt:variant>
        <vt:i4>0</vt:i4>
      </vt:variant>
      <vt:variant>
        <vt:i4>5</vt:i4>
      </vt:variant>
      <vt:variant>
        <vt:lpwstr>mailto:mail@sailindonesia.net</vt:lpwstr>
      </vt:variant>
      <vt:variant>
        <vt:lpwstr/>
      </vt:variant>
      <vt:variant>
        <vt:i4>5570684</vt:i4>
      </vt:variant>
      <vt:variant>
        <vt:i4>126</vt:i4>
      </vt:variant>
      <vt:variant>
        <vt:i4>0</vt:i4>
      </vt:variant>
      <vt:variant>
        <vt:i4>5</vt:i4>
      </vt:variant>
      <vt:variant>
        <vt:lpwstr>http://www.sailtimorleste.org/index.php?option=com_content&amp;view=article&amp;id=199&amp;Itemid=115</vt:lpwstr>
      </vt:variant>
      <vt:variant>
        <vt:lpwstr/>
      </vt:variant>
      <vt:variant>
        <vt:i4>1245265</vt:i4>
      </vt:variant>
      <vt:variant>
        <vt:i4>123</vt:i4>
      </vt:variant>
      <vt:variant>
        <vt:i4>0</vt:i4>
      </vt:variant>
      <vt:variant>
        <vt:i4>5</vt:i4>
      </vt:variant>
      <vt:variant>
        <vt:lpwstr>http://www.sailtimorleste.org/index.php/entry/online-entry-checklist</vt:lpwstr>
      </vt:variant>
      <vt:variant>
        <vt:lpwstr/>
      </vt:variant>
      <vt:variant>
        <vt:i4>6226043</vt:i4>
      </vt:variant>
      <vt:variant>
        <vt:i4>120</vt:i4>
      </vt:variant>
      <vt:variant>
        <vt:i4>0</vt:i4>
      </vt:variant>
      <vt:variant>
        <vt:i4>5</vt:i4>
      </vt:variant>
      <vt:variant>
        <vt:lpwstr>mailto:mail@sailtimorleste.org</vt:lpwstr>
      </vt:variant>
      <vt:variant>
        <vt:lpwstr/>
      </vt:variant>
      <vt:variant>
        <vt:i4>6226043</vt:i4>
      </vt:variant>
      <vt:variant>
        <vt:i4>117</vt:i4>
      </vt:variant>
      <vt:variant>
        <vt:i4>0</vt:i4>
      </vt:variant>
      <vt:variant>
        <vt:i4>5</vt:i4>
      </vt:variant>
      <vt:variant>
        <vt:lpwstr>mailto:mail@sailtimorleste.org</vt:lpwstr>
      </vt:variant>
      <vt:variant>
        <vt:lpwstr/>
      </vt:variant>
      <vt:variant>
        <vt:i4>1245265</vt:i4>
      </vt:variant>
      <vt:variant>
        <vt:i4>114</vt:i4>
      </vt:variant>
      <vt:variant>
        <vt:i4>0</vt:i4>
      </vt:variant>
      <vt:variant>
        <vt:i4>5</vt:i4>
      </vt:variant>
      <vt:variant>
        <vt:lpwstr>http://www.sailtimorleste.org/index.php/entry/online-entry-checklist</vt:lpwstr>
      </vt:variant>
      <vt:variant>
        <vt:lpwstr/>
      </vt:variant>
      <vt:variant>
        <vt:i4>6226043</vt:i4>
      </vt:variant>
      <vt:variant>
        <vt:i4>111</vt:i4>
      </vt:variant>
      <vt:variant>
        <vt:i4>0</vt:i4>
      </vt:variant>
      <vt:variant>
        <vt:i4>5</vt:i4>
      </vt:variant>
      <vt:variant>
        <vt:lpwstr>mailto:mail@sailtimorleste.org</vt:lpwstr>
      </vt:variant>
      <vt:variant>
        <vt:lpwstr/>
      </vt:variant>
      <vt:variant>
        <vt:i4>6226043</vt:i4>
      </vt:variant>
      <vt:variant>
        <vt:i4>108</vt:i4>
      </vt:variant>
      <vt:variant>
        <vt:i4>0</vt:i4>
      </vt:variant>
      <vt:variant>
        <vt:i4>5</vt:i4>
      </vt:variant>
      <vt:variant>
        <vt:lpwstr>mailto:mail@sailtimorleste.org</vt:lpwstr>
      </vt:variant>
      <vt:variant>
        <vt:lpwstr/>
      </vt:variant>
      <vt:variant>
        <vt:i4>6226043</vt:i4>
      </vt:variant>
      <vt:variant>
        <vt:i4>105</vt:i4>
      </vt:variant>
      <vt:variant>
        <vt:i4>0</vt:i4>
      </vt:variant>
      <vt:variant>
        <vt:i4>5</vt:i4>
      </vt:variant>
      <vt:variant>
        <vt:lpwstr>mailto:mail@sailtimorleste.org</vt:lpwstr>
      </vt:variant>
      <vt:variant>
        <vt:lpwstr/>
      </vt:variant>
      <vt:variant>
        <vt:i4>6226043</vt:i4>
      </vt:variant>
      <vt:variant>
        <vt:i4>102</vt:i4>
      </vt:variant>
      <vt:variant>
        <vt:i4>0</vt:i4>
      </vt:variant>
      <vt:variant>
        <vt:i4>5</vt:i4>
      </vt:variant>
      <vt:variant>
        <vt:lpwstr>mailto:mail@sailtimorleste.org</vt:lpwstr>
      </vt:variant>
      <vt:variant>
        <vt:lpwstr/>
      </vt:variant>
      <vt:variant>
        <vt:i4>5898267</vt:i4>
      </vt:variant>
      <vt:variant>
        <vt:i4>99</vt:i4>
      </vt:variant>
      <vt:variant>
        <vt:i4>0</vt:i4>
      </vt:variant>
      <vt:variant>
        <vt:i4>5</vt:i4>
      </vt:variant>
      <vt:variant>
        <vt:lpwstr>http://www.sailindonesia.net/</vt:lpwstr>
      </vt:variant>
      <vt:variant>
        <vt:lpwstr/>
      </vt:variant>
      <vt:variant>
        <vt:i4>6684698</vt:i4>
      </vt:variant>
      <vt:variant>
        <vt:i4>96</vt:i4>
      </vt:variant>
      <vt:variant>
        <vt:i4>0</vt:i4>
      </vt:variant>
      <vt:variant>
        <vt:i4>5</vt:i4>
      </vt:variant>
      <vt:variant>
        <vt:lpwstr>http://www.amsa.gov.au/Shipping_Registration</vt:lpwstr>
      </vt:variant>
      <vt:variant>
        <vt:lpwstr/>
      </vt:variant>
      <vt:variant>
        <vt:i4>6488168</vt:i4>
      </vt:variant>
      <vt:variant>
        <vt:i4>93</vt:i4>
      </vt:variant>
      <vt:variant>
        <vt:i4>0</vt:i4>
      </vt:variant>
      <vt:variant>
        <vt:i4>5</vt:i4>
      </vt:variant>
      <vt:variant>
        <vt:lpwstr>http://www.sailtimorleste.org/index.php/entry/online-entry</vt:lpwstr>
      </vt:variant>
      <vt:variant>
        <vt:lpwstr/>
      </vt:variant>
      <vt:variant>
        <vt:i4>4980741</vt:i4>
      </vt:variant>
      <vt:variant>
        <vt:i4>90</vt:i4>
      </vt:variant>
      <vt:variant>
        <vt:i4>0</vt:i4>
      </vt:variant>
      <vt:variant>
        <vt:i4>5</vt:i4>
      </vt:variant>
      <vt:variant>
        <vt:lpwstr>http://au.findmespot.com/en/</vt:lpwstr>
      </vt:variant>
      <vt:variant>
        <vt:lpwstr/>
      </vt:variant>
      <vt:variant>
        <vt:i4>5374060</vt:i4>
      </vt:variant>
      <vt:variant>
        <vt:i4>87</vt:i4>
      </vt:variant>
      <vt:variant>
        <vt:i4>0</vt:i4>
      </vt:variant>
      <vt:variant>
        <vt:i4>5</vt:i4>
      </vt:variant>
      <vt:variant>
        <vt:lpwstr>http://www.yellowbrick-tracking.com/?page_id=10</vt:lpwstr>
      </vt:variant>
      <vt:variant>
        <vt:lpwstr/>
      </vt:variant>
      <vt:variant>
        <vt:i4>5177347</vt:i4>
      </vt:variant>
      <vt:variant>
        <vt:i4>84</vt:i4>
      </vt:variant>
      <vt:variant>
        <vt:i4>0</vt:i4>
      </vt:variant>
      <vt:variant>
        <vt:i4>5</vt:i4>
      </vt:variant>
      <vt:variant>
        <vt:lpwstr>http://www.yellowbrick-tracking.com/</vt:lpwstr>
      </vt:variant>
      <vt:variant>
        <vt:lpwstr/>
      </vt:variant>
      <vt:variant>
        <vt:i4>3670057</vt:i4>
      </vt:variant>
      <vt:variant>
        <vt:i4>81</vt:i4>
      </vt:variant>
      <vt:variant>
        <vt:i4>0</vt:i4>
      </vt:variant>
      <vt:variant>
        <vt:i4>5</vt:i4>
      </vt:variant>
      <vt:variant>
        <vt:lpwstr>http://www.sailtimorleste.org/</vt:lpwstr>
      </vt:variant>
      <vt:variant>
        <vt:lpwstr/>
      </vt:variant>
      <vt:variant>
        <vt:i4>6226043</vt:i4>
      </vt:variant>
      <vt:variant>
        <vt:i4>78</vt:i4>
      </vt:variant>
      <vt:variant>
        <vt:i4>0</vt:i4>
      </vt:variant>
      <vt:variant>
        <vt:i4>5</vt:i4>
      </vt:variant>
      <vt:variant>
        <vt:lpwstr>mailto:mail@sailtimorleste.org</vt:lpwstr>
      </vt:variant>
      <vt:variant>
        <vt:lpwstr/>
      </vt:variant>
      <vt:variant>
        <vt:i4>6226043</vt:i4>
      </vt:variant>
      <vt:variant>
        <vt:i4>75</vt:i4>
      </vt:variant>
      <vt:variant>
        <vt:i4>0</vt:i4>
      </vt:variant>
      <vt:variant>
        <vt:i4>5</vt:i4>
      </vt:variant>
      <vt:variant>
        <vt:lpwstr>mailto:mail@sailtimorleste.org</vt:lpwstr>
      </vt:variant>
      <vt:variant>
        <vt:lpwstr/>
      </vt:variant>
      <vt:variant>
        <vt:i4>2621560</vt:i4>
      </vt:variant>
      <vt:variant>
        <vt:i4>72</vt:i4>
      </vt:variant>
      <vt:variant>
        <vt:i4>0</vt:i4>
      </vt:variant>
      <vt:variant>
        <vt:i4>5</vt:i4>
      </vt:variant>
      <vt:variant>
        <vt:lpwstr>http://sailvega.wordpress.com/here-are-our-famous-lists-of-items-needed-by-the-communities-we-support/</vt:lpwstr>
      </vt:variant>
      <vt:variant>
        <vt:lpwstr/>
      </vt:variant>
      <vt:variant>
        <vt:i4>3407876</vt:i4>
      </vt:variant>
      <vt:variant>
        <vt:i4>69</vt:i4>
      </vt:variant>
      <vt:variant>
        <vt:i4>0</vt:i4>
      </vt:variant>
      <vt:variant>
        <vt:i4>5</vt:i4>
      </vt:variant>
      <vt:variant>
        <vt:lpwstr>mailto:vega@sailvega.com</vt:lpwstr>
      </vt:variant>
      <vt:variant>
        <vt:lpwstr/>
      </vt:variant>
      <vt:variant>
        <vt:i4>5111822</vt:i4>
      </vt:variant>
      <vt:variant>
        <vt:i4>66</vt:i4>
      </vt:variant>
      <vt:variant>
        <vt:i4>0</vt:i4>
      </vt:variant>
      <vt:variant>
        <vt:i4>5</vt:i4>
      </vt:variant>
      <vt:variant>
        <vt:lpwstr>http://sailvega.com/</vt:lpwstr>
      </vt:variant>
      <vt:variant>
        <vt:lpwstr/>
      </vt:variant>
      <vt:variant>
        <vt:i4>8060966</vt:i4>
      </vt:variant>
      <vt:variant>
        <vt:i4>63</vt:i4>
      </vt:variant>
      <vt:variant>
        <vt:i4>0</vt:i4>
      </vt:variant>
      <vt:variant>
        <vt:i4>5</vt:i4>
      </vt:variant>
      <vt:variant>
        <vt:lpwstr>http://www.nt.gov.au/d/Fisheries/index.cfm?header=Vessel%20Inspections&amp;newscat1&amp;newscat2%20</vt:lpwstr>
      </vt:variant>
      <vt:variant>
        <vt:lpwstr/>
      </vt:variant>
      <vt:variant>
        <vt:i4>6226043</vt:i4>
      </vt:variant>
      <vt:variant>
        <vt:i4>60</vt:i4>
      </vt:variant>
      <vt:variant>
        <vt:i4>0</vt:i4>
      </vt:variant>
      <vt:variant>
        <vt:i4>5</vt:i4>
      </vt:variant>
      <vt:variant>
        <vt:lpwstr>mailto:mail@sailtimorleste.org</vt:lpwstr>
      </vt:variant>
      <vt:variant>
        <vt:lpwstr/>
      </vt:variant>
      <vt:variant>
        <vt:i4>3407922</vt:i4>
      </vt:variant>
      <vt:variant>
        <vt:i4>57</vt:i4>
      </vt:variant>
      <vt:variant>
        <vt:i4>0</vt:i4>
      </vt:variant>
      <vt:variant>
        <vt:i4>5</vt:i4>
      </vt:variant>
      <vt:variant>
        <vt:lpwstr>http://www.dfat.gov.au/</vt:lpwstr>
      </vt:variant>
      <vt:variant>
        <vt:lpwstr/>
      </vt:variant>
      <vt:variant>
        <vt:i4>6226013</vt:i4>
      </vt:variant>
      <vt:variant>
        <vt:i4>54</vt:i4>
      </vt:variant>
      <vt:variant>
        <vt:i4>0</vt:i4>
      </vt:variant>
      <vt:variant>
        <vt:i4>5</vt:i4>
      </vt:variant>
      <vt:variant>
        <vt:lpwstr>http://easytide.ukho.gov.uk/EASYTIDE/EasyTide/index.aspx</vt:lpwstr>
      </vt:variant>
      <vt:variant>
        <vt:lpwstr/>
      </vt:variant>
      <vt:variant>
        <vt:i4>4980741</vt:i4>
      </vt:variant>
      <vt:variant>
        <vt:i4>51</vt:i4>
      </vt:variant>
      <vt:variant>
        <vt:i4>0</vt:i4>
      </vt:variant>
      <vt:variant>
        <vt:i4>5</vt:i4>
      </vt:variant>
      <vt:variant>
        <vt:lpwstr>http://au.findmespot.com/en/</vt:lpwstr>
      </vt:variant>
      <vt:variant>
        <vt:lpwstr/>
      </vt:variant>
      <vt:variant>
        <vt:i4>5374060</vt:i4>
      </vt:variant>
      <vt:variant>
        <vt:i4>48</vt:i4>
      </vt:variant>
      <vt:variant>
        <vt:i4>0</vt:i4>
      </vt:variant>
      <vt:variant>
        <vt:i4>5</vt:i4>
      </vt:variant>
      <vt:variant>
        <vt:lpwstr>http://www.yellowbrick-tracking.com/?page_id=10</vt:lpwstr>
      </vt:variant>
      <vt:variant>
        <vt:lpwstr/>
      </vt:variant>
      <vt:variant>
        <vt:i4>3866678</vt:i4>
      </vt:variant>
      <vt:variant>
        <vt:i4>45</vt:i4>
      </vt:variant>
      <vt:variant>
        <vt:i4>0</vt:i4>
      </vt:variant>
      <vt:variant>
        <vt:i4>5</vt:i4>
      </vt:variant>
      <vt:variant>
        <vt:lpwstr>http://www.sailtimorleste.org/index.php/entry/important-matters</vt:lpwstr>
      </vt:variant>
      <vt:variant>
        <vt:lpwstr/>
      </vt:variant>
      <vt:variant>
        <vt:i4>2097196</vt:i4>
      </vt:variant>
      <vt:variant>
        <vt:i4>42</vt:i4>
      </vt:variant>
      <vt:variant>
        <vt:i4>0</vt:i4>
      </vt:variant>
      <vt:variant>
        <vt:i4>5</vt:i4>
      </vt:variant>
      <vt:variant>
        <vt:lpwstr>http://www.sailtimorleste.org/index.php/entry/sailing-instructions</vt:lpwstr>
      </vt:variant>
      <vt:variant>
        <vt:lpwstr/>
      </vt:variant>
      <vt:variant>
        <vt:i4>3407922</vt:i4>
      </vt:variant>
      <vt:variant>
        <vt:i4>39</vt:i4>
      </vt:variant>
      <vt:variant>
        <vt:i4>0</vt:i4>
      </vt:variant>
      <vt:variant>
        <vt:i4>5</vt:i4>
      </vt:variant>
      <vt:variant>
        <vt:lpwstr>http://www.dfat.gov.au/</vt:lpwstr>
      </vt:variant>
      <vt:variant>
        <vt:lpwstr/>
      </vt:variant>
      <vt:variant>
        <vt:i4>4718678</vt:i4>
      </vt:variant>
      <vt:variant>
        <vt:i4>36</vt:i4>
      </vt:variant>
      <vt:variant>
        <vt:i4>0</vt:i4>
      </vt:variant>
      <vt:variant>
        <vt:i4>5</vt:i4>
      </vt:variant>
      <vt:variant>
        <vt:lpwstr>http://www.jrdutyfree.com.au/</vt:lpwstr>
      </vt:variant>
      <vt:variant>
        <vt:lpwstr/>
      </vt:variant>
      <vt:variant>
        <vt:i4>3014679</vt:i4>
      </vt:variant>
      <vt:variant>
        <vt:i4>33</vt:i4>
      </vt:variant>
      <vt:variant>
        <vt:i4>0</vt:i4>
      </vt:variant>
      <vt:variant>
        <vt:i4>5</vt:i4>
      </vt:variant>
      <vt:variant>
        <vt:lpwstr>../../../../2012/Info to Participants/jrdfdiabond@jamesrichardson.com.au</vt:lpwstr>
      </vt:variant>
      <vt:variant>
        <vt:lpwstr/>
      </vt:variant>
      <vt:variant>
        <vt:i4>7012383</vt:i4>
      </vt:variant>
      <vt:variant>
        <vt:i4>30</vt:i4>
      </vt:variant>
      <vt:variant>
        <vt:i4>0</vt:i4>
      </vt:variant>
      <vt:variant>
        <vt:i4>5</vt:i4>
      </vt:variant>
      <vt:variant>
        <vt:lpwstr>http://www.mdtravelhealth.com/destinations/asia/east_timor.php</vt:lpwstr>
      </vt:variant>
      <vt:variant>
        <vt:lpwstr/>
      </vt:variant>
      <vt:variant>
        <vt:i4>2687038</vt:i4>
      </vt:variant>
      <vt:variant>
        <vt:i4>27</vt:i4>
      </vt:variant>
      <vt:variant>
        <vt:i4>0</vt:i4>
      </vt:variant>
      <vt:variant>
        <vt:i4>5</vt:i4>
      </vt:variant>
      <vt:variant>
        <vt:lpwstr>http://www.traveldoctor.com.au/</vt:lpwstr>
      </vt:variant>
      <vt:variant>
        <vt:lpwstr/>
      </vt:variant>
      <vt:variant>
        <vt:i4>3342405</vt:i4>
      </vt:variant>
      <vt:variant>
        <vt:i4>24</vt:i4>
      </vt:variant>
      <vt:variant>
        <vt:i4>0</vt:i4>
      </vt:variant>
      <vt:variant>
        <vt:i4>5</vt:i4>
      </vt:variant>
      <vt:variant>
        <vt:lpwstr>mailto:darwin@traveldoctor.com.au</vt:lpwstr>
      </vt:variant>
      <vt:variant>
        <vt:lpwstr/>
      </vt:variant>
      <vt:variant>
        <vt:i4>6226043</vt:i4>
      </vt:variant>
      <vt:variant>
        <vt:i4>21</vt:i4>
      </vt:variant>
      <vt:variant>
        <vt:i4>0</vt:i4>
      </vt:variant>
      <vt:variant>
        <vt:i4>5</vt:i4>
      </vt:variant>
      <vt:variant>
        <vt:lpwstr>mailto:mail@sailtimorleste.org</vt:lpwstr>
      </vt:variant>
      <vt:variant>
        <vt:lpwstr/>
      </vt:variant>
      <vt:variant>
        <vt:i4>5898267</vt:i4>
      </vt:variant>
      <vt:variant>
        <vt:i4>18</vt:i4>
      </vt:variant>
      <vt:variant>
        <vt:i4>0</vt:i4>
      </vt:variant>
      <vt:variant>
        <vt:i4>5</vt:i4>
      </vt:variant>
      <vt:variant>
        <vt:lpwstr>http://www.sailindonesia.net/</vt:lpwstr>
      </vt:variant>
      <vt:variant>
        <vt:lpwstr/>
      </vt:variant>
      <vt:variant>
        <vt:i4>6226043</vt:i4>
      </vt:variant>
      <vt:variant>
        <vt:i4>15</vt:i4>
      </vt:variant>
      <vt:variant>
        <vt:i4>0</vt:i4>
      </vt:variant>
      <vt:variant>
        <vt:i4>5</vt:i4>
      </vt:variant>
      <vt:variant>
        <vt:lpwstr>mailto:mail@sailtimorleste.org</vt:lpwstr>
      </vt:variant>
      <vt:variant>
        <vt:lpwstr/>
      </vt:variant>
      <vt:variant>
        <vt:i4>4194386</vt:i4>
      </vt:variant>
      <vt:variant>
        <vt:i4>12</vt:i4>
      </vt:variant>
      <vt:variant>
        <vt:i4>0</vt:i4>
      </vt:variant>
      <vt:variant>
        <vt:i4>5</vt:i4>
      </vt:variant>
      <vt:variant>
        <vt:lpwstr>http://www.sailtimorleste.org/index.php/dili/how-you-can-help</vt:lpwstr>
      </vt:variant>
      <vt:variant>
        <vt:lpwstr/>
      </vt:variant>
      <vt:variant>
        <vt:i4>3670057</vt:i4>
      </vt:variant>
      <vt:variant>
        <vt:i4>9</vt:i4>
      </vt:variant>
      <vt:variant>
        <vt:i4>0</vt:i4>
      </vt:variant>
      <vt:variant>
        <vt:i4>5</vt:i4>
      </vt:variant>
      <vt:variant>
        <vt:lpwstr>http://www.sailtimorleste.org/</vt:lpwstr>
      </vt:variant>
      <vt:variant>
        <vt:lpwstr/>
      </vt:variant>
      <vt:variant>
        <vt:i4>3670057</vt:i4>
      </vt:variant>
      <vt:variant>
        <vt:i4>6</vt:i4>
      </vt:variant>
      <vt:variant>
        <vt:i4>0</vt:i4>
      </vt:variant>
      <vt:variant>
        <vt:i4>5</vt:i4>
      </vt:variant>
      <vt:variant>
        <vt:lpwstr>http://www.sailtimorleste.org/</vt:lpwstr>
      </vt:variant>
      <vt:variant>
        <vt:lpwstr/>
      </vt:variant>
      <vt:variant>
        <vt:i4>5898334</vt:i4>
      </vt:variant>
      <vt:variant>
        <vt:i4>3</vt:i4>
      </vt:variant>
      <vt:variant>
        <vt:i4>0</vt:i4>
      </vt:variant>
      <vt:variant>
        <vt:i4>5</vt:i4>
      </vt:variant>
      <vt:variant>
        <vt:lpwstr>../../../../2012/Info to Participants/www.sailtimorleste.org</vt:lpwstr>
      </vt:variant>
      <vt:variant>
        <vt:lpwstr/>
      </vt:variant>
      <vt:variant>
        <vt:i4>6226043</vt:i4>
      </vt:variant>
      <vt:variant>
        <vt:i4>0</vt:i4>
      </vt:variant>
      <vt:variant>
        <vt:i4>0</vt:i4>
      </vt:variant>
      <vt:variant>
        <vt:i4>5</vt:i4>
      </vt:variant>
      <vt:variant>
        <vt:lpwstr>mailto:mail@sailtimorleste.org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Check that every crewmember has six  months validity on their passport from the date of arrival in Indonesia</dc:title>
  <dc:subject/>
  <dc:creator>Anne Kemp</dc:creator>
  <cp:keywords/>
  <cp:lastModifiedBy>Anne Personal</cp:lastModifiedBy>
  <cp:revision>7</cp:revision>
  <cp:lastPrinted>2015-02-17T10:24:00Z</cp:lastPrinted>
  <dcterms:created xsi:type="dcterms:W3CDTF">2015-02-09T08:17:00Z</dcterms:created>
  <dcterms:modified xsi:type="dcterms:W3CDTF">2015-03-01T05:14:00Z</dcterms:modified>
</cp:coreProperties>
</file>